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C90" w:rsidRDefault="00F11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F11C90" w:rsidRDefault="00F11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2016</w:t>
      </w:r>
    </w:p>
    <w:p w:rsidR="00F11C90" w:rsidRDefault="00F11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C90" w:rsidRPr="00F11C90" w:rsidRDefault="00F11C90" w:rsidP="00F11C90">
      <w:pPr>
        <w:tabs>
          <w:tab w:val="right" w:pos="5933"/>
        </w:tabs>
        <w:suppressAutoHyphens/>
        <w:jc w:val="both"/>
        <w:rPr>
          <w:rFonts w:eastAsia="Times New Roman"/>
        </w:rPr>
      </w:pPr>
      <w:r>
        <w:rPr>
          <w:rFonts w:eastAsia="Times New Roman"/>
        </w:rPr>
        <w:tab/>
      </w:r>
      <w:r>
        <w:rPr>
          <w:rFonts w:eastAsia="Times New Roman"/>
          <w:b/>
          <w:sz w:val="36"/>
        </w:rPr>
        <w:t>S. 1106</w:t>
      </w:r>
    </w:p>
    <w:p w:rsidR="00F11C90" w:rsidRDefault="00F11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C90" w:rsidRDefault="00F11C90" w:rsidP="00F11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43136">
        <w:t>Senator Campsen</w:t>
      </w:r>
    </w:p>
    <w:p w:rsidR="00F11C90" w:rsidRDefault="00F11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C90" w:rsidRDefault="00F11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3/3/16--S.</w:t>
      </w:r>
    </w:p>
    <w:p w:rsidR="00F11C90" w:rsidRDefault="00F11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23, 2016.</w:t>
      </w:r>
    </w:p>
    <w:p w:rsidR="00F11C90" w:rsidRPr="00F11C90" w:rsidRDefault="00F11C90" w:rsidP="00F11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11C90" w:rsidRDefault="00F11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C90" w:rsidRDefault="00F11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11C90" w:rsidSect="00F11C9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87609" w:rsidRPr="00522CE0" w:rsidRDefault="00D876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876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B16E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PROCLAIM THE MONTH OF APRIL 2016 AS “CHILD ABUSE PREVENTION MONTH” IN SOUTH CAROLINA, AND TO URGE ALL CITIZENS TO WORK TOGETHER TO HELP REDUCE CHILD ABUSE AND NEGLECT SIGNIFICANTLY IN THE YEARS TO COME.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85730" w:rsidRDefault="0068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thousands of children are reported as abused and neglected every year; and</w:t>
      </w:r>
    </w:p>
    <w:p w:rsidR="00685730" w:rsidRDefault="0068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5730" w:rsidRDefault="0068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child abuse prevention is a community responsibility and finding solutions depends on involvement among all people; and</w:t>
      </w:r>
    </w:p>
    <w:p w:rsidR="00685730" w:rsidRDefault="0068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5730" w:rsidRDefault="0068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communities must make every effort to promote programs that benefit children and their families; and</w:t>
      </w:r>
    </w:p>
    <w:p w:rsidR="00685730" w:rsidRDefault="0068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5730" w:rsidRDefault="0068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effective child abuse prevention programs succeed because of partnerships among agencies, schools, religious organizations, law enforcement agencies, the business community, and organizations like the Exchange Club; and</w:t>
      </w:r>
    </w:p>
    <w:p w:rsidR="00685730" w:rsidRDefault="0068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6E7" w:rsidRDefault="006857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everyone in the community should become more aware of child abuse prevention and consider helping parents raise their children in a safe, nurturing environment. </w:t>
      </w:r>
      <w:r w:rsidR="00DB16E7">
        <w:rPr>
          <w:rFonts w:eastAsia="Times New Roman"/>
        </w:rPr>
        <w:t>Now, therefore,</w:t>
      </w:r>
    </w:p>
    <w:p w:rsidR="00DB16E7" w:rsidRDefault="00DB16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6E7" w:rsidRDefault="00DB16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B16E7" w:rsidRDefault="00DB16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6E7" w:rsidRPr="00522CE0" w:rsidRDefault="00DB16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85730">
        <w:rPr>
          <w:rFonts w:eastAsia="Times New Roman"/>
        </w:rPr>
        <w:t>the members of the Senate, by this resolution, proclaim the month of April 2016 as “Child Abuse Prevention Month” in South Carolina, and urge all citizens to work together to help reduce child abuse and neglect significantly in the years to come</w:t>
      </w:r>
      <w:r>
        <w:rPr>
          <w:rFonts w:eastAsia="Times New Roman"/>
        </w:rPr>
        <w:t>.</w:t>
      </w:r>
    </w:p>
    <w:p w:rsidR="0018565C" w:rsidRDefault="002530B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E5A2E" w:rsidRDefault="002E5A2E" w:rsidP="002E5A2E">
      <w:pPr>
        <w:suppressAutoHyphens/>
        <w:jc w:val="both"/>
        <w:rPr>
          <w:rFonts w:eastAsia="Times New Roman"/>
        </w:rPr>
      </w:pPr>
    </w:p>
    <w:sectPr w:rsidR="002E5A2E" w:rsidSect="00F11C9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6E7" w:rsidRDefault="00DB16E7" w:rsidP="00522CE0">
      <w:r>
        <w:separator/>
      </w:r>
    </w:p>
  </w:endnote>
  <w:endnote w:type="continuationSeparator" w:id="0">
    <w:p w:rsidR="00DB16E7" w:rsidRDefault="00DB16E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C5F7229-679C-4A87-BD5A-1315261F3F0D}"/>
    <w:embedBold r:id="rId2" w:fontKey="{30B7B10C-064A-4EFA-A0CB-A4BA5313B597}"/>
  </w:font>
  <w:font w:name="Calibri">
    <w:panose1 w:val="020F0502020204030204"/>
    <w:charset w:val="00"/>
    <w:family w:val="swiss"/>
    <w:pitch w:val="variable"/>
    <w:sig w:usb0="E00002FF" w:usb1="4000ACFF" w:usb2="00000001" w:usb3="00000000" w:csb0="0000019F" w:csb1="00000000"/>
    <w:embedRegular r:id="rId3" w:fontKey="{C8EB2F25-AF7B-4EF8-A366-DC5F5BB4A5F5}"/>
  </w:font>
  <w:font w:name="Cambria">
    <w:panose1 w:val="02040503050406030204"/>
    <w:charset w:val="00"/>
    <w:family w:val="roman"/>
    <w:pitch w:val="variable"/>
    <w:sig w:usb0="E00002FF" w:usb1="400004FF" w:usb2="00000000" w:usb3="00000000" w:csb0="0000019F" w:csb1="00000000"/>
    <w:embedRegular r:id="rId4" w:fontKey="{A54725E5-D42C-4CE3-B336-DB0C7EE738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65C" w:rsidRPr="00D87609" w:rsidRDefault="00D87609" w:rsidP="00D87609">
    <w:pPr>
      <w:pStyle w:val="Footer"/>
      <w:tabs>
        <w:tab w:val="clear" w:pos="4680"/>
        <w:tab w:val="clear" w:pos="9360"/>
        <w:tab w:val="center" w:pos="2995"/>
      </w:tabs>
      <w:spacing w:before="120"/>
    </w:pPr>
    <w:r>
      <w:t>[1106</w:t>
    </w:r>
    <w:r w:rsidR="00F11C90">
      <w:t>-</w:t>
    </w:r>
    <w:r w:rsidR="00F11C90">
      <w:fldChar w:fldCharType="begin"/>
    </w:r>
    <w:r w:rsidR="00F11C90">
      <w:instrText xml:space="preserve"> PAGE  \* MERGEFORMAT </w:instrText>
    </w:r>
    <w:r w:rsidR="00F11C90">
      <w:fldChar w:fldCharType="separate"/>
    </w:r>
    <w:r w:rsidR="0040190A">
      <w:rPr>
        <w:noProof/>
      </w:rPr>
      <w:t>1</w:t>
    </w:r>
    <w:r w:rsidR="00F11C90">
      <w:fldChar w:fldCharType="end"/>
    </w:r>
    <w:r w:rsidR="00F11C9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C90" w:rsidRPr="00D87609" w:rsidRDefault="00F11C90" w:rsidP="00D87609">
    <w:pPr>
      <w:pStyle w:val="Footer"/>
      <w:tabs>
        <w:tab w:val="clear" w:pos="4680"/>
        <w:tab w:val="clear" w:pos="9360"/>
        <w:tab w:val="center" w:pos="2995"/>
      </w:tabs>
      <w:spacing w:before="120"/>
    </w:pPr>
    <w:r>
      <w:t>[1106]</w:t>
    </w:r>
    <w:r>
      <w:tab/>
    </w:r>
    <w:r>
      <w:fldChar w:fldCharType="begin"/>
    </w:r>
    <w:r>
      <w:instrText xml:space="preserve"> PAGE  \* MERGEFORMAT </w:instrText>
    </w:r>
    <w:r>
      <w:fldChar w:fldCharType="separate"/>
    </w:r>
    <w:r w:rsidR="002E5A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6E7" w:rsidRDefault="00DB16E7" w:rsidP="00522CE0">
      <w:r>
        <w:separator/>
      </w:r>
    </w:p>
  </w:footnote>
  <w:footnote w:type="continuationSeparator" w:id="0">
    <w:p w:rsidR="00DB16E7" w:rsidRDefault="00DB16E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5CHIL.KMM.GEC"/>
    <w:docVar w:name="CoverAttorneyInitials" w:val="KMM"/>
    <w:docVar w:name="CoverAttorneyLastName" w:val="Moffitt"/>
    <w:docVar w:name="CoverBillType" w:val="r"/>
    <w:docVar w:name="CoverSenator" w:val="GEC"/>
    <w:docVar w:name="dvBillNumber" w:val="1106"/>
    <w:docVar w:name="dvBillNumberPrefix" w:val="S. "/>
    <w:docVar w:name="dvOriginalBody" w:val="Senate"/>
    <w:docVar w:name="fulldraftpath" w:val="L:\S-RES\GEC\055CHIL.KMM.GEC.DOCX"/>
    <w:docVar w:name="NameofBody" w:val="S"/>
    <w:docVar w:name="vgroup2" w:val="S-RES"/>
  </w:docVars>
  <w:rsids>
    <w:rsidRoot w:val="00DB16E7"/>
    <w:rsid w:val="00042AC1"/>
    <w:rsid w:val="00046516"/>
    <w:rsid w:val="0007601D"/>
    <w:rsid w:val="000B0720"/>
    <w:rsid w:val="000B5EAF"/>
    <w:rsid w:val="001315B2"/>
    <w:rsid w:val="00170561"/>
    <w:rsid w:val="0018565C"/>
    <w:rsid w:val="00186AC9"/>
    <w:rsid w:val="00197DF1"/>
    <w:rsid w:val="001B3DD9"/>
    <w:rsid w:val="001B7E5D"/>
    <w:rsid w:val="001D3BAC"/>
    <w:rsid w:val="00216025"/>
    <w:rsid w:val="00245C4E"/>
    <w:rsid w:val="002530B4"/>
    <w:rsid w:val="002C1321"/>
    <w:rsid w:val="002C2031"/>
    <w:rsid w:val="002C5896"/>
    <w:rsid w:val="002D3BED"/>
    <w:rsid w:val="002E5A2E"/>
    <w:rsid w:val="00307C2B"/>
    <w:rsid w:val="00315D04"/>
    <w:rsid w:val="00383247"/>
    <w:rsid w:val="003D6E2B"/>
    <w:rsid w:val="003E7597"/>
    <w:rsid w:val="0040190A"/>
    <w:rsid w:val="004338FB"/>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85730"/>
    <w:rsid w:val="006A1802"/>
    <w:rsid w:val="006C74EA"/>
    <w:rsid w:val="00720D40"/>
    <w:rsid w:val="007318D4"/>
    <w:rsid w:val="00765784"/>
    <w:rsid w:val="007A4390"/>
    <w:rsid w:val="007E5CB7"/>
    <w:rsid w:val="008314D2"/>
    <w:rsid w:val="00834EE2"/>
    <w:rsid w:val="008B2F42"/>
    <w:rsid w:val="008C3697"/>
    <w:rsid w:val="008E185F"/>
    <w:rsid w:val="008F023B"/>
    <w:rsid w:val="00904E16"/>
    <w:rsid w:val="009162B3"/>
    <w:rsid w:val="00927C62"/>
    <w:rsid w:val="00983951"/>
    <w:rsid w:val="00984124"/>
    <w:rsid w:val="00984640"/>
    <w:rsid w:val="00985FC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37B27"/>
    <w:rsid w:val="00D53E29"/>
    <w:rsid w:val="00D86943"/>
    <w:rsid w:val="00D87609"/>
    <w:rsid w:val="00DA47B9"/>
    <w:rsid w:val="00DB16E7"/>
    <w:rsid w:val="00DE5635"/>
    <w:rsid w:val="00E058D3"/>
    <w:rsid w:val="00E2236D"/>
    <w:rsid w:val="00E76AD9"/>
    <w:rsid w:val="00E91E2F"/>
    <w:rsid w:val="00EA3546"/>
    <w:rsid w:val="00EB47AE"/>
    <w:rsid w:val="00EC34E1"/>
    <w:rsid w:val="00EE3ECC"/>
    <w:rsid w:val="00F0234A"/>
    <w:rsid w:val="00F05CF2"/>
    <w:rsid w:val="00F11C90"/>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0FDB517-1672-4BE2-81C9-02246F47A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60BEE24D.dotm</Template>
  <TotalTime>0</TotalTime>
  <Pages>2</Pages>
  <Words>213</Words>
  <Characters>1168</Characters>
  <Application>Microsoft Office Word</Application>
  <DocSecurity>0</DocSecurity>
  <Lines>53</Lines>
  <Paragraphs>16</Paragraphs>
  <ScaleCrop>false</ScaleCrop>
  <Company> </Company>
  <LinksUpToDate>false</LinksUpToDate>
  <CharactersWithSpaces>1375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1106 Text of Previous Version (Mar. 3, 2016) - South Carolina Legislature Online</dc:title>
  <dc:subject/>
  <dc:creator>Jill Holt</dc:creator>
  <cp:keywords/>
  <dc:description/>
  <cp:lastModifiedBy>Miriam Cook</cp:lastModifiedBy>
  <cp:revision>2</cp:revision>
  <dcterms:created xsi:type="dcterms:W3CDTF">2016-03-03T22:16:00Z</dcterms:created>
  <dcterms:modified xsi:type="dcterms:W3CDTF">2016-03-03T22:16:00Z</dcterms:modified>
</cp:coreProperties>
</file>