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95F" w:rsidRDefault="0076795F" w:rsidP="0076795F">
      <w:pPr>
        <w:ind w:firstLine="0"/>
        <w:rPr>
          <w:strike/>
        </w:rPr>
      </w:pPr>
      <w:bookmarkStart w:id="0" w:name="_GoBack"/>
      <w:bookmarkEnd w:id="0"/>
      <w:r>
        <w:rPr>
          <w:strike/>
        </w:rPr>
        <w:t>Indicates Matter Stricken</w:t>
      </w:r>
    </w:p>
    <w:p w:rsidR="0076795F" w:rsidRDefault="0076795F" w:rsidP="0076795F">
      <w:pPr>
        <w:ind w:firstLine="0"/>
        <w:rPr>
          <w:u w:val="single"/>
        </w:rPr>
      </w:pPr>
      <w:r>
        <w:rPr>
          <w:u w:val="single"/>
        </w:rPr>
        <w:t>Indicates New Matter</w:t>
      </w:r>
    </w:p>
    <w:p w:rsidR="0076795F" w:rsidRDefault="0076795F"/>
    <w:p w:rsidR="0076795F" w:rsidRDefault="0076795F">
      <w:r>
        <w:t>The House assembled at 12:00 noon.</w:t>
      </w:r>
    </w:p>
    <w:p w:rsidR="0076795F" w:rsidRDefault="0076795F">
      <w:r>
        <w:t>Deliberations were opened with prayer by Rev. Charles E. Seastrunk, Jr., as follows:</w:t>
      </w:r>
    </w:p>
    <w:p w:rsidR="0076795F" w:rsidRDefault="0076795F"/>
    <w:p w:rsidR="0076795F" w:rsidRPr="00092FDF" w:rsidRDefault="0076795F" w:rsidP="0076795F">
      <w:pPr>
        <w:tabs>
          <w:tab w:val="left" w:pos="270"/>
        </w:tabs>
        <w:ind w:firstLine="0"/>
      </w:pPr>
      <w:bookmarkStart w:id="1" w:name="file_start2"/>
      <w:bookmarkEnd w:id="1"/>
      <w:r w:rsidRPr="00092FDF">
        <w:tab/>
        <w:t>Our thought for today is from Psalm 126:3: “The Lord has done great things for us, and we are glad indeed!”</w:t>
      </w:r>
    </w:p>
    <w:p w:rsidR="0076795F" w:rsidRDefault="0076795F" w:rsidP="0076795F">
      <w:pPr>
        <w:tabs>
          <w:tab w:val="left" w:pos="270"/>
        </w:tabs>
        <w:ind w:firstLine="0"/>
      </w:pPr>
      <w:r w:rsidRPr="00092FDF">
        <w:tab/>
        <w:t>Let us pray. Give these Representatives the spirit of perseverance as they make the decisions that will be for the good of all our people. We are grateful for the many wonderful things You have provided for us. Give these Representatives the will and desire to do for the people of this State the good things You have in mind for us. Bless our Nation, President, State, Governor, Speaker, staff, and all who labor in these Halls of Government. Protect our defenders of freedom as they protect us. Heal the wounds, those seen and those hidden, of our men and women who suffer and sacrifice for our freedom. Lord, in Your mercy, hear our prayers. Amen.</w:t>
      </w:r>
    </w:p>
    <w:p w:rsidR="0076795F" w:rsidRDefault="0076795F" w:rsidP="0076795F">
      <w:pPr>
        <w:tabs>
          <w:tab w:val="left" w:pos="270"/>
        </w:tabs>
        <w:ind w:firstLine="0"/>
      </w:pPr>
    </w:p>
    <w:p w:rsidR="0076795F" w:rsidRDefault="0076795F" w:rsidP="0076795F">
      <w:r>
        <w:t xml:space="preserve">Pursuant to Rule 6.3, the House of Representatives was led in the Pledge of Allegiance to the Flag of the United States of America by the SPEAKER </w:t>
      </w:r>
      <w:r w:rsidRPr="0076795F">
        <w:rPr>
          <w:i/>
        </w:rPr>
        <w:t>PRO TEMPORE</w:t>
      </w:r>
      <w:r>
        <w:t>.</w:t>
      </w:r>
    </w:p>
    <w:p w:rsidR="0076795F" w:rsidRDefault="0076795F" w:rsidP="0076795F"/>
    <w:p w:rsidR="0076795F" w:rsidRDefault="0076795F" w:rsidP="0076795F">
      <w:r>
        <w:t xml:space="preserve">After corrections to the Journal of the proceedings of Friday, the SPEAKER </w:t>
      </w:r>
      <w:r w:rsidRPr="0076795F">
        <w:rPr>
          <w:i/>
        </w:rPr>
        <w:t>PRO TEMPORE</w:t>
      </w:r>
      <w:r>
        <w:t xml:space="preserve"> ordered it confirmed.</w:t>
      </w:r>
    </w:p>
    <w:p w:rsidR="0076795F" w:rsidRDefault="0076795F" w:rsidP="0076795F"/>
    <w:p w:rsidR="0076795F" w:rsidRDefault="0076795F" w:rsidP="0076795F">
      <w:pPr>
        <w:keepNext/>
        <w:jc w:val="center"/>
        <w:rPr>
          <w:b/>
        </w:rPr>
      </w:pPr>
      <w:r w:rsidRPr="0076795F">
        <w:rPr>
          <w:b/>
        </w:rPr>
        <w:t>MOTION ADOPTED</w:t>
      </w:r>
    </w:p>
    <w:p w:rsidR="0076795F" w:rsidRDefault="0076795F" w:rsidP="0076795F">
      <w:r>
        <w:t>Rep. FELDER moved that when the House adjourns, it adjourn in memory of Harry John "Buzz" Krause, which was agreed to.</w:t>
      </w:r>
    </w:p>
    <w:p w:rsidR="00CF5573" w:rsidRDefault="00CF5573" w:rsidP="0076795F"/>
    <w:p w:rsidR="0076795F" w:rsidRDefault="0076795F" w:rsidP="0076795F">
      <w:r>
        <w:t xml:space="preserve">On motion of </w:t>
      </w:r>
      <w:r w:rsidR="00CF5573">
        <w:t xml:space="preserve">the SPEAKER </w:t>
      </w:r>
      <w:r w:rsidR="00CF5573" w:rsidRPr="0076795F">
        <w:rPr>
          <w:i/>
        </w:rPr>
        <w:t>PRO TEMPORE</w:t>
      </w:r>
      <w:r>
        <w:t xml:space="preserve">, with unanimous consent, Rep. FELDER's remarks were ordered printed in the Journal as follows:  </w:t>
      </w:r>
    </w:p>
    <w:p w:rsidR="0076795F" w:rsidRDefault="0076795F" w:rsidP="0076795F"/>
    <w:p w:rsidR="0076795F" w:rsidRPr="00D408AE" w:rsidRDefault="007C2CA1" w:rsidP="0076795F">
      <w:pPr>
        <w:tabs>
          <w:tab w:val="left" w:pos="270"/>
        </w:tabs>
        <w:ind w:firstLine="0"/>
        <w:jc w:val="center"/>
      </w:pPr>
      <w:bookmarkStart w:id="2" w:name="file_start8"/>
      <w:bookmarkEnd w:id="2"/>
      <w:r>
        <w:t>Harry</w:t>
      </w:r>
      <w:r w:rsidR="0076795F" w:rsidRPr="00D408AE">
        <w:t xml:space="preserve"> John </w:t>
      </w:r>
      <w:r>
        <w:t xml:space="preserve">“Buzz” </w:t>
      </w:r>
      <w:r w:rsidR="0076795F" w:rsidRPr="00D408AE">
        <w:t>Krause</w:t>
      </w:r>
    </w:p>
    <w:p w:rsidR="0076795F" w:rsidRPr="00D408AE" w:rsidRDefault="0076795F" w:rsidP="0076795F">
      <w:pPr>
        <w:tabs>
          <w:tab w:val="left" w:pos="270"/>
        </w:tabs>
        <w:ind w:firstLine="0"/>
        <w:jc w:val="center"/>
      </w:pPr>
      <w:r w:rsidRPr="00D408AE">
        <w:t>February 20, 1940 - December 2, 2016</w:t>
      </w:r>
    </w:p>
    <w:p w:rsidR="0076795F" w:rsidRDefault="0076795F" w:rsidP="0076795F">
      <w:pPr>
        <w:tabs>
          <w:tab w:val="left" w:pos="270"/>
        </w:tabs>
        <w:ind w:firstLine="0"/>
      </w:pPr>
      <w:r w:rsidRPr="00D408AE">
        <w:tab/>
        <w:t xml:space="preserve">For many years “Buzz” Krause was an active member of the Pennsylvania National Guard and the River Hills Country Club in Lake Wylie. He was also on the Board of Directors of the York County Gas </w:t>
      </w:r>
      <w:r w:rsidRPr="00D408AE">
        <w:lastRenderedPageBreak/>
        <w:t>Company. He fought a brave battle with pancreatic cancer. Buzz is survived by his wife of 52 years, Suzanne Stewart Krause, his son, Hans (Alyson) and five grandchildren.</w:t>
      </w:r>
    </w:p>
    <w:p w:rsidR="0076795F" w:rsidRDefault="0076795F" w:rsidP="0076795F">
      <w:pPr>
        <w:tabs>
          <w:tab w:val="left" w:pos="270"/>
        </w:tabs>
        <w:ind w:firstLine="0"/>
      </w:pPr>
    </w:p>
    <w:p w:rsidR="0076795F" w:rsidRDefault="0076795F" w:rsidP="0076795F">
      <w:pPr>
        <w:keepNext/>
        <w:jc w:val="center"/>
        <w:rPr>
          <w:b/>
        </w:rPr>
      </w:pPr>
      <w:r w:rsidRPr="0076795F">
        <w:rPr>
          <w:b/>
        </w:rPr>
        <w:t>SILENT PRAYER</w:t>
      </w:r>
    </w:p>
    <w:p w:rsidR="0076795F" w:rsidRDefault="0076795F" w:rsidP="0076795F">
      <w:r>
        <w:t xml:space="preserve">The House stood in silent prayer for the loss of Hannah Elizabeth Furtick and Kayleigh Parker, two Bamberg-Ehrhardt students killed this past weekend. </w:t>
      </w:r>
    </w:p>
    <w:p w:rsidR="0076795F" w:rsidRDefault="0076795F" w:rsidP="0076795F"/>
    <w:p w:rsidR="0076795F" w:rsidRDefault="0076795F" w:rsidP="0076795F">
      <w:pPr>
        <w:keepNext/>
        <w:jc w:val="center"/>
        <w:rPr>
          <w:b/>
        </w:rPr>
      </w:pPr>
      <w:r w:rsidRPr="0076795F">
        <w:rPr>
          <w:b/>
        </w:rPr>
        <w:t>RESIGNATION</w:t>
      </w:r>
    </w:p>
    <w:p w:rsidR="0076795F" w:rsidRDefault="0076795F" w:rsidP="0076795F">
      <w:r>
        <w:t>The following was received:</w:t>
      </w:r>
    </w:p>
    <w:p w:rsidR="0076795F" w:rsidRDefault="0076795F" w:rsidP="0076795F">
      <w:pPr>
        <w:keepNext/>
      </w:pPr>
    </w:p>
    <w:p w:rsidR="0076795F" w:rsidRPr="00233AC7" w:rsidRDefault="0076795F" w:rsidP="00CF5573">
      <w:pPr>
        <w:pStyle w:val="BodyText"/>
        <w:tabs>
          <w:tab w:val="left" w:pos="270"/>
        </w:tabs>
        <w:ind w:left="0"/>
        <w:rPr>
          <w:sz w:val="22"/>
          <w:szCs w:val="22"/>
        </w:rPr>
      </w:pPr>
      <w:bookmarkStart w:id="3" w:name="file_start12"/>
      <w:bookmarkEnd w:id="3"/>
      <w:r w:rsidRPr="00233AC7">
        <w:rPr>
          <w:sz w:val="22"/>
          <w:szCs w:val="22"/>
        </w:rPr>
        <w:t>January 24, 2017</w:t>
      </w:r>
    </w:p>
    <w:p w:rsidR="0076795F" w:rsidRPr="00233AC7" w:rsidRDefault="0076795F" w:rsidP="00CF5573">
      <w:pPr>
        <w:keepLines/>
        <w:tabs>
          <w:tab w:val="left" w:pos="216"/>
          <w:tab w:val="left" w:pos="270"/>
        </w:tabs>
        <w:ind w:firstLine="0"/>
      </w:pPr>
      <w:r w:rsidRPr="00233AC7">
        <w:t>The Honorable James H. Lucas</w:t>
      </w:r>
    </w:p>
    <w:p w:rsidR="0076795F" w:rsidRPr="00233AC7" w:rsidRDefault="0076795F" w:rsidP="00CF5573">
      <w:pPr>
        <w:keepLines/>
        <w:tabs>
          <w:tab w:val="left" w:pos="216"/>
          <w:tab w:val="left" w:pos="270"/>
        </w:tabs>
        <w:ind w:firstLine="0"/>
      </w:pPr>
      <w:r w:rsidRPr="00233AC7">
        <w:t>Speaker of the House of Representatives</w:t>
      </w:r>
    </w:p>
    <w:p w:rsidR="0076795F" w:rsidRPr="00233AC7" w:rsidRDefault="0076795F" w:rsidP="00CF5573">
      <w:pPr>
        <w:keepLines/>
        <w:tabs>
          <w:tab w:val="left" w:pos="216"/>
          <w:tab w:val="left" w:pos="270"/>
        </w:tabs>
        <w:ind w:firstLine="0"/>
      </w:pPr>
      <w:r w:rsidRPr="00233AC7">
        <w:t>506 Blatt Building</w:t>
      </w:r>
    </w:p>
    <w:p w:rsidR="0076795F" w:rsidRPr="00233AC7" w:rsidRDefault="0076795F" w:rsidP="00CF5573">
      <w:pPr>
        <w:keepLines/>
        <w:tabs>
          <w:tab w:val="left" w:pos="216"/>
          <w:tab w:val="left" w:pos="270"/>
        </w:tabs>
        <w:ind w:firstLine="0"/>
      </w:pPr>
      <w:r w:rsidRPr="00233AC7">
        <w:t>Columbia, South Carolina 29201</w:t>
      </w:r>
    </w:p>
    <w:p w:rsidR="0076795F" w:rsidRPr="00233AC7" w:rsidRDefault="0076795F" w:rsidP="00CF5573">
      <w:pPr>
        <w:keepLines/>
        <w:tabs>
          <w:tab w:val="left" w:pos="216"/>
          <w:tab w:val="left" w:pos="270"/>
        </w:tabs>
        <w:ind w:firstLine="0"/>
      </w:pPr>
    </w:p>
    <w:p w:rsidR="0076795F" w:rsidRPr="00233AC7" w:rsidRDefault="0076795F" w:rsidP="00CF5573">
      <w:pPr>
        <w:keepLines/>
        <w:tabs>
          <w:tab w:val="left" w:pos="216"/>
          <w:tab w:val="left" w:pos="270"/>
        </w:tabs>
        <w:ind w:firstLine="0"/>
      </w:pPr>
      <w:r w:rsidRPr="00233AC7">
        <w:t>Dear Mr. Speaker,</w:t>
      </w:r>
    </w:p>
    <w:p w:rsidR="0076795F" w:rsidRPr="00233AC7" w:rsidRDefault="0076795F" w:rsidP="00CF5573">
      <w:pPr>
        <w:pStyle w:val="BodyText"/>
        <w:tabs>
          <w:tab w:val="left" w:pos="270"/>
        </w:tabs>
        <w:spacing w:line="244" w:lineRule="auto"/>
        <w:ind w:left="0"/>
        <w:jc w:val="both"/>
        <w:rPr>
          <w:sz w:val="22"/>
          <w:szCs w:val="22"/>
        </w:rPr>
      </w:pPr>
      <w:r w:rsidRPr="00233AC7">
        <w:rPr>
          <w:w w:val="105"/>
          <w:sz w:val="22"/>
          <w:szCs w:val="22"/>
        </w:rPr>
        <w:tab/>
        <w:t>Effective immediately, I resign my position in the</w:t>
      </w:r>
      <w:r w:rsidRPr="00233AC7">
        <w:rPr>
          <w:spacing w:val="-18"/>
          <w:w w:val="105"/>
          <w:sz w:val="22"/>
          <w:szCs w:val="22"/>
        </w:rPr>
        <w:t xml:space="preserve"> </w:t>
      </w:r>
      <w:r w:rsidRPr="00233AC7">
        <w:rPr>
          <w:spacing w:val="4"/>
          <w:w w:val="105"/>
          <w:sz w:val="22"/>
          <w:szCs w:val="22"/>
        </w:rPr>
        <w:t>South</w:t>
      </w:r>
      <w:r w:rsidRPr="00233AC7">
        <w:rPr>
          <w:spacing w:val="-15"/>
          <w:w w:val="105"/>
          <w:sz w:val="22"/>
          <w:szCs w:val="22"/>
        </w:rPr>
        <w:t xml:space="preserve"> </w:t>
      </w:r>
      <w:r w:rsidRPr="00233AC7">
        <w:rPr>
          <w:w w:val="105"/>
          <w:sz w:val="22"/>
          <w:szCs w:val="22"/>
        </w:rPr>
        <w:t>Carol</w:t>
      </w:r>
      <w:r w:rsidRPr="00233AC7">
        <w:rPr>
          <w:spacing w:val="25"/>
          <w:w w:val="105"/>
          <w:sz w:val="22"/>
          <w:szCs w:val="22"/>
        </w:rPr>
        <w:t>i</w:t>
      </w:r>
      <w:r w:rsidRPr="00233AC7">
        <w:rPr>
          <w:w w:val="105"/>
          <w:sz w:val="22"/>
          <w:szCs w:val="22"/>
        </w:rPr>
        <w:t>na</w:t>
      </w:r>
      <w:r w:rsidRPr="00233AC7">
        <w:rPr>
          <w:spacing w:val="-8"/>
          <w:w w:val="105"/>
          <w:sz w:val="22"/>
          <w:szCs w:val="22"/>
        </w:rPr>
        <w:t xml:space="preserve"> </w:t>
      </w:r>
      <w:r w:rsidRPr="00233AC7">
        <w:rPr>
          <w:w w:val="105"/>
          <w:sz w:val="22"/>
          <w:szCs w:val="22"/>
        </w:rPr>
        <w:t>House</w:t>
      </w:r>
      <w:r w:rsidRPr="00233AC7">
        <w:rPr>
          <w:spacing w:val="-16"/>
          <w:w w:val="105"/>
          <w:sz w:val="22"/>
          <w:szCs w:val="22"/>
        </w:rPr>
        <w:t xml:space="preserve"> </w:t>
      </w:r>
      <w:r w:rsidRPr="00233AC7">
        <w:rPr>
          <w:w w:val="105"/>
          <w:sz w:val="22"/>
          <w:szCs w:val="22"/>
        </w:rPr>
        <w:t>of</w:t>
      </w:r>
      <w:r w:rsidRPr="00233AC7">
        <w:rPr>
          <w:spacing w:val="52"/>
          <w:w w:val="88"/>
          <w:sz w:val="22"/>
          <w:szCs w:val="22"/>
        </w:rPr>
        <w:t xml:space="preserve"> </w:t>
      </w:r>
      <w:r w:rsidRPr="00233AC7">
        <w:rPr>
          <w:w w:val="105"/>
          <w:sz w:val="22"/>
          <w:szCs w:val="22"/>
        </w:rPr>
        <w:t>Representatives,</w:t>
      </w:r>
      <w:r w:rsidRPr="00233AC7">
        <w:rPr>
          <w:spacing w:val="8"/>
          <w:w w:val="105"/>
          <w:sz w:val="22"/>
          <w:szCs w:val="22"/>
        </w:rPr>
        <w:t xml:space="preserve"> </w:t>
      </w:r>
      <w:r w:rsidRPr="00233AC7">
        <w:rPr>
          <w:w w:val="105"/>
          <w:sz w:val="22"/>
          <w:szCs w:val="22"/>
        </w:rPr>
        <w:t>District 84.</w:t>
      </w:r>
    </w:p>
    <w:p w:rsidR="0076795F" w:rsidRPr="00233AC7" w:rsidRDefault="0076795F" w:rsidP="00CF5573">
      <w:pPr>
        <w:tabs>
          <w:tab w:val="left" w:pos="270"/>
        </w:tabs>
        <w:spacing w:before="2"/>
        <w:ind w:firstLine="0"/>
      </w:pPr>
    </w:p>
    <w:p w:rsidR="0076795F" w:rsidRPr="00233AC7" w:rsidRDefault="0076795F" w:rsidP="00CF5573">
      <w:pPr>
        <w:pStyle w:val="BodyText"/>
        <w:tabs>
          <w:tab w:val="left" w:pos="270"/>
        </w:tabs>
        <w:ind w:left="0"/>
        <w:rPr>
          <w:sz w:val="22"/>
          <w:szCs w:val="22"/>
        </w:rPr>
      </w:pPr>
      <w:r w:rsidRPr="00233AC7">
        <w:rPr>
          <w:sz w:val="22"/>
          <w:szCs w:val="22"/>
        </w:rPr>
        <w:t>Sincerely,</w:t>
      </w:r>
    </w:p>
    <w:p w:rsidR="0076795F" w:rsidRPr="00233AC7" w:rsidRDefault="0076795F" w:rsidP="00CF5573">
      <w:pPr>
        <w:pStyle w:val="BodyText"/>
        <w:tabs>
          <w:tab w:val="left" w:pos="270"/>
        </w:tabs>
        <w:ind w:left="0"/>
        <w:rPr>
          <w:sz w:val="22"/>
          <w:szCs w:val="22"/>
        </w:rPr>
      </w:pPr>
      <w:r w:rsidRPr="00233AC7">
        <w:rPr>
          <w:sz w:val="22"/>
          <w:szCs w:val="22"/>
        </w:rPr>
        <w:t>Christopher A. “Chris” Corley</w:t>
      </w:r>
    </w:p>
    <w:p w:rsidR="0076795F" w:rsidRDefault="0076795F" w:rsidP="00CF5573">
      <w:pPr>
        <w:keepNext/>
        <w:tabs>
          <w:tab w:val="left" w:pos="270"/>
        </w:tabs>
        <w:ind w:firstLine="0"/>
      </w:pPr>
    </w:p>
    <w:p w:rsidR="0076795F" w:rsidRDefault="0076795F" w:rsidP="0076795F">
      <w:bookmarkStart w:id="4" w:name="file_end12"/>
      <w:bookmarkEnd w:id="4"/>
      <w:r>
        <w:t>Received as information.</w:t>
      </w:r>
    </w:p>
    <w:p w:rsidR="0076795F" w:rsidRDefault="0076795F" w:rsidP="0076795F"/>
    <w:p w:rsidR="0076795F" w:rsidRDefault="0076795F" w:rsidP="0076795F">
      <w:pPr>
        <w:keepNext/>
        <w:jc w:val="center"/>
        <w:rPr>
          <w:b/>
        </w:rPr>
      </w:pPr>
      <w:r w:rsidRPr="0076795F">
        <w:rPr>
          <w:b/>
        </w:rPr>
        <w:t>INVITATIONS</w:t>
      </w:r>
    </w:p>
    <w:p w:rsidR="0076795F" w:rsidRDefault="0076795F" w:rsidP="0076795F">
      <w:r>
        <w:t>On motion of Rep. BALES, with unanimous consent, the following were taken up for immediate consideration and accepted:</w:t>
      </w:r>
    </w:p>
    <w:p w:rsidR="0076795F" w:rsidRDefault="0076795F" w:rsidP="0076795F"/>
    <w:p w:rsidR="0076795F" w:rsidRPr="009021BC" w:rsidRDefault="0076795F" w:rsidP="0076795F">
      <w:pPr>
        <w:pStyle w:val="NoSpacing"/>
        <w:tabs>
          <w:tab w:val="left" w:pos="360"/>
        </w:tabs>
        <w:jc w:val="both"/>
        <w:rPr>
          <w:rFonts w:ascii="Times New Roman" w:hAnsi="Times New Roman"/>
          <w:sz w:val="22"/>
          <w:szCs w:val="22"/>
        </w:rPr>
      </w:pPr>
      <w:bookmarkStart w:id="5" w:name="file_start15"/>
      <w:bookmarkEnd w:id="5"/>
      <w:r w:rsidRPr="009021BC">
        <w:rPr>
          <w:rFonts w:ascii="Times New Roman" w:hAnsi="Times New Roman"/>
          <w:sz w:val="22"/>
          <w:szCs w:val="22"/>
        </w:rPr>
        <w:t>January 24, 2017</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The Honorable Jimmy Bales</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Chairman, House Invitations Committee</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503-A Blatt Building</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Columbia, South Carolina 29201</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 xml:space="preserve">Dear Chairman Bales: </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ab/>
        <w:t>On behalf of the Foundation for the SC Commissioners for the Blind, the Members the House of Representatives and their staff are invited to a legislative breakfast. This event will be held on February 1, 2017, from 8:00 a.m. to 10:00 a.m., in Room 112 of the Blatt Building.</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Sincerely,</w:t>
      </w:r>
    </w:p>
    <w:p w:rsidR="0076795F" w:rsidRPr="009021BC" w:rsidRDefault="0076795F" w:rsidP="0076795F">
      <w:pPr>
        <w:tabs>
          <w:tab w:val="left" w:pos="360"/>
        </w:tabs>
        <w:ind w:firstLine="0"/>
      </w:pPr>
      <w:r w:rsidRPr="009021BC">
        <w:t>Mary Sonsken</w:t>
      </w:r>
    </w:p>
    <w:p w:rsidR="0076795F" w:rsidRPr="009021BC" w:rsidRDefault="0076795F" w:rsidP="0076795F">
      <w:pPr>
        <w:tabs>
          <w:tab w:val="left" w:pos="360"/>
        </w:tabs>
        <w:ind w:firstLine="0"/>
      </w:pPr>
      <w:r w:rsidRPr="009021BC">
        <w:t>SC Commission for the Blind</w:t>
      </w:r>
    </w:p>
    <w:p w:rsidR="0076795F" w:rsidRPr="009021BC" w:rsidRDefault="0076795F" w:rsidP="0076795F">
      <w:pPr>
        <w:tabs>
          <w:tab w:val="left" w:pos="360"/>
        </w:tabs>
        <w:ind w:firstLine="0"/>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January 24, 2017</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The Honorable Jimmy Bales</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Chairman, House Invitations Committee</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503-A Blatt Building</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Columbia, South Carolina 29201</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 xml:space="preserve">Dear Chairman Bales: </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ab/>
        <w:t>On behalf of the SC Consortium for Gifted Education, the Members of the House of Representatives are invited to a legislative luncheon. This event will be held on February 1, 2017, from 12:00 noon to 2:00 p.m.</w:t>
      </w:r>
      <w:r w:rsidR="00367F6E">
        <w:rPr>
          <w:rFonts w:ascii="Times New Roman" w:hAnsi="Times New Roman"/>
          <w:sz w:val="22"/>
          <w:szCs w:val="22"/>
        </w:rPr>
        <w:t>,</w:t>
      </w:r>
      <w:r w:rsidRPr="009021BC">
        <w:rPr>
          <w:rFonts w:ascii="Times New Roman" w:hAnsi="Times New Roman"/>
          <w:sz w:val="22"/>
          <w:szCs w:val="22"/>
        </w:rPr>
        <w:t xml:space="preserve"> in Room 112 of the Blatt Building.</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Sincerely,</w:t>
      </w:r>
    </w:p>
    <w:p w:rsidR="0076795F" w:rsidRPr="009021BC" w:rsidRDefault="0076795F" w:rsidP="0076795F">
      <w:pPr>
        <w:tabs>
          <w:tab w:val="left" w:pos="360"/>
        </w:tabs>
        <w:ind w:firstLine="0"/>
      </w:pPr>
      <w:r w:rsidRPr="009021BC">
        <w:t>Linda Shaylor</w:t>
      </w:r>
    </w:p>
    <w:p w:rsidR="0076795F" w:rsidRDefault="007C2CA1" w:rsidP="0076795F">
      <w:pPr>
        <w:pStyle w:val="NoSpacing"/>
        <w:tabs>
          <w:tab w:val="left" w:pos="360"/>
        </w:tabs>
        <w:jc w:val="both"/>
        <w:rPr>
          <w:rFonts w:ascii="Times New Roman" w:hAnsi="Times New Roman"/>
          <w:sz w:val="22"/>
          <w:szCs w:val="22"/>
        </w:rPr>
      </w:pPr>
      <w:r>
        <w:rPr>
          <w:rFonts w:ascii="Times New Roman" w:hAnsi="Times New Roman"/>
          <w:sz w:val="22"/>
          <w:szCs w:val="22"/>
        </w:rPr>
        <w:t>Advocacy Committee Chair</w:t>
      </w:r>
    </w:p>
    <w:p w:rsidR="007C2CA1" w:rsidRPr="009021BC" w:rsidRDefault="007C2CA1"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January 24, 2017</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The Honorable Jimmy Bales</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Chairman, House Invitations Committee</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503-A Blatt Building</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Columbia, South Carolina 29201</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 xml:space="preserve">Dear Chairman Bales: </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ab/>
        <w:t>On behalf of the Municipal Association of South Carolina, the Members of the House of Representatives are invited to a legislative reception. This event will be held on February 1, 2017, from 6:00 p.m. to 8:00 p.m., at the Columbia Marriott.</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Sincerely,</w:t>
      </w:r>
    </w:p>
    <w:p w:rsidR="0076795F" w:rsidRDefault="0076795F" w:rsidP="0076795F">
      <w:pPr>
        <w:tabs>
          <w:tab w:val="left" w:pos="360"/>
        </w:tabs>
        <w:ind w:firstLine="0"/>
      </w:pPr>
      <w:r w:rsidRPr="009021BC">
        <w:t>Ken Ivey</w:t>
      </w:r>
    </w:p>
    <w:p w:rsidR="007C2CA1" w:rsidRPr="009021BC" w:rsidRDefault="007C2CA1" w:rsidP="0076795F">
      <w:pPr>
        <w:tabs>
          <w:tab w:val="left" w:pos="360"/>
        </w:tabs>
        <w:ind w:firstLine="0"/>
      </w:pPr>
      <w:r>
        <w:t>Conference Manager, Municipal Association of South Carolina</w:t>
      </w:r>
    </w:p>
    <w:p w:rsidR="0076795F" w:rsidRPr="009021BC" w:rsidRDefault="0076795F" w:rsidP="0076795F">
      <w:pPr>
        <w:tabs>
          <w:tab w:val="left" w:pos="360"/>
        </w:tabs>
        <w:ind w:firstLine="0"/>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January 24, 2017</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The Honorable Jimmy Bales</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Chairman, House Invitations Committee</w:t>
      </w:r>
    </w:p>
    <w:p w:rsidR="0076795F" w:rsidRPr="009021BC" w:rsidRDefault="0076795F" w:rsidP="007C2CA1">
      <w:pPr>
        <w:ind w:firstLine="0"/>
        <w:jc w:val="left"/>
        <w:rPr>
          <w:szCs w:val="22"/>
        </w:rPr>
      </w:pPr>
      <w:r w:rsidRPr="009021BC">
        <w:rPr>
          <w:szCs w:val="22"/>
        </w:rPr>
        <w:t>503-A Blatt Building</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Columbia, South Carolina 29201</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 xml:space="preserve">Dear Chairman Bales: </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ab/>
        <w:t>On behalf of the SC AWWA Water Utility Council, the Members of the House of Representatives and their staff are invited to a legislative breakfast. This event will be held on February 2, 2017, from 8:00 a.m. to 10:00 a.m., in Room 112 of the Blatt Building.</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Sincerely,</w:t>
      </w:r>
    </w:p>
    <w:p w:rsidR="0076795F" w:rsidRDefault="007C2CA1" w:rsidP="0076795F">
      <w:pPr>
        <w:tabs>
          <w:tab w:val="left" w:pos="360"/>
        </w:tabs>
        <w:ind w:firstLine="0"/>
      </w:pPr>
      <w:r>
        <w:t>Rebecca F. West</w:t>
      </w:r>
    </w:p>
    <w:p w:rsidR="007C2CA1" w:rsidRPr="009021BC" w:rsidRDefault="007C2CA1" w:rsidP="0076795F">
      <w:pPr>
        <w:tabs>
          <w:tab w:val="left" w:pos="360"/>
        </w:tabs>
        <w:ind w:firstLine="0"/>
      </w:pPr>
      <w:r>
        <w:t>Water Utility Council</w:t>
      </w:r>
    </w:p>
    <w:p w:rsidR="0076795F" w:rsidRPr="009021BC" w:rsidRDefault="0076795F" w:rsidP="0076795F">
      <w:pPr>
        <w:tabs>
          <w:tab w:val="left" w:pos="360"/>
        </w:tabs>
        <w:ind w:firstLine="0"/>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January 24, 2017</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The Honorable Jimmy Bales</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Chairman, House Invitations Committee</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503-A Blatt Building</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Columbia, South Carolina 29201</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 xml:space="preserve">Dear Chairman Bales: </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ab/>
        <w:t>On behalf of the SC Department of Natural Resources, the Members of the House of Representatives and their staff are invited to a legislative reception. This event will be held on February 7, 2017, from 6:00 p.m. to 8:00 p.m., at the Phillips Market Center, State Farmer’s Market.</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Sincerely,</w:t>
      </w:r>
    </w:p>
    <w:p w:rsidR="0076795F" w:rsidRPr="009021BC" w:rsidRDefault="0076795F" w:rsidP="0076795F">
      <w:pPr>
        <w:tabs>
          <w:tab w:val="left" w:pos="360"/>
        </w:tabs>
        <w:ind w:firstLine="0"/>
      </w:pPr>
      <w:r w:rsidRPr="009021BC">
        <w:t>Alvin A. Taylor</w:t>
      </w:r>
    </w:p>
    <w:p w:rsidR="0076795F" w:rsidRPr="009021BC" w:rsidRDefault="0076795F" w:rsidP="0076795F">
      <w:pPr>
        <w:tabs>
          <w:tab w:val="left" w:pos="360"/>
        </w:tabs>
        <w:ind w:firstLine="0"/>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January 24, 2017</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The Honorable Jimmy Bales</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Chairman, House Invitations Committee</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503-A Blatt Building</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Columbia, South Carolina 29201</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 xml:space="preserve">Dear Chairman Bales: </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ab/>
        <w:t>On behalf of the South Carolina Funeral Directors Association, the Members of the House of Representatives and their staff are invited to a legislative reception. This event will be held on February 7, 2017, from 7:00 p.m. to 9:00 p.m., at the Palmetto Club.</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C2CA1">
      <w:pPr>
        <w:ind w:firstLine="0"/>
        <w:jc w:val="left"/>
        <w:rPr>
          <w:szCs w:val="22"/>
        </w:rPr>
      </w:pPr>
      <w:r w:rsidRPr="009021BC">
        <w:rPr>
          <w:szCs w:val="22"/>
        </w:rPr>
        <w:t>Sincerely,</w:t>
      </w:r>
    </w:p>
    <w:p w:rsidR="0076795F" w:rsidRPr="009021BC" w:rsidRDefault="0076795F" w:rsidP="0076795F">
      <w:pPr>
        <w:tabs>
          <w:tab w:val="left" w:pos="360"/>
        </w:tabs>
        <w:ind w:firstLine="0"/>
      </w:pPr>
      <w:r w:rsidRPr="009021BC">
        <w:t>Rion P. Rampey</w:t>
      </w:r>
    </w:p>
    <w:p w:rsidR="0076795F" w:rsidRPr="009021BC" w:rsidRDefault="0076795F" w:rsidP="0076795F">
      <w:pPr>
        <w:tabs>
          <w:tab w:val="left" w:pos="360"/>
        </w:tabs>
        <w:ind w:firstLine="0"/>
      </w:pPr>
      <w:r w:rsidRPr="009021BC">
        <w:t>SCFDA Executive Director</w:t>
      </w:r>
    </w:p>
    <w:p w:rsidR="0076795F" w:rsidRPr="009021BC" w:rsidRDefault="0076795F" w:rsidP="0076795F">
      <w:pPr>
        <w:tabs>
          <w:tab w:val="left" w:pos="360"/>
        </w:tabs>
        <w:ind w:firstLine="0"/>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January 24, 2017</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The Honorable Jimmy Bales</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Chairman, House Invitations Committee</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503-A Blatt Building</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Columbia, South Carolina 29201</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 xml:space="preserve">Dear Chairman Bales: </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ab/>
        <w:t>On behalf of AARP South Carolina, the Members of the House of Representatives and their staff are invited to a legislative breakfast. This event will be held on February 8, 2017, from 8:00 a.m. to 10:00 a.m., in Room 112 of the Blatt Building.</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Sincerely,</w:t>
      </w:r>
    </w:p>
    <w:p w:rsidR="0076795F" w:rsidRPr="009021BC" w:rsidRDefault="0076795F" w:rsidP="0076795F">
      <w:pPr>
        <w:tabs>
          <w:tab w:val="left" w:pos="360"/>
        </w:tabs>
        <w:ind w:firstLine="0"/>
      </w:pPr>
      <w:r w:rsidRPr="009021BC">
        <w:t>Coretta D. Bedsole</w:t>
      </w:r>
    </w:p>
    <w:p w:rsidR="0076795F" w:rsidRPr="009021BC" w:rsidRDefault="0076795F" w:rsidP="0076795F">
      <w:pPr>
        <w:tabs>
          <w:tab w:val="left" w:pos="360"/>
        </w:tabs>
        <w:ind w:firstLine="0"/>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January 24, 2017</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The Honorable Jimmy Bales</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Chairman, House Invitations Committee</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503-A Blatt Building</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Columbia, South Carolina 29201</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 xml:space="preserve">Dear Chairman Bales: </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ab/>
        <w:t>On behalf of the SC Association for Community Economic Development, the Members of the House of Representatives are invited to a legislative luncheon. This event will be held on February 8, 2017, from 12:00 p.m. to 2:00 p.m., in Room 112 of the Blatt Building.</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Sincerely,</w:t>
      </w:r>
    </w:p>
    <w:p w:rsidR="0076795F" w:rsidRPr="009021BC" w:rsidRDefault="0076795F" w:rsidP="0076795F">
      <w:pPr>
        <w:tabs>
          <w:tab w:val="left" w:pos="360"/>
        </w:tabs>
        <w:ind w:firstLine="0"/>
      </w:pPr>
      <w:r w:rsidRPr="009021BC">
        <w:t>DeAnn Glover</w:t>
      </w:r>
    </w:p>
    <w:p w:rsidR="0076795F" w:rsidRPr="009021BC" w:rsidRDefault="0076795F" w:rsidP="0076795F">
      <w:pPr>
        <w:tabs>
          <w:tab w:val="left" w:pos="360"/>
        </w:tabs>
        <w:ind w:firstLine="0"/>
      </w:pPr>
      <w:r w:rsidRPr="009021BC">
        <w:t>Membership &amp; Marketing Coordinator</w:t>
      </w:r>
    </w:p>
    <w:p w:rsidR="0076795F" w:rsidRPr="009021BC" w:rsidRDefault="0076795F" w:rsidP="0076795F">
      <w:pPr>
        <w:tabs>
          <w:tab w:val="left" w:pos="360"/>
        </w:tabs>
        <w:ind w:firstLine="0"/>
      </w:pPr>
      <w:r w:rsidRPr="009021BC">
        <w:t>South Carolina Association for Community Economic Development</w:t>
      </w:r>
    </w:p>
    <w:p w:rsidR="0076795F" w:rsidRPr="009021BC" w:rsidRDefault="0076795F" w:rsidP="0076795F">
      <w:pPr>
        <w:tabs>
          <w:tab w:val="left" w:pos="360"/>
        </w:tabs>
        <w:ind w:firstLine="0"/>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January 24, 2017</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The Honorable Jimmy Bales</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Chairman, House Invitations Committee</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503-A Blatt Building</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Columbia, South Carolina 29201</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 xml:space="preserve">Dear Chairman Bales: </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ab/>
        <w:t>On behalf of the College of Charleston, the Members and staff of the House of Representatives and their staff are invited to a legislative reception. This event will be held on February 8, 2017, from 6:00 p.m. to 8:00 p.m., at the Palmetto Club.</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Sincerely,</w:t>
      </w:r>
    </w:p>
    <w:p w:rsidR="0076795F" w:rsidRPr="009021BC" w:rsidRDefault="0076795F" w:rsidP="0076795F">
      <w:pPr>
        <w:tabs>
          <w:tab w:val="left" w:pos="360"/>
        </w:tabs>
        <w:ind w:firstLine="0"/>
      </w:pPr>
      <w:r w:rsidRPr="009021BC">
        <w:t>Glenn McConnell</w:t>
      </w:r>
    </w:p>
    <w:p w:rsidR="0076795F" w:rsidRPr="009021BC" w:rsidRDefault="0076795F" w:rsidP="0076795F">
      <w:pPr>
        <w:tabs>
          <w:tab w:val="left" w:pos="360"/>
        </w:tabs>
        <w:ind w:firstLine="0"/>
      </w:pPr>
      <w:r w:rsidRPr="009021BC">
        <w:t>President</w:t>
      </w:r>
    </w:p>
    <w:p w:rsidR="0076795F" w:rsidRPr="009021BC" w:rsidRDefault="0076795F" w:rsidP="0076795F">
      <w:pPr>
        <w:tabs>
          <w:tab w:val="left" w:pos="360"/>
        </w:tabs>
        <w:ind w:firstLine="0"/>
      </w:pPr>
      <w:r w:rsidRPr="009021BC">
        <w:t>College of Charleston</w:t>
      </w:r>
    </w:p>
    <w:p w:rsidR="0076795F" w:rsidRPr="009021BC" w:rsidRDefault="0076795F" w:rsidP="0076795F">
      <w:pPr>
        <w:tabs>
          <w:tab w:val="left" w:pos="360"/>
        </w:tabs>
        <w:ind w:firstLine="0"/>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January 24, 2017</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The Honorable Jimmy Bales</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Chairman, House Invitations Committee</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503-A Blatt Building</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Columbia, South Carolina 29201</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 xml:space="preserve">Dear Chairman Bales: </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ab/>
        <w:t>On behalf of the State Farm Insurance Companies, the Members of the House of Representatives and their staff are invited to a legislative breakfast. This event will be held on February 9, 2017, from 8:00 a.m. to 10:00 a.m., in Room 112 of the Blatt Building.</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Sincerely,</w:t>
      </w:r>
    </w:p>
    <w:p w:rsidR="0076795F" w:rsidRPr="009021BC" w:rsidRDefault="0076795F" w:rsidP="0076795F">
      <w:pPr>
        <w:tabs>
          <w:tab w:val="left" w:pos="360"/>
        </w:tabs>
        <w:ind w:firstLine="0"/>
      </w:pPr>
      <w:r w:rsidRPr="009021BC">
        <w:t>Bruce White</w:t>
      </w:r>
    </w:p>
    <w:p w:rsidR="0076795F" w:rsidRPr="009021BC" w:rsidRDefault="0076795F" w:rsidP="0076795F">
      <w:pPr>
        <w:tabs>
          <w:tab w:val="left" w:pos="360"/>
        </w:tabs>
        <w:ind w:firstLine="0"/>
      </w:pPr>
      <w:r w:rsidRPr="009021BC">
        <w:t>State Farm Insurance Companies</w:t>
      </w:r>
    </w:p>
    <w:p w:rsidR="0076795F" w:rsidRPr="009021BC" w:rsidRDefault="0076795F" w:rsidP="0076795F">
      <w:pPr>
        <w:tabs>
          <w:tab w:val="left" w:pos="360"/>
        </w:tabs>
        <w:ind w:firstLine="0"/>
      </w:pPr>
      <w:r w:rsidRPr="009021BC">
        <w:t>Public Affairs/Marketing Department</w:t>
      </w:r>
    </w:p>
    <w:p w:rsidR="0076795F" w:rsidRPr="009021BC" w:rsidRDefault="0076795F" w:rsidP="0076795F">
      <w:pPr>
        <w:tabs>
          <w:tab w:val="left" w:pos="360"/>
        </w:tabs>
        <w:ind w:firstLine="0"/>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January 24, 2017</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The Honorable Jimmy Bales</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Chairman, House Invitations Committee</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503-A Blatt Building</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Columbia, South Carolina 29201</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 xml:space="preserve">Dear Chairman Bales: </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ab/>
        <w:t>On behalf of the Foundation for the South Carolina Governor’s School for Science and Mathematics, the Members of the House of Representatives are invited to a legislative breakfast. This event will be held on February 15, 2017, from 8:00 a.m. to 10:00 a.m., in Room 112 of the Blatt Building.</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Sincerely,</w:t>
      </w:r>
    </w:p>
    <w:p w:rsidR="0076795F" w:rsidRPr="009021BC" w:rsidRDefault="0076795F" w:rsidP="0076795F">
      <w:pPr>
        <w:tabs>
          <w:tab w:val="left" w:pos="360"/>
        </w:tabs>
        <w:ind w:firstLine="0"/>
      </w:pPr>
      <w:r w:rsidRPr="009021BC">
        <w:t>Kim Bowman</w:t>
      </w:r>
    </w:p>
    <w:p w:rsidR="0076795F" w:rsidRPr="009021BC" w:rsidRDefault="0076795F" w:rsidP="0076795F">
      <w:pPr>
        <w:tabs>
          <w:tab w:val="left" w:pos="360"/>
        </w:tabs>
        <w:ind w:firstLine="0"/>
      </w:pPr>
      <w:r w:rsidRPr="009021BC">
        <w:t>CEO, GSSM Foundation</w:t>
      </w:r>
    </w:p>
    <w:p w:rsidR="0076795F" w:rsidRPr="009021BC" w:rsidRDefault="0076795F" w:rsidP="0076795F">
      <w:pPr>
        <w:tabs>
          <w:tab w:val="left" w:pos="360"/>
        </w:tabs>
        <w:ind w:firstLine="0"/>
      </w:pPr>
      <w:r w:rsidRPr="009021BC">
        <w:t>EVP Strategic Direction, GSSM</w:t>
      </w:r>
    </w:p>
    <w:p w:rsidR="0076795F" w:rsidRPr="009021BC" w:rsidRDefault="0076795F" w:rsidP="0076795F">
      <w:pPr>
        <w:tabs>
          <w:tab w:val="left" w:pos="360"/>
        </w:tabs>
        <w:ind w:firstLine="0"/>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January 24, 2017</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The Honorable Jimmy Bales</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Chairman, House Invitations Committee</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503-A Blatt Building</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Columbia, South Carolina 29201</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 xml:space="preserve">Dear Chairman Bales: </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ab/>
        <w:t>On behalf of the United Way Association of South Carolina, the Members of the House of Representatives and their staff are invited to a legislative lunch. This event will be held on February 15, 2017, from 12:00 p.m. to 2:00 p.m., in Room 112 of the Blatt Building.</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Sincerely,</w:t>
      </w:r>
    </w:p>
    <w:p w:rsidR="0076795F" w:rsidRPr="009021BC" w:rsidRDefault="0076795F" w:rsidP="0076795F">
      <w:pPr>
        <w:tabs>
          <w:tab w:val="left" w:pos="360"/>
        </w:tabs>
        <w:ind w:firstLine="0"/>
      </w:pPr>
      <w:r w:rsidRPr="009021BC">
        <w:t>Nic</w:t>
      </w:r>
      <w:r w:rsidR="007C2CA1">
        <w:t>h</w:t>
      </w:r>
      <w:r w:rsidRPr="009021BC">
        <w:t>ole Mayberry</w:t>
      </w:r>
    </w:p>
    <w:p w:rsidR="0076795F" w:rsidRPr="009021BC" w:rsidRDefault="0076795F" w:rsidP="0076795F">
      <w:pPr>
        <w:tabs>
          <w:tab w:val="left" w:pos="360"/>
        </w:tabs>
        <w:ind w:firstLine="0"/>
      </w:pPr>
      <w:r w:rsidRPr="009021BC">
        <w:t>United Way Association of South Carolina</w:t>
      </w:r>
    </w:p>
    <w:p w:rsidR="0076795F" w:rsidRPr="009021BC" w:rsidRDefault="0076795F" w:rsidP="0076795F">
      <w:pPr>
        <w:tabs>
          <w:tab w:val="left" w:pos="360"/>
        </w:tabs>
        <w:ind w:firstLine="0"/>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January 24, 2017</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The Honorable Jimmy Bales</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Chairman, House Invitations Committee</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503-A Blatt Building</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Columbia, South Carolina 29201</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 xml:space="preserve">Dear Chairman Bales: </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ab/>
        <w:t>On behalf of the South Carolina Association of Counties, the Members of the House of Representatives are invited to a legislative reception. This event will be held on February 15, 2017, from 6:00 p.m. to 8:00 p.m., at the Embassy Suites Hotel in Columbia.</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Sincerely,</w:t>
      </w:r>
    </w:p>
    <w:p w:rsidR="0076795F" w:rsidRPr="009021BC" w:rsidRDefault="0076795F" w:rsidP="0076795F">
      <w:pPr>
        <w:tabs>
          <w:tab w:val="left" w:pos="360"/>
        </w:tabs>
        <w:ind w:firstLine="0"/>
      </w:pPr>
      <w:r w:rsidRPr="009021BC">
        <w:t>Michael B. Cone</w:t>
      </w:r>
    </w:p>
    <w:p w:rsidR="0076795F" w:rsidRPr="009021BC" w:rsidRDefault="0076795F" w:rsidP="0076795F">
      <w:pPr>
        <w:tabs>
          <w:tab w:val="left" w:pos="360"/>
        </w:tabs>
        <w:ind w:firstLine="0"/>
      </w:pPr>
      <w:r w:rsidRPr="009021BC">
        <w:t>Executive Director</w:t>
      </w:r>
    </w:p>
    <w:p w:rsidR="0076795F" w:rsidRPr="009021BC" w:rsidRDefault="0076795F" w:rsidP="0076795F">
      <w:pPr>
        <w:tabs>
          <w:tab w:val="left" w:pos="360"/>
        </w:tabs>
        <w:ind w:firstLine="0"/>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January 24, 2017</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The Honorable Jimmy Bales</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Chairman, House Invitations Committee</w:t>
      </w:r>
    </w:p>
    <w:p w:rsidR="00CF5573" w:rsidRDefault="00CF5573">
      <w:pPr>
        <w:ind w:firstLine="0"/>
        <w:jc w:val="left"/>
        <w:rPr>
          <w:szCs w:val="22"/>
        </w:rPr>
      </w:pPr>
      <w:r>
        <w:rPr>
          <w:szCs w:val="22"/>
        </w:rPr>
        <w:br w:type="page"/>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503-A Blatt Building</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Columbia, South Carolina 29201</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 xml:space="preserve">Dear Chairman Bales: </w:t>
      </w:r>
    </w:p>
    <w:p w:rsidR="0076795F" w:rsidRPr="009021BC" w:rsidRDefault="0076795F" w:rsidP="0076795F">
      <w:pPr>
        <w:tabs>
          <w:tab w:val="left" w:pos="360"/>
        </w:tabs>
        <w:ind w:firstLine="0"/>
      </w:pPr>
      <w:r w:rsidRPr="009021BC">
        <w:tab/>
        <w:t xml:space="preserve">On behalf of the South Carolina Speech, Language, and Hearing </w:t>
      </w:r>
      <w:r w:rsidR="00476ABB" w:rsidRPr="009021BC">
        <w:t>Association,</w:t>
      </w:r>
      <w:r w:rsidRPr="009021BC">
        <w:t xml:space="preserve"> the Members of the House of Representatives their and their </w:t>
      </w:r>
      <w:r w:rsidR="00476ABB" w:rsidRPr="009021BC">
        <w:t>staff are</w:t>
      </w:r>
      <w:r w:rsidRPr="009021BC">
        <w:t xml:space="preserve"> invited to a legislative breakfast. This event will be held on February 16, 2017, from 8:00 a.m. to 10:00 a.m., in Room 112 of the Blatt Building.</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Sincerely,</w:t>
      </w:r>
    </w:p>
    <w:p w:rsidR="0076795F" w:rsidRPr="009021BC" w:rsidRDefault="0076795F" w:rsidP="0076795F">
      <w:pPr>
        <w:tabs>
          <w:tab w:val="left" w:pos="360"/>
        </w:tabs>
        <w:ind w:firstLine="0"/>
      </w:pPr>
      <w:r w:rsidRPr="009021BC">
        <w:t>Heather Smith</w:t>
      </w:r>
    </w:p>
    <w:p w:rsidR="0076795F" w:rsidRPr="009021BC" w:rsidRDefault="0076795F" w:rsidP="0076795F">
      <w:pPr>
        <w:tabs>
          <w:tab w:val="left" w:pos="360"/>
        </w:tabs>
        <w:ind w:firstLine="0"/>
      </w:pPr>
      <w:r w:rsidRPr="009021BC">
        <w:t>South Carolina Speech, Language, and Hearing Association</w:t>
      </w:r>
    </w:p>
    <w:p w:rsidR="0076795F" w:rsidRPr="009021BC" w:rsidRDefault="0076795F" w:rsidP="0076795F">
      <w:pPr>
        <w:tabs>
          <w:tab w:val="left" w:pos="360"/>
        </w:tabs>
        <w:ind w:firstLine="0"/>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January 24, 2017</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The Honorable Jimmy Bales</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Chairman, House Invitations Committee</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503-A Blatt Building</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Columbia, South Carolina 29201</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 xml:space="preserve">Dear Chairman Bales: </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ab/>
        <w:t>On behalf of the South Carolina Association of Conservation Districts, the Members of the House of Representatives are invited to a legislative reception. This event will be held on February 21, 2017, from 6:00 p.m. to 8:00 p.m., at the Double Tree Hotel.</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Sincerely,</w:t>
      </w:r>
    </w:p>
    <w:p w:rsidR="0076795F" w:rsidRPr="009021BC" w:rsidRDefault="0076795F" w:rsidP="0076795F">
      <w:pPr>
        <w:tabs>
          <w:tab w:val="left" w:pos="360"/>
        </w:tabs>
        <w:ind w:firstLine="0"/>
      </w:pPr>
      <w:r w:rsidRPr="009021BC">
        <w:t>Tina Blum</w:t>
      </w:r>
    </w:p>
    <w:p w:rsidR="0076795F" w:rsidRPr="009021BC" w:rsidRDefault="0076795F" w:rsidP="0076795F">
      <w:pPr>
        <w:tabs>
          <w:tab w:val="left" w:pos="360"/>
        </w:tabs>
        <w:ind w:firstLine="0"/>
      </w:pPr>
      <w:r w:rsidRPr="009021BC">
        <w:t>SCACD Executive Director</w:t>
      </w:r>
    </w:p>
    <w:p w:rsidR="0076795F" w:rsidRPr="009021BC" w:rsidRDefault="0076795F" w:rsidP="0076795F">
      <w:pPr>
        <w:tabs>
          <w:tab w:val="left" w:pos="360"/>
        </w:tabs>
        <w:ind w:firstLine="0"/>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January 24, 2017</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The Honorable Jimmy Bales</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Chairman, House Invitations Committee</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503-A Blatt Building</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Columbia, South Carolina 29201</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 xml:space="preserve">Dear Chairman Bales: </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ab/>
        <w:t>On behalf of the SC State Alumni Association, the Members of the House of Representatives and staff are invited to a legislative reception. This event will be held on February 21, 2017, from 7:00 a.m. to 9:00 a.m., at the Palmetto Club.</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Sincerely,</w:t>
      </w:r>
    </w:p>
    <w:p w:rsidR="0076795F" w:rsidRPr="009021BC" w:rsidRDefault="0076795F" w:rsidP="0076795F">
      <w:pPr>
        <w:tabs>
          <w:tab w:val="left" w:pos="360"/>
        </w:tabs>
        <w:ind w:firstLine="0"/>
      </w:pPr>
      <w:r w:rsidRPr="009021BC">
        <w:t>Heather Smith</w:t>
      </w:r>
    </w:p>
    <w:p w:rsidR="0076795F" w:rsidRPr="009021BC" w:rsidRDefault="0076795F" w:rsidP="0076795F">
      <w:pPr>
        <w:tabs>
          <w:tab w:val="left" w:pos="360"/>
        </w:tabs>
        <w:ind w:firstLine="0"/>
      </w:pPr>
      <w:r w:rsidRPr="009021BC">
        <w:t>SC State Alumni Association</w:t>
      </w:r>
    </w:p>
    <w:p w:rsidR="0076795F" w:rsidRPr="009021BC" w:rsidRDefault="0076795F" w:rsidP="0076795F">
      <w:pPr>
        <w:tabs>
          <w:tab w:val="left" w:pos="360"/>
        </w:tabs>
        <w:ind w:firstLine="0"/>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January 24, 2017</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The Honorable Jimmy Bales</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Chairman, House Invitations Committee</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503-A Blatt Building</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Columbia, South Carolina 29201</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 xml:space="preserve">Dear Chairman Bales: </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ab/>
        <w:t xml:space="preserve">On behalf of the South Carolina </w:t>
      </w:r>
      <w:r w:rsidR="007C2CA1">
        <w:rPr>
          <w:rFonts w:ascii="Times New Roman" w:hAnsi="Times New Roman"/>
          <w:sz w:val="22"/>
          <w:szCs w:val="22"/>
        </w:rPr>
        <w:t xml:space="preserve">Association of Affiliates </w:t>
      </w:r>
      <w:r w:rsidRPr="009021BC">
        <w:rPr>
          <w:rFonts w:ascii="Times New Roman" w:hAnsi="Times New Roman"/>
          <w:sz w:val="22"/>
          <w:szCs w:val="22"/>
        </w:rPr>
        <w:t>Habitat, the Members of the House of Representatives and their staff are invited to a legislative breakfast. This event will be held on February 22, 2017, from 8:00 a.m. to 10:00 a.m., in Room 112 of the Blatt Building.</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Sincerely,</w:t>
      </w:r>
    </w:p>
    <w:p w:rsidR="0076795F" w:rsidRPr="009021BC" w:rsidRDefault="0076795F" w:rsidP="0076795F">
      <w:pPr>
        <w:tabs>
          <w:tab w:val="left" w:pos="360"/>
        </w:tabs>
        <w:ind w:firstLine="0"/>
      </w:pPr>
      <w:r w:rsidRPr="009021BC">
        <w:t>Greg Thomas</w:t>
      </w:r>
    </w:p>
    <w:p w:rsidR="0076795F" w:rsidRPr="009021BC" w:rsidRDefault="007C2CA1" w:rsidP="0076795F">
      <w:pPr>
        <w:tabs>
          <w:tab w:val="left" w:pos="360"/>
        </w:tabs>
        <w:ind w:firstLine="0"/>
      </w:pPr>
      <w:r>
        <w:t>Executive Director</w:t>
      </w:r>
    </w:p>
    <w:p w:rsidR="0076795F" w:rsidRPr="009021BC" w:rsidRDefault="0076795F" w:rsidP="0076795F">
      <w:pPr>
        <w:tabs>
          <w:tab w:val="left" w:pos="360"/>
        </w:tabs>
        <w:ind w:firstLine="0"/>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January 24, 2017</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The Honorable Jimmy Bales</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Chairman, House Invitations Committee</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503-A Blatt Building</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Columbia, South Carolina 29201</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 xml:space="preserve">Dear Chairman Bales: </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ab/>
        <w:t>On behalf of the Wil Lou Gray Opportunity School, the Members of the House of Representatives are invited to a legislative luncheon. This event will be held on February 22, 2017, from 12:00 p.m. to 2:00 p.m., in Room 112 of the Blatt Building.</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Sincerely,</w:t>
      </w:r>
    </w:p>
    <w:p w:rsidR="0076795F" w:rsidRPr="009021BC" w:rsidRDefault="0076795F" w:rsidP="0076795F">
      <w:pPr>
        <w:tabs>
          <w:tab w:val="left" w:pos="360"/>
        </w:tabs>
        <w:ind w:firstLine="0"/>
      </w:pPr>
      <w:r w:rsidRPr="009021BC">
        <w:t>Pat G. Smith</w:t>
      </w:r>
    </w:p>
    <w:p w:rsidR="0076795F" w:rsidRPr="009021BC" w:rsidRDefault="0076795F" w:rsidP="0076795F">
      <w:pPr>
        <w:tabs>
          <w:tab w:val="left" w:pos="360"/>
        </w:tabs>
        <w:ind w:firstLine="0"/>
      </w:pPr>
      <w:r w:rsidRPr="009021BC">
        <w:t>Director</w:t>
      </w:r>
    </w:p>
    <w:p w:rsidR="0076795F" w:rsidRPr="009021BC" w:rsidRDefault="0076795F" w:rsidP="0076795F">
      <w:pPr>
        <w:tabs>
          <w:tab w:val="left" w:pos="360"/>
        </w:tabs>
        <w:ind w:firstLine="0"/>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January 24, 2017</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The Honorable Jimmy Bales</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Chairman, House Invitations Committee</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503-A Blatt Building</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Columbia, South Carolina 29201</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 xml:space="preserve">Dear Chairman Bales: </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ab/>
        <w:t>On behalf of the Columbia Museum of Art and the City of Columbia, the Members of the House of Representatives and their staff of are invited to a legislative reception. This event will be held on February 22, 2017, from 6:00 p.m. to 8:00 p.m., at the Columbia Museum of Art.</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Sincerely,</w:t>
      </w:r>
    </w:p>
    <w:p w:rsidR="0076795F" w:rsidRPr="009021BC" w:rsidRDefault="0076795F" w:rsidP="0076795F">
      <w:pPr>
        <w:tabs>
          <w:tab w:val="left" w:pos="360"/>
        </w:tabs>
        <w:ind w:firstLine="0"/>
      </w:pPr>
      <w:r w:rsidRPr="009021BC">
        <w:t>Patricia Pierce</w:t>
      </w:r>
    </w:p>
    <w:p w:rsidR="0076795F" w:rsidRPr="009021BC" w:rsidRDefault="0076795F" w:rsidP="0076795F">
      <w:pPr>
        <w:tabs>
          <w:tab w:val="left" w:pos="360"/>
        </w:tabs>
        <w:ind w:firstLine="0"/>
      </w:pPr>
      <w:r w:rsidRPr="009021BC">
        <w:t>Lobbyist for the Columbia Museum of Art</w:t>
      </w:r>
    </w:p>
    <w:p w:rsidR="0076795F" w:rsidRPr="009021BC" w:rsidRDefault="0076795F" w:rsidP="0076795F">
      <w:pPr>
        <w:tabs>
          <w:tab w:val="left" w:pos="360"/>
        </w:tabs>
        <w:ind w:firstLine="0"/>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January 24, 2017</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The Honorable Jimmy Bales</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Chairman, House Invitations Committee</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503-A Blatt Building</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Columbia, South Carolina 29201</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 xml:space="preserve">Dear Chairman Bales: </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ab/>
        <w:t>On behalf of the Wine and Spirits Wholesalers Association of South Carolina, the House of Representatives and their staff are invited to a legislative reception. This event will be held on February 22, 2017, from 7:00 p.m. to 9:00 p.m., at the Palmetto Club.</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Sincerely,</w:t>
      </w:r>
    </w:p>
    <w:p w:rsidR="0076795F" w:rsidRPr="009021BC" w:rsidRDefault="0076795F" w:rsidP="0076795F">
      <w:pPr>
        <w:tabs>
          <w:tab w:val="left" w:pos="360"/>
        </w:tabs>
        <w:ind w:firstLine="0"/>
      </w:pPr>
      <w:r w:rsidRPr="009021BC">
        <w:t>Whitney K. Williams</w:t>
      </w:r>
    </w:p>
    <w:p w:rsidR="0076795F" w:rsidRPr="009021BC" w:rsidRDefault="0076795F" w:rsidP="0076795F">
      <w:pPr>
        <w:tabs>
          <w:tab w:val="left" w:pos="360"/>
        </w:tabs>
        <w:ind w:firstLine="0"/>
      </w:pPr>
      <w:r w:rsidRPr="009021BC">
        <w:t>Wine and Spirits Wholesalers Association of South Carolina</w:t>
      </w:r>
    </w:p>
    <w:p w:rsidR="0076795F" w:rsidRPr="009021BC" w:rsidRDefault="0076795F" w:rsidP="0076795F">
      <w:pPr>
        <w:tabs>
          <w:tab w:val="left" w:pos="360"/>
        </w:tabs>
        <w:ind w:firstLine="0"/>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January 24, 2017</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The Honorable Jimmy Bales</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Chairman, House Invitations Committee</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503-A Blatt Building</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Columbia, South Carolina 29201</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 xml:space="preserve">Dear Chairman Bales: </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ab/>
        <w:t>On behalf of the AAA Carolinas, the Members of the House of Representatives are invited to a legislative breakfast. This event will be held on February 23, 2017, from 8:00 a.m. to 10:00 a.m., in Room 112 of the Blatt Building.</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Sincerely,</w:t>
      </w:r>
    </w:p>
    <w:p w:rsidR="0076795F" w:rsidRPr="009021BC" w:rsidRDefault="0076795F" w:rsidP="0076795F">
      <w:pPr>
        <w:tabs>
          <w:tab w:val="left" w:pos="360"/>
        </w:tabs>
        <w:ind w:firstLine="0"/>
      </w:pPr>
      <w:r w:rsidRPr="009021BC">
        <w:t>Michael D. Covington</w:t>
      </w:r>
    </w:p>
    <w:p w:rsidR="0076795F" w:rsidRPr="009021BC" w:rsidRDefault="0076795F" w:rsidP="0076795F">
      <w:pPr>
        <w:tabs>
          <w:tab w:val="left" w:pos="360"/>
        </w:tabs>
        <w:ind w:firstLine="0"/>
      </w:pPr>
      <w:r w:rsidRPr="009021BC">
        <w:t>AAA Carolinas</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January 24, 2017</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The Honorable Jimmy Bales</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Chairman, House Invitations Committee</w:t>
      </w: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503-A Blatt Building</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Columbia, South Carolina 29201</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 xml:space="preserve">Dear Chairman Bales: </w:t>
      </w:r>
    </w:p>
    <w:p w:rsidR="0076795F" w:rsidRPr="009021BC" w:rsidRDefault="0076795F" w:rsidP="0076795F">
      <w:pPr>
        <w:pStyle w:val="NoSpacing"/>
        <w:tabs>
          <w:tab w:val="left" w:pos="360"/>
        </w:tabs>
        <w:jc w:val="both"/>
        <w:rPr>
          <w:rFonts w:ascii="Times New Roman" w:hAnsi="Times New Roman"/>
          <w:b/>
          <w:sz w:val="22"/>
          <w:szCs w:val="22"/>
        </w:rPr>
      </w:pPr>
      <w:r w:rsidRPr="009021BC">
        <w:rPr>
          <w:rFonts w:ascii="Times New Roman" w:hAnsi="Times New Roman"/>
          <w:sz w:val="22"/>
          <w:szCs w:val="22"/>
        </w:rPr>
        <w:tab/>
        <w:t>On behalf of the Foundation for the Clemson University, the Members of the House of Representatives and their staff are invited to a legislative reception. This event will be held on February 28, 2017, from 6:00 p.m. to 8:00 p.m., at the Hall at Senate’s End.</w:t>
      </w:r>
    </w:p>
    <w:p w:rsidR="0076795F" w:rsidRPr="009021BC" w:rsidRDefault="0076795F" w:rsidP="0076795F">
      <w:pPr>
        <w:pStyle w:val="NoSpacing"/>
        <w:tabs>
          <w:tab w:val="left" w:pos="360"/>
        </w:tabs>
        <w:jc w:val="both"/>
        <w:rPr>
          <w:rFonts w:ascii="Times New Roman" w:hAnsi="Times New Roman"/>
          <w:sz w:val="22"/>
          <w:szCs w:val="22"/>
        </w:rPr>
      </w:pPr>
    </w:p>
    <w:p w:rsidR="0076795F" w:rsidRPr="009021BC" w:rsidRDefault="0076795F" w:rsidP="0076795F">
      <w:pPr>
        <w:pStyle w:val="NoSpacing"/>
        <w:tabs>
          <w:tab w:val="left" w:pos="360"/>
        </w:tabs>
        <w:jc w:val="both"/>
        <w:rPr>
          <w:rFonts w:ascii="Times New Roman" w:hAnsi="Times New Roman"/>
          <w:sz w:val="22"/>
          <w:szCs w:val="22"/>
        </w:rPr>
      </w:pPr>
      <w:r w:rsidRPr="009021BC">
        <w:rPr>
          <w:rFonts w:ascii="Times New Roman" w:hAnsi="Times New Roman"/>
          <w:sz w:val="22"/>
          <w:szCs w:val="22"/>
        </w:rPr>
        <w:t>Sincerely,</w:t>
      </w:r>
    </w:p>
    <w:p w:rsidR="0076795F" w:rsidRPr="009021BC" w:rsidRDefault="0076795F" w:rsidP="0076795F">
      <w:pPr>
        <w:tabs>
          <w:tab w:val="left" w:pos="360"/>
        </w:tabs>
        <w:ind w:firstLine="0"/>
      </w:pPr>
      <w:r w:rsidRPr="009021BC">
        <w:t>James P. Clements Ph.D.</w:t>
      </w:r>
    </w:p>
    <w:p w:rsidR="0076795F" w:rsidRDefault="0076795F" w:rsidP="0076795F">
      <w:pPr>
        <w:tabs>
          <w:tab w:val="left" w:pos="360"/>
        </w:tabs>
        <w:ind w:firstLine="0"/>
      </w:pPr>
      <w:r w:rsidRPr="009021BC">
        <w:t>President</w:t>
      </w:r>
    </w:p>
    <w:p w:rsidR="0076795F" w:rsidRDefault="0076795F" w:rsidP="0076795F">
      <w:pPr>
        <w:tabs>
          <w:tab w:val="left" w:pos="360"/>
        </w:tabs>
        <w:ind w:firstLine="0"/>
      </w:pPr>
    </w:p>
    <w:p w:rsidR="0076795F" w:rsidRDefault="0076795F" w:rsidP="0076795F">
      <w:pPr>
        <w:keepNext/>
        <w:jc w:val="center"/>
        <w:rPr>
          <w:b/>
        </w:rPr>
      </w:pPr>
      <w:r w:rsidRPr="0076795F">
        <w:rPr>
          <w:b/>
        </w:rPr>
        <w:t>REPORTS OF STANDING COMMITTEE</w:t>
      </w:r>
    </w:p>
    <w:p w:rsidR="0076795F" w:rsidRDefault="0076795F" w:rsidP="0076795F">
      <w:pPr>
        <w:keepNext/>
      </w:pPr>
      <w:r>
        <w:t>Rep. CLEMMONS, from the Committee on Rules, submitted a favorable report on:</w:t>
      </w:r>
    </w:p>
    <w:p w:rsidR="0076795F" w:rsidRDefault="0076795F" w:rsidP="0076795F">
      <w:pPr>
        <w:keepNext/>
      </w:pPr>
      <w:bookmarkStart w:id="6" w:name="include_clip_start_17"/>
      <w:bookmarkEnd w:id="6"/>
    </w:p>
    <w:p w:rsidR="0076795F" w:rsidRDefault="0076795F" w:rsidP="0076795F">
      <w:pPr>
        <w:keepNext/>
      </w:pPr>
      <w:r>
        <w:t>H. 3331 -- Reps. Hill and Magnuson: A HOUSE RESOLUTION TO AMEND RULE 6.3 OF THE RULES OF THE HOUSE OF REPRESENTATIVES, RELATING TO THE ORDER OF BUSINESS OF THE HOUSE OF REPRESENTATIVES, SO AS TO ADD THE OFFICIAL PLEDGE TO THE FLAG OF THE STATE OF SOUTH CAROLINA TO THE DAILY ORDER OF BUSINESS.</w:t>
      </w:r>
    </w:p>
    <w:p w:rsidR="0076795F" w:rsidRDefault="0076795F" w:rsidP="0076795F">
      <w:bookmarkStart w:id="7" w:name="include_clip_end_17"/>
      <w:bookmarkEnd w:id="7"/>
      <w:r>
        <w:t>Ordered for consideration tomorrow.</w:t>
      </w:r>
    </w:p>
    <w:p w:rsidR="0076795F" w:rsidRDefault="0076795F" w:rsidP="0076795F"/>
    <w:p w:rsidR="0076795F" w:rsidRDefault="0076795F" w:rsidP="0076795F">
      <w:pPr>
        <w:keepNext/>
      </w:pPr>
      <w:r>
        <w:t>Rep. CLEMMONS, from the Committee on Rules, submitted a favorable report on:</w:t>
      </w:r>
    </w:p>
    <w:p w:rsidR="0076795F" w:rsidRDefault="0076795F" w:rsidP="0076795F">
      <w:pPr>
        <w:keepNext/>
      </w:pPr>
      <w:bookmarkStart w:id="8" w:name="include_clip_start_19"/>
      <w:bookmarkEnd w:id="8"/>
    </w:p>
    <w:p w:rsidR="0076795F" w:rsidRDefault="0076795F" w:rsidP="0076795F">
      <w:pPr>
        <w:keepNext/>
      </w:pPr>
      <w:r>
        <w:t>H. 3494 -- Rep. Lucas: A HOUSE RESOLUTION TO AMEND RULE 5.12 OF THE RULES OF THE HOUSE OF REPRESENTATIVES, RELATING TO THE LIMITS ON CONSIDERATION OF STATEWIDE BILLS AND JOINT RESOLUTIONS AND THE EXCEPTIONS TO THESE LIMITATIONS, SO AS TO REVISE THE RULE TO PROVIDE THE LIMIT ON THE CONSIDERATION OF A BILL OR JOINT RESOLUTION INTRODUCED IN THE SENATE RECEIVED BY THE HOUSE OF REPRESENTATIVES APPLIES TO BILLS AND JOINT RESOLUTIONS RECEIVED AFTER APRIL 10, AND PROVIDE THAT ANY BILL OR JOINT RESOLUTION FAILING TO RECEIVE THE REQUIRED TWO-THIRDS VOTE OF THOSE MEMBERS PRESENT AND VOTING TO WAIVE THE RULE SHALL BE RETURNED TO THE APPROPRIATE COMMITTEE.</w:t>
      </w:r>
    </w:p>
    <w:p w:rsidR="0076795F" w:rsidRDefault="0076795F" w:rsidP="0076795F">
      <w:bookmarkStart w:id="9" w:name="include_clip_end_19"/>
      <w:bookmarkEnd w:id="9"/>
      <w:r>
        <w:t>Ordered for consideration tomorrow.</w:t>
      </w:r>
    </w:p>
    <w:p w:rsidR="0076795F" w:rsidRDefault="0076795F" w:rsidP="0076795F"/>
    <w:p w:rsidR="0076795F" w:rsidRDefault="0076795F" w:rsidP="0076795F">
      <w:pPr>
        <w:keepNext/>
      </w:pPr>
      <w:r>
        <w:t>Rep. CLEMMONS, from the Committee on Rules, submitted a favorable report on:</w:t>
      </w:r>
    </w:p>
    <w:p w:rsidR="0076795F" w:rsidRDefault="0076795F" w:rsidP="0076795F">
      <w:pPr>
        <w:keepNext/>
      </w:pPr>
      <w:bookmarkStart w:id="10" w:name="include_clip_start_21"/>
      <w:bookmarkEnd w:id="10"/>
    </w:p>
    <w:p w:rsidR="0076795F" w:rsidRDefault="0076795F" w:rsidP="0076795F">
      <w:pPr>
        <w:keepNext/>
      </w:pPr>
      <w:r>
        <w:t>H. 3497 -- Rep. Pitts: A HOUSE RESOLUTION TO AMEND RULE 4.16 OF THE RULES OF THE HOUSE OF REPRESENTATIVES, RELATING TO THE HOUSE OF REPRESENTATIVES LEGISLATIVE ETHICS COMMITTEE, SO AS TO REVISE THE DUTIES OF THE COMMITTEE REGARDING DETERMINING COMPLIANCE WITH DISCLOSURE REQUIREMENTS, TO REVISE COMPLAINT PROCEDURES AND TO PROVIDE MORE DETAILED PROCEDURES RELATING TO COMPLAINTS AND INVESTIGATIONS, TO ALLOW THE COMMITTEE TO LEVY AN ENFORCEMENT OR ADMINISTRATIVE FEE TO REIMBURSE THE COMMITTEE FOR ASSOCIATED COSTS OF AN INVESTIGATION AND HEARING OF A VIOLATION, AND TO PROVIDE PROCEDURES AFTER A FINDING OF PROBABLE CAUSE REGARDING WHEN CERTAIN DOCUMENTS BECOME PUBLIC RECORD.</w:t>
      </w:r>
    </w:p>
    <w:p w:rsidR="0076795F" w:rsidRDefault="0076795F" w:rsidP="0076795F">
      <w:bookmarkStart w:id="11" w:name="include_clip_end_21"/>
      <w:bookmarkEnd w:id="11"/>
      <w:r>
        <w:t>Ordered for consideration tomorrow.</w:t>
      </w:r>
    </w:p>
    <w:p w:rsidR="0076795F" w:rsidRDefault="0076795F" w:rsidP="0076795F"/>
    <w:p w:rsidR="0076795F" w:rsidRDefault="0076795F" w:rsidP="0076795F">
      <w:pPr>
        <w:keepNext/>
      </w:pPr>
      <w:r>
        <w:t>Rep. CLEMMONS, from the Committee on Rules, submitted a favorable report on:</w:t>
      </w:r>
    </w:p>
    <w:p w:rsidR="0076795F" w:rsidRDefault="0076795F" w:rsidP="0076795F">
      <w:pPr>
        <w:keepNext/>
      </w:pPr>
      <w:bookmarkStart w:id="12" w:name="include_clip_start_23"/>
      <w:bookmarkEnd w:id="12"/>
    </w:p>
    <w:p w:rsidR="0076795F" w:rsidRDefault="0076795F" w:rsidP="0076795F">
      <w:pPr>
        <w:keepNext/>
      </w:pPr>
      <w:r>
        <w:t>H. 3499 -- Rep. White: A HOUSE RESOLUTION TO AMEND RULE 5.3B. OF THE RULES OF THE HOUSE OF REPRESENTATIVES, RELATING TO GENERAL APPROPRIATIONS AND SUPPLEMENTAL APPROPRIATIONS BILLS AND GERMANENESS AND AMENDMENTS RELATED TO THESE BILLS, SO AS TO REDUCE FROM FIVE MILLION TO ONE MILLION DOLLARS THOSE AMENDMENTS REQUIRING CORRESPONDING APPROPRIATION REDUCTIONS OR REVENUE INCREASES, AND TO ADD A REQUIREMENT THAT THE SPEAKER MUST CONSULT WITH THE OFFICE OF REVENUE AND FISCAL AFFAIRS AND CONFIRM THE EXISTENCE OF SUFFICIENT UNSPENT REVENUE OR BALANCE BEFORE THE HOUSE MAY CONSIDER AN AMENDMENT WHICH IDENTIFIES UNSPENT PROJECTED REVENUE OR BALANCE AS THE FUNDING SOURCE.</w:t>
      </w:r>
    </w:p>
    <w:p w:rsidR="0076795F" w:rsidRDefault="0076795F" w:rsidP="0076795F">
      <w:bookmarkStart w:id="13" w:name="include_clip_end_23"/>
      <w:bookmarkEnd w:id="13"/>
      <w:r>
        <w:t>Ordered for consideration tomorrow.</w:t>
      </w:r>
    </w:p>
    <w:p w:rsidR="0076795F" w:rsidRDefault="0076795F" w:rsidP="0076795F"/>
    <w:p w:rsidR="0076795F" w:rsidRDefault="0076795F" w:rsidP="0076795F">
      <w:pPr>
        <w:keepNext/>
      </w:pPr>
      <w:r>
        <w:t>Rep. CLEMMONS, from the Committee on Rules, submitted a favorable report on:</w:t>
      </w:r>
    </w:p>
    <w:p w:rsidR="0076795F" w:rsidRDefault="0076795F" w:rsidP="0076795F">
      <w:pPr>
        <w:keepNext/>
      </w:pPr>
      <w:bookmarkStart w:id="14" w:name="include_clip_start_25"/>
      <w:bookmarkEnd w:id="14"/>
    </w:p>
    <w:p w:rsidR="0076795F" w:rsidRDefault="0076795F" w:rsidP="0076795F">
      <w:pPr>
        <w:keepNext/>
      </w:pPr>
      <w:r>
        <w:t>H. 3500 -- Rep. White: A HOUSE RESOLUTION TO AMEND RULE 5.13 OF THE RULES OF THE HOUSE OF REPRESENTATIVES, RELATING TO THE REQUIREMENT THAT EACH BILL EFFECTING THE EXPENDITURES OF MONEY BY THE STATE MUST HAVE ATTACHED TO IT IN WRITING SUCH COMMENT OF THE APPROPRIATE STATE OFFICE REGARDING THE BILL'S IMPACT ON THE FINANCES OF THE STATE, SO AS TO REVISE THE RULE TO PROVIDE THAT EACH BILL OR JOINT RESOLUTION EFFECTING THE EXPENDITURE OF MONEY BY THE STATE, BEFORE BEING DELIVERED TO THE HOUSE DESK FOR PLACEMENT ON THE CALENDAR, SHALL HAVE ATTACHED TO IT IN WRITING A FISCAL IMPACT STATEMENT FROM THE OFFICE OF REVENUE AND FISCAL AFFAIRS OR OTHER APPROPRIATE STATE OFFICE.</w:t>
      </w:r>
    </w:p>
    <w:p w:rsidR="0076795F" w:rsidRDefault="0076795F" w:rsidP="0076795F">
      <w:bookmarkStart w:id="15" w:name="include_clip_end_25"/>
      <w:bookmarkEnd w:id="15"/>
      <w:r>
        <w:t>Ordered for consideration tomorrow.</w:t>
      </w:r>
    </w:p>
    <w:p w:rsidR="0076795F" w:rsidRDefault="0076795F" w:rsidP="0076795F"/>
    <w:p w:rsidR="0076795F" w:rsidRDefault="0076795F" w:rsidP="0076795F">
      <w:pPr>
        <w:keepNext/>
      </w:pPr>
      <w:r>
        <w:t>Rep. CLEMMONS, from the Committee on Rules, submitted a favorable report on:</w:t>
      </w:r>
    </w:p>
    <w:p w:rsidR="0076795F" w:rsidRDefault="0076795F" w:rsidP="0076795F">
      <w:pPr>
        <w:keepNext/>
      </w:pPr>
      <w:bookmarkStart w:id="16" w:name="include_clip_start_27"/>
      <w:bookmarkEnd w:id="16"/>
    </w:p>
    <w:p w:rsidR="0076795F" w:rsidRDefault="0076795F" w:rsidP="0076795F">
      <w:pPr>
        <w:keepNext/>
      </w:pPr>
      <w:r>
        <w:t>H. 3501 -- Rep. White: A HOUSE RESOLUTION TO AMEND RULE 5.14 OF THE RULES OF THE HOUSE OF REPRESENTATIVES, RELATING TO REQUIREMENTS FOR COMMITTEES ON CONFERENCE OR FREE CONFERENCE, SO AS TO DELETE THE REQUIREMENT THAT A REPORT OF A COMMITTEE ON CONFERENCE OR FREE CONFERENCE CONCERNING THE GENERAL APPROPRIATIONS BILLS, SUPPLEMENTAL APPROPRIATIONS BILLS, OR LEGISLATION APPROPRIATING THE CAPITAL RESERVE FUND BE PRINTED IN THE HOUSE JOURNAL.</w:t>
      </w:r>
    </w:p>
    <w:p w:rsidR="0076795F" w:rsidRDefault="0076795F" w:rsidP="0076795F">
      <w:bookmarkStart w:id="17" w:name="include_clip_end_27"/>
      <w:bookmarkEnd w:id="17"/>
      <w:r>
        <w:t>Ordered for consideration tomorrow.</w:t>
      </w:r>
    </w:p>
    <w:p w:rsidR="0076795F" w:rsidRDefault="0076795F" w:rsidP="0076795F">
      <w:pPr>
        <w:keepNext/>
        <w:jc w:val="center"/>
        <w:rPr>
          <w:b/>
        </w:rPr>
      </w:pPr>
      <w:r w:rsidRPr="0076795F">
        <w:rPr>
          <w:b/>
        </w:rPr>
        <w:t>HOUSE RESOLUTION</w:t>
      </w:r>
    </w:p>
    <w:p w:rsidR="0076795F" w:rsidRDefault="0076795F" w:rsidP="0076795F">
      <w:pPr>
        <w:keepNext/>
      </w:pPr>
      <w:r>
        <w:t>The following was introduced:</w:t>
      </w:r>
    </w:p>
    <w:p w:rsidR="0076795F" w:rsidRDefault="0076795F" w:rsidP="0076795F">
      <w:pPr>
        <w:keepNext/>
      </w:pPr>
      <w:bookmarkStart w:id="18" w:name="include_clip_start_30"/>
      <w:bookmarkEnd w:id="18"/>
    </w:p>
    <w:p w:rsidR="0076795F" w:rsidRDefault="0076795F" w:rsidP="0076795F">
      <w:r>
        <w:t>H. 3539 -- Reps. Pope,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COMMEND AND SUPPORT THE DEMOCRATIZATION EFFORTS OF THE REPUBLIC OF CHINA (TAIWAN) AND THE NATION'S MEANINGFUL PARTICIPATION IN THE WORLD HEALTH ORGANIZATION, THE INTERNATIONAL CIVIL AVIATION ORGANIZATION, AND THE UN FRAMEWORK CONVENTION ON CLIMATE CHANGE, AS WELL AS OTHER INTERNATIONAL ORGANIZATIONS, AND TO EXTEND SINCERE BEST WISHES FOR CONTINUED COOPERATION AND SUCCESS.</w:t>
      </w:r>
    </w:p>
    <w:p w:rsidR="0076795F" w:rsidRDefault="0076795F" w:rsidP="0076795F">
      <w:bookmarkStart w:id="19" w:name="include_clip_end_30"/>
      <w:bookmarkEnd w:id="19"/>
    </w:p>
    <w:p w:rsidR="0076795F" w:rsidRDefault="0076795F" w:rsidP="0076795F">
      <w:r>
        <w:t>The Resolution was adopted.</w:t>
      </w:r>
    </w:p>
    <w:p w:rsidR="0076795F" w:rsidRDefault="0076795F" w:rsidP="0076795F"/>
    <w:p w:rsidR="0076795F" w:rsidRDefault="0076795F" w:rsidP="0076795F">
      <w:pPr>
        <w:keepNext/>
        <w:jc w:val="center"/>
        <w:rPr>
          <w:b/>
        </w:rPr>
      </w:pPr>
      <w:r w:rsidRPr="0076795F">
        <w:rPr>
          <w:b/>
        </w:rPr>
        <w:t>HOUSE RESOLUTION</w:t>
      </w:r>
    </w:p>
    <w:p w:rsidR="0076795F" w:rsidRDefault="0076795F" w:rsidP="0076795F">
      <w:pPr>
        <w:keepNext/>
      </w:pPr>
      <w:r>
        <w:t>The following was introduced:</w:t>
      </w:r>
    </w:p>
    <w:p w:rsidR="0076795F" w:rsidRDefault="0076795F" w:rsidP="0076795F">
      <w:pPr>
        <w:keepNext/>
      </w:pPr>
      <w:bookmarkStart w:id="20" w:name="include_clip_start_33"/>
      <w:bookmarkEnd w:id="20"/>
    </w:p>
    <w:p w:rsidR="0076795F" w:rsidRDefault="0076795F" w:rsidP="0076795F">
      <w:r>
        <w:t>H. 3541 -- Reps. Collins, Alexander, Allison, Anderson, Anthony, Arrington, Atkinson, Atwater, Bales, Ballentine, Bamberg, Bannister, Bedingfield, Bennett, Bernstein, Blackwell, Bowers, Bradley, Brown, Burns, Caskey, Chumley, Clary, Clemmons, Clyburn, Cobb-Hunter, Cogswell, Cole,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COMMEND JAMES RODDY, DRUM MAJOR OF THE EASLEY HIGH SCHOOL MARCHING BAND, AND TO CONGRATULATE HIM FOR HIS SELECTION TO THE PRESTIGIOUS 2017 UNITED STATES ARMY ALL-AMERICAN MARCHING BAND.</w:t>
      </w:r>
    </w:p>
    <w:p w:rsidR="0076795F" w:rsidRDefault="0076795F" w:rsidP="0076795F">
      <w:bookmarkStart w:id="21" w:name="include_clip_end_33"/>
      <w:bookmarkEnd w:id="21"/>
    </w:p>
    <w:p w:rsidR="0076795F" w:rsidRDefault="0076795F" w:rsidP="0076795F">
      <w:r>
        <w:t>The Resolution was adopted.</w:t>
      </w:r>
    </w:p>
    <w:p w:rsidR="0076795F" w:rsidRDefault="0076795F" w:rsidP="0076795F"/>
    <w:p w:rsidR="0076795F" w:rsidRDefault="0076795F" w:rsidP="0076795F">
      <w:pPr>
        <w:keepNext/>
        <w:jc w:val="center"/>
        <w:rPr>
          <w:b/>
        </w:rPr>
      </w:pPr>
      <w:r w:rsidRPr="0076795F">
        <w:rPr>
          <w:b/>
        </w:rPr>
        <w:t>HOUSE RESOLUTION</w:t>
      </w:r>
    </w:p>
    <w:p w:rsidR="0076795F" w:rsidRDefault="0076795F" w:rsidP="0076795F">
      <w:pPr>
        <w:keepNext/>
      </w:pPr>
      <w:r>
        <w:t>The following was introduced:</w:t>
      </w:r>
    </w:p>
    <w:p w:rsidR="0076795F" w:rsidRDefault="0076795F" w:rsidP="0076795F">
      <w:pPr>
        <w:keepNext/>
      </w:pPr>
      <w:bookmarkStart w:id="22" w:name="include_clip_start_36"/>
      <w:bookmarkEnd w:id="22"/>
    </w:p>
    <w:p w:rsidR="0076795F" w:rsidRDefault="0076795F" w:rsidP="0076795F">
      <w:r>
        <w:t>H. 3542 -- Reps. Allison, Alexander,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DESIGNATE THE WEEK OF JANUARY 22 THROUGH JANUARY 28, 2017, AS "NATIONAL SCHOOL CHOICE WEEK IN SOUTH CAROLINA" AND TO CONGRATULATE STUDENTS, PARENTS, TEACHERS, AND SCHOOL LEADERS FROM K-12 EDUCATIONAL ENVIRONMENTS OF ALL VARIETIES FOR THEIR PERSISTENCE, ACHIEVEMENTS, DEDICATION, AND CONTRIBUTIONS TO THEIR COMMUNITIES IN SOUTH CAROLINA.</w:t>
      </w:r>
    </w:p>
    <w:p w:rsidR="0076795F" w:rsidRDefault="0076795F" w:rsidP="0076795F">
      <w:bookmarkStart w:id="23" w:name="include_clip_end_36"/>
      <w:bookmarkEnd w:id="23"/>
    </w:p>
    <w:p w:rsidR="0076795F" w:rsidRDefault="0076795F" w:rsidP="0076795F">
      <w:r>
        <w:t>The Resolution was adopted.</w:t>
      </w:r>
    </w:p>
    <w:p w:rsidR="0076795F" w:rsidRDefault="0076795F" w:rsidP="0076795F"/>
    <w:p w:rsidR="0076795F" w:rsidRDefault="0076795F" w:rsidP="0076795F">
      <w:pPr>
        <w:keepNext/>
        <w:jc w:val="center"/>
        <w:rPr>
          <w:b/>
        </w:rPr>
      </w:pPr>
      <w:r w:rsidRPr="0076795F">
        <w:rPr>
          <w:b/>
        </w:rPr>
        <w:t>HOUSE RESOLUTION</w:t>
      </w:r>
    </w:p>
    <w:p w:rsidR="0076795F" w:rsidRDefault="0076795F" w:rsidP="0076795F">
      <w:pPr>
        <w:keepNext/>
      </w:pPr>
      <w:r>
        <w:t>The following was introduced:</w:t>
      </w:r>
    </w:p>
    <w:p w:rsidR="0076795F" w:rsidRDefault="0076795F" w:rsidP="0076795F">
      <w:pPr>
        <w:keepNext/>
      </w:pPr>
      <w:bookmarkStart w:id="24" w:name="include_clip_start_39"/>
      <w:bookmarkEnd w:id="24"/>
    </w:p>
    <w:p w:rsidR="0076795F" w:rsidRDefault="0076795F" w:rsidP="0076795F">
      <w:r>
        <w:t>H. 3543 -- Reps. Hayes,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COMMEND DR. DANIEL W. BLUE, JR., ON HIS RETIREMENT FROM THE ROLE OF EXECUTIVE DIRECTOR OF DILLON COUNTY FIRST STEPS ON JANUARY 30, 2017, AND TO VOICE EARNEST GRATITUDE FOR THE SIXTEEN YEARS OF SERVICE DEDICATED TO HELPING THE CHILDREN OF THE PALMETTO STATE.</w:t>
      </w:r>
    </w:p>
    <w:p w:rsidR="0076795F" w:rsidRDefault="0076795F" w:rsidP="0076795F">
      <w:bookmarkStart w:id="25" w:name="include_clip_end_39"/>
      <w:bookmarkEnd w:id="25"/>
    </w:p>
    <w:p w:rsidR="0076795F" w:rsidRDefault="0076795F" w:rsidP="0076795F">
      <w:r>
        <w:t>The Resolution was adopted.</w:t>
      </w:r>
    </w:p>
    <w:p w:rsidR="0076795F" w:rsidRDefault="00476ABB" w:rsidP="00476ABB">
      <w:pPr>
        <w:jc w:val="center"/>
        <w:rPr>
          <w:b/>
        </w:rPr>
      </w:pPr>
      <w:r>
        <w:br w:type="column"/>
      </w:r>
      <w:r w:rsidR="0076795F" w:rsidRPr="0076795F">
        <w:rPr>
          <w:b/>
        </w:rPr>
        <w:t>HOUSE RESOLUTION</w:t>
      </w:r>
    </w:p>
    <w:p w:rsidR="0076795F" w:rsidRDefault="0076795F" w:rsidP="00476ABB">
      <w:r>
        <w:t>The following was introduced:</w:t>
      </w:r>
    </w:p>
    <w:p w:rsidR="0076795F" w:rsidRDefault="0076795F" w:rsidP="00476ABB">
      <w:bookmarkStart w:id="26" w:name="include_clip_start_42"/>
      <w:bookmarkEnd w:id="26"/>
    </w:p>
    <w:p w:rsidR="0076795F" w:rsidRDefault="0076795F" w:rsidP="00476ABB">
      <w:r>
        <w:t>H. 3551 -- Reps. Thayer, West,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Thigpen, Toole, Weeks, Wheeler, Whipper, White, Whitmire, Williams, Willis and Yow: A HOUSE RESOLUTION TO CONGRATULATE THE PALMETTO HIGH SCHOOL VARSITY COMPETITIVE CHEERLEADING TEAM, COACHES, AND SCHOOL OFFICIALS FOR AN OUTSTANDING SEASON AND TO HONOR THEM FOR WINNING THE 2016 SOUTH CAROLINA HIGH SCHOOL LEAGUE CLASS AAA COMPETITIVE CHEER STATE CHAMPIONSHIP TITLE.</w:t>
      </w:r>
    </w:p>
    <w:p w:rsidR="0076795F" w:rsidRDefault="0076795F" w:rsidP="0076795F">
      <w:bookmarkStart w:id="27" w:name="include_clip_end_42"/>
      <w:bookmarkEnd w:id="27"/>
    </w:p>
    <w:p w:rsidR="0076795F" w:rsidRDefault="0076795F" w:rsidP="0076795F">
      <w:r>
        <w:t>The Resolution was adopted.</w:t>
      </w:r>
    </w:p>
    <w:p w:rsidR="0076795F" w:rsidRDefault="0076795F" w:rsidP="0076795F"/>
    <w:p w:rsidR="0076795F" w:rsidRDefault="0076795F" w:rsidP="0076795F">
      <w:pPr>
        <w:keepNext/>
        <w:jc w:val="center"/>
        <w:rPr>
          <w:b/>
        </w:rPr>
      </w:pPr>
      <w:r w:rsidRPr="0076795F">
        <w:rPr>
          <w:b/>
        </w:rPr>
        <w:t>HOUSE RESOLUTION</w:t>
      </w:r>
    </w:p>
    <w:p w:rsidR="0076795F" w:rsidRDefault="0076795F" w:rsidP="0076795F">
      <w:pPr>
        <w:keepNext/>
      </w:pPr>
      <w:r>
        <w:t>The following was introduced:</w:t>
      </w:r>
    </w:p>
    <w:p w:rsidR="0076795F" w:rsidRDefault="0076795F" w:rsidP="0076795F">
      <w:pPr>
        <w:keepNext/>
      </w:pPr>
      <w:bookmarkStart w:id="28" w:name="include_clip_start_45"/>
      <w:bookmarkEnd w:id="28"/>
    </w:p>
    <w:p w:rsidR="0076795F" w:rsidRDefault="0076795F" w:rsidP="0076795F">
      <w:r>
        <w:t>H. 3552 -- Reps. Thayer and West: A HOUSE RESOLUTION TO EXTEND THE PRIVILEGE OF THE FLOOR OF THE SOUTH CAROLINA HOUSE OF REPRESENTATIVES TO THE PALMETTO HIGH SCHOOL VARSITY COMPETITIVE CHEERLEADING TEAM, COACHES, AND SCHOOL OFFICIALS, AT A DATE AND TIME TO BE DETERMINED BY THE SPEAKER, FOR THE PURPOSE OF BEING RECOGNIZED AND COMMENDED FOR WINNING THE 2016 SOUTH CAROLINA HIGH SCHOOL LEAGUE CLASS AAA COMPETITIVE CHEER STATE CHAMPIONSHIP TITLE.</w:t>
      </w:r>
    </w:p>
    <w:p w:rsidR="0076795F" w:rsidRDefault="0076795F" w:rsidP="0076795F"/>
    <w:p w:rsidR="0076795F" w:rsidRDefault="0076795F" w:rsidP="0076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6795F" w:rsidRDefault="0076795F" w:rsidP="0076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6795F" w:rsidRDefault="0076795F" w:rsidP="0076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76795F">
        <w:rPr>
          <w:color w:val="000000"/>
          <w:u w:color="000000"/>
        </w:rPr>
        <w:t>the privilege of the floor of the South Carolina House of Representatives be extended to the Palmetto High School varsity competitive cheerleading team, coaches, and school officials, at a date and time to be determined by the Speaker, for the purpose of being recognized and commended for winning the 2016 South Carolina High School League Class AAA Competitive Cheer State Championship title.</w:t>
      </w:r>
    </w:p>
    <w:p w:rsidR="0076795F" w:rsidRDefault="0076795F" w:rsidP="0076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795F" w:rsidRDefault="0076795F" w:rsidP="0076795F">
      <w:r>
        <w:t>The Resolution was adopted.</w:t>
      </w:r>
    </w:p>
    <w:p w:rsidR="0076795F" w:rsidRDefault="0076795F" w:rsidP="0076795F"/>
    <w:p w:rsidR="0076795F" w:rsidRDefault="0076795F" w:rsidP="0076795F">
      <w:pPr>
        <w:keepNext/>
        <w:jc w:val="center"/>
        <w:rPr>
          <w:b/>
        </w:rPr>
      </w:pPr>
      <w:r w:rsidRPr="0076795F">
        <w:rPr>
          <w:b/>
        </w:rPr>
        <w:t>HOUSE RESOLUTION</w:t>
      </w:r>
    </w:p>
    <w:p w:rsidR="0076795F" w:rsidRDefault="0076795F" w:rsidP="0076795F">
      <w:pPr>
        <w:keepNext/>
      </w:pPr>
      <w:r>
        <w:t>The following was introduced:</w:t>
      </w:r>
    </w:p>
    <w:p w:rsidR="0076795F" w:rsidRDefault="0076795F" w:rsidP="0076795F">
      <w:pPr>
        <w:keepNext/>
      </w:pPr>
      <w:bookmarkStart w:id="29" w:name="include_clip_start_48"/>
      <w:bookmarkEnd w:id="29"/>
    </w:p>
    <w:p w:rsidR="0076795F" w:rsidRDefault="0076795F" w:rsidP="0076795F">
      <w:r>
        <w:t>H. 3553 -- Reps. Thayer,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Thigpen, Toole, Weeks, West, Wheeler, Whipper, White, Whitmire, Williams, Willis and Yow: A HOUSE RESOLUTION TO CONGRATULATE THE PALMETTO HIGH SCHOOL GIRLS CROSS COUNTRY TEAM, COACHES, AND SCHOOL OFFICIALS FOR A STELLAR SEASON AND TO HONOR THEM FOR WINNING THE 2016 CLASS AAA STATE CHAMPIONSHIP TITLE.</w:t>
      </w:r>
    </w:p>
    <w:p w:rsidR="0076795F" w:rsidRDefault="0076795F" w:rsidP="0076795F">
      <w:bookmarkStart w:id="30" w:name="include_clip_end_48"/>
      <w:bookmarkEnd w:id="30"/>
    </w:p>
    <w:p w:rsidR="0076795F" w:rsidRDefault="0076795F" w:rsidP="0076795F">
      <w:r>
        <w:t>The Resolution was adopted.</w:t>
      </w:r>
    </w:p>
    <w:p w:rsidR="0076795F" w:rsidRDefault="0076795F" w:rsidP="0076795F"/>
    <w:p w:rsidR="0076795F" w:rsidRDefault="0076795F" w:rsidP="0076795F">
      <w:pPr>
        <w:keepNext/>
        <w:jc w:val="center"/>
        <w:rPr>
          <w:b/>
        </w:rPr>
      </w:pPr>
      <w:r w:rsidRPr="0076795F">
        <w:rPr>
          <w:b/>
        </w:rPr>
        <w:t>HOUSE RESOLUTION</w:t>
      </w:r>
    </w:p>
    <w:p w:rsidR="0076795F" w:rsidRDefault="0076795F" w:rsidP="0076795F">
      <w:pPr>
        <w:keepNext/>
      </w:pPr>
      <w:r>
        <w:t>The following was introduced:</w:t>
      </w:r>
    </w:p>
    <w:p w:rsidR="0076795F" w:rsidRDefault="0076795F" w:rsidP="0076795F">
      <w:pPr>
        <w:keepNext/>
      </w:pPr>
      <w:bookmarkStart w:id="31" w:name="include_clip_start_51"/>
      <w:bookmarkEnd w:id="31"/>
    </w:p>
    <w:p w:rsidR="0076795F" w:rsidRDefault="0076795F" w:rsidP="0076795F">
      <w:r>
        <w:t>H. 3554 -- Rep. Thayer: A HOUSE RESOLUTION TO EXTEND THE PRIVILEGE OF THE FLOOR OF THE SOUTH CAROLINA HOUSE OF REPRESENTATIVES TO THE PALMETTO HIGH SCHOOL GIRLS CROSS COUNTRY TEAM, COACHES, AND SCHOOL OFFICIALS, AT A DATE AND TIME TO BE DETERMINED BY THE SPEAKER, FOR THE PURPOSE OF BEING RECOGNIZED AND COMMENDED FOR WINNING THE 2016 CLASS AAA STATE CHAMPIONSHIP TITLE.</w:t>
      </w:r>
    </w:p>
    <w:p w:rsidR="0076795F" w:rsidRDefault="0076795F" w:rsidP="0076795F"/>
    <w:p w:rsidR="0076795F" w:rsidRDefault="0076795F" w:rsidP="0076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6795F" w:rsidRDefault="0076795F" w:rsidP="0076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6795F" w:rsidRDefault="0076795F" w:rsidP="0076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76795F">
        <w:rPr>
          <w:color w:val="000000"/>
          <w:u w:color="000000"/>
        </w:rPr>
        <w:t>the privilege of the floor of the South Carolina House of Representatives be extended to the Palmetto High School girls cross country team, coaches, and school officials, at a date and time to be determined by the Speaker, for the purpose of being recognized and commended for winning the 2016 Class AAA State Championship title.</w:t>
      </w:r>
    </w:p>
    <w:p w:rsidR="0076795F" w:rsidRDefault="0076795F" w:rsidP="0076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6795F" w:rsidRDefault="0076795F" w:rsidP="0076795F">
      <w:r>
        <w:t>The Resolution was adopted.</w:t>
      </w:r>
    </w:p>
    <w:p w:rsidR="0076795F" w:rsidRDefault="0076795F" w:rsidP="0076795F"/>
    <w:p w:rsidR="0076795F" w:rsidRDefault="0076795F" w:rsidP="0076795F">
      <w:pPr>
        <w:keepNext/>
        <w:jc w:val="center"/>
        <w:rPr>
          <w:b/>
        </w:rPr>
      </w:pPr>
      <w:r w:rsidRPr="0076795F">
        <w:rPr>
          <w:b/>
        </w:rPr>
        <w:t>HOUSE RESOLUTION</w:t>
      </w:r>
    </w:p>
    <w:p w:rsidR="0076795F" w:rsidRDefault="0076795F" w:rsidP="0076795F">
      <w:pPr>
        <w:keepNext/>
      </w:pPr>
      <w:r>
        <w:t>The following was introduced:</w:t>
      </w:r>
    </w:p>
    <w:p w:rsidR="0076795F" w:rsidRDefault="0076795F" w:rsidP="0076795F">
      <w:pPr>
        <w:keepNext/>
      </w:pPr>
      <w:bookmarkStart w:id="32" w:name="include_clip_start_54"/>
      <w:bookmarkEnd w:id="32"/>
    </w:p>
    <w:p w:rsidR="0076795F" w:rsidRDefault="0076795F" w:rsidP="0076795F">
      <w:r>
        <w:t>H. 3555 --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COMMEND PRESIDENT ABDEL FATTAH EL SISI OF EGYPT FOR STRIDES TOWARD HARMONIOUS INTERNATIONAL RELATIONSHIPS, AND HIS EFFORTS FIGHTING TERRORISM, AND TO EXPRESS GRATITUDE FOR THE AMICABLE TRADE PARTNERSHIP EXPERIENCED BETWEEN OUR BEAUTIFUL STATE AND EGYPT.</w:t>
      </w:r>
    </w:p>
    <w:p w:rsidR="0076795F" w:rsidRDefault="0076795F" w:rsidP="0076795F">
      <w:bookmarkStart w:id="33" w:name="include_clip_end_54"/>
      <w:bookmarkEnd w:id="33"/>
    </w:p>
    <w:p w:rsidR="0076795F" w:rsidRDefault="0076795F" w:rsidP="0076795F">
      <w:r>
        <w:t>The Resolution was adopted.</w:t>
      </w:r>
    </w:p>
    <w:p w:rsidR="0076795F" w:rsidRDefault="0076795F" w:rsidP="0076795F"/>
    <w:p w:rsidR="0076795F" w:rsidRDefault="0076795F" w:rsidP="0076795F">
      <w:pPr>
        <w:keepNext/>
        <w:jc w:val="center"/>
        <w:rPr>
          <w:b/>
        </w:rPr>
      </w:pPr>
      <w:r w:rsidRPr="0076795F">
        <w:rPr>
          <w:b/>
        </w:rPr>
        <w:t>HOUSE RESOLUTION</w:t>
      </w:r>
    </w:p>
    <w:p w:rsidR="0076795F" w:rsidRDefault="0076795F" w:rsidP="0076795F">
      <w:pPr>
        <w:keepNext/>
      </w:pPr>
      <w:r>
        <w:t>The following was introduced:</w:t>
      </w:r>
    </w:p>
    <w:p w:rsidR="0076795F" w:rsidRDefault="0076795F" w:rsidP="0076795F">
      <w:pPr>
        <w:keepNext/>
      </w:pPr>
      <w:bookmarkStart w:id="34" w:name="include_clip_start_57"/>
      <w:bookmarkEnd w:id="34"/>
    </w:p>
    <w:p w:rsidR="0076795F" w:rsidRDefault="0076795F" w:rsidP="0076795F">
      <w:r>
        <w:t>H. 3557 -- Reps. West, Gagnon, Hill, Putnam and White: A HOUSE RESOLUTION TO EXTEND THE PRIVILEGE OF THE FLOOR OF THE SOUTH CAROLINA HOUSE OF REPRESENTATIVES TO THE BELTON-HONEA PATH HIGH SCHOOL VARSITY BASEBALL TEAM OF ANDERSON COUNTY WITH THE TEAM COACHES AND SCHOOL OFFICIALS, AT A DATE AND TIME TO BE DETERMINED BY THE SPEAKER, FOR THE PURPOSE OF BEING RECOGNIZED AND COMMENDED FOR CAPTURING THE 2016 SOUTH CAROLINA CLASS AAA STATE CHAMPIONSHIP TITLE.</w:t>
      </w:r>
    </w:p>
    <w:p w:rsidR="0076795F" w:rsidRDefault="0076795F" w:rsidP="0076795F"/>
    <w:p w:rsidR="0076795F" w:rsidRDefault="0076795F" w:rsidP="0076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6795F" w:rsidRDefault="0076795F" w:rsidP="0076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6795F" w:rsidRDefault="0076795F" w:rsidP="0076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Belton</w:t>
      </w:r>
      <w:r>
        <w:noBreakHyphen/>
        <w:t>Honea Path High School varsity baseball team of Anderson County with the team coaches and school officials, at a date and time to be determined by the Speaker, for the purpose of being recognized and commended for capturing the 2016 South Carolina Class AAA State Championship title.</w:t>
      </w:r>
    </w:p>
    <w:p w:rsidR="0076795F" w:rsidRDefault="0076795F" w:rsidP="0076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6795F" w:rsidRDefault="0076795F" w:rsidP="0076795F">
      <w:r>
        <w:t>The Resolution was adopted.</w:t>
      </w:r>
    </w:p>
    <w:p w:rsidR="0076795F" w:rsidRDefault="0076795F" w:rsidP="0076795F"/>
    <w:p w:rsidR="0076795F" w:rsidRDefault="0076795F" w:rsidP="0076795F">
      <w:pPr>
        <w:keepNext/>
        <w:jc w:val="center"/>
        <w:rPr>
          <w:b/>
        </w:rPr>
      </w:pPr>
      <w:r w:rsidRPr="0076795F">
        <w:rPr>
          <w:b/>
        </w:rPr>
        <w:t>HOUSE RESOLUTION</w:t>
      </w:r>
    </w:p>
    <w:p w:rsidR="0076795F" w:rsidRDefault="0076795F" w:rsidP="0076795F">
      <w:pPr>
        <w:keepNext/>
      </w:pPr>
      <w:r>
        <w:t>The following was introduced:</w:t>
      </w:r>
    </w:p>
    <w:p w:rsidR="0076795F" w:rsidRDefault="0076795F" w:rsidP="0076795F">
      <w:pPr>
        <w:keepNext/>
      </w:pPr>
      <w:bookmarkStart w:id="35" w:name="include_clip_start_60"/>
      <w:bookmarkEnd w:id="35"/>
    </w:p>
    <w:p w:rsidR="0076795F" w:rsidRDefault="0076795F" w:rsidP="0076795F">
      <w:r>
        <w:t>H. 3560 -- Reps. Clary, V. S. Moss, Ott, Bowers, Atkinson, Elliott, McCravy, White, Tallon, Sandifer, Forrester, Whitmire, Alexander, Allison, Anderson, Anthony, Arrington, Atwater, Bales, Ballentine, Bamberg, Bannister, Bedingfield, Bennett, Bernstein, Blackwell, Bradley, Brown, Burns, Caskey, Chumley, Clemmons, Clyburn, Cobb-Hunter, Cogswell, Cole, Collins, Crawford, Crosby, Daning, Davis, Delleney, Dillard, Douglas, Duckworth, Erickson, Felder, Finlay, Forrest, Fry, Funderburk, Gagnon, Gilliard, Govan, Hamilton, Hardee, Hart, Hayes, Henderson, Henegan, Herbkersman, Hewitt, Hill, Hiott, Hixon, Hosey, Howard, Huggins, Jefferson, Johnson, Jordan, King, Kirby, Knight, Loftis, Long, Lowe, Lucas, Mack, Magnuson, Martin, McCoy, McEachern, McKnight, Mitchell, D. C. Moss, Murphy, Neal, B. Newton, W. Newton, Norman, Norrell, Parks, Pitts, Pope, Putnam, Quinn, Ridgeway, M. Rivers, S. Rivers, Robinson-Simpson, Rutherford, Ryhal, Simrill, G. M. Smith, G. R. Smith, J. E. Smith, Sottile, Spires, Stavrinakis, Stringer, Taylor, Thayer, Thigpen, Toole, Weeks, West, Wheeler, Whipper, Williams, Willis and Yow: A HOUSE RESOLUTION TO CELEBRATE THE CLEMSON UNIVERSITY FOOTBALL TEAM AND COACHES FOR CAPTURING THE 2016 COLLEGE FOOTBALL PLAYOFF NATIONAL CHAMPIONSHIP TITLE AND TO SALUTE THEM FOR THEIR POSTSEASON RANKING AS NUMBER 1 IN THE NATION.</w:t>
      </w:r>
    </w:p>
    <w:p w:rsidR="0076795F" w:rsidRDefault="0076795F" w:rsidP="0076795F">
      <w:bookmarkStart w:id="36" w:name="include_clip_end_60"/>
      <w:bookmarkEnd w:id="36"/>
    </w:p>
    <w:p w:rsidR="0076795F" w:rsidRDefault="0076795F" w:rsidP="0076795F">
      <w:r>
        <w:t>The Resolution was adopted.</w:t>
      </w:r>
    </w:p>
    <w:p w:rsidR="0076795F" w:rsidRDefault="0076795F" w:rsidP="0076795F"/>
    <w:p w:rsidR="0076795F" w:rsidRDefault="0076795F" w:rsidP="0076795F">
      <w:pPr>
        <w:keepNext/>
        <w:jc w:val="center"/>
        <w:rPr>
          <w:b/>
        </w:rPr>
      </w:pPr>
      <w:r w:rsidRPr="0076795F">
        <w:rPr>
          <w:b/>
        </w:rPr>
        <w:t>HOUSE RESOLUTION</w:t>
      </w:r>
    </w:p>
    <w:p w:rsidR="0076795F" w:rsidRDefault="0076795F" w:rsidP="0076795F">
      <w:pPr>
        <w:keepNext/>
      </w:pPr>
      <w:r>
        <w:t>The following was introduced:</w:t>
      </w:r>
    </w:p>
    <w:p w:rsidR="0076795F" w:rsidRDefault="0076795F" w:rsidP="0076795F">
      <w:pPr>
        <w:keepNext/>
      </w:pPr>
      <w:bookmarkStart w:id="37" w:name="include_clip_start_63"/>
      <w:bookmarkEnd w:id="37"/>
    </w:p>
    <w:p w:rsidR="0076795F" w:rsidRDefault="0076795F" w:rsidP="0076795F">
      <w:r>
        <w:t>H. 3561 -- Reps. Clary, V. S. Moss, Ott, Bowers, Atkinson, Elliott, McCravy, White, Tallon, Sandifer, Forrester and Whitmire: A HOUSE RESOLUTION TO EXTEND THE PRIVILEGE OF THE FLOOR OF THE SOUTH CAROLINA HOUSE OF REPRESENTATIVES TO THE CLEMSON UNIVERSITY FOOTBALL TEAM, COACHES, AND SCHOOL OFFICIALS, AT A DATE AND TIME TO BE DETERMINED BY THE SPEAKER, FOR THE PURPOSE OF BEING RECOGNIZED AND HONORED FOR WINNING THE 2016 COLLEGE FOOTBALL PLAYOFF NATIONAL CHAMPIONSHIP.</w:t>
      </w:r>
    </w:p>
    <w:p w:rsidR="0076795F" w:rsidRDefault="0076795F" w:rsidP="0076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6795F" w:rsidRDefault="0076795F" w:rsidP="0076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5573" w:rsidRDefault="0076795F" w:rsidP="0076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Clemson University football team, coaches, and school officials, at a date and time to be determined by the </w:t>
      </w:r>
      <w:r w:rsidR="00CF5573">
        <w:br/>
      </w:r>
    </w:p>
    <w:p w:rsidR="00CF5573" w:rsidRDefault="00CF5573">
      <w:pPr>
        <w:ind w:firstLine="0"/>
        <w:jc w:val="left"/>
      </w:pPr>
      <w:r>
        <w:br w:type="page"/>
      </w:r>
    </w:p>
    <w:p w:rsidR="0076795F" w:rsidRDefault="0076795F" w:rsidP="00CF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t xml:space="preserve">Speaker, for the purpose of being recognized and honored for </w:t>
      </w:r>
      <w:r w:rsidRPr="0076795F">
        <w:rPr>
          <w:color w:val="000000"/>
          <w:u w:color="000000"/>
        </w:rPr>
        <w:t xml:space="preserve">winning the 2016 </w:t>
      </w:r>
      <w:r w:rsidRPr="0076795F">
        <w:rPr>
          <w:rFonts w:eastAsia="Calibri"/>
          <w:color w:val="000000"/>
          <w:szCs w:val="22"/>
          <w:u w:color="000000"/>
        </w:rPr>
        <w:t>College Football Playoff National Championship.</w:t>
      </w:r>
    </w:p>
    <w:p w:rsidR="0076795F" w:rsidRDefault="0076795F" w:rsidP="0076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6795F" w:rsidRDefault="0076795F" w:rsidP="0076795F">
      <w:r>
        <w:t>The Resolution was adopted.</w:t>
      </w:r>
    </w:p>
    <w:p w:rsidR="0076795F" w:rsidRDefault="0076795F" w:rsidP="0076795F"/>
    <w:p w:rsidR="0076795F" w:rsidRDefault="0076795F" w:rsidP="0076795F">
      <w:pPr>
        <w:keepNext/>
        <w:jc w:val="center"/>
        <w:rPr>
          <w:b/>
        </w:rPr>
      </w:pPr>
      <w:r w:rsidRPr="0076795F">
        <w:rPr>
          <w:b/>
        </w:rPr>
        <w:t>CONCURRENT RESOLUTION</w:t>
      </w:r>
    </w:p>
    <w:p w:rsidR="0076795F" w:rsidRDefault="0076795F" w:rsidP="0076795F">
      <w:pPr>
        <w:keepNext/>
      </w:pPr>
      <w:r>
        <w:t>The following was introduced:</w:t>
      </w:r>
    </w:p>
    <w:p w:rsidR="0076795F" w:rsidRDefault="0076795F" w:rsidP="0076795F">
      <w:pPr>
        <w:keepNext/>
      </w:pPr>
      <w:bookmarkStart w:id="38" w:name="include_clip_start_66"/>
      <w:bookmarkEnd w:id="38"/>
    </w:p>
    <w:p w:rsidR="0076795F" w:rsidRDefault="0076795F" w:rsidP="0076795F">
      <w:r>
        <w:t>H. 3540 -- Rep. Bales: A CONCURRENT RESOLUTION TO WELCOME THE NATIONAL COMMANDER OF THE AMERICAN LEGION, THE HONORABLE CHARLES E. SCHMIDT, TO SOUTH CAROLINA AND INVITE HIM TO ADDRESS THE GENERAL ASSEMBLY IN JOINT SESSION IN THE CHAMBER OF THE SOUTH CAROLINA HOUSE OF REPRESENTATIVES AT 12:30 P.M. ON WEDNESDAY, MARCH 8, 2017.</w:t>
      </w:r>
    </w:p>
    <w:p w:rsidR="0076795F" w:rsidRDefault="0076795F" w:rsidP="0076795F">
      <w:bookmarkStart w:id="39" w:name="include_clip_end_66"/>
      <w:bookmarkEnd w:id="39"/>
    </w:p>
    <w:p w:rsidR="0076795F" w:rsidRDefault="0076795F" w:rsidP="0076795F">
      <w:r>
        <w:t>The Concurrent Resolution was agreed to and ordered sent to the Senate.</w:t>
      </w:r>
    </w:p>
    <w:p w:rsidR="0076795F" w:rsidRDefault="0076795F" w:rsidP="0076795F"/>
    <w:p w:rsidR="0076795F" w:rsidRDefault="0076795F" w:rsidP="0076795F">
      <w:pPr>
        <w:keepNext/>
        <w:jc w:val="center"/>
        <w:rPr>
          <w:b/>
        </w:rPr>
      </w:pPr>
      <w:r w:rsidRPr="0076795F">
        <w:rPr>
          <w:b/>
        </w:rPr>
        <w:t>CONCURRENT RESOLUTION</w:t>
      </w:r>
    </w:p>
    <w:p w:rsidR="0076795F" w:rsidRDefault="0076795F" w:rsidP="0076795F">
      <w:pPr>
        <w:keepNext/>
      </w:pPr>
      <w:r>
        <w:t>The following was introduced:</w:t>
      </w:r>
    </w:p>
    <w:p w:rsidR="0076795F" w:rsidRDefault="0076795F" w:rsidP="0076795F">
      <w:pPr>
        <w:keepNext/>
      </w:pPr>
      <w:bookmarkStart w:id="40" w:name="include_clip_start_69"/>
      <w:bookmarkEnd w:id="40"/>
    </w:p>
    <w:p w:rsidR="0076795F" w:rsidRDefault="0076795F" w:rsidP="0076795F">
      <w:pPr>
        <w:keepNext/>
      </w:pPr>
      <w:r>
        <w:t>H. 3544 -- Rep. Hayes: A CONCURRENT RESOLUTION TO REQUEST THE DEPARTMENT OF TRANSPORTATION NAME THE PORTION OF OLD RIVER ROAD IN THE TOWN OF FORK FROM ITS INTERSECTION WITH FIRST LOOP ROAD TO ITS INTERSECTION WITH SOUTH CAROLINA HIGHWAY 41 "THOMAS NEAL ROGERS HIGHWAY" AND ERECT APPROPRIATE SIGNS OR MARKERS CONTAINING THIS DESIGNATION.</w:t>
      </w:r>
    </w:p>
    <w:p w:rsidR="0076795F" w:rsidRDefault="0076795F" w:rsidP="0076795F">
      <w:bookmarkStart w:id="41" w:name="include_clip_end_69"/>
      <w:bookmarkEnd w:id="41"/>
      <w:r>
        <w:t>The Concurrent Resolution was ordered referred to the Committee on Invitations and Memorial Resolutions.</w:t>
      </w:r>
    </w:p>
    <w:p w:rsidR="0076795F" w:rsidRDefault="0076795F" w:rsidP="0076795F"/>
    <w:p w:rsidR="0076795F" w:rsidRDefault="0076795F" w:rsidP="0076795F">
      <w:pPr>
        <w:keepNext/>
        <w:jc w:val="center"/>
        <w:rPr>
          <w:b/>
        </w:rPr>
      </w:pPr>
      <w:r w:rsidRPr="0076795F">
        <w:rPr>
          <w:b/>
        </w:rPr>
        <w:t>CONCURRENT RESOLUTION</w:t>
      </w:r>
    </w:p>
    <w:p w:rsidR="0076795F" w:rsidRDefault="0076795F" w:rsidP="0076795F">
      <w:pPr>
        <w:keepNext/>
      </w:pPr>
      <w:r>
        <w:t>The following was introduced:</w:t>
      </w:r>
    </w:p>
    <w:p w:rsidR="0076795F" w:rsidRDefault="0076795F" w:rsidP="0076795F">
      <w:pPr>
        <w:keepNext/>
      </w:pPr>
      <w:bookmarkStart w:id="42" w:name="include_clip_start_72"/>
      <w:bookmarkEnd w:id="42"/>
    </w:p>
    <w:p w:rsidR="0076795F" w:rsidRDefault="0076795F" w:rsidP="0076795F">
      <w:r>
        <w:t>H. 3545 -- Reps. Huggins, Ballentine, Alexander, Allison, Anderson, Anthony, Arrington, Atkinson, Atwater, Bales,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JEFF ALLEN, IRMO FIRE MARSHAL, UPON THE OCCASION OF HIS RETIREMENT AFTER TWENTY-TWO YEARS OF OUTSTANDING SERVICE, AND TO WISH HIM CONTINUED SUCCESS AND HAPPINESS IN ALL HIS FUTURE ENDEAVORS.</w:t>
      </w:r>
    </w:p>
    <w:p w:rsidR="0076795F" w:rsidRDefault="0076795F" w:rsidP="0076795F">
      <w:bookmarkStart w:id="43" w:name="include_clip_end_72"/>
      <w:bookmarkEnd w:id="43"/>
    </w:p>
    <w:p w:rsidR="0076795F" w:rsidRDefault="0076795F" w:rsidP="0076795F">
      <w:r>
        <w:t>The Concurrent Resolution was agreed to and ordered sent to the Senate.</w:t>
      </w:r>
    </w:p>
    <w:p w:rsidR="0076795F" w:rsidRDefault="0076795F" w:rsidP="0076795F"/>
    <w:p w:rsidR="0076795F" w:rsidRDefault="0076795F" w:rsidP="0076795F">
      <w:pPr>
        <w:keepNext/>
        <w:jc w:val="center"/>
        <w:rPr>
          <w:b/>
        </w:rPr>
      </w:pPr>
      <w:r w:rsidRPr="0076795F">
        <w:rPr>
          <w:b/>
        </w:rPr>
        <w:t>CONCURRENT RESOLUTION</w:t>
      </w:r>
    </w:p>
    <w:p w:rsidR="0076795F" w:rsidRDefault="0076795F" w:rsidP="0076795F">
      <w:pPr>
        <w:keepNext/>
      </w:pPr>
      <w:r>
        <w:t>The following was introduced:</w:t>
      </w:r>
    </w:p>
    <w:p w:rsidR="0076795F" w:rsidRDefault="0076795F" w:rsidP="0076795F">
      <w:pPr>
        <w:keepNext/>
      </w:pPr>
      <w:bookmarkStart w:id="44" w:name="include_clip_start_75"/>
      <w:bookmarkEnd w:id="44"/>
    </w:p>
    <w:p w:rsidR="0076795F" w:rsidRDefault="0076795F" w:rsidP="0076795F">
      <w:r>
        <w:t>H. 3556 -- Reps. West, Gagnon, Hill, Putnam, White,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Gilliard, Govan, Hamilton, Hardee, Hart, Hayes, Henderson, Henegan, Herbkersman, Hewitt, Hiott, Hixon, Hosey, Howard, Huggins, Jefferson, Johnson, Jordan, King, Kirby, Knight, Loftis, Long, Lowe, Lucas, Mack, Magnuson, Martin, McCoy, McCravy, McEachern, McKnight, Mitchell, D. C. Moss, V. S. Moss, Murphy, Neal, B. Newton, W. Newton, Norman, Norrell, Ott, Parks, Pitts, Pope, Quinn, Ridgeway, M. Rivers, S. Rivers, Robinson-Simpson, Rutherford, Ryhal, Sandifer, Simrill, G. M. Smith, G. R. Smith, J. E. Smith, Sottile, Spires, Stavrinakis, Stringer, Tallon, Taylor, Thayer, Thigpen, Toole, Weeks, Wheeler, Whipper, Whitmire, Williams, Willis and Yow: A CONCURRENT RESOLUTION TO RECOGNIZE AND COMMEND THE BELTON-HONEA PATH HIGH SCHOOL VARSITY BASEBALL TEAM, COACHES, AND SCHOOL OFFICIALS FOR AN EXTRAORDINARY SEASON AND TO CONGRATULATE THEM FOR CAPTURING THE 2016 SOUTH CAROLINA CLASS AAA STATE CHAMPIONSHIP TITLE.</w:t>
      </w:r>
    </w:p>
    <w:p w:rsidR="0076795F" w:rsidRDefault="0076795F" w:rsidP="0076795F">
      <w:bookmarkStart w:id="45" w:name="include_clip_end_75"/>
      <w:bookmarkEnd w:id="45"/>
    </w:p>
    <w:p w:rsidR="0076795F" w:rsidRDefault="0076795F" w:rsidP="0076795F">
      <w:r>
        <w:t>The Concurrent Resolution was agreed to and ordered sent to the Senate.</w:t>
      </w:r>
    </w:p>
    <w:p w:rsidR="0076795F" w:rsidRDefault="0076795F" w:rsidP="0076795F"/>
    <w:p w:rsidR="0076795F" w:rsidRDefault="0076795F" w:rsidP="0076795F">
      <w:pPr>
        <w:keepNext/>
        <w:jc w:val="center"/>
        <w:rPr>
          <w:b/>
        </w:rPr>
      </w:pPr>
      <w:r w:rsidRPr="0076795F">
        <w:rPr>
          <w:b/>
        </w:rPr>
        <w:t>CONCURRENT RESOLUTION</w:t>
      </w:r>
    </w:p>
    <w:p w:rsidR="0076795F" w:rsidRDefault="0076795F" w:rsidP="0076795F">
      <w:pPr>
        <w:keepNext/>
      </w:pPr>
      <w:r>
        <w:t>The following was introduced:</w:t>
      </w:r>
    </w:p>
    <w:p w:rsidR="0076795F" w:rsidRDefault="0076795F" w:rsidP="0076795F">
      <w:pPr>
        <w:keepNext/>
      </w:pPr>
      <w:bookmarkStart w:id="46" w:name="include_clip_start_78"/>
      <w:bookmarkEnd w:id="46"/>
    </w:p>
    <w:p w:rsidR="0076795F" w:rsidRDefault="0076795F" w:rsidP="0076795F">
      <w:pPr>
        <w:keepNext/>
      </w:pPr>
      <w:r>
        <w:t>H. 3567 -- Reps. Bedingfield, G. R. Smith, Hamilton, Forrest and B. Newton: A CONCURRENT RESOLUTION TO MAKE APPLICATION BY THE STATE OF SOUTH CAROLINA UNDER ARTICLE V OF THE UNITED STATES CONSTITUTION FOR A CONVENTION OF THE STATES TO BE CALLED TO PROPOSE AN AMENDMENT TO THE UNITED STATES CONSTITUTION TO SET A LIMIT ON THE NUMBER OF TERMS THAT A PERSON MAY BE ELECTED AS A MEMBER OF THE UNITED STATES HOUSE OF REPRESENTATIVES AND AS A MEMBER OF THE UNITED STATES SENATE.</w:t>
      </w:r>
    </w:p>
    <w:p w:rsidR="0076795F" w:rsidRDefault="0076795F" w:rsidP="0076795F">
      <w:bookmarkStart w:id="47" w:name="include_clip_end_78"/>
      <w:bookmarkEnd w:id="47"/>
      <w:r>
        <w:t>The Concurrent Resolution was ordered referred to the Committee on Judiciary.</w:t>
      </w:r>
    </w:p>
    <w:p w:rsidR="0076795F" w:rsidRDefault="0076795F" w:rsidP="0076795F"/>
    <w:p w:rsidR="0076795F" w:rsidRDefault="0076795F" w:rsidP="0076795F">
      <w:pPr>
        <w:keepNext/>
        <w:jc w:val="center"/>
        <w:rPr>
          <w:b/>
        </w:rPr>
      </w:pPr>
      <w:r w:rsidRPr="0076795F">
        <w:rPr>
          <w:b/>
        </w:rPr>
        <w:t xml:space="preserve">INTRODUCTION OF BILLS  </w:t>
      </w:r>
    </w:p>
    <w:p w:rsidR="0076795F" w:rsidRDefault="0076795F" w:rsidP="0076795F">
      <w:r>
        <w:t xml:space="preserve">The following Bills </w:t>
      </w:r>
      <w:r w:rsidR="000268A8">
        <w:t xml:space="preserve">and Joint Resolutions </w:t>
      </w:r>
      <w:r>
        <w:t>were introduced, read the first time, and referred to appropriate committees:</w:t>
      </w:r>
    </w:p>
    <w:p w:rsidR="0076795F" w:rsidRDefault="0076795F" w:rsidP="0076795F"/>
    <w:p w:rsidR="0076795F" w:rsidRDefault="0076795F" w:rsidP="003817AC">
      <w:bookmarkStart w:id="48" w:name="include_clip_start_82"/>
      <w:bookmarkEnd w:id="48"/>
      <w:r>
        <w:t>H. 3546 -- Reps. Thayer and Sandifer: A BILL TO AMEND THE CODE OF LAWS OF SOUTH CAROLINA, 1976, BY ADDING SECTION 38-61-80 SO AS TO ESTABLISH THAT A DIRECT PRIMARY CARE AGREEMENT IS NOT A CONTRACT OF INSURANCE AND NOT SUBJECT TO REGULATION BY THE DEPARTMENT OF INSURANCE, AND TO DEFINE THE TERM DIRECT PRIMARY CARE AGREEMENT.</w:t>
      </w:r>
    </w:p>
    <w:p w:rsidR="0076795F" w:rsidRDefault="0076795F" w:rsidP="003817AC">
      <w:bookmarkStart w:id="49" w:name="include_clip_end_82"/>
      <w:bookmarkEnd w:id="49"/>
      <w:r>
        <w:t>Referred to Committee on Labor, Commerce and Industry</w:t>
      </w:r>
    </w:p>
    <w:p w:rsidR="0076795F" w:rsidRDefault="0076795F" w:rsidP="003817AC"/>
    <w:p w:rsidR="0076795F" w:rsidRDefault="0076795F" w:rsidP="003817AC">
      <w:bookmarkStart w:id="50" w:name="include_clip_start_84"/>
      <w:bookmarkEnd w:id="50"/>
      <w:r>
        <w:t>H. 3547 -- Rep. Hart: A BILL TO AMEND SECTION 61-4-580, AS AMENDED, CODE OF LAWS OF SOUTH CAROLINA, 1976, RELATING TO PROHIBITED ACTS REGARDING THE SALE OF BEER AND WINE, SO AS TO PROHIBIT THE PLACEMENT OF PORTABLE CONTAINERS OR COOLERS CONTAINING BEER OR WINE NEAR DOORS USED FOR INGRESS OR EGRESS FROM A LICENSED ESTABLISHMENT.</w:t>
      </w:r>
    </w:p>
    <w:p w:rsidR="0076795F" w:rsidRDefault="0076795F" w:rsidP="003817AC">
      <w:bookmarkStart w:id="51" w:name="include_clip_end_84"/>
      <w:bookmarkEnd w:id="51"/>
      <w:r>
        <w:t>Referred to Committee on Medical, Military, Public and Municipal Affairs</w:t>
      </w:r>
    </w:p>
    <w:p w:rsidR="0076795F" w:rsidRDefault="0076795F" w:rsidP="003817AC"/>
    <w:p w:rsidR="0076795F" w:rsidRDefault="0076795F" w:rsidP="003817AC">
      <w:bookmarkStart w:id="52" w:name="include_clip_start_86"/>
      <w:bookmarkEnd w:id="52"/>
      <w:r>
        <w:t>H. 3548 -- Reps. Bennett, Delleney, Yow, Stringer, Hardee, Erickson, Long, Fry, Daning, S. Rivers, Davis, Allison, Hill, Crosby, B. Newton, McCoy, West, McCravy and Tallon: A BILL 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76795F" w:rsidRDefault="0076795F" w:rsidP="003817AC">
      <w:bookmarkStart w:id="53" w:name="include_clip_end_86"/>
      <w:bookmarkEnd w:id="53"/>
      <w:r>
        <w:t>Referred to Committee on Judiciary</w:t>
      </w:r>
    </w:p>
    <w:p w:rsidR="0076795F" w:rsidRDefault="0076795F" w:rsidP="003817AC"/>
    <w:p w:rsidR="0076795F" w:rsidRDefault="0076795F" w:rsidP="003817AC">
      <w:bookmarkStart w:id="54" w:name="include_clip_start_88"/>
      <w:bookmarkEnd w:id="54"/>
      <w:r>
        <w:t>H. 3549 -- Rep. Cobb-Hunter: A BILL TO AMEND SECTION 61-6-120, AS AMENDED, CODE OF LAWS OF SOUTH CAROLINA, 1976, RELATING TO A PERMIT ISSUED FOR ON-PREMISES CONSUMPTION OF ALCOHOLIC LIQUOR IN PROXIMITY TO A CHURCH, SCHOOL, OR PLAYGROUND, SO AS TO PROVIDE THAT THE DECISION-MAKING BODY OF THE LOCAL SCHOOL MUST AFFIRMATIVELY STATE THAT IT DOES NOT OBJECT TO THE ISSUANCE OF A LICENSE.</w:t>
      </w:r>
    </w:p>
    <w:p w:rsidR="0076795F" w:rsidRDefault="0076795F" w:rsidP="003817AC">
      <w:bookmarkStart w:id="55" w:name="include_clip_end_88"/>
      <w:bookmarkEnd w:id="55"/>
      <w:r>
        <w:t>Referred to Committee on Judiciary</w:t>
      </w:r>
    </w:p>
    <w:p w:rsidR="0076795F" w:rsidRDefault="0076795F" w:rsidP="003817AC"/>
    <w:p w:rsidR="0076795F" w:rsidRDefault="0076795F" w:rsidP="003817AC">
      <w:bookmarkStart w:id="56" w:name="include_clip_start_90"/>
      <w:bookmarkEnd w:id="56"/>
      <w:r>
        <w:t>H. 3550 -- Rep. Putnam: A BILL TO AMEND SECTION 63-7-1630, CODE OF LAWS OF SOUTH CAROLINA, 1976, RELATING TO NOTICE OF CHILD ABUSE AND NEGLECT HEARINGS, SO AS TO REQUIRE THE DEPARTMENT OF SOCIAL SERVICES TO PROVIDE TEN DAYS' NOTICE OF A HEARING TO, AMONG OTHERS, FOSTER PARENTS AND TO REQUIRE THE NOTICE TO INFORM FOSTER PARENTS OF THE RIGHT TO SUBMIT A REPORT TO THE COURT; TO AMEND SECTION 63-7-1700, AS AMENDED, RELATING TO PERMANENCY PLANNING FOR CHILDREN IN FOSTER CARE, SO AS TO REQUIRE THE DEPARTMENT TO PROVIDE NOTICE OF A PERMANENCY PLANNING HEARING TO FOSTER PARENTS AND OTHER PERSONS PROVIDING CARE FOR A CHILD; AND TO AMEND SECTION 63-11-720, AS AMENDED, RELATING TO FUNCTIONS OF THE FOSTER CARE REVIEW BOARD, SO AS TO REQUIRE THE FOSTER CARE REVIEW BOARD TO ADVISE FOSTER PARENTS ABOUT THE RIGHT TO SUBMIT A REPORT TO AND BE HEARD BY THE COURT AT A HEARING CONCERNING THE CHILD.</w:t>
      </w:r>
    </w:p>
    <w:p w:rsidR="0076795F" w:rsidRDefault="0076795F" w:rsidP="003817AC">
      <w:bookmarkStart w:id="57" w:name="include_clip_end_90"/>
      <w:bookmarkEnd w:id="57"/>
      <w:r>
        <w:t>Referred to Committee on Judiciary</w:t>
      </w:r>
    </w:p>
    <w:p w:rsidR="0076795F" w:rsidRDefault="0076795F" w:rsidP="003817AC"/>
    <w:p w:rsidR="0076795F" w:rsidRDefault="0076795F" w:rsidP="003817AC">
      <w:bookmarkStart w:id="58" w:name="include_clip_start_92"/>
      <w:bookmarkEnd w:id="58"/>
      <w:r>
        <w:t>H. 3558 -- Rep. Bales: A BILL TO AMEND SECTION 16-13-30, CODE OF LAWS OF SOUTH CAROLINA, 1976, RELATING TO PETIT AND GRAND LARCENY, SO AS TO AMEND THE PENALTIES FOR GRAND LARCENY OFFENSES TO PROVIDE MANDATORY MINIMUM TERMS OF IMPRISONMENT.</w:t>
      </w:r>
    </w:p>
    <w:p w:rsidR="0076795F" w:rsidRDefault="0076795F" w:rsidP="003817AC">
      <w:bookmarkStart w:id="59" w:name="include_clip_end_92"/>
      <w:bookmarkEnd w:id="59"/>
      <w:r>
        <w:t>Referred to Committee on Judiciary</w:t>
      </w:r>
    </w:p>
    <w:p w:rsidR="0076795F" w:rsidRDefault="0076795F" w:rsidP="003817AC"/>
    <w:p w:rsidR="003817AC" w:rsidRDefault="0076795F" w:rsidP="003817AC">
      <w:bookmarkStart w:id="60" w:name="include_clip_start_94"/>
      <w:bookmarkEnd w:id="60"/>
      <w:r>
        <w:t xml:space="preserve">H. 3559 -- Reps. Pitts and Ott: A BILL TO AMEND CHAPTER 55, TITLE 46, CODE OF LAWS OF SOUTH CAROLINA, 1976, RELATING TO THE CULTIVATION OF INDUSTRIAL HEMP, SO AS TO REVISE THE DEFINITIONS OF TERMS CONTAINED IN THIS CHAPTER, TO PROVIDE A DEFINITION FOR THE TERM "HUMAN CONSUMPTION", TO CREATE THE SOUTH CAROLINA INDUSTRIAL HEMP PROGRAM, TO PROVIDE THAT INDUSTRIAL HEMP IS AN AGRICULTURAL CROP UPON WHICH AN INSTITUTION OF HIGHER EDUCATION MAY CONDUCT RESEARCH,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w:t>
      </w:r>
      <w:r w:rsidR="003817AC">
        <w:br/>
      </w:r>
    </w:p>
    <w:p w:rsidR="003817AC" w:rsidRDefault="003817AC">
      <w:pPr>
        <w:ind w:firstLine="0"/>
        <w:jc w:val="left"/>
      </w:pPr>
      <w:r>
        <w:br w:type="page"/>
      </w:r>
    </w:p>
    <w:p w:rsidR="0076795F" w:rsidRDefault="0076795F" w:rsidP="003817AC">
      <w:pPr>
        <w:ind w:firstLine="0"/>
      </w:pPr>
      <w:r>
        <w:t>MAKE IT APPEAR TO BE INDUSTRIAL HEMP, AND TO PROVIDE FOR LABORATORY TESTING OF INDUSTRIAL HEMP.</w:t>
      </w:r>
    </w:p>
    <w:p w:rsidR="0076795F" w:rsidRDefault="0076795F" w:rsidP="003817AC">
      <w:bookmarkStart w:id="61" w:name="include_clip_end_94"/>
      <w:bookmarkEnd w:id="61"/>
      <w:r>
        <w:t>Referred to Committee on Agriculture, Natural Resources and Environmental Affairs</w:t>
      </w:r>
    </w:p>
    <w:p w:rsidR="0076795F" w:rsidRDefault="0076795F" w:rsidP="003817AC"/>
    <w:p w:rsidR="0076795F" w:rsidRDefault="0076795F" w:rsidP="003817AC">
      <w:bookmarkStart w:id="62" w:name="include_clip_start_96"/>
      <w:bookmarkEnd w:id="62"/>
      <w:r>
        <w:t>H. 3562 -- Reps. B. Newton, Martin, Elliott, Long and Magnuson: A JOINT RESOLUTION PROPOSING AN AMENDMENT TO SECTION 7, ARTICLE VI OF THE CONSTITUTION OF SOUTH CAROLINA, 1895, RELATING TO THE CONSTITUTIONAL OFFICERS OF THIS STATE, SO AS TO DELETE THE COMMISSIONER OF AGRICULTURE FROM THE LIST OF STATE OFFICERS WHICH THE CONSTITUTION REQUIRES TO BE ELECTED AND PROVIDE THAT THE COMMISSIONER OF AGRICULTURE MUST BE APPOINTED BY THE GOVERNOR, UPON THE ADVICE AND CONSENT OF THE SENATE, FOR A TERM COTERMINOUS WITH THE GOVERNOR UPON THE EXPIRATION OF THE TERM OF THE COMMISSIONER OF AGRICULTURE ELECTED IN THE 2018 GENERAL ELECTION.</w:t>
      </w:r>
    </w:p>
    <w:p w:rsidR="0076795F" w:rsidRDefault="0076795F" w:rsidP="0076795F">
      <w:bookmarkStart w:id="63" w:name="include_clip_end_96"/>
      <w:bookmarkEnd w:id="63"/>
      <w:r>
        <w:t>Referred to Committee on Judiciary</w:t>
      </w:r>
    </w:p>
    <w:p w:rsidR="0076795F" w:rsidRDefault="0076795F" w:rsidP="0076795F"/>
    <w:p w:rsidR="0076795F" w:rsidRDefault="0076795F" w:rsidP="0076795F">
      <w:pPr>
        <w:keepNext/>
      </w:pPr>
      <w:bookmarkStart w:id="64" w:name="include_clip_start_98"/>
      <w:bookmarkEnd w:id="64"/>
      <w:r>
        <w:t>H. 3563 -- Reps. B. Newton, Martin, Elliott and Long: A JOINT RESOLUTION PROPOSING AN AMENDMENT TO SECTION 7, ARTICLE VI OF THE CONSTITUTION OF SOUTH CAROLINA, 1895, RELATING TO THE CONSTITUTIONAL OFFICERS OF THIS STATE, SO AS TO DELETE THE STATE TREASURER FROM THE LIST OF STATE OFFICERS WHICH THE CONSTITUTION REQUIRES TO BE ELECTED AND PROVIDE THAT UPON THE EXPIRATION OF THE TERM OF THE STATE TREASURER ELECTED IN THE 2018 GENERAL ELECTION, THE STATE TREASURER SHALL BE APPOINTED BY THE GOVERNOR</w:t>
      </w:r>
      <w:r w:rsidR="000268A8">
        <w:t>,</w:t>
      </w:r>
      <w:r>
        <w:t xml:space="preserve"> UPON THE ADVICE AND CONSENT OF THE GENERAL ASSEMBLY, FOR A TERM OF FOUR YEARS COTERMINOUS WITH THAT OF THE GOVERNOR, AND TO PROVIDE THAT THE GENERAL ASSEMBLY SHALL PROVIDE BY LAW FOR THE DUTIES, COMPENSATION, AND QUALIFICATIONS FOR THE STATE TREASURER AND THE PROCEDURES BY WHICH THE STATE TREASURER MAY BE REMOVED FROM OFFICE.</w:t>
      </w:r>
    </w:p>
    <w:p w:rsidR="0076795F" w:rsidRDefault="0076795F" w:rsidP="0076795F">
      <w:bookmarkStart w:id="65" w:name="include_clip_end_98"/>
      <w:bookmarkEnd w:id="65"/>
      <w:r>
        <w:t>Referred to Committee on Judiciary</w:t>
      </w:r>
    </w:p>
    <w:p w:rsidR="0076795F" w:rsidRDefault="0076795F" w:rsidP="0076795F"/>
    <w:p w:rsidR="0076795F" w:rsidRDefault="0076795F" w:rsidP="0076795F">
      <w:pPr>
        <w:keepNext/>
      </w:pPr>
      <w:bookmarkStart w:id="66" w:name="include_clip_start_100"/>
      <w:bookmarkEnd w:id="66"/>
      <w:r>
        <w:t>H. 3564 -- Reps. B. Newton, Martin, Elliott and Long: A JOINT RESOLUTION PROPOSING AN AMENDMENT TO SECTION 7, 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w:t>
      </w:r>
      <w:r w:rsidR="000268A8">
        <w:t>,</w:t>
      </w:r>
      <w:r>
        <w:t xml:space="preserve"> UPON THE ADVICE AND CONSENT OF THE SENATE</w:t>
      </w:r>
      <w:r w:rsidR="000268A8">
        <w:t>,</w:t>
      </w:r>
      <w:r>
        <w:t xml:space="preserve"> FOR A TERM COTERMINOUS WITH THE GOVERNOR UPON THE EXPIRATION OF THE TERM OF THE COMPTROLLER GENERAL ELECTED IN THE 2018 GENERAL ELECTION.</w:t>
      </w:r>
    </w:p>
    <w:p w:rsidR="0076795F" w:rsidRDefault="0076795F" w:rsidP="0076795F">
      <w:bookmarkStart w:id="67" w:name="include_clip_end_100"/>
      <w:bookmarkEnd w:id="67"/>
      <w:r>
        <w:t>Referred to Committee on Judiciary</w:t>
      </w:r>
    </w:p>
    <w:p w:rsidR="0076795F" w:rsidRDefault="0076795F" w:rsidP="0076795F"/>
    <w:p w:rsidR="0076795F" w:rsidRDefault="0076795F" w:rsidP="0076795F">
      <w:pPr>
        <w:keepNext/>
      </w:pPr>
      <w:bookmarkStart w:id="68" w:name="include_clip_start_102"/>
      <w:bookmarkEnd w:id="68"/>
      <w:r>
        <w:t>H. 3565 -- Reps. Fry, Crawford, Elliott, Burns, Clemmons, Allison, Jordan, Yow, Johnson, Atwater, Duckworth, Ryhal, Loftis, Hewitt, G. R. Smith,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and White: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76795F" w:rsidRDefault="0076795F" w:rsidP="0076795F">
      <w:bookmarkStart w:id="69" w:name="include_clip_end_102"/>
      <w:bookmarkEnd w:id="69"/>
      <w:r>
        <w:t>Referred to Committee on Judiciary</w:t>
      </w:r>
    </w:p>
    <w:p w:rsidR="0076795F" w:rsidRDefault="0076795F" w:rsidP="0076795F"/>
    <w:p w:rsidR="0076795F" w:rsidRDefault="0076795F" w:rsidP="0076795F">
      <w:pPr>
        <w:keepNext/>
      </w:pPr>
      <w:bookmarkStart w:id="70" w:name="include_clip_start_104"/>
      <w:bookmarkEnd w:id="70"/>
      <w:r>
        <w:t>H. 3566 -- Reps. Lowe, Pitts, Jordan and White: A BILL TO AMEND THE CODE OF LAWS OF SOUTH CAROLINA, 1976, BY ADDING SECTION 23-23-150 SO AS TO PROVIDE THAT THE LAW ENFORCEMENT TRAINING COUNCIL SHALL DEVELOP GUIDELINES FOR A ONE-WEEK TRAINING PROGRAM OFFERED BY THE CRIMINAL JUSTICE ACADEMY TO SCHOOL FIRST RESPONDERS THAT CERTIFIES THEM TO POSSESS FIREARMS ON SCHOOL PREMISES, AND TO PROVIDE THE CONDITIONS UPON WHICH SCHOOL FIRST RESPONDERS MAY POSSESS FIREARMS ON SCHOOL PREMISES, AND TO PROVIDE FUNDING TO CREATE THIS PROGRAM.</w:t>
      </w:r>
    </w:p>
    <w:p w:rsidR="0076795F" w:rsidRDefault="0076795F" w:rsidP="0076795F">
      <w:bookmarkStart w:id="71" w:name="include_clip_end_104"/>
      <w:bookmarkEnd w:id="71"/>
      <w:r>
        <w:t>Referred to Committee on Ways and Means</w:t>
      </w:r>
    </w:p>
    <w:p w:rsidR="0076795F" w:rsidRDefault="0076795F" w:rsidP="0076795F"/>
    <w:p w:rsidR="007547DA" w:rsidRDefault="007547DA" w:rsidP="007547DA">
      <w:pPr>
        <w:jc w:val="center"/>
        <w:rPr>
          <w:b/>
        </w:rPr>
      </w:pPr>
      <w:r w:rsidRPr="00164209">
        <w:rPr>
          <w:b/>
        </w:rPr>
        <w:t>ROLL CALL</w:t>
      </w:r>
    </w:p>
    <w:p w:rsidR="007547DA" w:rsidRDefault="007547DA" w:rsidP="007547D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547DA" w:rsidRPr="00164209" w:rsidTr="007C2CA1">
        <w:trPr>
          <w:jc w:val="right"/>
        </w:trPr>
        <w:tc>
          <w:tcPr>
            <w:tcW w:w="2179" w:type="dxa"/>
            <w:shd w:val="clear" w:color="auto" w:fill="auto"/>
          </w:tcPr>
          <w:p w:rsidR="007547DA" w:rsidRPr="00164209" w:rsidRDefault="007547DA" w:rsidP="007C2CA1">
            <w:pPr>
              <w:ind w:firstLine="0"/>
            </w:pPr>
            <w:bookmarkStart w:id="72" w:name="vote_start2"/>
            <w:bookmarkEnd w:id="72"/>
            <w:r>
              <w:t>Alexander</w:t>
            </w:r>
          </w:p>
        </w:tc>
        <w:tc>
          <w:tcPr>
            <w:tcW w:w="2179" w:type="dxa"/>
            <w:shd w:val="clear" w:color="auto" w:fill="auto"/>
          </w:tcPr>
          <w:p w:rsidR="007547DA" w:rsidRPr="00164209" w:rsidRDefault="007547DA" w:rsidP="007C2CA1">
            <w:pPr>
              <w:ind w:firstLine="0"/>
            </w:pPr>
            <w:r>
              <w:t>Allison</w:t>
            </w:r>
          </w:p>
        </w:tc>
        <w:tc>
          <w:tcPr>
            <w:tcW w:w="2180" w:type="dxa"/>
            <w:shd w:val="clear" w:color="auto" w:fill="auto"/>
          </w:tcPr>
          <w:p w:rsidR="007547DA" w:rsidRPr="00164209" w:rsidRDefault="007547DA" w:rsidP="007C2CA1">
            <w:pPr>
              <w:ind w:firstLine="0"/>
            </w:pPr>
            <w:r>
              <w:t>Anderson</w:t>
            </w:r>
          </w:p>
        </w:tc>
      </w:tr>
      <w:tr w:rsidR="007547DA" w:rsidRPr="00164209" w:rsidTr="007C2CA1">
        <w:tblPrEx>
          <w:jc w:val="left"/>
        </w:tblPrEx>
        <w:tc>
          <w:tcPr>
            <w:tcW w:w="2179" w:type="dxa"/>
            <w:shd w:val="clear" w:color="auto" w:fill="auto"/>
          </w:tcPr>
          <w:p w:rsidR="007547DA" w:rsidRPr="00164209" w:rsidRDefault="007547DA" w:rsidP="007C2CA1">
            <w:pPr>
              <w:ind w:firstLine="0"/>
            </w:pPr>
            <w:r>
              <w:t>Anthony</w:t>
            </w:r>
          </w:p>
        </w:tc>
        <w:tc>
          <w:tcPr>
            <w:tcW w:w="2179" w:type="dxa"/>
            <w:shd w:val="clear" w:color="auto" w:fill="auto"/>
          </w:tcPr>
          <w:p w:rsidR="007547DA" w:rsidRPr="00164209" w:rsidRDefault="007547DA" w:rsidP="007C2CA1">
            <w:pPr>
              <w:ind w:firstLine="0"/>
            </w:pPr>
            <w:r>
              <w:t>Arrington</w:t>
            </w:r>
          </w:p>
        </w:tc>
        <w:tc>
          <w:tcPr>
            <w:tcW w:w="2180" w:type="dxa"/>
            <w:shd w:val="clear" w:color="auto" w:fill="auto"/>
          </w:tcPr>
          <w:p w:rsidR="007547DA" w:rsidRPr="00164209" w:rsidRDefault="007547DA" w:rsidP="007C2CA1">
            <w:pPr>
              <w:ind w:firstLine="0"/>
            </w:pPr>
            <w:r>
              <w:t>Atkinson</w:t>
            </w:r>
          </w:p>
        </w:tc>
      </w:tr>
      <w:tr w:rsidR="007547DA" w:rsidRPr="00164209" w:rsidTr="007C2CA1">
        <w:tblPrEx>
          <w:jc w:val="left"/>
        </w:tblPrEx>
        <w:tc>
          <w:tcPr>
            <w:tcW w:w="2179" w:type="dxa"/>
            <w:shd w:val="clear" w:color="auto" w:fill="auto"/>
          </w:tcPr>
          <w:p w:rsidR="007547DA" w:rsidRPr="00164209" w:rsidRDefault="007547DA" w:rsidP="007C2CA1">
            <w:pPr>
              <w:ind w:firstLine="0"/>
            </w:pPr>
            <w:r>
              <w:t>Atwater</w:t>
            </w:r>
          </w:p>
        </w:tc>
        <w:tc>
          <w:tcPr>
            <w:tcW w:w="2179" w:type="dxa"/>
            <w:shd w:val="clear" w:color="auto" w:fill="auto"/>
          </w:tcPr>
          <w:p w:rsidR="007547DA" w:rsidRPr="00164209" w:rsidRDefault="007547DA" w:rsidP="007C2CA1">
            <w:pPr>
              <w:ind w:firstLine="0"/>
            </w:pPr>
            <w:r>
              <w:t>Bales</w:t>
            </w:r>
          </w:p>
        </w:tc>
        <w:tc>
          <w:tcPr>
            <w:tcW w:w="2180" w:type="dxa"/>
            <w:shd w:val="clear" w:color="auto" w:fill="auto"/>
          </w:tcPr>
          <w:p w:rsidR="007547DA" w:rsidRPr="00164209" w:rsidRDefault="007547DA" w:rsidP="007C2CA1">
            <w:pPr>
              <w:ind w:firstLine="0"/>
            </w:pPr>
            <w:r>
              <w:t>Ballentine</w:t>
            </w:r>
          </w:p>
        </w:tc>
      </w:tr>
      <w:tr w:rsidR="007547DA" w:rsidRPr="00164209" w:rsidTr="007C2CA1">
        <w:tblPrEx>
          <w:jc w:val="left"/>
        </w:tblPrEx>
        <w:tc>
          <w:tcPr>
            <w:tcW w:w="2179" w:type="dxa"/>
            <w:shd w:val="clear" w:color="auto" w:fill="auto"/>
          </w:tcPr>
          <w:p w:rsidR="007547DA" w:rsidRPr="00164209" w:rsidRDefault="007547DA" w:rsidP="007C2CA1">
            <w:pPr>
              <w:ind w:firstLine="0"/>
            </w:pPr>
            <w:r>
              <w:t>Bamberg</w:t>
            </w:r>
          </w:p>
        </w:tc>
        <w:tc>
          <w:tcPr>
            <w:tcW w:w="2179" w:type="dxa"/>
            <w:shd w:val="clear" w:color="auto" w:fill="auto"/>
          </w:tcPr>
          <w:p w:rsidR="007547DA" w:rsidRPr="00164209" w:rsidRDefault="007547DA" w:rsidP="007C2CA1">
            <w:pPr>
              <w:ind w:firstLine="0"/>
            </w:pPr>
            <w:r>
              <w:t>Bannister</w:t>
            </w:r>
          </w:p>
        </w:tc>
        <w:tc>
          <w:tcPr>
            <w:tcW w:w="2180" w:type="dxa"/>
            <w:shd w:val="clear" w:color="auto" w:fill="auto"/>
          </w:tcPr>
          <w:p w:rsidR="007547DA" w:rsidRPr="00164209" w:rsidRDefault="007547DA" w:rsidP="007C2CA1">
            <w:pPr>
              <w:ind w:firstLine="0"/>
            </w:pPr>
            <w:r>
              <w:t>Bedingfield</w:t>
            </w:r>
          </w:p>
        </w:tc>
      </w:tr>
      <w:tr w:rsidR="007547DA" w:rsidRPr="00164209" w:rsidTr="007C2CA1">
        <w:tblPrEx>
          <w:jc w:val="left"/>
        </w:tblPrEx>
        <w:tc>
          <w:tcPr>
            <w:tcW w:w="2179" w:type="dxa"/>
            <w:shd w:val="clear" w:color="auto" w:fill="auto"/>
          </w:tcPr>
          <w:p w:rsidR="007547DA" w:rsidRPr="00164209" w:rsidRDefault="007547DA" w:rsidP="007C2CA1">
            <w:pPr>
              <w:ind w:firstLine="0"/>
            </w:pPr>
            <w:r>
              <w:t>Bennett</w:t>
            </w:r>
          </w:p>
        </w:tc>
        <w:tc>
          <w:tcPr>
            <w:tcW w:w="2179" w:type="dxa"/>
            <w:shd w:val="clear" w:color="auto" w:fill="auto"/>
          </w:tcPr>
          <w:p w:rsidR="007547DA" w:rsidRPr="00164209" w:rsidRDefault="007547DA" w:rsidP="007C2CA1">
            <w:pPr>
              <w:ind w:firstLine="0"/>
            </w:pPr>
            <w:r>
              <w:t>Bernstein</w:t>
            </w:r>
          </w:p>
        </w:tc>
        <w:tc>
          <w:tcPr>
            <w:tcW w:w="2180" w:type="dxa"/>
            <w:shd w:val="clear" w:color="auto" w:fill="auto"/>
          </w:tcPr>
          <w:p w:rsidR="007547DA" w:rsidRPr="00164209" w:rsidRDefault="007547DA" w:rsidP="007C2CA1">
            <w:pPr>
              <w:ind w:firstLine="0"/>
            </w:pPr>
            <w:r>
              <w:t>Blackwell</w:t>
            </w:r>
          </w:p>
        </w:tc>
      </w:tr>
      <w:tr w:rsidR="007547DA" w:rsidRPr="00164209" w:rsidTr="007C2CA1">
        <w:tblPrEx>
          <w:jc w:val="left"/>
        </w:tblPrEx>
        <w:tc>
          <w:tcPr>
            <w:tcW w:w="2179" w:type="dxa"/>
            <w:shd w:val="clear" w:color="auto" w:fill="auto"/>
          </w:tcPr>
          <w:p w:rsidR="007547DA" w:rsidRPr="00164209" w:rsidRDefault="007547DA" w:rsidP="007C2CA1">
            <w:pPr>
              <w:ind w:firstLine="0"/>
            </w:pPr>
            <w:r>
              <w:t>Bowers</w:t>
            </w:r>
          </w:p>
        </w:tc>
        <w:tc>
          <w:tcPr>
            <w:tcW w:w="2179" w:type="dxa"/>
            <w:shd w:val="clear" w:color="auto" w:fill="auto"/>
          </w:tcPr>
          <w:p w:rsidR="007547DA" w:rsidRPr="00164209" w:rsidRDefault="007547DA" w:rsidP="007C2CA1">
            <w:pPr>
              <w:ind w:firstLine="0"/>
            </w:pPr>
            <w:r>
              <w:t>Bradley</w:t>
            </w:r>
          </w:p>
        </w:tc>
        <w:tc>
          <w:tcPr>
            <w:tcW w:w="2180" w:type="dxa"/>
            <w:shd w:val="clear" w:color="auto" w:fill="auto"/>
          </w:tcPr>
          <w:p w:rsidR="007547DA" w:rsidRPr="00164209" w:rsidRDefault="007547DA" w:rsidP="007C2CA1">
            <w:pPr>
              <w:ind w:firstLine="0"/>
            </w:pPr>
            <w:r>
              <w:t>Brown</w:t>
            </w:r>
          </w:p>
        </w:tc>
      </w:tr>
      <w:tr w:rsidR="007547DA" w:rsidRPr="00164209" w:rsidTr="007C2CA1">
        <w:tblPrEx>
          <w:jc w:val="left"/>
        </w:tblPrEx>
        <w:tc>
          <w:tcPr>
            <w:tcW w:w="2179" w:type="dxa"/>
            <w:shd w:val="clear" w:color="auto" w:fill="auto"/>
          </w:tcPr>
          <w:p w:rsidR="007547DA" w:rsidRPr="00164209" w:rsidRDefault="007547DA" w:rsidP="007C2CA1">
            <w:pPr>
              <w:ind w:firstLine="0"/>
            </w:pPr>
            <w:r>
              <w:t>Burns</w:t>
            </w:r>
          </w:p>
        </w:tc>
        <w:tc>
          <w:tcPr>
            <w:tcW w:w="2179" w:type="dxa"/>
            <w:shd w:val="clear" w:color="auto" w:fill="auto"/>
          </w:tcPr>
          <w:p w:rsidR="007547DA" w:rsidRPr="00164209" w:rsidRDefault="007547DA" w:rsidP="007C2CA1">
            <w:pPr>
              <w:ind w:firstLine="0"/>
            </w:pPr>
            <w:r>
              <w:t>Caskey</w:t>
            </w:r>
          </w:p>
        </w:tc>
        <w:tc>
          <w:tcPr>
            <w:tcW w:w="2180" w:type="dxa"/>
            <w:shd w:val="clear" w:color="auto" w:fill="auto"/>
          </w:tcPr>
          <w:p w:rsidR="007547DA" w:rsidRPr="00164209" w:rsidRDefault="007547DA" w:rsidP="007C2CA1">
            <w:pPr>
              <w:ind w:firstLine="0"/>
            </w:pPr>
            <w:r>
              <w:t>Chumley</w:t>
            </w:r>
          </w:p>
        </w:tc>
      </w:tr>
      <w:tr w:rsidR="007547DA" w:rsidRPr="00164209" w:rsidTr="007C2CA1">
        <w:tblPrEx>
          <w:jc w:val="left"/>
        </w:tblPrEx>
        <w:tc>
          <w:tcPr>
            <w:tcW w:w="2179" w:type="dxa"/>
            <w:shd w:val="clear" w:color="auto" w:fill="auto"/>
          </w:tcPr>
          <w:p w:rsidR="007547DA" w:rsidRPr="00164209" w:rsidRDefault="007547DA" w:rsidP="007C2CA1">
            <w:pPr>
              <w:ind w:firstLine="0"/>
            </w:pPr>
            <w:r>
              <w:t>Clary</w:t>
            </w:r>
          </w:p>
        </w:tc>
        <w:tc>
          <w:tcPr>
            <w:tcW w:w="2179" w:type="dxa"/>
            <w:shd w:val="clear" w:color="auto" w:fill="auto"/>
          </w:tcPr>
          <w:p w:rsidR="007547DA" w:rsidRPr="00164209" w:rsidRDefault="007547DA" w:rsidP="007C2CA1">
            <w:pPr>
              <w:ind w:firstLine="0"/>
            </w:pPr>
            <w:r>
              <w:t>Clemmons</w:t>
            </w:r>
          </w:p>
        </w:tc>
        <w:tc>
          <w:tcPr>
            <w:tcW w:w="2180" w:type="dxa"/>
            <w:shd w:val="clear" w:color="auto" w:fill="auto"/>
          </w:tcPr>
          <w:p w:rsidR="007547DA" w:rsidRPr="00164209" w:rsidRDefault="007547DA" w:rsidP="007C2CA1">
            <w:pPr>
              <w:ind w:firstLine="0"/>
            </w:pPr>
            <w:r>
              <w:t>Clyburn</w:t>
            </w:r>
          </w:p>
        </w:tc>
      </w:tr>
      <w:tr w:rsidR="007547DA" w:rsidRPr="00164209" w:rsidTr="007C2CA1">
        <w:tblPrEx>
          <w:jc w:val="left"/>
        </w:tblPrEx>
        <w:tc>
          <w:tcPr>
            <w:tcW w:w="2179" w:type="dxa"/>
            <w:shd w:val="clear" w:color="auto" w:fill="auto"/>
          </w:tcPr>
          <w:p w:rsidR="007547DA" w:rsidRPr="00164209" w:rsidRDefault="007547DA" w:rsidP="007C2CA1">
            <w:pPr>
              <w:ind w:firstLine="0"/>
            </w:pPr>
            <w:r>
              <w:t>Cobb-Hunter</w:t>
            </w:r>
          </w:p>
        </w:tc>
        <w:tc>
          <w:tcPr>
            <w:tcW w:w="2179" w:type="dxa"/>
            <w:shd w:val="clear" w:color="auto" w:fill="auto"/>
          </w:tcPr>
          <w:p w:rsidR="007547DA" w:rsidRPr="00164209" w:rsidRDefault="007547DA" w:rsidP="007C2CA1">
            <w:pPr>
              <w:ind w:firstLine="0"/>
            </w:pPr>
            <w:r>
              <w:t>Cogswell</w:t>
            </w:r>
          </w:p>
        </w:tc>
        <w:tc>
          <w:tcPr>
            <w:tcW w:w="2180" w:type="dxa"/>
            <w:shd w:val="clear" w:color="auto" w:fill="auto"/>
          </w:tcPr>
          <w:p w:rsidR="007547DA" w:rsidRPr="00164209" w:rsidRDefault="007547DA" w:rsidP="007C2CA1">
            <w:pPr>
              <w:ind w:firstLine="0"/>
            </w:pPr>
            <w:r>
              <w:t>Cole</w:t>
            </w:r>
          </w:p>
        </w:tc>
      </w:tr>
      <w:tr w:rsidR="007547DA" w:rsidRPr="00164209" w:rsidTr="007C2CA1">
        <w:tblPrEx>
          <w:jc w:val="left"/>
        </w:tblPrEx>
        <w:tc>
          <w:tcPr>
            <w:tcW w:w="2179" w:type="dxa"/>
            <w:shd w:val="clear" w:color="auto" w:fill="auto"/>
          </w:tcPr>
          <w:p w:rsidR="007547DA" w:rsidRPr="00164209" w:rsidRDefault="007547DA" w:rsidP="007C2CA1">
            <w:pPr>
              <w:ind w:firstLine="0"/>
            </w:pPr>
            <w:r>
              <w:t>Collins</w:t>
            </w:r>
          </w:p>
        </w:tc>
        <w:tc>
          <w:tcPr>
            <w:tcW w:w="2179" w:type="dxa"/>
            <w:shd w:val="clear" w:color="auto" w:fill="auto"/>
          </w:tcPr>
          <w:p w:rsidR="007547DA" w:rsidRPr="00164209" w:rsidRDefault="007547DA" w:rsidP="007C2CA1">
            <w:pPr>
              <w:ind w:firstLine="0"/>
            </w:pPr>
            <w:r>
              <w:t>Crawford</w:t>
            </w:r>
          </w:p>
        </w:tc>
        <w:tc>
          <w:tcPr>
            <w:tcW w:w="2180" w:type="dxa"/>
            <w:shd w:val="clear" w:color="auto" w:fill="auto"/>
          </w:tcPr>
          <w:p w:rsidR="007547DA" w:rsidRPr="00164209" w:rsidRDefault="007547DA" w:rsidP="007C2CA1">
            <w:pPr>
              <w:ind w:firstLine="0"/>
            </w:pPr>
            <w:r>
              <w:t>Crosby</w:t>
            </w:r>
          </w:p>
        </w:tc>
      </w:tr>
      <w:tr w:rsidR="007547DA" w:rsidRPr="00164209" w:rsidTr="007C2CA1">
        <w:tblPrEx>
          <w:jc w:val="left"/>
        </w:tblPrEx>
        <w:tc>
          <w:tcPr>
            <w:tcW w:w="2179" w:type="dxa"/>
            <w:shd w:val="clear" w:color="auto" w:fill="auto"/>
          </w:tcPr>
          <w:p w:rsidR="007547DA" w:rsidRPr="00164209" w:rsidRDefault="007547DA" w:rsidP="007C2CA1">
            <w:pPr>
              <w:ind w:firstLine="0"/>
            </w:pPr>
            <w:r>
              <w:t>Davis</w:t>
            </w:r>
          </w:p>
        </w:tc>
        <w:tc>
          <w:tcPr>
            <w:tcW w:w="2179" w:type="dxa"/>
            <w:shd w:val="clear" w:color="auto" w:fill="auto"/>
          </w:tcPr>
          <w:p w:rsidR="007547DA" w:rsidRPr="00164209" w:rsidRDefault="007547DA" w:rsidP="007C2CA1">
            <w:pPr>
              <w:ind w:firstLine="0"/>
            </w:pPr>
            <w:r>
              <w:t>Delleney</w:t>
            </w:r>
          </w:p>
        </w:tc>
        <w:tc>
          <w:tcPr>
            <w:tcW w:w="2180" w:type="dxa"/>
            <w:shd w:val="clear" w:color="auto" w:fill="auto"/>
          </w:tcPr>
          <w:p w:rsidR="007547DA" w:rsidRPr="00164209" w:rsidRDefault="007547DA" w:rsidP="007C2CA1">
            <w:pPr>
              <w:ind w:firstLine="0"/>
            </w:pPr>
            <w:r>
              <w:t>Dillard</w:t>
            </w:r>
          </w:p>
        </w:tc>
      </w:tr>
      <w:tr w:rsidR="007547DA" w:rsidRPr="00164209" w:rsidTr="007C2CA1">
        <w:tblPrEx>
          <w:jc w:val="left"/>
        </w:tblPrEx>
        <w:tc>
          <w:tcPr>
            <w:tcW w:w="2179" w:type="dxa"/>
            <w:shd w:val="clear" w:color="auto" w:fill="auto"/>
          </w:tcPr>
          <w:p w:rsidR="007547DA" w:rsidRPr="00164209" w:rsidRDefault="007547DA" w:rsidP="007C2CA1">
            <w:pPr>
              <w:ind w:firstLine="0"/>
            </w:pPr>
            <w:r>
              <w:t>Douglas</w:t>
            </w:r>
          </w:p>
        </w:tc>
        <w:tc>
          <w:tcPr>
            <w:tcW w:w="2179" w:type="dxa"/>
            <w:shd w:val="clear" w:color="auto" w:fill="auto"/>
          </w:tcPr>
          <w:p w:rsidR="007547DA" w:rsidRPr="00164209" w:rsidRDefault="007547DA" w:rsidP="007C2CA1">
            <w:pPr>
              <w:ind w:firstLine="0"/>
            </w:pPr>
            <w:r>
              <w:t>Duckworth</w:t>
            </w:r>
          </w:p>
        </w:tc>
        <w:tc>
          <w:tcPr>
            <w:tcW w:w="2180" w:type="dxa"/>
            <w:shd w:val="clear" w:color="auto" w:fill="auto"/>
          </w:tcPr>
          <w:p w:rsidR="007547DA" w:rsidRPr="00164209" w:rsidRDefault="007547DA" w:rsidP="007C2CA1">
            <w:pPr>
              <w:ind w:firstLine="0"/>
            </w:pPr>
            <w:r>
              <w:t>Elliott</w:t>
            </w:r>
          </w:p>
        </w:tc>
      </w:tr>
      <w:tr w:rsidR="007547DA" w:rsidRPr="00164209" w:rsidTr="007C2CA1">
        <w:tblPrEx>
          <w:jc w:val="left"/>
        </w:tblPrEx>
        <w:tc>
          <w:tcPr>
            <w:tcW w:w="2179" w:type="dxa"/>
            <w:shd w:val="clear" w:color="auto" w:fill="auto"/>
          </w:tcPr>
          <w:p w:rsidR="007547DA" w:rsidRPr="00164209" w:rsidRDefault="007547DA" w:rsidP="007C2CA1">
            <w:pPr>
              <w:ind w:firstLine="0"/>
            </w:pPr>
            <w:r>
              <w:t>Erickson</w:t>
            </w:r>
          </w:p>
        </w:tc>
        <w:tc>
          <w:tcPr>
            <w:tcW w:w="2179" w:type="dxa"/>
            <w:shd w:val="clear" w:color="auto" w:fill="auto"/>
          </w:tcPr>
          <w:p w:rsidR="007547DA" w:rsidRPr="00164209" w:rsidRDefault="007547DA" w:rsidP="007C2CA1">
            <w:pPr>
              <w:ind w:firstLine="0"/>
            </w:pPr>
            <w:r>
              <w:t>Felder</w:t>
            </w:r>
          </w:p>
        </w:tc>
        <w:tc>
          <w:tcPr>
            <w:tcW w:w="2180" w:type="dxa"/>
            <w:shd w:val="clear" w:color="auto" w:fill="auto"/>
          </w:tcPr>
          <w:p w:rsidR="007547DA" w:rsidRPr="00164209" w:rsidRDefault="007547DA" w:rsidP="007C2CA1">
            <w:pPr>
              <w:ind w:firstLine="0"/>
            </w:pPr>
            <w:r>
              <w:t>Finlay</w:t>
            </w:r>
          </w:p>
        </w:tc>
      </w:tr>
      <w:tr w:rsidR="007547DA" w:rsidRPr="00164209" w:rsidTr="007C2CA1">
        <w:tblPrEx>
          <w:jc w:val="left"/>
        </w:tblPrEx>
        <w:tc>
          <w:tcPr>
            <w:tcW w:w="2179" w:type="dxa"/>
            <w:shd w:val="clear" w:color="auto" w:fill="auto"/>
          </w:tcPr>
          <w:p w:rsidR="007547DA" w:rsidRPr="00164209" w:rsidRDefault="007547DA" w:rsidP="007C2CA1">
            <w:pPr>
              <w:ind w:firstLine="0"/>
            </w:pPr>
            <w:r>
              <w:t>Forrest</w:t>
            </w:r>
          </w:p>
        </w:tc>
        <w:tc>
          <w:tcPr>
            <w:tcW w:w="2179" w:type="dxa"/>
            <w:shd w:val="clear" w:color="auto" w:fill="auto"/>
          </w:tcPr>
          <w:p w:rsidR="007547DA" w:rsidRPr="00164209" w:rsidRDefault="007547DA" w:rsidP="007C2CA1">
            <w:pPr>
              <w:ind w:firstLine="0"/>
            </w:pPr>
            <w:r>
              <w:t>Forrester</w:t>
            </w:r>
          </w:p>
        </w:tc>
        <w:tc>
          <w:tcPr>
            <w:tcW w:w="2180" w:type="dxa"/>
            <w:shd w:val="clear" w:color="auto" w:fill="auto"/>
          </w:tcPr>
          <w:p w:rsidR="007547DA" w:rsidRPr="00164209" w:rsidRDefault="007547DA" w:rsidP="007C2CA1">
            <w:pPr>
              <w:ind w:firstLine="0"/>
            </w:pPr>
            <w:r>
              <w:t>Fry</w:t>
            </w:r>
          </w:p>
        </w:tc>
      </w:tr>
      <w:tr w:rsidR="007547DA" w:rsidRPr="00164209" w:rsidTr="007C2CA1">
        <w:tblPrEx>
          <w:jc w:val="left"/>
        </w:tblPrEx>
        <w:tc>
          <w:tcPr>
            <w:tcW w:w="2179" w:type="dxa"/>
            <w:shd w:val="clear" w:color="auto" w:fill="auto"/>
          </w:tcPr>
          <w:p w:rsidR="007547DA" w:rsidRPr="00164209" w:rsidRDefault="007547DA" w:rsidP="007C2CA1">
            <w:pPr>
              <w:ind w:firstLine="0"/>
            </w:pPr>
            <w:r>
              <w:t>Funderburk</w:t>
            </w:r>
          </w:p>
        </w:tc>
        <w:tc>
          <w:tcPr>
            <w:tcW w:w="2179" w:type="dxa"/>
            <w:shd w:val="clear" w:color="auto" w:fill="auto"/>
          </w:tcPr>
          <w:p w:rsidR="007547DA" w:rsidRPr="00164209" w:rsidRDefault="007547DA" w:rsidP="007C2CA1">
            <w:pPr>
              <w:ind w:firstLine="0"/>
            </w:pPr>
            <w:r>
              <w:t>Gagnon</w:t>
            </w:r>
          </w:p>
        </w:tc>
        <w:tc>
          <w:tcPr>
            <w:tcW w:w="2180" w:type="dxa"/>
            <w:shd w:val="clear" w:color="auto" w:fill="auto"/>
          </w:tcPr>
          <w:p w:rsidR="007547DA" w:rsidRPr="00164209" w:rsidRDefault="007547DA" w:rsidP="007C2CA1">
            <w:pPr>
              <w:ind w:firstLine="0"/>
            </w:pPr>
            <w:r>
              <w:t>Govan</w:t>
            </w:r>
          </w:p>
        </w:tc>
      </w:tr>
      <w:tr w:rsidR="007547DA" w:rsidRPr="00164209" w:rsidTr="007C2CA1">
        <w:tblPrEx>
          <w:jc w:val="left"/>
        </w:tblPrEx>
        <w:tc>
          <w:tcPr>
            <w:tcW w:w="2179" w:type="dxa"/>
            <w:shd w:val="clear" w:color="auto" w:fill="auto"/>
          </w:tcPr>
          <w:p w:rsidR="007547DA" w:rsidRPr="00164209" w:rsidRDefault="007547DA" w:rsidP="007C2CA1">
            <w:pPr>
              <w:ind w:firstLine="0"/>
            </w:pPr>
            <w:r>
              <w:t>Hamilton</w:t>
            </w:r>
          </w:p>
        </w:tc>
        <w:tc>
          <w:tcPr>
            <w:tcW w:w="2179" w:type="dxa"/>
            <w:shd w:val="clear" w:color="auto" w:fill="auto"/>
          </w:tcPr>
          <w:p w:rsidR="007547DA" w:rsidRPr="00164209" w:rsidRDefault="007547DA" w:rsidP="007C2CA1">
            <w:pPr>
              <w:ind w:firstLine="0"/>
            </w:pPr>
            <w:r>
              <w:t>Hardee</w:t>
            </w:r>
          </w:p>
        </w:tc>
        <w:tc>
          <w:tcPr>
            <w:tcW w:w="2180" w:type="dxa"/>
            <w:shd w:val="clear" w:color="auto" w:fill="auto"/>
          </w:tcPr>
          <w:p w:rsidR="007547DA" w:rsidRPr="00164209" w:rsidRDefault="007547DA" w:rsidP="007C2CA1">
            <w:pPr>
              <w:ind w:firstLine="0"/>
            </w:pPr>
            <w:r>
              <w:t>Hart</w:t>
            </w:r>
          </w:p>
        </w:tc>
      </w:tr>
      <w:tr w:rsidR="007547DA" w:rsidRPr="00164209" w:rsidTr="007C2CA1">
        <w:tblPrEx>
          <w:jc w:val="left"/>
        </w:tblPrEx>
        <w:tc>
          <w:tcPr>
            <w:tcW w:w="2179" w:type="dxa"/>
            <w:shd w:val="clear" w:color="auto" w:fill="auto"/>
          </w:tcPr>
          <w:p w:rsidR="007547DA" w:rsidRPr="00164209" w:rsidRDefault="007547DA" w:rsidP="007C2CA1">
            <w:pPr>
              <w:ind w:firstLine="0"/>
            </w:pPr>
            <w:r>
              <w:t>Hayes</w:t>
            </w:r>
          </w:p>
        </w:tc>
        <w:tc>
          <w:tcPr>
            <w:tcW w:w="2179" w:type="dxa"/>
            <w:shd w:val="clear" w:color="auto" w:fill="auto"/>
          </w:tcPr>
          <w:p w:rsidR="007547DA" w:rsidRPr="00164209" w:rsidRDefault="007547DA" w:rsidP="007C2CA1">
            <w:pPr>
              <w:ind w:firstLine="0"/>
            </w:pPr>
            <w:r>
              <w:t>Henderson</w:t>
            </w:r>
          </w:p>
        </w:tc>
        <w:tc>
          <w:tcPr>
            <w:tcW w:w="2180" w:type="dxa"/>
            <w:shd w:val="clear" w:color="auto" w:fill="auto"/>
          </w:tcPr>
          <w:p w:rsidR="007547DA" w:rsidRPr="00164209" w:rsidRDefault="007547DA" w:rsidP="007C2CA1">
            <w:pPr>
              <w:ind w:firstLine="0"/>
            </w:pPr>
            <w:r>
              <w:t>Henegan</w:t>
            </w:r>
          </w:p>
        </w:tc>
      </w:tr>
      <w:tr w:rsidR="007547DA" w:rsidRPr="00164209" w:rsidTr="007C2CA1">
        <w:tblPrEx>
          <w:jc w:val="left"/>
        </w:tblPrEx>
        <w:tc>
          <w:tcPr>
            <w:tcW w:w="2179" w:type="dxa"/>
            <w:shd w:val="clear" w:color="auto" w:fill="auto"/>
          </w:tcPr>
          <w:p w:rsidR="007547DA" w:rsidRPr="00164209" w:rsidRDefault="007547DA" w:rsidP="007C2CA1">
            <w:pPr>
              <w:ind w:firstLine="0"/>
            </w:pPr>
            <w:r>
              <w:t>Herbkersman</w:t>
            </w:r>
          </w:p>
        </w:tc>
        <w:tc>
          <w:tcPr>
            <w:tcW w:w="2179" w:type="dxa"/>
            <w:shd w:val="clear" w:color="auto" w:fill="auto"/>
          </w:tcPr>
          <w:p w:rsidR="007547DA" w:rsidRPr="00164209" w:rsidRDefault="007547DA" w:rsidP="007C2CA1">
            <w:pPr>
              <w:ind w:firstLine="0"/>
            </w:pPr>
            <w:r>
              <w:t>Hewitt</w:t>
            </w:r>
          </w:p>
        </w:tc>
        <w:tc>
          <w:tcPr>
            <w:tcW w:w="2180" w:type="dxa"/>
            <w:shd w:val="clear" w:color="auto" w:fill="auto"/>
          </w:tcPr>
          <w:p w:rsidR="007547DA" w:rsidRPr="00164209" w:rsidRDefault="007547DA" w:rsidP="007C2CA1">
            <w:pPr>
              <w:ind w:firstLine="0"/>
            </w:pPr>
            <w:r>
              <w:t>Hill</w:t>
            </w:r>
          </w:p>
        </w:tc>
      </w:tr>
      <w:tr w:rsidR="007547DA" w:rsidRPr="00164209" w:rsidTr="007C2CA1">
        <w:tblPrEx>
          <w:jc w:val="left"/>
        </w:tblPrEx>
        <w:tc>
          <w:tcPr>
            <w:tcW w:w="2179" w:type="dxa"/>
            <w:shd w:val="clear" w:color="auto" w:fill="auto"/>
          </w:tcPr>
          <w:p w:rsidR="007547DA" w:rsidRPr="00164209" w:rsidRDefault="007547DA" w:rsidP="007C2CA1">
            <w:pPr>
              <w:ind w:firstLine="0"/>
            </w:pPr>
            <w:r>
              <w:t>Hiott</w:t>
            </w:r>
          </w:p>
        </w:tc>
        <w:tc>
          <w:tcPr>
            <w:tcW w:w="2179" w:type="dxa"/>
            <w:shd w:val="clear" w:color="auto" w:fill="auto"/>
          </w:tcPr>
          <w:p w:rsidR="007547DA" w:rsidRPr="00164209" w:rsidRDefault="007547DA" w:rsidP="007C2CA1">
            <w:pPr>
              <w:ind w:firstLine="0"/>
            </w:pPr>
            <w:r>
              <w:t>Hixon</w:t>
            </w:r>
          </w:p>
        </w:tc>
        <w:tc>
          <w:tcPr>
            <w:tcW w:w="2180" w:type="dxa"/>
            <w:shd w:val="clear" w:color="auto" w:fill="auto"/>
          </w:tcPr>
          <w:p w:rsidR="007547DA" w:rsidRPr="00164209" w:rsidRDefault="007547DA" w:rsidP="007C2CA1">
            <w:pPr>
              <w:ind w:firstLine="0"/>
            </w:pPr>
            <w:r>
              <w:t>Hosey</w:t>
            </w:r>
          </w:p>
        </w:tc>
      </w:tr>
      <w:tr w:rsidR="007547DA" w:rsidRPr="00164209" w:rsidTr="007C2CA1">
        <w:tblPrEx>
          <w:jc w:val="left"/>
        </w:tblPrEx>
        <w:tc>
          <w:tcPr>
            <w:tcW w:w="2179" w:type="dxa"/>
            <w:shd w:val="clear" w:color="auto" w:fill="auto"/>
          </w:tcPr>
          <w:p w:rsidR="007547DA" w:rsidRPr="00164209" w:rsidRDefault="007547DA" w:rsidP="007C2CA1">
            <w:pPr>
              <w:ind w:firstLine="0"/>
            </w:pPr>
            <w:r>
              <w:t>Howard</w:t>
            </w:r>
          </w:p>
        </w:tc>
        <w:tc>
          <w:tcPr>
            <w:tcW w:w="2179" w:type="dxa"/>
            <w:shd w:val="clear" w:color="auto" w:fill="auto"/>
          </w:tcPr>
          <w:p w:rsidR="007547DA" w:rsidRPr="00164209" w:rsidRDefault="007547DA" w:rsidP="007C2CA1">
            <w:pPr>
              <w:ind w:firstLine="0"/>
            </w:pPr>
            <w:r>
              <w:t>Huggins</w:t>
            </w:r>
          </w:p>
        </w:tc>
        <w:tc>
          <w:tcPr>
            <w:tcW w:w="2180" w:type="dxa"/>
            <w:shd w:val="clear" w:color="auto" w:fill="auto"/>
          </w:tcPr>
          <w:p w:rsidR="007547DA" w:rsidRPr="00164209" w:rsidRDefault="007547DA" w:rsidP="007C2CA1">
            <w:pPr>
              <w:ind w:firstLine="0"/>
            </w:pPr>
            <w:r>
              <w:t>Jefferson</w:t>
            </w:r>
          </w:p>
        </w:tc>
      </w:tr>
      <w:tr w:rsidR="007547DA" w:rsidRPr="00164209" w:rsidTr="007C2CA1">
        <w:tblPrEx>
          <w:jc w:val="left"/>
        </w:tblPrEx>
        <w:tc>
          <w:tcPr>
            <w:tcW w:w="2179" w:type="dxa"/>
            <w:shd w:val="clear" w:color="auto" w:fill="auto"/>
          </w:tcPr>
          <w:p w:rsidR="007547DA" w:rsidRPr="00164209" w:rsidRDefault="007547DA" w:rsidP="007C2CA1">
            <w:pPr>
              <w:ind w:firstLine="0"/>
            </w:pPr>
            <w:r>
              <w:t>Johnson</w:t>
            </w:r>
          </w:p>
        </w:tc>
        <w:tc>
          <w:tcPr>
            <w:tcW w:w="2179" w:type="dxa"/>
            <w:shd w:val="clear" w:color="auto" w:fill="auto"/>
          </w:tcPr>
          <w:p w:rsidR="007547DA" w:rsidRPr="00164209" w:rsidRDefault="007547DA" w:rsidP="007C2CA1">
            <w:pPr>
              <w:ind w:firstLine="0"/>
            </w:pPr>
            <w:r>
              <w:t>Jordan</w:t>
            </w:r>
          </w:p>
        </w:tc>
        <w:tc>
          <w:tcPr>
            <w:tcW w:w="2180" w:type="dxa"/>
            <w:shd w:val="clear" w:color="auto" w:fill="auto"/>
          </w:tcPr>
          <w:p w:rsidR="007547DA" w:rsidRPr="00164209" w:rsidRDefault="007547DA" w:rsidP="007C2CA1">
            <w:pPr>
              <w:ind w:firstLine="0"/>
            </w:pPr>
            <w:r>
              <w:t>King</w:t>
            </w:r>
          </w:p>
        </w:tc>
      </w:tr>
      <w:tr w:rsidR="007547DA" w:rsidRPr="00164209" w:rsidTr="007C2CA1">
        <w:tblPrEx>
          <w:jc w:val="left"/>
        </w:tblPrEx>
        <w:tc>
          <w:tcPr>
            <w:tcW w:w="2179" w:type="dxa"/>
            <w:shd w:val="clear" w:color="auto" w:fill="auto"/>
          </w:tcPr>
          <w:p w:rsidR="007547DA" w:rsidRPr="00164209" w:rsidRDefault="007547DA" w:rsidP="007C2CA1">
            <w:pPr>
              <w:ind w:firstLine="0"/>
            </w:pPr>
            <w:r>
              <w:t>Kirby</w:t>
            </w:r>
          </w:p>
        </w:tc>
        <w:tc>
          <w:tcPr>
            <w:tcW w:w="2179" w:type="dxa"/>
            <w:shd w:val="clear" w:color="auto" w:fill="auto"/>
          </w:tcPr>
          <w:p w:rsidR="007547DA" w:rsidRPr="00164209" w:rsidRDefault="007547DA" w:rsidP="007C2CA1">
            <w:pPr>
              <w:ind w:firstLine="0"/>
            </w:pPr>
            <w:r>
              <w:t>Knight</w:t>
            </w:r>
          </w:p>
        </w:tc>
        <w:tc>
          <w:tcPr>
            <w:tcW w:w="2180" w:type="dxa"/>
            <w:shd w:val="clear" w:color="auto" w:fill="auto"/>
          </w:tcPr>
          <w:p w:rsidR="007547DA" w:rsidRPr="00164209" w:rsidRDefault="007547DA" w:rsidP="007C2CA1">
            <w:pPr>
              <w:ind w:firstLine="0"/>
            </w:pPr>
            <w:r>
              <w:t>Loftis</w:t>
            </w:r>
          </w:p>
        </w:tc>
      </w:tr>
      <w:tr w:rsidR="007547DA" w:rsidRPr="00164209" w:rsidTr="007C2CA1">
        <w:tblPrEx>
          <w:jc w:val="left"/>
        </w:tblPrEx>
        <w:tc>
          <w:tcPr>
            <w:tcW w:w="2179" w:type="dxa"/>
            <w:shd w:val="clear" w:color="auto" w:fill="auto"/>
          </w:tcPr>
          <w:p w:rsidR="007547DA" w:rsidRPr="00164209" w:rsidRDefault="007547DA" w:rsidP="007C2CA1">
            <w:pPr>
              <w:ind w:firstLine="0"/>
            </w:pPr>
            <w:r>
              <w:t>Long</w:t>
            </w:r>
          </w:p>
        </w:tc>
        <w:tc>
          <w:tcPr>
            <w:tcW w:w="2179" w:type="dxa"/>
            <w:shd w:val="clear" w:color="auto" w:fill="auto"/>
          </w:tcPr>
          <w:p w:rsidR="007547DA" w:rsidRPr="00164209" w:rsidRDefault="007547DA" w:rsidP="007C2CA1">
            <w:pPr>
              <w:ind w:firstLine="0"/>
            </w:pPr>
            <w:r>
              <w:t>Lowe</w:t>
            </w:r>
          </w:p>
        </w:tc>
        <w:tc>
          <w:tcPr>
            <w:tcW w:w="2180" w:type="dxa"/>
            <w:shd w:val="clear" w:color="auto" w:fill="auto"/>
          </w:tcPr>
          <w:p w:rsidR="007547DA" w:rsidRPr="00164209" w:rsidRDefault="007547DA" w:rsidP="007C2CA1">
            <w:pPr>
              <w:ind w:firstLine="0"/>
            </w:pPr>
            <w:r>
              <w:t>Lucas</w:t>
            </w:r>
          </w:p>
        </w:tc>
      </w:tr>
      <w:tr w:rsidR="007547DA" w:rsidRPr="00164209" w:rsidTr="007C2CA1">
        <w:tblPrEx>
          <w:jc w:val="left"/>
        </w:tblPrEx>
        <w:tc>
          <w:tcPr>
            <w:tcW w:w="2179" w:type="dxa"/>
            <w:shd w:val="clear" w:color="auto" w:fill="auto"/>
          </w:tcPr>
          <w:p w:rsidR="007547DA" w:rsidRPr="00164209" w:rsidRDefault="007547DA" w:rsidP="007C2CA1">
            <w:pPr>
              <w:ind w:firstLine="0"/>
            </w:pPr>
            <w:r>
              <w:t>Mack</w:t>
            </w:r>
          </w:p>
        </w:tc>
        <w:tc>
          <w:tcPr>
            <w:tcW w:w="2179" w:type="dxa"/>
            <w:shd w:val="clear" w:color="auto" w:fill="auto"/>
          </w:tcPr>
          <w:p w:rsidR="007547DA" w:rsidRPr="00164209" w:rsidRDefault="007547DA" w:rsidP="007C2CA1">
            <w:pPr>
              <w:ind w:firstLine="0"/>
            </w:pPr>
            <w:r>
              <w:t>Magnuson</w:t>
            </w:r>
          </w:p>
        </w:tc>
        <w:tc>
          <w:tcPr>
            <w:tcW w:w="2180" w:type="dxa"/>
            <w:shd w:val="clear" w:color="auto" w:fill="auto"/>
          </w:tcPr>
          <w:p w:rsidR="007547DA" w:rsidRPr="00164209" w:rsidRDefault="007547DA" w:rsidP="007C2CA1">
            <w:pPr>
              <w:ind w:firstLine="0"/>
            </w:pPr>
            <w:r>
              <w:t>Martin</w:t>
            </w:r>
          </w:p>
        </w:tc>
      </w:tr>
      <w:tr w:rsidR="007547DA" w:rsidRPr="00164209" w:rsidTr="007C2CA1">
        <w:tblPrEx>
          <w:jc w:val="left"/>
        </w:tblPrEx>
        <w:tc>
          <w:tcPr>
            <w:tcW w:w="2179" w:type="dxa"/>
            <w:shd w:val="clear" w:color="auto" w:fill="auto"/>
          </w:tcPr>
          <w:p w:rsidR="007547DA" w:rsidRPr="00164209" w:rsidRDefault="007547DA" w:rsidP="007C2CA1">
            <w:pPr>
              <w:ind w:firstLine="0"/>
            </w:pPr>
            <w:r>
              <w:t>McCoy</w:t>
            </w:r>
          </w:p>
        </w:tc>
        <w:tc>
          <w:tcPr>
            <w:tcW w:w="2179" w:type="dxa"/>
            <w:shd w:val="clear" w:color="auto" w:fill="auto"/>
          </w:tcPr>
          <w:p w:rsidR="007547DA" w:rsidRPr="00164209" w:rsidRDefault="007547DA" w:rsidP="007C2CA1">
            <w:pPr>
              <w:ind w:firstLine="0"/>
            </w:pPr>
            <w:r>
              <w:t>McCravy</w:t>
            </w:r>
          </w:p>
        </w:tc>
        <w:tc>
          <w:tcPr>
            <w:tcW w:w="2180" w:type="dxa"/>
            <w:shd w:val="clear" w:color="auto" w:fill="auto"/>
          </w:tcPr>
          <w:p w:rsidR="007547DA" w:rsidRPr="00164209" w:rsidRDefault="007547DA" w:rsidP="007C2CA1">
            <w:pPr>
              <w:ind w:firstLine="0"/>
            </w:pPr>
            <w:r>
              <w:t>McEachern</w:t>
            </w:r>
          </w:p>
        </w:tc>
      </w:tr>
      <w:tr w:rsidR="007547DA" w:rsidRPr="00164209" w:rsidTr="007C2CA1">
        <w:tblPrEx>
          <w:jc w:val="left"/>
        </w:tblPrEx>
        <w:tc>
          <w:tcPr>
            <w:tcW w:w="2179" w:type="dxa"/>
            <w:shd w:val="clear" w:color="auto" w:fill="auto"/>
          </w:tcPr>
          <w:p w:rsidR="007547DA" w:rsidRPr="00164209" w:rsidRDefault="007547DA" w:rsidP="007C2CA1">
            <w:pPr>
              <w:ind w:firstLine="0"/>
            </w:pPr>
            <w:r>
              <w:t>McKnight</w:t>
            </w:r>
          </w:p>
        </w:tc>
        <w:tc>
          <w:tcPr>
            <w:tcW w:w="2179" w:type="dxa"/>
            <w:shd w:val="clear" w:color="auto" w:fill="auto"/>
          </w:tcPr>
          <w:p w:rsidR="007547DA" w:rsidRPr="00164209" w:rsidRDefault="007547DA" w:rsidP="007C2CA1">
            <w:pPr>
              <w:ind w:firstLine="0"/>
            </w:pPr>
            <w:r>
              <w:t>Mitchell</w:t>
            </w:r>
          </w:p>
        </w:tc>
        <w:tc>
          <w:tcPr>
            <w:tcW w:w="2180" w:type="dxa"/>
            <w:shd w:val="clear" w:color="auto" w:fill="auto"/>
          </w:tcPr>
          <w:p w:rsidR="007547DA" w:rsidRPr="00164209" w:rsidRDefault="007547DA" w:rsidP="007C2CA1">
            <w:pPr>
              <w:ind w:firstLine="0"/>
            </w:pPr>
            <w:r>
              <w:t>D. C. Moss</w:t>
            </w:r>
          </w:p>
        </w:tc>
      </w:tr>
      <w:tr w:rsidR="007547DA" w:rsidRPr="00164209" w:rsidTr="007C2CA1">
        <w:tblPrEx>
          <w:jc w:val="left"/>
        </w:tblPrEx>
        <w:tc>
          <w:tcPr>
            <w:tcW w:w="2179" w:type="dxa"/>
            <w:shd w:val="clear" w:color="auto" w:fill="auto"/>
          </w:tcPr>
          <w:p w:rsidR="007547DA" w:rsidRPr="00164209" w:rsidRDefault="007547DA" w:rsidP="007C2CA1">
            <w:pPr>
              <w:ind w:firstLine="0"/>
            </w:pPr>
            <w:r>
              <w:t>V. S. Moss</w:t>
            </w:r>
          </w:p>
        </w:tc>
        <w:tc>
          <w:tcPr>
            <w:tcW w:w="2179" w:type="dxa"/>
            <w:shd w:val="clear" w:color="auto" w:fill="auto"/>
          </w:tcPr>
          <w:p w:rsidR="007547DA" w:rsidRPr="00164209" w:rsidRDefault="007547DA" w:rsidP="007C2CA1">
            <w:pPr>
              <w:ind w:firstLine="0"/>
            </w:pPr>
            <w:r>
              <w:t>Murphy</w:t>
            </w:r>
          </w:p>
        </w:tc>
        <w:tc>
          <w:tcPr>
            <w:tcW w:w="2180" w:type="dxa"/>
            <w:shd w:val="clear" w:color="auto" w:fill="auto"/>
          </w:tcPr>
          <w:p w:rsidR="007547DA" w:rsidRPr="00164209" w:rsidRDefault="007547DA" w:rsidP="007C2CA1">
            <w:pPr>
              <w:ind w:firstLine="0"/>
            </w:pPr>
            <w:r>
              <w:t>Neal</w:t>
            </w:r>
          </w:p>
        </w:tc>
      </w:tr>
      <w:tr w:rsidR="007547DA" w:rsidRPr="00164209" w:rsidTr="007C2CA1">
        <w:tblPrEx>
          <w:jc w:val="left"/>
        </w:tblPrEx>
        <w:tc>
          <w:tcPr>
            <w:tcW w:w="2179" w:type="dxa"/>
            <w:shd w:val="clear" w:color="auto" w:fill="auto"/>
          </w:tcPr>
          <w:p w:rsidR="007547DA" w:rsidRPr="00164209" w:rsidRDefault="007547DA" w:rsidP="007C2CA1">
            <w:pPr>
              <w:ind w:firstLine="0"/>
            </w:pPr>
            <w:r>
              <w:t>B. Newton</w:t>
            </w:r>
          </w:p>
        </w:tc>
        <w:tc>
          <w:tcPr>
            <w:tcW w:w="2179" w:type="dxa"/>
            <w:shd w:val="clear" w:color="auto" w:fill="auto"/>
          </w:tcPr>
          <w:p w:rsidR="007547DA" w:rsidRPr="00164209" w:rsidRDefault="007547DA" w:rsidP="007C2CA1">
            <w:pPr>
              <w:ind w:firstLine="0"/>
            </w:pPr>
            <w:r>
              <w:t>W. Newton</w:t>
            </w:r>
          </w:p>
        </w:tc>
        <w:tc>
          <w:tcPr>
            <w:tcW w:w="2180" w:type="dxa"/>
            <w:shd w:val="clear" w:color="auto" w:fill="auto"/>
          </w:tcPr>
          <w:p w:rsidR="007547DA" w:rsidRPr="00164209" w:rsidRDefault="007547DA" w:rsidP="007C2CA1">
            <w:pPr>
              <w:ind w:firstLine="0"/>
            </w:pPr>
            <w:r>
              <w:t>Norman</w:t>
            </w:r>
          </w:p>
        </w:tc>
      </w:tr>
      <w:tr w:rsidR="007547DA" w:rsidRPr="00164209" w:rsidTr="007C2CA1">
        <w:tblPrEx>
          <w:jc w:val="left"/>
        </w:tblPrEx>
        <w:tc>
          <w:tcPr>
            <w:tcW w:w="2179" w:type="dxa"/>
            <w:shd w:val="clear" w:color="auto" w:fill="auto"/>
          </w:tcPr>
          <w:p w:rsidR="007547DA" w:rsidRPr="00164209" w:rsidRDefault="007547DA" w:rsidP="007C2CA1">
            <w:pPr>
              <w:ind w:firstLine="0"/>
            </w:pPr>
            <w:r>
              <w:t>Norrell</w:t>
            </w:r>
          </w:p>
        </w:tc>
        <w:tc>
          <w:tcPr>
            <w:tcW w:w="2179" w:type="dxa"/>
            <w:shd w:val="clear" w:color="auto" w:fill="auto"/>
          </w:tcPr>
          <w:p w:rsidR="007547DA" w:rsidRPr="00164209" w:rsidRDefault="007547DA" w:rsidP="007C2CA1">
            <w:pPr>
              <w:ind w:firstLine="0"/>
            </w:pPr>
            <w:r>
              <w:t>Ott</w:t>
            </w:r>
          </w:p>
        </w:tc>
        <w:tc>
          <w:tcPr>
            <w:tcW w:w="2180" w:type="dxa"/>
            <w:shd w:val="clear" w:color="auto" w:fill="auto"/>
          </w:tcPr>
          <w:p w:rsidR="007547DA" w:rsidRPr="00164209" w:rsidRDefault="007547DA" w:rsidP="007C2CA1">
            <w:pPr>
              <w:ind w:firstLine="0"/>
            </w:pPr>
            <w:r>
              <w:t>Parks</w:t>
            </w:r>
          </w:p>
        </w:tc>
      </w:tr>
      <w:tr w:rsidR="007547DA" w:rsidRPr="00164209" w:rsidTr="007C2CA1">
        <w:tblPrEx>
          <w:jc w:val="left"/>
        </w:tblPrEx>
        <w:tc>
          <w:tcPr>
            <w:tcW w:w="2179" w:type="dxa"/>
            <w:shd w:val="clear" w:color="auto" w:fill="auto"/>
          </w:tcPr>
          <w:p w:rsidR="007547DA" w:rsidRPr="00164209" w:rsidRDefault="007547DA" w:rsidP="007C2CA1">
            <w:pPr>
              <w:ind w:firstLine="0"/>
            </w:pPr>
            <w:r>
              <w:t>Pitts</w:t>
            </w:r>
          </w:p>
        </w:tc>
        <w:tc>
          <w:tcPr>
            <w:tcW w:w="2179" w:type="dxa"/>
            <w:shd w:val="clear" w:color="auto" w:fill="auto"/>
          </w:tcPr>
          <w:p w:rsidR="007547DA" w:rsidRPr="00164209" w:rsidRDefault="007547DA" w:rsidP="007C2CA1">
            <w:pPr>
              <w:ind w:firstLine="0"/>
            </w:pPr>
            <w:r>
              <w:t>Pope</w:t>
            </w:r>
          </w:p>
        </w:tc>
        <w:tc>
          <w:tcPr>
            <w:tcW w:w="2180" w:type="dxa"/>
            <w:shd w:val="clear" w:color="auto" w:fill="auto"/>
          </w:tcPr>
          <w:p w:rsidR="007547DA" w:rsidRPr="00164209" w:rsidRDefault="007547DA" w:rsidP="007C2CA1">
            <w:pPr>
              <w:ind w:firstLine="0"/>
            </w:pPr>
            <w:r>
              <w:t>Putnam</w:t>
            </w:r>
          </w:p>
        </w:tc>
      </w:tr>
      <w:tr w:rsidR="007547DA" w:rsidRPr="00164209" w:rsidTr="007C2CA1">
        <w:tblPrEx>
          <w:jc w:val="left"/>
        </w:tblPrEx>
        <w:tc>
          <w:tcPr>
            <w:tcW w:w="2179" w:type="dxa"/>
            <w:shd w:val="clear" w:color="auto" w:fill="auto"/>
          </w:tcPr>
          <w:p w:rsidR="007547DA" w:rsidRPr="00164209" w:rsidRDefault="007547DA" w:rsidP="007C2CA1">
            <w:pPr>
              <w:ind w:firstLine="0"/>
            </w:pPr>
            <w:r>
              <w:t>Ridgeway</w:t>
            </w:r>
          </w:p>
        </w:tc>
        <w:tc>
          <w:tcPr>
            <w:tcW w:w="2179" w:type="dxa"/>
            <w:shd w:val="clear" w:color="auto" w:fill="auto"/>
          </w:tcPr>
          <w:p w:rsidR="007547DA" w:rsidRPr="00164209" w:rsidRDefault="007547DA" w:rsidP="007C2CA1">
            <w:pPr>
              <w:ind w:firstLine="0"/>
            </w:pPr>
            <w:r>
              <w:t>S. Rivers</w:t>
            </w:r>
          </w:p>
        </w:tc>
        <w:tc>
          <w:tcPr>
            <w:tcW w:w="2180" w:type="dxa"/>
            <w:shd w:val="clear" w:color="auto" w:fill="auto"/>
          </w:tcPr>
          <w:p w:rsidR="007547DA" w:rsidRPr="00164209" w:rsidRDefault="007547DA" w:rsidP="007C2CA1">
            <w:pPr>
              <w:ind w:firstLine="0"/>
            </w:pPr>
            <w:r>
              <w:t>Robinson-Simpson</w:t>
            </w:r>
          </w:p>
        </w:tc>
      </w:tr>
      <w:tr w:rsidR="007547DA" w:rsidRPr="00164209" w:rsidTr="007C2CA1">
        <w:tblPrEx>
          <w:jc w:val="left"/>
        </w:tblPrEx>
        <w:tc>
          <w:tcPr>
            <w:tcW w:w="2179" w:type="dxa"/>
            <w:shd w:val="clear" w:color="auto" w:fill="auto"/>
          </w:tcPr>
          <w:p w:rsidR="007547DA" w:rsidRPr="00164209" w:rsidRDefault="007547DA" w:rsidP="007C2CA1">
            <w:pPr>
              <w:ind w:firstLine="0"/>
            </w:pPr>
            <w:r>
              <w:t>Rutherford</w:t>
            </w:r>
          </w:p>
        </w:tc>
        <w:tc>
          <w:tcPr>
            <w:tcW w:w="2179" w:type="dxa"/>
            <w:shd w:val="clear" w:color="auto" w:fill="auto"/>
          </w:tcPr>
          <w:p w:rsidR="007547DA" w:rsidRPr="00164209" w:rsidRDefault="007547DA" w:rsidP="007C2CA1">
            <w:pPr>
              <w:ind w:firstLine="0"/>
            </w:pPr>
            <w:r>
              <w:t>Ryhal</w:t>
            </w:r>
          </w:p>
        </w:tc>
        <w:tc>
          <w:tcPr>
            <w:tcW w:w="2180" w:type="dxa"/>
            <w:shd w:val="clear" w:color="auto" w:fill="auto"/>
          </w:tcPr>
          <w:p w:rsidR="007547DA" w:rsidRPr="00164209" w:rsidRDefault="007547DA" w:rsidP="007C2CA1">
            <w:pPr>
              <w:ind w:firstLine="0"/>
            </w:pPr>
            <w:r>
              <w:t>Sandifer</w:t>
            </w:r>
          </w:p>
        </w:tc>
      </w:tr>
      <w:tr w:rsidR="007547DA" w:rsidRPr="00164209" w:rsidTr="007C2CA1">
        <w:tblPrEx>
          <w:jc w:val="left"/>
        </w:tblPrEx>
        <w:tc>
          <w:tcPr>
            <w:tcW w:w="2179" w:type="dxa"/>
            <w:shd w:val="clear" w:color="auto" w:fill="auto"/>
          </w:tcPr>
          <w:p w:rsidR="007547DA" w:rsidRPr="00164209" w:rsidRDefault="007547DA" w:rsidP="007C2CA1">
            <w:pPr>
              <w:ind w:firstLine="0"/>
            </w:pPr>
            <w:r>
              <w:t>Simrill</w:t>
            </w:r>
          </w:p>
        </w:tc>
        <w:tc>
          <w:tcPr>
            <w:tcW w:w="2179" w:type="dxa"/>
            <w:shd w:val="clear" w:color="auto" w:fill="auto"/>
          </w:tcPr>
          <w:p w:rsidR="007547DA" w:rsidRPr="00164209" w:rsidRDefault="007547DA" w:rsidP="007C2CA1">
            <w:pPr>
              <w:ind w:firstLine="0"/>
            </w:pPr>
            <w:r>
              <w:t>G. M. Smith</w:t>
            </w:r>
          </w:p>
        </w:tc>
        <w:tc>
          <w:tcPr>
            <w:tcW w:w="2180" w:type="dxa"/>
            <w:shd w:val="clear" w:color="auto" w:fill="auto"/>
          </w:tcPr>
          <w:p w:rsidR="007547DA" w:rsidRPr="00164209" w:rsidRDefault="007547DA" w:rsidP="007C2CA1">
            <w:pPr>
              <w:ind w:firstLine="0"/>
            </w:pPr>
            <w:r>
              <w:t>G. R. Smith</w:t>
            </w:r>
          </w:p>
        </w:tc>
      </w:tr>
      <w:tr w:rsidR="007547DA" w:rsidRPr="00164209" w:rsidTr="007C2CA1">
        <w:tblPrEx>
          <w:jc w:val="left"/>
        </w:tblPrEx>
        <w:tc>
          <w:tcPr>
            <w:tcW w:w="2179" w:type="dxa"/>
            <w:shd w:val="clear" w:color="auto" w:fill="auto"/>
          </w:tcPr>
          <w:p w:rsidR="007547DA" w:rsidRPr="00164209" w:rsidRDefault="007547DA" w:rsidP="007C2CA1">
            <w:pPr>
              <w:ind w:firstLine="0"/>
            </w:pPr>
            <w:r>
              <w:t>J. E. Smith</w:t>
            </w:r>
          </w:p>
        </w:tc>
        <w:tc>
          <w:tcPr>
            <w:tcW w:w="2179" w:type="dxa"/>
            <w:shd w:val="clear" w:color="auto" w:fill="auto"/>
          </w:tcPr>
          <w:p w:rsidR="007547DA" w:rsidRPr="00164209" w:rsidRDefault="007547DA" w:rsidP="007C2CA1">
            <w:pPr>
              <w:ind w:firstLine="0"/>
            </w:pPr>
            <w:r>
              <w:t>Sottile</w:t>
            </w:r>
          </w:p>
        </w:tc>
        <w:tc>
          <w:tcPr>
            <w:tcW w:w="2180" w:type="dxa"/>
            <w:shd w:val="clear" w:color="auto" w:fill="auto"/>
          </w:tcPr>
          <w:p w:rsidR="007547DA" w:rsidRPr="00164209" w:rsidRDefault="007547DA" w:rsidP="007C2CA1">
            <w:pPr>
              <w:ind w:firstLine="0"/>
            </w:pPr>
            <w:r>
              <w:t>Spires</w:t>
            </w:r>
          </w:p>
        </w:tc>
      </w:tr>
      <w:tr w:rsidR="007547DA" w:rsidRPr="00164209" w:rsidTr="007C2CA1">
        <w:tblPrEx>
          <w:jc w:val="left"/>
        </w:tblPrEx>
        <w:tc>
          <w:tcPr>
            <w:tcW w:w="2179" w:type="dxa"/>
            <w:shd w:val="clear" w:color="auto" w:fill="auto"/>
          </w:tcPr>
          <w:p w:rsidR="007547DA" w:rsidRPr="00164209" w:rsidRDefault="007547DA" w:rsidP="007C2CA1">
            <w:pPr>
              <w:ind w:firstLine="0"/>
            </w:pPr>
            <w:r>
              <w:t>Stavrinakis</w:t>
            </w:r>
          </w:p>
        </w:tc>
        <w:tc>
          <w:tcPr>
            <w:tcW w:w="2179" w:type="dxa"/>
            <w:shd w:val="clear" w:color="auto" w:fill="auto"/>
          </w:tcPr>
          <w:p w:rsidR="007547DA" w:rsidRPr="00164209" w:rsidRDefault="007547DA" w:rsidP="007C2CA1">
            <w:pPr>
              <w:ind w:firstLine="0"/>
            </w:pPr>
            <w:r>
              <w:t>Tallon</w:t>
            </w:r>
          </w:p>
        </w:tc>
        <w:tc>
          <w:tcPr>
            <w:tcW w:w="2180" w:type="dxa"/>
            <w:shd w:val="clear" w:color="auto" w:fill="auto"/>
          </w:tcPr>
          <w:p w:rsidR="007547DA" w:rsidRPr="00164209" w:rsidRDefault="007547DA" w:rsidP="007C2CA1">
            <w:pPr>
              <w:ind w:firstLine="0"/>
            </w:pPr>
            <w:r>
              <w:t>Taylor</w:t>
            </w:r>
          </w:p>
        </w:tc>
      </w:tr>
      <w:tr w:rsidR="007547DA" w:rsidRPr="00164209" w:rsidTr="007C2CA1">
        <w:tblPrEx>
          <w:jc w:val="left"/>
        </w:tblPrEx>
        <w:tc>
          <w:tcPr>
            <w:tcW w:w="2179" w:type="dxa"/>
            <w:shd w:val="clear" w:color="auto" w:fill="auto"/>
          </w:tcPr>
          <w:p w:rsidR="007547DA" w:rsidRPr="00164209" w:rsidRDefault="007547DA" w:rsidP="007C2CA1">
            <w:pPr>
              <w:ind w:firstLine="0"/>
            </w:pPr>
            <w:r>
              <w:t>Thayer</w:t>
            </w:r>
          </w:p>
        </w:tc>
        <w:tc>
          <w:tcPr>
            <w:tcW w:w="2179" w:type="dxa"/>
            <w:shd w:val="clear" w:color="auto" w:fill="auto"/>
          </w:tcPr>
          <w:p w:rsidR="007547DA" w:rsidRPr="00164209" w:rsidRDefault="007547DA" w:rsidP="007C2CA1">
            <w:pPr>
              <w:ind w:firstLine="0"/>
            </w:pPr>
            <w:r>
              <w:t>Toole</w:t>
            </w:r>
          </w:p>
        </w:tc>
        <w:tc>
          <w:tcPr>
            <w:tcW w:w="2180" w:type="dxa"/>
            <w:shd w:val="clear" w:color="auto" w:fill="auto"/>
          </w:tcPr>
          <w:p w:rsidR="007547DA" w:rsidRPr="00164209" w:rsidRDefault="007547DA" w:rsidP="007C2CA1">
            <w:pPr>
              <w:ind w:firstLine="0"/>
            </w:pPr>
            <w:r>
              <w:t>Weeks</w:t>
            </w:r>
          </w:p>
        </w:tc>
      </w:tr>
      <w:tr w:rsidR="007547DA" w:rsidRPr="00164209" w:rsidTr="007C2CA1">
        <w:tblPrEx>
          <w:jc w:val="left"/>
        </w:tblPrEx>
        <w:tc>
          <w:tcPr>
            <w:tcW w:w="2179" w:type="dxa"/>
            <w:shd w:val="clear" w:color="auto" w:fill="auto"/>
          </w:tcPr>
          <w:p w:rsidR="007547DA" w:rsidRPr="00164209" w:rsidRDefault="007547DA" w:rsidP="007C2CA1">
            <w:pPr>
              <w:ind w:firstLine="0"/>
            </w:pPr>
            <w:r>
              <w:t>West</w:t>
            </w:r>
          </w:p>
        </w:tc>
        <w:tc>
          <w:tcPr>
            <w:tcW w:w="2179" w:type="dxa"/>
            <w:shd w:val="clear" w:color="auto" w:fill="auto"/>
          </w:tcPr>
          <w:p w:rsidR="007547DA" w:rsidRPr="00164209" w:rsidRDefault="007547DA" w:rsidP="007C2CA1">
            <w:pPr>
              <w:ind w:firstLine="0"/>
            </w:pPr>
            <w:r>
              <w:t>Wheeler</w:t>
            </w:r>
          </w:p>
        </w:tc>
        <w:tc>
          <w:tcPr>
            <w:tcW w:w="2180" w:type="dxa"/>
            <w:shd w:val="clear" w:color="auto" w:fill="auto"/>
          </w:tcPr>
          <w:p w:rsidR="007547DA" w:rsidRPr="00164209" w:rsidRDefault="007547DA" w:rsidP="007C2CA1">
            <w:pPr>
              <w:ind w:firstLine="0"/>
            </w:pPr>
            <w:r>
              <w:t>White</w:t>
            </w:r>
          </w:p>
        </w:tc>
      </w:tr>
      <w:tr w:rsidR="007547DA" w:rsidRPr="00164209" w:rsidTr="007C2CA1">
        <w:tblPrEx>
          <w:jc w:val="left"/>
        </w:tblPrEx>
        <w:tc>
          <w:tcPr>
            <w:tcW w:w="2179" w:type="dxa"/>
            <w:shd w:val="clear" w:color="auto" w:fill="auto"/>
          </w:tcPr>
          <w:p w:rsidR="007547DA" w:rsidRPr="00164209" w:rsidRDefault="007547DA" w:rsidP="007C2CA1">
            <w:pPr>
              <w:ind w:firstLine="0"/>
            </w:pPr>
            <w:r>
              <w:t>Whitmire</w:t>
            </w:r>
          </w:p>
        </w:tc>
        <w:tc>
          <w:tcPr>
            <w:tcW w:w="2179" w:type="dxa"/>
            <w:shd w:val="clear" w:color="auto" w:fill="auto"/>
          </w:tcPr>
          <w:p w:rsidR="007547DA" w:rsidRPr="00164209" w:rsidRDefault="007547DA" w:rsidP="007C2CA1">
            <w:pPr>
              <w:ind w:firstLine="0"/>
            </w:pPr>
            <w:r>
              <w:t>Williams</w:t>
            </w:r>
          </w:p>
        </w:tc>
        <w:tc>
          <w:tcPr>
            <w:tcW w:w="2180" w:type="dxa"/>
            <w:shd w:val="clear" w:color="auto" w:fill="auto"/>
          </w:tcPr>
          <w:p w:rsidR="007547DA" w:rsidRPr="00164209" w:rsidRDefault="007547DA" w:rsidP="007C2CA1">
            <w:pPr>
              <w:ind w:firstLine="0"/>
            </w:pPr>
            <w:r>
              <w:t>Willis</w:t>
            </w:r>
          </w:p>
        </w:tc>
      </w:tr>
      <w:tr w:rsidR="007547DA" w:rsidRPr="00164209" w:rsidTr="007C2CA1">
        <w:tblPrEx>
          <w:jc w:val="left"/>
        </w:tblPrEx>
        <w:tc>
          <w:tcPr>
            <w:tcW w:w="2179" w:type="dxa"/>
            <w:shd w:val="clear" w:color="auto" w:fill="auto"/>
          </w:tcPr>
          <w:p w:rsidR="007547DA" w:rsidRPr="00164209" w:rsidRDefault="007547DA" w:rsidP="007C2CA1">
            <w:pPr>
              <w:ind w:firstLine="0"/>
            </w:pPr>
            <w:r>
              <w:t>Yow</w:t>
            </w:r>
          </w:p>
        </w:tc>
        <w:tc>
          <w:tcPr>
            <w:tcW w:w="2179" w:type="dxa"/>
            <w:shd w:val="clear" w:color="auto" w:fill="auto"/>
          </w:tcPr>
          <w:p w:rsidR="007547DA" w:rsidRPr="00164209" w:rsidRDefault="007547DA" w:rsidP="007C2CA1">
            <w:pPr>
              <w:ind w:firstLine="0"/>
            </w:pPr>
          </w:p>
        </w:tc>
        <w:tc>
          <w:tcPr>
            <w:tcW w:w="2180" w:type="dxa"/>
            <w:shd w:val="clear" w:color="auto" w:fill="auto"/>
          </w:tcPr>
          <w:p w:rsidR="007547DA" w:rsidRPr="00164209" w:rsidRDefault="007547DA" w:rsidP="007C2CA1">
            <w:pPr>
              <w:ind w:firstLine="0"/>
            </w:pPr>
          </w:p>
        </w:tc>
      </w:tr>
    </w:tbl>
    <w:p w:rsidR="007547DA" w:rsidRDefault="007547DA" w:rsidP="007547DA"/>
    <w:p w:rsidR="007547DA" w:rsidRDefault="007547DA" w:rsidP="007547DA">
      <w:pPr>
        <w:jc w:val="center"/>
        <w:rPr>
          <w:b/>
        </w:rPr>
      </w:pPr>
      <w:r w:rsidRPr="00164209">
        <w:rPr>
          <w:b/>
        </w:rPr>
        <w:t>Total Present--115</w:t>
      </w:r>
    </w:p>
    <w:p w:rsidR="0076795F" w:rsidRDefault="0076795F" w:rsidP="0076795F"/>
    <w:p w:rsidR="0076795F" w:rsidRDefault="0076795F" w:rsidP="0076795F">
      <w:pPr>
        <w:keepNext/>
        <w:jc w:val="center"/>
        <w:rPr>
          <w:b/>
        </w:rPr>
      </w:pPr>
      <w:r w:rsidRPr="0076795F">
        <w:rPr>
          <w:b/>
        </w:rPr>
        <w:t>LEAVE OF ABSENCE</w:t>
      </w:r>
    </w:p>
    <w:p w:rsidR="0076795F" w:rsidRDefault="0076795F" w:rsidP="0076795F">
      <w:r>
        <w:t xml:space="preserve">The SPEAKER </w:t>
      </w:r>
      <w:r w:rsidRPr="0076795F">
        <w:rPr>
          <w:i/>
        </w:rPr>
        <w:t>PRO TEMPORE</w:t>
      </w:r>
      <w:r>
        <w:t xml:space="preserve"> granted Rep. THIGPEN a leave of absence for the day due to a prior commitment.</w:t>
      </w:r>
    </w:p>
    <w:p w:rsidR="0076795F" w:rsidRDefault="0076795F" w:rsidP="0076795F"/>
    <w:p w:rsidR="0076795F" w:rsidRDefault="0076795F" w:rsidP="0076795F">
      <w:pPr>
        <w:keepNext/>
        <w:jc w:val="center"/>
        <w:rPr>
          <w:b/>
        </w:rPr>
      </w:pPr>
      <w:r w:rsidRPr="0076795F">
        <w:rPr>
          <w:b/>
        </w:rPr>
        <w:t>LEAVE OF ABSENCE</w:t>
      </w:r>
    </w:p>
    <w:p w:rsidR="0076795F" w:rsidRDefault="0076795F" w:rsidP="0076795F">
      <w:r>
        <w:t xml:space="preserve">The SPEAKER </w:t>
      </w:r>
      <w:r w:rsidRPr="0076795F">
        <w:rPr>
          <w:i/>
        </w:rPr>
        <w:t>PRO TEMPORE</w:t>
      </w:r>
      <w:r>
        <w:t xml:space="preserve"> granted Rep. GILLIARD a leave of absence for the day.</w:t>
      </w:r>
    </w:p>
    <w:p w:rsidR="0076795F" w:rsidRDefault="0076795F" w:rsidP="0076795F"/>
    <w:p w:rsidR="0076795F" w:rsidRDefault="0076795F" w:rsidP="0076795F">
      <w:pPr>
        <w:keepNext/>
        <w:jc w:val="center"/>
        <w:rPr>
          <w:b/>
        </w:rPr>
      </w:pPr>
      <w:r w:rsidRPr="0076795F">
        <w:rPr>
          <w:b/>
        </w:rPr>
        <w:t>LEAVE OF ABSENCE</w:t>
      </w:r>
    </w:p>
    <w:p w:rsidR="0076795F" w:rsidRDefault="0076795F" w:rsidP="0076795F">
      <w:r>
        <w:t xml:space="preserve">The SPEAKER </w:t>
      </w:r>
      <w:r w:rsidRPr="0076795F">
        <w:rPr>
          <w:i/>
        </w:rPr>
        <w:t>PRO TEMPORE</w:t>
      </w:r>
      <w:r>
        <w:t xml:space="preserve"> granted Rep. STRINGER a leave of absence for the day due to family medical reasons.</w:t>
      </w:r>
    </w:p>
    <w:p w:rsidR="00D17D8D" w:rsidRDefault="00D17D8D" w:rsidP="00D17D8D">
      <w:pPr>
        <w:keepNext/>
        <w:jc w:val="center"/>
        <w:rPr>
          <w:b/>
        </w:rPr>
      </w:pPr>
    </w:p>
    <w:p w:rsidR="00D17D8D" w:rsidRDefault="00D17D8D" w:rsidP="00D17D8D">
      <w:pPr>
        <w:keepNext/>
        <w:jc w:val="center"/>
        <w:rPr>
          <w:b/>
        </w:rPr>
      </w:pPr>
      <w:r w:rsidRPr="0076795F">
        <w:rPr>
          <w:b/>
        </w:rPr>
        <w:t>LEAVE OF ABSENCE</w:t>
      </w:r>
    </w:p>
    <w:p w:rsidR="00D17D8D" w:rsidRDefault="00D17D8D" w:rsidP="00D17D8D">
      <w:r>
        <w:t xml:space="preserve">The SPEAKER </w:t>
      </w:r>
      <w:r w:rsidRPr="0076795F">
        <w:rPr>
          <w:i/>
        </w:rPr>
        <w:t>PRO TEMPORE</w:t>
      </w:r>
      <w:r>
        <w:t xml:space="preserve"> granted Rep. M. RIVERS a leave of absence for the day due to medical reasons.</w:t>
      </w:r>
    </w:p>
    <w:p w:rsidR="0076795F" w:rsidRDefault="0076795F" w:rsidP="0076795F"/>
    <w:p w:rsidR="0076795F" w:rsidRDefault="0076795F" w:rsidP="0076795F">
      <w:pPr>
        <w:keepNext/>
        <w:jc w:val="center"/>
        <w:rPr>
          <w:b/>
        </w:rPr>
      </w:pPr>
      <w:r w:rsidRPr="0076795F">
        <w:rPr>
          <w:b/>
        </w:rPr>
        <w:t>LEAVE OF ABSENCE</w:t>
      </w:r>
    </w:p>
    <w:p w:rsidR="0076795F" w:rsidRDefault="0076795F" w:rsidP="0076795F">
      <w:r>
        <w:t xml:space="preserve">The SPEAKER </w:t>
      </w:r>
      <w:r w:rsidRPr="0076795F">
        <w:rPr>
          <w:i/>
        </w:rPr>
        <w:t>PRO TEMPORE</w:t>
      </w:r>
      <w:r>
        <w:t xml:space="preserve"> granted Rep. DOUGLAS a temporary leave of absence.</w:t>
      </w:r>
    </w:p>
    <w:p w:rsidR="0076795F" w:rsidRDefault="0076795F" w:rsidP="0076795F"/>
    <w:p w:rsidR="0076795F" w:rsidRDefault="0076795F" w:rsidP="0076795F">
      <w:pPr>
        <w:keepNext/>
        <w:jc w:val="center"/>
        <w:rPr>
          <w:b/>
        </w:rPr>
      </w:pPr>
      <w:r w:rsidRPr="0076795F">
        <w:rPr>
          <w:b/>
        </w:rPr>
        <w:t>DOCTOR OF THE DAY</w:t>
      </w:r>
    </w:p>
    <w:p w:rsidR="0076795F" w:rsidRDefault="0076795F" w:rsidP="0076795F">
      <w:r>
        <w:t>Announcement was made that Dr. Thomas E. Gibbons</w:t>
      </w:r>
      <w:r w:rsidR="000268A8">
        <w:t xml:space="preserve">, Jr., </w:t>
      </w:r>
      <w:r>
        <w:t>of Irmo was the Doctor of the Day for the General Assembly.</w:t>
      </w:r>
    </w:p>
    <w:p w:rsidR="0076795F" w:rsidRDefault="0076795F" w:rsidP="0076795F"/>
    <w:p w:rsidR="0076795F" w:rsidRDefault="0076795F" w:rsidP="0076795F">
      <w:pPr>
        <w:keepNext/>
        <w:jc w:val="center"/>
        <w:rPr>
          <w:b/>
        </w:rPr>
      </w:pPr>
      <w:r w:rsidRPr="0076795F">
        <w:rPr>
          <w:b/>
        </w:rPr>
        <w:t>CO-SPONSORS ADDED</w:t>
      </w:r>
    </w:p>
    <w:p w:rsidR="0076795F" w:rsidRDefault="0076795F" w:rsidP="0076795F">
      <w:r>
        <w:t>In accordance with House Rule 5.2 below:</w:t>
      </w:r>
    </w:p>
    <w:p w:rsidR="00CF5573" w:rsidRDefault="00CF5573" w:rsidP="0076795F">
      <w:bookmarkStart w:id="73" w:name="file_start119"/>
      <w:bookmarkEnd w:id="73"/>
    </w:p>
    <w:p w:rsidR="0076795F" w:rsidRDefault="0076795F" w:rsidP="0076795F">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76795F" w:rsidRDefault="0076795F" w:rsidP="0076795F"/>
    <w:p w:rsidR="0076795F" w:rsidRDefault="0076795F" w:rsidP="0076795F">
      <w:pPr>
        <w:keepNext/>
        <w:jc w:val="center"/>
        <w:rPr>
          <w:b/>
        </w:rPr>
      </w:pPr>
      <w:r w:rsidRPr="0076795F">
        <w:rPr>
          <w:b/>
        </w:rPr>
        <w:t>CO-SPONSOR ADDED</w:t>
      </w:r>
    </w:p>
    <w:tbl>
      <w:tblPr>
        <w:tblW w:w="0" w:type="auto"/>
        <w:tblLayout w:type="fixed"/>
        <w:tblLook w:val="0000" w:firstRow="0" w:lastRow="0" w:firstColumn="0" w:lastColumn="0" w:noHBand="0" w:noVBand="0"/>
      </w:tblPr>
      <w:tblGrid>
        <w:gridCol w:w="1500"/>
        <w:gridCol w:w="1380"/>
      </w:tblGrid>
      <w:tr w:rsidR="0076795F" w:rsidRPr="0076795F" w:rsidTr="0076795F">
        <w:tc>
          <w:tcPr>
            <w:tcW w:w="1500" w:type="dxa"/>
            <w:shd w:val="clear" w:color="auto" w:fill="auto"/>
          </w:tcPr>
          <w:p w:rsidR="0076795F" w:rsidRPr="0076795F" w:rsidRDefault="0076795F" w:rsidP="0076795F">
            <w:pPr>
              <w:keepNext/>
              <w:ind w:firstLine="0"/>
            </w:pPr>
            <w:r w:rsidRPr="0076795F">
              <w:t>Bill Number:</w:t>
            </w:r>
          </w:p>
        </w:tc>
        <w:tc>
          <w:tcPr>
            <w:tcW w:w="1380" w:type="dxa"/>
            <w:shd w:val="clear" w:color="auto" w:fill="auto"/>
          </w:tcPr>
          <w:p w:rsidR="0076795F" w:rsidRPr="0076795F" w:rsidRDefault="0076795F" w:rsidP="0076795F">
            <w:pPr>
              <w:keepNext/>
              <w:ind w:firstLine="0"/>
            </w:pPr>
            <w:r w:rsidRPr="0076795F">
              <w:t>H. 3233</w:t>
            </w:r>
          </w:p>
        </w:tc>
      </w:tr>
      <w:tr w:rsidR="0076795F" w:rsidRPr="0076795F" w:rsidTr="0076795F">
        <w:tc>
          <w:tcPr>
            <w:tcW w:w="1500" w:type="dxa"/>
            <w:shd w:val="clear" w:color="auto" w:fill="auto"/>
          </w:tcPr>
          <w:p w:rsidR="0076795F" w:rsidRPr="0076795F" w:rsidRDefault="0076795F" w:rsidP="0076795F">
            <w:pPr>
              <w:keepNext/>
              <w:ind w:firstLine="0"/>
            </w:pPr>
            <w:r w:rsidRPr="0076795F">
              <w:t>Date:</w:t>
            </w:r>
          </w:p>
        </w:tc>
        <w:tc>
          <w:tcPr>
            <w:tcW w:w="1380" w:type="dxa"/>
            <w:shd w:val="clear" w:color="auto" w:fill="auto"/>
          </w:tcPr>
          <w:p w:rsidR="0076795F" w:rsidRPr="0076795F" w:rsidRDefault="0076795F" w:rsidP="0076795F">
            <w:pPr>
              <w:keepNext/>
              <w:ind w:firstLine="0"/>
            </w:pPr>
            <w:r w:rsidRPr="0076795F">
              <w:t>ADD:</w:t>
            </w:r>
          </w:p>
        </w:tc>
      </w:tr>
      <w:tr w:rsidR="0076795F" w:rsidRPr="0076795F" w:rsidTr="0076795F">
        <w:tc>
          <w:tcPr>
            <w:tcW w:w="1500" w:type="dxa"/>
            <w:shd w:val="clear" w:color="auto" w:fill="auto"/>
          </w:tcPr>
          <w:p w:rsidR="0076795F" w:rsidRPr="0076795F" w:rsidRDefault="0076795F" w:rsidP="0076795F">
            <w:pPr>
              <w:keepNext/>
              <w:ind w:firstLine="0"/>
            </w:pPr>
            <w:r w:rsidRPr="0076795F">
              <w:t>01/24/17</w:t>
            </w:r>
          </w:p>
        </w:tc>
        <w:tc>
          <w:tcPr>
            <w:tcW w:w="1380" w:type="dxa"/>
            <w:shd w:val="clear" w:color="auto" w:fill="auto"/>
          </w:tcPr>
          <w:p w:rsidR="0076795F" w:rsidRPr="0076795F" w:rsidRDefault="0076795F" w:rsidP="0076795F">
            <w:pPr>
              <w:keepNext/>
              <w:ind w:firstLine="0"/>
            </w:pPr>
            <w:r w:rsidRPr="0076795F">
              <w:t>SANDIFER</w:t>
            </w:r>
          </w:p>
        </w:tc>
      </w:tr>
    </w:tbl>
    <w:p w:rsidR="0076795F" w:rsidRDefault="0076795F" w:rsidP="0076795F"/>
    <w:p w:rsidR="0076795F" w:rsidRDefault="0076795F" w:rsidP="0076795F">
      <w:pPr>
        <w:keepNext/>
        <w:jc w:val="center"/>
        <w:rPr>
          <w:b/>
        </w:rPr>
      </w:pPr>
      <w:r w:rsidRPr="0076795F">
        <w:rPr>
          <w:b/>
        </w:rPr>
        <w:t>CO-SPONSOR ADDED</w:t>
      </w:r>
    </w:p>
    <w:tbl>
      <w:tblPr>
        <w:tblW w:w="0" w:type="auto"/>
        <w:tblLayout w:type="fixed"/>
        <w:tblLook w:val="0000" w:firstRow="0" w:lastRow="0" w:firstColumn="0" w:lastColumn="0" w:noHBand="0" w:noVBand="0"/>
      </w:tblPr>
      <w:tblGrid>
        <w:gridCol w:w="1500"/>
        <w:gridCol w:w="1500"/>
      </w:tblGrid>
      <w:tr w:rsidR="0076795F" w:rsidRPr="0076795F" w:rsidTr="0076795F">
        <w:tc>
          <w:tcPr>
            <w:tcW w:w="1500" w:type="dxa"/>
            <w:shd w:val="clear" w:color="auto" w:fill="auto"/>
          </w:tcPr>
          <w:p w:rsidR="0076795F" w:rsidRPr="0076795F" w:rsidRDefault="0076795F" w:rsidP="0076795F">
            <w:pPr>
              <w:keepNext/>
              <w:ind w:firstLine="0"/>
            </w:pPr>
            <w:r w:rsidRPr="0076795F">
              <w:t>Bill Number:</w:t>
            </w:r>
          </w:p>
        </w:tc>
        <w:tc>
          <w:tcPr>
            <w:tcW w:w="1500" w:type="dxa"/>
            <w:shd w:val="clear" w:color="auto" w:fill="auto"/>
          </w:tcPr>
          <w:p w:rsidR="0076795F" w:rsidRPr="0076795F" w:rsidRDefault="0076795F" w:rsidP="0076795F">
            <w:pPr>
              <w:keepNext/>
              <w:ind w:firstLine="0"/>
            </w:pPr>
            <w:r w:rsidRPr="0076795F">
              <w:t>H. 3316</w:t>
            </w:r>
          </w:p>
        </w:tc>
      </w:tr>
      <w:tr w:rsidR="0076795F" w:rsidRPr="0076795F" w:rsidTr="0076795F">
        <w:tc>
          <w:tcPr>
            <w:tcW w:w="1500" w:type="dxa"/>
            <w:shd w:val="clear" w:color="auto" w:fill="auto"/>
          </w:tcPr>
          <w:p w:rsidR="0076795F" w:rsidRPr="0076795F" w:rsidRDefault="0076795F" w:rsidP="0076795F">
            <w:pPr>
              <w:keepNext/>
              <w:ind w:firstLine="0"/>
            </w:pPr>
            <w:r w:rsidRPr="0076795F">
              <w:t>Date:</w:t>
            </w:r>
          </w:p>
        </w:tc>
        <w:tc>
          <w:tcPr>
            <w:tcW w:w="1500" w:type="dxa"/>
            <w:shd w:val="clear" w:color="auto" w:fill="auto"/>
          </w:tcPr>
          <w:p w:rsidR="0076795F" w:rsidRPr="0076795F" w:rsidRDefault="0076795F" w:rsidP="0076795F">
            <w:pPr>
              <w:keepNext/>
              <w:ind w:firstLine="0"/>
            </w:pPr>
            <w:r w:rsidRPr="0076795F">
              <w:t>ADD:</w:t>
            </w:r>
          </w:p>
        </w:tc>
      </w:tr>
      <w:tr w:rsidR="0076795F" w:rsidRPr="0076795F" w:rsidTr="0076795F">
        <w:tc>
          <w:tcPr>
            <w:tcW w:w="1500" w:type="dxa"/>
            <w:shd w:val="clear" w:color="auto" w:fill="auto"/>
          </w:tcPr>
          <w:p w:rsidR="0076795F" w:rsidRPr="0076795F" w:rsidRDefault="0076795F" w:rsidP="0076795F">
            <w:pPr>
              <w:keepNext/>
              <w:ind w:firstLine="0"/>
            </w:pPr>
            <w:r w:rsidRPr="0076795F">
              <w:t>01/24/17</w:t>
            </w:r>
          </w:p>
        </w:tc>
        <w:tc>
          <w:tcPr>
            <w:tcW w:w="1500" w:type="dxa"/>
            <w:shd w:val="clear" w:color="auto" w:fill="auto"/>
          </w:tcPr>
          <w:p w:rsidR="0076795F" w:rsidRPr="0076795F" w:rsidRDefault="0076795F" w:rsidP="0076795F">
            <w:pPr>
              <w:keepNext/>
              <w:ind w:firstLine="0"/>
            </w:pPr>
            <w:r w:rsidRPr="0076795F">
              <w:t>COGSWELL</w:t>
            </w:r>
          </w:p>
        </w:tc>
      </w:tr>
    </w:tbl>
    <w:p w:rsidR="0076795F" w:rsidRDefault="0076795F" w:rsidP="0076795F"/>
    <w:p w:rsidR="0076795F" w:rsidRDefault="0076795F" w:rsidP="0076795F">
      <w:pPr>
        <w:keepNext/>
        <w:jc w:val="center"/>
        <w:rPr>
          <w:b/>
        </w:rPr>
      </w:pPr>
      <w:r w:rsidRPr="0076795F">
        <w:rPr>
          <w:b/>
        </w:rPr>
        <w:t>CO-SPONSOR</w:t>
      </w:r>
      <w:r w:rsidR="00CF5573">
        <w:rPr>
          <w:b/>
        </w:rPr>
        <w:t>S</w:t>
      </w:r>
      <w:r w:rsidRPr="0076795F">
        <w:rPr>
          <w:b/>
        </w:rPr>
        <w:t xml:space="preserve"> ADDED</w:t>
      </w:r>
    </w:p>
    <w:tbl>
      <w:tblPr>
        <w:tblW w:w="0" w:type="auto"/>
        <w:tblLayout w:type="fixed"/>
        <w:tblLook w:val="0000" w:firstRow="0" w:lastRow="0" w:firstColumn="0" w:lastColumn="0" w:noHBand="0" w:noVBand="0"/>
      </w:tblPr>
      <w:tblGrid>
        <w:gridCol w:w="1500"/>
        <w:gridCol w:w="5038"/>
      </w:tblGrid>
      <w:tr w:rsidR="0076795F" w:rsidRPr="0076795F" w:rsidTr="0076795F">
        <w:tc>
          <w:tcPr>
            <w:tcW w:w="1500" w:type="dxa"/>
            <w:shd w:val="clear" w:color="auto" w:fill="auto"/>
          </w:tcPr>
          <w:p w:rsidR="0076795F" w:rsidRPr="0076795F" w:rsidRDefault="0076795F" w:rsidP="0076795F">
            <w:pPr>
              <w:keepNext/>
              <w:ind w:firstLine="0"/>
            </w:pPr>
            <w:r w:rsidRPr="0076795F">
              <w:t>Bill Number:</w:t>
            </w:r>
          </w:p>
        </w:tc>
        <w:tc>
          <w:tcPr>
            <w:tcW w:w="5038" w:type="dxa"/>
            <w:shd w:val="clear" w:color="auto" w:fill="auto"/>
          </w:tcPr>
          <w:p w:rsidR="0076795F" w:rsidRPr="0076795F" w:rsidRDefault="0076795F" w:rsidP="0076795F">
            <w:pPr>
              <w:keepNext/>
              <w:ind w:firstLine="0"/>
            </w:pPr>
            <w:r w:rsidRPr="0076795F">
              <w:t>H. 3442</w:t>
            </w:r>
          </w:p>
        </w:tc>
      </w:tr>
      <w:tr w:rsidR="0076795F" w:rsidRPr="0076795F" w:rsidTr="0076795F">
        <w:tc>
          <w:tcPr>
            <w:tcW w:w="1500" w:type="dxa"/>
            <w:shd w:val="clear" w:color="auto" w:fill="auto"/>
          </w:tcPr>
          <w:p w:rsidR="0076795F" w:rsidRPr="0076795F" w:rsidRDefault="0076795F" w:rsidP="0076795F">
            <w:pPr>
              <w:keepNext/>
              <w:ind w:firstLine="0"/>
            </w:pPr>
            <w:r w:rsidRPr="0076795F">
              <w:t>Date:</w:t>
            </w:r>
          </w:p>
        </w:tc>
        <w:tc>
          <w:tcPr>
            <w:tcW w:w="5038" w:type="dxa"/>
            <w:shd w:val="clear" w:color="auto" w:fill="auto"/>
          </w:tcPr>
          <w:p w:rsidR="0076795F" w:rsidRPr="0076795F" w:rsidRDefault="0076795F" w:rsidP="0076795F">
            <w:pPr>
              <w:keepNext/>
              <w:ind w:firstLine="0"/>
            </w:pPr>
            <w:r w:rsidRPr="0076795F">
              <w:t>ADD:</w:t>
            </w:r>
          </w:p>
        </w:tc>
      </w:tr>
      <w:tr w:rsidR="0076795F" w:rsidRPr="0076795F" w:rsidTr="0076795F">
        <w:tc>
          <w:tcPr>
            <w:tcW w:w="1500" w:type="dxa"/>
            <w:shd w:val="clear" w:color="auto" w:fill="auto"/>
          </w:tcPr>
          <w:p w:rsidR="0076795F" w:rsidRPr="0076795F" w:rsidRDefault="0076795F" w:rsidP="0076795F">
            <w:pPr>
              <w:keepNext/>
              <w:ind w:firstLine="0"/>
            </w:pPr>
            <w:r w:rsidRPr="0076795F">
              <w:t>01/24/17</w:t>
            </w:r>
          </w:p>
        </w:tc>
        <w:tc>
          <w:tcPr>
            <w:tcW w:w="5038" w:type="dxa"/>
            <w:shd w:val="clear" w:color="auto" w:fill="auto"/>
          </w:tcPr>
          <w:p w:rsidR="0076795F" w:rsidRPr="0076795F" w:rsidRDefault="0076795F" w:rsidP="0076795F">
            <w:pPr>
              <w:keepNext/>
              <w:ind w:firstLine="0"/>
            </w:pPr>
            <w:r w:rsidRPr="0076795F">
              <w:t>PUTNAM, CLARY, HAMILTON, W. NEWTON, KIRBY, ERICKSON and YOW</w:t>
            </w:r>
          </w:p>
        </w:tc>
      </w:tr>
    </w:tbl>
    <w:p w:rsidR="0076795F" w:rsidRDefault="0076795F" w:rsidP="0076795F"/>
    <w:p w:rsidR="0076795F" w:rsidRDefault="0076795F" w:rsidP="0076795F">
      <w:pPr>
        <w:keepNext/>
        <w:jc w:val="center"/>
        <w:rPr>
          <w:b/>
        </w:rPr>
      </w:pPr>
      <w:r w:rsidRPr="0076795F">
        <w:rPr>
          <w:b/>
        </w:rPr>
        <w:t>CO-SPONSOR</w:t>
      </w:r>
      <w:r w:rsidR="00CF5573">
        <w:rPr>
          <w:b/>
        </w:rPr>
        <w:t>S</w:t>
      </w:r>
      <w:r w:rsidRPr="0076795F">
        <w:rPr>
          <w:b/>
        </w:rPr>
        <w:t xml:space="preserve"> ADDED</w:t>
      </w:r>
    </w:p>
    <w:tbl>
      <w:tblPr>
        <w:tblW w:w="0" w:type="auto"/>
        <w:tblLayout w:type="fixed"/>
        <w:tblLook w:val="0000" w:firstRow="0" w:lastRow="0" w:firstColumn="0" w:lastColumn="0" w:noHBand="0" w:noVBand="0"/>
      </w:tblPr>
      <w:tblGrid>
        <w:gridCol w:w="1500"/>
        <w:gridCol w:w="3288"/>
      </w:tblGrid>
      <w:tr w:rsidR="0076795F" w:rsidRPr="0076795F" w:rsidTr="0076795F">
        <w:tc>
          <w:tcPr>
            <w:tcW w:w="1500" w:type="dxa"/>
            <w:shd w:val="clear" w:color="auto" w:fill="auto"/>
          </w:tcPr>
          <w:p w:rsidR="0076795F" w:rsidRPr="0076795F" w:rsidRDefault="0076795F" w:rsidP="0076795F">
            <w:pPr>
              <w:keepNext/>
              <w:ind w:firstLine="0"/>
            </w:pPr>
            <w:r w:rsidRPr="0076795F">
              <w:t>Bill Number:</w:t>
            </w:r>
          </w:p>
        </w:tc>
        <w:tc>
          <w:tcPr>
            <w:tcW w:w="3288" w:type="dxa"/>
            <w:shd w:val="clear" w:color="auto" w:fill="auto"/>
          </w:tcPr>
          <w:p w:rsidR="0076795F" w:rsidRPr="0076795F" w:rsidRDefault="0076795F" w:rsidP="0076795F">
            <w:pPr>
              <w:keepNext/>
              <w:ind w:firstLine="0"/>
            </w:pPr>
            <w:r w:rsidRPr="0076795F">
              <w:t>H. 3465</w:t>
            </w:r>
          </w:p>
        </w:tc>
      </w:tr>
      <w:tr w:rsidR="0076795F" w:rsidRPr="0076795F" w:rsidTr="0076795F">
        <w:tc>
          <w:tcPr>
            <w:tcW w:w="1500" w:type="dxa"/>
            <w:shd w:val="clear" w:color="auto" w:fill="auto"/>
          </w:tcPr>
          <w:p w:rsidR="0076795F" w:rsidRPr="0076795F" w:rsidRDefault="0076795F" w:rsidP="0076795F">
            <w:pPr>
              <w:keepNext/>
              <w:ind w:firstLine="0"/>
            </w:pPr>
            <w:r w:rsidRPr="0076795F">
              <w:t>Date:</w:t>
            </w:r>
          </w:p>
        </w:tc>
        <w:tc>
          <w:tcPr>
            <w:tcW w:w="3288" w:type="dxa"/>
            <w:shd w:val="clear" w:color="auto" w:fill="auto"/>
          </w:tcPr>
          <w:p w:rsidR="0076795F" w:rsidRPr="0076795F" w:rsidRDefault="0076795F" w:rsidP="0076795F">
            <w:pPr>
              <w:keepNext/>
              <w:ind w:firstLine="0"/>
            </w:pPr>
            <w:r w:rsidRPr="0076795F">
              <w:t>ADD:</w:t>
            </w:r>
          </w:p>
        </w:tc>
      </w:tr>
      <w:tr w:rsidR="0076795F" w:rsidRPr="0076795F" w:rsidTr="0076795F">
        <w:tc>
          <w:tcPr>
            <w:tcW w:w="1500" w:type="dxa"/>
            <w:shd w:val="clear" w:color="auto" w:fill="auto"/>
          </w:tcPr>
          <w:p w:rsidR="0076795F" w:rsidRPr="0076795F" w:rsidRDefault="0076795F" w:rsidP="0076795F">
            <w:pPr>
              <w:keepNext/>
              <w:ind w:firstLine="0"/>
            </w:pPr>
            <w:r w:rsidRPr="0076795F">
              <w:t>01/24/17</w:t>
            </w:r>
          </w:p>
        </w:tc>
        <w:tc>
          <w:tcPr>
            <w:tcW w:w="3288" w:type="dxa"/>
            <w:shd w:val="clear" w:color="auto" w:fill="auto"/>
          </w:tcPr>
          <w:p w:rsidR="0076795F" w:rsidRPr="0076795F" w:rsidRDefault="0076795F" w:rsidP="0076795F">
            <w:pPr>
              <w:keepNext/>
              <w:ind w:firstLine="0"/>
            </w:pPr>
            <w:r w:rsidRPr="0076795F">
              <w:t>YOW, HAMILTON and CLARY</w:t>
            </w:r>
          </w:p>
        </w:tc>
      </w:tr>
    </w:tbl>
    <w:p w:rsidR="0076795F" w:rsidRDefault="0076795F" w:rsidP="0076795F"/>
    <w:p w:rsidR="0076795F" w:rsidRDefault="0076795F" w:rsidP="0076795F">
      <w:pPr>
        <w:keepNext/>
        <w:jc w:val="center"/>
        <w:rPr>
          <w:b/>
        </w:rPr>
      </w:pPr>
      <w:r w:rsidRPr="0076795F">
        <w:rPr>
          <w:b/>
        </w:rPr>
        <w:t>CO-SPONSOR ADDED</w:t>
      </w:r>
    </w:p>
    <w:tbl>
      <w:tblPr>
        <w:tblW w:w="0" w:type="auto"/>
        <w:tblLayout w:type="fixed"/>
        <w:tblLook w:val="0000" w:firstRow="0" w:lastRow="0" w:firstColumn="0" w:lastColumn="0" w:noHBand="0" w:noVBand="0"/>
      </w:tblPr>
      <w:tblGrid>
        <w:gridCol w:w="1500"/>
        <w:gridCol w:w="1368"/>
      </w:tblGrid>
      <w:tr w:rsidR="0076795F" w:rsidRPr="0076795F" w:rsidTr="0076795F">
        <w:tc>
          <w:tcPr>
            <w:tcW w:w="1500" w:type="dxa"/>
            <w:shd w:val="clear" w:color="auto" w:fill="auto"/>
          </w:tcPr>
          <w:p w:rsidR="0076795F" w:rsidRPr="0076795F" w:rsidRDefault="0076795F" w:rsidP="0076795F">
            <w:pPr>
              <w:keepNext/>
              <w:ind w:firstLine="0"/>
            </w:pPr>
            <w:r w:rsidRPr="0076795F">
              <w:t>Bill Number:</w:t>
            </w:r>
          </w:p>
        </w:tc>
        <w:tc>
          <w:tcPr>
            <w:tcW w:w="1368" w:type="dxa"/>
            <w:shd w:val="clear" w:color="auto" w:fill="auto"/>
          </w:tcPr>
          <w:p w:rsidR="0076795F" w:rsidRPr="0076795F" w:rsidRDefault="0076795F" w:rsidP="0076795F">
            <w:pPr>
              <w:keepNext/>
              <w:ind w:firstLine="0"/>
            </w:pPr>
            <w:r w:rsidRPr="0076795F">
              <w:t>H. 3508</w:t>
            </w:r>
          </w:p>
        </w:tc>
      </w:tr>
      <w:tr w:rsidR="0076795F" w:rsidRPr="0076795F" w:rsidTr="0076795F">
        <w:tc>
          <w:tcPr>
            <w:tcW w:w="1500" w:type="dxa"/>
            <w:shd w:val="clear" w:color="auto" w:fill="auto"/>
          </w:tcPr>
          <w:p w:rsidR="0076795F" w:rsidRPr="0076795F" w:rsidRDefault="0076795F" w:rsidP="0076795F">
            <w:pPr>
              <w:keepNext/>
              <w:ind w:firstLine="0"/>
            </w:pPr>
            <w:r w:rsidRPr="0076795F">
              <w:t>Date:</w:t>
            </w:r>
          </w:p>
        </w:tc>
        <w:tc>
          <w:tcPr>
            <w:tcW w:w="1368" w:type="dxa"/>
            <w:shd w:val="clear" w:color="auto" w:fill="auto"/>
          </w:tcPr>
          <w:p w:rsidR="0076795F" w:rsidRPr="0076795F" w:rsidRDefault="0076795F" w:rsidP="0076795F">
            <w:pPr>
              <w:keepNext/>
              <w:ind w:firstLine="0"/>
            </w:pPr>
            <w:r w:rsidRPr="0076795F">
              <w:t>ADD:</w:t>
            </w:r>
          </w:p>
        </w:tc>
      </w:tr>
      <w:tr w:rsidR="0076795F" w:rsidRPr="0076795F" w:rsidTr="0076795F">
        <w:tc>
          <w:tcPr>
            <w:tcW w:w="1500" w:type="dxa"/>
            <w:shd w:val="clear" w:color="auto" w:fill="auto"/>
          </w:tcPr>
          <w:p w:rsidR="0076795F" w:rsidRPr="0076795F" w:rsidRDefault="0076795F" w:rsidP="0076795F">
            <w:pPr>
              <w:keepNext/>
              <w:ind w:firstLine="0"/>
            </w:pPr>
            <w:r w:rsidRPr="0076795F">
              <w:t>01/24/17</w:t>
            </w:r>
          </w:p>
        </w:tc>
        <w:tc>
          <w:tcPr>
            <w:tcW w:w="1368" w:type="dxa"/>
            <w:shd w:val="clear" w:color="auto" w:fill="auto"/>
          </w:tcPr>
          <w:p w:rsidR="0076795F" w:rsidRPr="0076795F" w:rsidRDefault="0076795F" w:rsidP="0076795F">
            <w:pPr>
              <w:keepNext/>
              <w:ind w:firstLine="0"/>
            </w:pPr>
            <w:r w:rsidRPr="0076795F">
              <w:t>HENEGAN</w:t>
            </w:r>
          </w:p>
        </w:tc>
      </w:tr>
    </w:tbl>
    <w:p w:rsidR="0076795F" w:rsidRDefault="0076795F" w:rsidP="0076795F"/>
    <w:p w:rsidR="0076795F" w:rsidRDefault="0076795F" w:rsidP="0076795F">
      <w:pPr>
        <w:keepNext/>
        <w:jc w:val="center"/>
        <w:rPr>
          <w:b/>
        </w:rPr>
      </w:pPr>
      <w:r w:rsidRPr="0076795F">
        <w:rPr>
          <w:b/>
        </w:rPr>
        <w:t>CO-SPONSOR</w:t>
      </w:r>
      <w:r w:rsidR="005F407A">
        <w:rPr>
          <w:b/>
        </w:rPr>
        <w:t>S</w:t>
      </w:r>
      <w:r w:rsidRPr="0076795F">
        <w:rPr>
          <w:b/>
        </w:rPr>
        <w:t xml:space="preserve"> ADDED</w:t>
      </w:r>
    </w:p>
    <w:tbl>
      <w:tblPr>
        <w:tblW w:w="0" w:type="auto"/>
        <w:tblLayout w:type="fixed"/>
        <w:tblLook w:val="0000" w:firstRow="0" w:lastRow="0" w:firstColumn="0" w:lastColumn="0" w:noHBand="0" w:noVBand="0"/>
      </w:tblPr>
      <w:tblGrid>
        <w:gridCol w:w="1500"/>
        <w:gridCol w:w="5038"/>
      </w:tblGrid>
      <w:tr w:rsidR="0076795F" w:rsidRPr="0076795F" w:rsidTr="0076795F">
        <w:tc>
          <w:tcPr>
            <w:tcW w:w="1500" w:type="dxa"/>
            <w:shd w:val="clear" w:color="auto" w:fill="auto"/>
          </w:tcPr>
          <w:p w:rsidR="0076795F" w:rsidRPr="0076795F" w:rsidRDefault="0076795F" w:rsidP="0076795F">
            <w:pPr>
              <w:keepNext/>
              <w:ind w:firstLine="0"/>
            </w:pPr>
            <w:r w:rsidRPr="0076795F">
              <w:t>Bill Number:</w:t>
            </w:r>
          </w:p>
        </w:tc>
        <w:tc>
          <w:tcPr>
            <w:tcW w:w="5038" w:type="dxa"/>
            <w:shd w:val="clear" w:color="auto" w:fill="auto"/>
          </w:tcPr>
          <w:p w:rsidR="0076795F" w:rsidRPr="0076795F" w:rsidRDefault="0076795F" w:rsidP="0076795F">
            <w:pPr>
              <w:keepNext/>
              <w:ind w:firstLine="0"/>
            </w:pPr>
            <w:r w:rsidRPr="0076795F">
              <w:t>H. 3516</w:t>
            </w:r>
          </w:p>
        </w:tc>
      </w:tr>
      <w:tr w:rsidR="0076795F" w:rsidRPr="0076795F" w:rsidTr="0076795F">
        <w:tc>
          <w:tcPr>
            <w:tcW w:w="1500" w:type="dxa"/>
            <w:shd w:val="clear" w:color="auto" w:fill="auto"/>
          </w:tcPr>
          <w:p w:rsidR="0076795F" w:rsidRPr="0076795F" w:rsidRDefault="0076795F" w:rsidP="0076795F">
            <w:pPr>
              <w:keepNext/>
              <w:ind w:firstLine="0"/>
            </w:pPr>
            <w:r w:rsidRPr="0076795F">
              <w:t>Date:</w:t>
            </w:r>
          </w:p>
        </w:tc>
        <w:tc>
          <w:tcPr>
            <w:tcW w:w="5038" w:type="dxa"/>
            <w:shd w:val="clear" w:color="auto" w:fill="auto"/>
          </w:tcPr>
          <w:p w:rsidR="0076795F" w:rsidRPr="0076795F" w:rsidRDefault="0076795F" w:rsidP="0076795F">
            <w:pPr>
              <w:keepNext/>
              <w:ind w:firstLine="0"/>
            </w:pPr>
            <w:r w:rsidRPr="0076795F">
              <w:t>ADD:</w:t>
            </w:r>
          </w:p>
        </w:tc>
      </w:tr>
      <w:tr w:rsidR="0076795F" w:rsidRPr="0076795F" w:rsidTr="0076795F">
        <w:tc>
          <w:tcPr>
            <w:tcW w:w="1500" w:type="dxa"/>
            <w:shd w:val="clear" w:color="auto" w:fill="auto"/>
          </w:tcPr>
          <w:p w:rsidR="0076795F" w:rsidRPr="0076795F" w:rsidRDefault="0076795F" w:rsidP="0076795F">
            <w:pPr>
              <w:keepNext/>
              <w:ind w:firstLine="0"/>
            </w:pPr>
            <w:r w:rsidRPr="0076795F">
              <w:t>01/24/17</w:t>
            </w:r>
          </w:p>
        </w:tc>
        <w:tc>
          <w:tcPr>
            <w:tcW w:w="5038" w:type="dxa"/>
            <w:shd w:val="clear" w:color="auto" w:fill="auto"/>
          </w:tcPr>
          <w:p w:rsidR="0076795F" w:rsidRPr="0076795F" w:rsidRDefault="0076795F" w:rsidP="0076795F">
            <w:pPr>
              <w:keepNext/>
              <w:ind w:firstLine="0"/>
            </w:pPr>
            <w:r w:rsidRPr="0076795F">
              <w:t>HENEGAN, RIDGEWAY, WILLIAMS, JEFFERSON, GOVAN and OTT</w:t>
            </w:r>
          </w:p>
        </w:tc>
      </w:tr>
    </w:tbl>
    <w:p w:rsidR="0076795F" w:rsidRDefault="0076795F" w:rsidP="0076795F"/>
    <w:p w:rsidR="0076795F" w:rsidRDefault="0076795F" w:rsidP="0076795F">
      <w:pPr>
        <w:keepNext/>
        <w:jc w:val="center"/>
        <w:rPr>
          <w:b/>
        </w:rPr>
      </w:pPr>
      <w:r w:rsidRPr="0076795F">
        <w:rPr>
          <w:b/>
        </w:rPr>
        <w:t>CO-SPONSOR</w:t>
      </w:r>
      <w:r w:rsidR="005F407A">
        <w:rPr>
          <w:b/>
        </w:rPr>
        <w:t>S</w:t>
      </w:r>
      <w:r w:rsidRPr="0076795F">
        <w:rPr>
          <w:b/>
        </w:rPr>
        <w:t xml:space="preserve"> ADDED</w:t>
      </w:r>
    </w:p>
    <w:tbl>
      <w:tblPr>
        <w:tblW w:w="0" w:type="auto"/>
        <w:tblLayout w:type="fixed"/>
        <w:tblLook w:val="0000" w:firstRow="0" w:lastRow="0" w:firstColumn="0" w:lastColumn="0" w:noHBand="0" w:noVBand="0"/>
      </w:tblPr>
      <w:tblGrid>
        <w:gridCol w:w="1500"/>
        <w:gridCol w:w="2700"/>
      </w:tblGrid>
      <w:tr w:rsidR="0076795F" w:rsidRPr="0076795F" w:rsidTr="0076795F">
        <w:tc>
          <w:tcPr>
            <w:tcW w:w="1500" w:type="dxa"/>
            <w:shd w:val="clear" w:color="auto" w:fill="auto"/>
          </w:tcPr>
          <w:p w:rsidR="0076795F" w:rsidRPr="0076795F" w:rsidRDefault="0076795F" w:rsidP="0076795F">
            <w:pPr>
              <w:keepNext/>
              <w:ind w:firstLine="0"/>
            </w:pPr>
            <w:r w:rsidRPr="0076795F">
              <w:t>Bill Number:</w:t>
            </w:r>
          </w:p>
        </w:tc>
        <w:tc>
          <w:tcPr>
            <w:tcW w:w="2700" w:type="dxa"/>
            <w:shd w:val="clear" w:color="auto" w:fill="auto"/>
          </w:tcPr>
          <w:p w:rsidR="0076795F" w:rsidRPr="0076795F" w:rsidRDefault="0076795F" w:rsidP="0076795F">
            <w:pPr>
              <w:keepNext/>
              <w:ind w:firstLine="0"/>
            </w:pPr>
            <w:r w:rsidRPr="0076795F">
              <w:t>H. 3565</w:t>
            </w:r>
          </w:p>
        </w:tc>
      </w:tr>
      <w:tr w:rsidR="0076795F" w:rsidRPr="0076795F" w:rsidTr="0076795F">
        <w:tc>
          <w:tcPr>
            <w:tcW w:w="1500" w:type="dxa"/>
            <w:shd w:val="clear" w:color="auto" w:fill="auto"/>
          </w:tcPr>
          <w:p w:rsidR="0076795F" w:rsidRPr="0076795F" w:rsidRDefault="0076795F" w:rsidP="0076795F">
            <w:pPr>
              <w:keepNext/>
              <w:ind w:firstLine="0"/>
            </w:pPr>
            <w:r w:rsidRPr="0076795F">
              <w:t>Date:</w:t>
            </w:r>
          </w:p>
        </w:tc>
        <w:tc>
          <w:tcPr>
            <w:tcW w:w="2700" w:type="dxa"/>
            <w:shd w:val="clear" w:color="auto" w:fill="auto"/>
          </w:tcPr>
          <w:p w:rsidR="0076795F" w:rsidRPr="0076795F" w:rsidRDefault="0076795F" w:rsidP="0076795F">
            <w:pPr>
              <w:keepNext/>
              <w:ind w:firstLine="0"/>
            </w:pPr>
            <w:r w:rsidRPr="0076795F">
              <w:t>ADD:</w:t>
            </w:r>
          </w:p>
        </w:tc>
      </w:tr>
      <w:tr w:rsidR="0076795F" w:rsidRPr="0076795F" w:rsidTr="0076795F">
        <w:tc>
          <w:tcPr>
            <w:tcW w:w="1500" w:type="dxa"/>
            <w:shd w:val="clear" w:color="auto" w:fill="auto"/>
          </w:tcPr>
          <w:p w:rsidR="0076795F" w:rsidRPr="0076795F" w:rsidRDefault="0076795F" w:rsidP="0076795F">
            <w:pPr>
              <w:keepNext/>
              <w:ind w:firstLine="0"/>
            </w:pPr>
            <w:r w:rsidRPr="0076795F">
              <w:t>01/24/17</w:t>
            </w:r>
          </w:p>
        </w:tc>
        <w:tc>
          <w:tcPr>
            <w:tcW w:w="2700" w:type="dxa"/>
            <w:shd w:val="clear" w:color="auto" w:fill="auto"/>
          </w:tcPr>
          <w:p w:rsidR="0076795F" w:rsidRPr="0076795F" w:rsidRDefault="0076795F" w:rsidP="0076795F">
            <w:pPr>
              <w:keepNext/>
              <w:ind w:firstLine="0"/>
            </w:pPr>
            <w:r w:rsidRPr="0076795F">
              <w:t>W. NEWTON and KIRBY</w:t>
            </w:r>
          </w:p>
        </w:tc>
      </w:tr>
    </w:tbl>
    <w:p w:rsidR="0076795F" w:rsidRDefault="0076795F" w:rsidP="0076795F"/>
    <w:p w:rsidR="0076795F" w:rsidRDefault="0076795F" w:rsidP="0076795F">
      <w:pPr>
        <w:keepNext/>
        <w:jc w:val="center"/>
        <w:rPr>
          <w:b/>
        </w:rPr>
      </w:pPr>
      <w:r w:rsidRPr="0076795F">
        <w:rPr>
          <w:b/>
        </w:rPr>
        <w:t>SPEAKER IN CHAIR</w:t>
      </w:r>
    </w:p>
    <w:p w:rsidR="0076795F" w:rsidRDefault="0076795F" w:rsidP="0076795F"/>
    <w:p w:rsidR="0076795F" w:rsidRDefault="0076795F" w:rsidP="0076795F">
      <w:pPr>
        <w:keepNext/>
        <w:jc w:val="center"/>
        <w:rPr>
          <w:b/>
        </w:rPr>
      </w:pPr>
      <w:r w:rsidRPr="0076795F">
        <w:rPr>
          <w:b/>
        </w:rPr>
        <w:t>H. 3537--AMENDED AND ORDERED TO THIRD READING</w:t>
      </w:r>
    </w:p>
    <w:p w:rsidR="0076795F" w:rsidRDefault="0076795F" w:rsidP="0076795F">
      <w:pPr>
        <w:keepNext/>
      </w:pPr>
      <w:r>
        <w:t>The following Bill was taken up:</w:t>
      </w:r>
    </w:p>
    <w:p w:rsidR="0076795F" w:rsidRDefault="0076795F" w:rsidP="0076795F">
      <w:pPr>
        <w:keepNext/>
      </w:pPr>
      <w:bookmarkStart w:id="74" w:name="include_clip_start_136"/>
      <w:bookmarkEnd w:id="74"/>
    </w:p>
    <w:p w:rsidR="0076795F" w:rsidRDefault="0076795F" w:rsidP="0076795F">
      <w:r>
        <w:t>H. 3537 -- Reps. Murphy and Mack: A BILL TO AMEND SECTION 2-1-35, CODE OF LAWS OF SOUTH CAROLINA, 1976, RELATING TO THE ELECTION DISTRICTS FROM WHICH MEMBERS OF THE HOUSE OF REPRESENTATIVES ARE ELECTED, SO AS TO REVISE DISTRICT 98 AND DISTRICT 109, TO FURTHER PROVIDE FOR THE MANNER IN WHICH THE LINCOLN PRECINCT IN DORCHESTER COUNTY IS REFLECTED IN BOTH DISTRICTS.</w:t>
      </w:r>
    </w:p>
    <w:p w:rsidR="0076795F" w:rsidRDefault="0076795F" w:rsidP="0076795F"/>
    <w:p w:rsidR="0076795F" w:rsidRPr="002C00B3" w:rsidRDefault="0076795F" w:rsidP="0076795F">
      <w:r w:rsidRPr="002C00B3">
        <w:t>Reps. MURPHY and MACK proposed the following Amendment No. 1</w:t>
      </w:r>
      <w:r w:rsidR="005F407A">
        <w:t xml:space="preserve"> to </w:t>
      </w:r>
      <w:r w:rsidRPr="002C00B3">
        <w:t>H. 3537 (COUNCIL\SD\3537C001.NL.SD17), which was adopted:</w:t>
      </w:r>
    </w:p>
    <w:p w:rsidR="0076795F" w:rsidRPr="002C00B3" w:rsidRDefault="0076795F" w:rsidP="0076795F">
      <w:r w:rsidRPr="002C00B3">
        <w:t>Amend the bill, as and if amended, Election District 98, SECTION 1, page 2, by striking line 32 and inserting:</w:t>
      </w:r>
    </w:p>
    <w:p w:rsidR="0076795F" w:rsidRPr="002C00B3" w:rsidRDefault="0076795F" w:rsidP="0076795F">
      <w:r w:rsidRPr="002C00B3">
        <w:t>/</w:t>
      </w:r>
      <w:r w:rsidRPr="002C00B3">
        <w:tab/>
      </w:r>
      <w:r w:rsidRPr="002C00B3">
        <w:rPr>
          <w:u w:val="single"/>
        </w:rPr>
        <w:t>4008, 4009, 4010, 4011, 4033</w:t>
      </w:r>
      <w:r w:rsidR="000268A8">
        <w:t xml:space="preserve"> </w:t>
      </w:r>
      <w:r w:rsidRPr="002C00B3">
        <w:tab/>
        <w:t>/</w:t>
      </w:r>
      <w:bookmarkStart w:id="75" w:name="temp"/>
      <w:bookmarkEnd w:id="75"/>
    </w:p>
    <w:p w:rsidR="0076795F" w:rsidRPr="002C00B3" w:rsidRDefault="0076795F" w:rsidP="0076795F">
      <w:r w:rsidRPr="002C00B3">
        <w:t>Renumber sections to conform.</w:t>
      </w:r>
    </w:p>
    <w:p w:rsidR="0076795F" w:rsidRDefault="0076795F" w:rsidP="0076795F">
      <w:r w:rsidRPr="002C00B3">
        <w:t>Amend title to conform.</w:t>
      </w:r>
    </w:p>
    <w:p w:rsidR="0076795F" w:rsidRDefault="0076795F" w:rsidP="0076795F"/>
    <w:p w:rsidR="0076795F" w:rsidRDefault="0076795F" w:rsidP="0076795F">
      <w:r>
        <w:t>Rep. MURPHY explained the amendment.</w:t>
      </w:r>
    </w:p>
    <w:p w:rsidR="0076795F" w:rsidRDefault="0076795F" w:rsidP="0076795F">
      <w:r>
        <w:t>The amendment was then adopted.</w:t>
      </w:r>
    </w:p>
    <w:p w:rsidR="0076795F" w:rsidRDefault="0076795F" w:rsidP="0076795F"/>
    <w:p w:rsidR="0076795F" w:rsidRDefault="0076795F" w:rsidP="0076795F">
      <w:r>
        <w:t>The question then recurred to the passage of the Bill.</w:t>
      </w:r>
    </w:p>
    <w:p w:rsidR="0076795F" w:rsidRDefault="0076795F" w:rsidP="0076795F"/>
    <w:p w:rsidR="0076795F" w:rsidRDefault="0076795F" w:rsidP="0076795F">
      <w:r>
        <w:t xml:space="preserve">The yeas and nays were taken resulting as follows: </w:t>
      </w:r>
    </w:p>
    <w:p w:rsidR="0076795F" w:rsidRDefault="0076795F" w:rsidP="0076795F">
      <w:pPr>
        <w:jc w:val="center"/>
      </w:pPr>
      <w:r>
        <w:t xml:space="preserve"> </w:t>
      </w:r>
      <w:bookmarkStart w:id="76" w:name="vote_start141"/>
      <w:bookmarkEnd w:id="76"/>
      <w:r>
        <w:t>Yeas 90; Nays 0</w:t>
      </w:r>
    </w:p>
    <w:p w:rsidR="0076795F" w:rsidRDefault="0076795F" w:rsidP="0076795F">
      <w:pPr>
        <w:jc w:val="center"/>
      </w:pPr>
    </w:p>
    <w:p w:rsidR="0076795F" w:rsidRDefault="0076795F" w:rsidP="007679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6795F" w:rsidRPr="0076795F" w:rsidTr="0076795F">
        <w:tc>
          <w:tcPr>
            <w:tcW w:w="2179" w:type="dxa"/>
            <w:shd w:val="clear" w:color="auto" w:fill="auto"/>
          </w:tcPr>
          <w:p w:rsidR="0076795F" w:rsidRPr="0076795F" w:rsidRDefault="0076795F" w:rsidP="0076795F">
            <w:pPr>
              <w:keepNext/>
              <w:ind w:firstLine="0"/>
            </w:pPr>
            <w:r>
              <w:t>Alexander</w:t>
            </w:r>
          </w:p>
        </w:tc>
        <w:tc>
          <w:tcPr>
            <w:tcW w:w="2179" w:type="dxa"/>
            <w:shd w:val="clear" w:color="auto" w:fill="auto"/>
          </w:tcPr>
          <w:p w:rsidR="0076795F" w:rsidRPr="0076795F" w:rsidRDefault="0076795F" w:rsidP="0076795F">
            <w:pPr>
              <w:keepNext/>
              <w:ind w:firstLine="0"/>
            </w:pPr>
            <w:r>
              <w:t>Anderson</w:t>
            </w:r>
          </w:p>
        </w:tc>
        <w:tc>
          <w:tcPr>
            <w:tcW w:w="2180" w:type="dxa"/>
            <w:shd w:val="clear" w:color="auto" w:fill="auto"/>
          </w:tcPr>
          <w:p w:rsidR="0076795F" w:rsidRPr="0076795F" w:rsidRDefault="0076795F" w:rsidP="0076795F">
            <w:pPr>
              <w:keepNext/>
              <w:ind w:firstLine="0"/>
            </w:pPr>
            <w:r>
              <w:t>Anthony</w:t>
            </w:r>
          </w:p>
        </w:tc>
      </w:tr>
      <w:tr w:rsidR="0076795F" w:rsidRPr="0076795F" w:rsidTr="0076795F">
        <w:tc>
          <w:tcPr>
            <w:tcW w:w="2179" w:type="dxa"/>
            <w:shd w:val="clear" w:color="auto" w:fill="auto"/>
          </w:tcPr>
          <w:p w:rsidR="0076795F" w:rsidRPr="0076795F" w:rsidRDefault="0076795F" w:rsidP="0076795F">
            <w:pPr>
              <w:ind w:firstLine="0"/>
            </w:pPr>
            <w:r>
              <w:t>Arrington</w:t>
            </w:r>
          </w:p>
        </w:tc>
        <w:tc>
          <w:tcPr>
            <w:tcW w:w="2179" w:type="dxa"/>
            <w:shd w:val="clear" w:color="auto" w:fill="auto"/>
          </w:tcPr>
          <w:p w:rsidR="0076795F" w:rsidRPr="0076795F" w:rsidRDefault="0076795F" w:rsidP="0076795F">
            <w:pPr>
              <w:ind w:firstLine="0"/>
            </w:pPr>
            <w:r>
              <w:t>Atkinson</w:t>
            </w:r>
          </w:p>
        </w:tc>
        <w:tc>
          <w:tcPr>
            <w:tcW w:w="2180" w:type="dxa"/>
            <w:shd w:val="clear" w:color="auto" w:fill="auto"/>
          </w:tcPr>
          <w:p w:rsidR="0076795F" w:rsidRPr="0076795F" w:rsidRDefault="0076795F" w:rsidP="0076795F">
            <w:pPr>
              <w:ind w:firstLine="0"/>
            </w:pPr>
            <w:r>
              <w:t>Bales</w:t>
            </w:r>
          </w:p>
        </w:tc>
      </w:tr>
      <w:tr w:rsidR="0076795F" w:rsidRPr="0076795F" w:rsidTr="0076795F">
        <w:tc>
          <w:tcPr>
            <w:tcW w:w="2179" w:type="dxa"/>
            <w:shd w:val="clear" w:color="auto" w:fill="auto"/>
          </w:tcPr>
          <w:p w:rsidR="0076795F" w:rsidRPr="0076795F" w:rsidRDefault="0076795F" w:rsidP="0076795F">
            <w:pPr>
              <w:ind w:firstLine="0"/>
            </w:pPr>
            <w:r>
              <w:t>Bannister</w:t>
            </w:r>
          </w:p>
        </w:tc>
        <w:tc>
          <w:tcPr>
            <w:tcW w:w="2179" w:type="dxa"/>
            <w:shd w:val="clear" w:color="auto" w:fill="auto"/>
          </w:tcPr>
          <w:p w:rsidR="0076795F" w:rsidRPr="0076795F" w:rsidRDefault="0076795F" w:rsidP="0076795F">
            <w:pPr>
              <w:ind w:firstLine="0"/>
            </w:pPr>
            <w:r>
              <w:t>Bedingfield</w:t>
            </w:r>
          </w:p>
        </w:tc>
        <w:tc>
          <w:tcPr>
            <w:tcW w:w="2180" w:type="dxa"/>
            <w:shd w:val="clear" w:color="auto" w:fill="auto"/>
          </w:tcPr>
          <w:p w:rsidR="0076795F" w:rsidRPr="0076795F" w:rsidRDefault="0076795F" w:rsidP="0076795F">
            <w:pPr>
              <w:ind w:firstLine="0"/>
            </w:pPr>
            <w:r>
              <w:t>Bernstein</w:t>
            </w:r>
          </w:p>
        </w:tc>
      </w:tr>
      <w:tr w:rsidR="0076795F" w:rsidRPr="0076795F" w:rsidTr="0076795F">
        <w:tc>
          <w:tcPr>
            <w:tcW w:w="2179" w:type="dxa"/>
            <w:shd w:val="clear" w:color="auto" w:fill="auto"/>
          </w:tcPr>
          <w:p w:rsidR="0076795F" w:rsidRPr="0076795F" w:rsidRDefault="0076795F" w:rsidP="0076795F">
            <w:pPr>
              <w:ind w:firstLine="0"/>
            </w:pPr>
            <w:r>
              <w:t>Blackwell</w:t>
            </w:r>
          </w:p>
        </w:tc>
        <w:tc>
          <w:tcPr>
            <w:tcW w:w="2179" w:type="dxa"/>
            <w:shd w:val="clear" w:color="auto" w:fill="auto"/>
          </w:tcPr>
          <w:p w:rsidR="0076795F" w:rsidRPr="0076795F" w:rsidRDefault="0076795F" w:rsidP="0076795F">
            <w:pPr>
              <w:ind w:firstLine="0"/>
            </w:pPr>
            <w:r>
              <w:t>Bowers</w:t>
            </w:r>
          </w:p>
        </w:tc>
        <w:tc>
          <w:tcPr>
            <w:tcW w:w="2180" w:type="dxa"/>
            <w:shd w:val="clear" w:color="auto" w:fill="auto"/>
          </w:tcPr>
          <w:p w:rsidR="0076795F" w:rsidRPr="0076795F" w:rsidRDefault="0076795F" w:rsidP="0076795F">
            <w:pPr>
              <w:ind w:firstLine="0"/>
            </w:pPr>
            <w:r>
              <w:t>Burns</w:t>
            </w:r>
          </w:p>
        </w:tc>
      </w:tr>
      <w:tr w:rsidR="0076795F" w:rsidRPr="0076795F" w:rsidTr="0076795F">
        <w:tc>
          <w:tcPr>
            <w:tcW w:w="2179" w:type="dxa"/>
            <w:shd w:val="clear" w:color="auto" w:fill="auto"/>
          </w:tcPr>
          <w:p w:rsidR="0076795F" w:rsidRPr="0076795F" w:rsidRDefault="0076795F" w:rsidP="0076795F">
            <w:pPr>
              <w:ind w:firstLine="0"/>
            </w:pPr>
            <w:r>
              <w:t>Caskey</w:t>
            </w:r>
          </w:p>
        </w:tc>
        <w:tc>
          <w:tcPr>
            <w:tcW w:w="2179" w:type="dxa"/>
            <w:shd w:val="clear" w:color="auto" w:fill="auto"/>
          </w:tcPr>
          <w:p w:rsidR="0076795F" w:rsidRPr="0076795F" w:rsidRDefault="0076795F" w:rsidP="0076795F">
            <w:pPr>
              <w:ind w:firstLine="0"/>
            </w:pPr>
            <w:r>
              <w:t>Chumley</w:t>
            </w:r>
          </w:p>
        </w:tc>
        <w:tc>
          <w:tcPr>
            <w:tcW w:w="2180" w:type="dxa"/>
            <w:shd w:val="clear" w:color="auto" w:fill="auto"/>
          </w:tcPr>
          <w:p w:rsidR="0076795F" w:rsidRPr="0076795F" w:rsidRDefault="0076795F" w:rsidP="0076795F">
            <w:pPr>
              <w:ind w:firstLine="0"/>
            </w:pPr>
            <w:r>
              <w:t>Clary</w:t>
            </w:r>
          </w:p>
        </w:tc>
      </w:tr>
      <w:tr w:rsidR="0076795F" w:rsidRPr="0076795F" w:rsidTr="0076795F">
        <w:tc>
          <w:tcPr>
            <w:tcW w:w="2179" w:type="dxa"/>
            <w:shd w:val="clear" w:color="auto" w:fill="auto"/>
          </w:tcPr>
          <w:p w:rsidR="0076795F" w:rsidRPr="0076795F" w:rsidRDefault="0076795F" w:rsidP="0076795F">
            <w:pPr>
              <w:ind w:firstLine="0"/>
            </w:pPr>
            <w:r>
              <w:t>Clemmons</w:t>
            </w:r>
          </w:p>
        </w:tc>
        <w:tc>
          <w:tcPr>
            <w:tcW w:w="2179" w:type="dxa"/>
            <w:shd w:val="clear" w:color="auto" w:fill="auto"/>
          </w:tcPr>
          <w:p w:rsidR="0076795F" w:rsidRPr="0076795F" w:rsidRDefault="0076795F" w:rsidP="0076795F">
            <w:pPr>
              <w:ind w:firstLine="0"/>
            </w:pPr>
            <w:r>
              <w:t>Cogswell</w:t>
            </w:r>
          </w:p>
        </w:tc>
        <w:tc>
          <w:tcPr>
            <w:tcW w:w="2180" w:type="dxa"/>
            <w:shd w:val="clear" w:color="auto" w:fill="auto"/>
          </w:tcPr>
          <w:p w:rsidR="0076795F" w:rsidRPr="0076795F" w:rsidRDefault="0076795F" w:rsidP="0076795F">
            <w:pPr>
              <w:ind w:firstLine="0"/>
            </w:pPr>
            <w:r>
              <w:t>Cole</w:t>
            </w:r>
          </w:p>
        </w:tc>
      </w:tr>
      <w:tr w:rsidR="0076795F" w:rsidRPr="0076795F" w:rsidTr="0076795F">
        <w:tc>
          <w:tcPr>
            <w:tcW w:w="2179" w:type="dxa"/>
            <w:shd w:val="clear" w:color="auto" w:fill="auto"/>
          </w:tcPr>
          <w:p w:rsidR="0076795F" w:rsidRPr="0076795F" w:rsidRDefault="0076795F" w:rsidP="0076795F">
            <w:pPr>
              <w:ind w:firstLine="0"/>
            </w:pPr>
            <w:r>
              <w:t>Collins</w:t>
            </w:r>
          </w:p>
        </w:tc>
        <w:tc>
          <w:tcPr>
            <w:tcW w:w="2179" w:type="dxa"/>
            <w:shd w:val="clear" w:color="auto" w:fill="auto"/>
          </w:tcPr>
          <w:p w:rsidR="0076795F" w:rsidRPr="0076795F" w:rsidRDefault="0076795F" w:rsidP="0076795F">
            <w:pPr>
              <w:ind w:firstLine="0"/>
            </w:pPr>
            <w:r>
              <w:t>Crawford</w:t>
            </w:r>
          </w:p>
        </w:tc>
        <w:tc>
          <w:tcPr>
            <w:tcW w:w="2180" w:type="dxa"/>
            <w:shd w:val="clear" w:color="auto" w:fill="auto"/>
          </w:tcPr>
          <w:p w:rsidR="0076795F" w:rsidRPr="0076795F" w:rsidRDefault="0076795F" w:rsidP="0076795F">
            <w:pPr>
              <w:ind w:firstLine="0"/>
            </w:pPr>
            <w:r>
              <w:t>Crosby</w:t>
            </w:r>
          </w:p>
        </w:tc>
      </w:tr>
      <w:tr w:rsidR="0076795F" w:rsidRPr="0076795F" w:rsidTr="0076795F">
        <w:tc>
          <w:tcPr>
            <w:tcW w:w="2179" w:type="dxa"/>
            <w:shd w:val="clear" w:color="auto" w:fill="auto"/>
          </w:tcPr>
          <w:p w:rsidR="0076795F" w:rsidRPr="0076795F" w:rsidRDefault="0076795F" w:rsidP="0076795F">
            <w:pPr>
              <w:ind w:firstLine="0"/>
            </w:pPr>
            <w:r>
              <w:t>Davis</w:t>
            </w:r>
          </w:p>
        </w:tc>
        <w:tc>
          <w:tcPr>
            <w:tcW w:w="2179" w:type="dxa"/>
            <w:shd w:val="clear" w:color="auto" w:fill="auto"/>
          </w:tcPr>
          <w:p w:rsidR="0076795F" w:rsidRPr="0076795F" w:rsidRDefault="0076795F" w:rsidP="0076795F">
            <w:pPr>
              <w:ind w:firstLine="0"/>
            </w:pPr>
            <w:r>
              <w:t>Delleney</w:t>
            </w:r>
          </w:p>
        </w:tc>
        <w:tc>
          <w:tcPr>
            <w:tcW w:w="2180" w:type="dxa"/>
            <w:shd w:val="clear" w:color="auto" w:fill="auto"/>
          </w:tcPr>
          <w:p w:rsidR="0076795F" w:rsidRPr="0076795F" w:rsidRDefault="0076795F" w:rsidP="0076795F">
            <w:pPr>
              <w:ind w:firstLine="0"/>
            </w:pPr>
            <w:r>
              <w:t>Dillard</w:t>
            </w:r>
          </w:p>
        </w:tc>
      </w:tr>
      <w:tr w:rsidR="0076795F" w:rsidRPr="0076795F" w:rsidTr="0076795F">
        <w:tc>
          <w:tcPr>
            <w:tcW w:w="2179" w:type="dxa"/>
            <w:shd w:val="clear" w:color="auto" w:fill="auto"/>
          </w:tcPr>
          <w:p w:rsidR="0076795F" w:rsidRPr="0076795F" w:rsidRDefault="0076795F" w:rsidP="0076795F">
            <w:pPr>
              <w:ind w:firstLine="0"/>
            </w:pPr>
            <w:r>
              <w:t>Duckworth</w:t>
            </w:r>
          </w:p>
        </w:tc>
        <w:tc>
          <w:tcPr>
            <w:tcW w:w="2179" w:type="dxa"/>
            <w:shd w:val="clear" w:color="auto" w:fill="auto"/>
          </w:tcPr>
          <w:p w:rsidR="0076795F" w:rsidRPr="0076795F" w:rsidRDefault="0076795F" w:rsidP="0076795F">
            <w:pPr>
              <w:ind w:firstLine="0"/>
            </w:pPr>
            <w:r>
              <w:t>Elliott</w:t>
            </w:r>
          </w:p>
        </w:tc>
        <w:tc>
          <w:tcPr>
            <w:tcW w:w="2180" w:type="dxa"/>
            <w:shd w:val="clear" w:color="auto" w:fill="auto"/>
          </w:tcPr>
          <w:p w:rsidR="0076795F" w:rsidRPr="0076795F" w:rsidRDefault="0076795F" w:rsidP="0076795F">
            <w:pPr>
              <w:ind w:firstLine="0"/>
            </w:pPr>
            <w:r>
              <w:t>Erickson</w:t>
            </w:r>
          </w:p>
        </w:tc>
      </w:tr>
      <w:tr w:rsidR="0076795F" w:rsidRPr="0076795F" w:rsidTr="0076795F">
        <w:tc>
          <w:tcPr>
            <w:tcW w:w="2179" w:type="dxa"/>
            <w:shd w:val="clear" w:color="auto" w:fill="auto"/>
          </w:tcPr>
          <w:p w:rsidR="0076795F" w:rsidRPr="0076795F" w:rsidRDefault="0076795F" w:rsidP="0076795F">
            <w:pPr>
              <w:ind w:firstLine="0"/>
            </w:pPr>
            <w:r>
              <w:t>Felder</w:t>
            </w:r>
          </w:p>
        </w:tc>
        <w:tc>
          <w:tcPr>
            <w:tcW w:w="2179" w:type="dxa"/>
            <w:shd w:val="clear" w:color="auto" w:fill="auto"/>
          </w:tcPr>
          <w:p w:rsidR="0076795F" w:rsidRPr="0076795F" w:rsidRDefault="0076795F" w:rsidP="0076795F">
            <w:pPr>
              <w:ind w:firstLine="0"/>
            </w:pPr>
            <w:r>
              <w:t>Finlay</w:t>
            </w:r>
          </w:p>
        </w:tc>
        <w:tc>
          <w:tcPr>
            <w:tcW w:w="2180" w:type="dxa"/>
            <w:shd w:val="clear" w:color="auto" w:fill="auto"/>
          </w:tcPr>
          <w:p w:rsidR="0076795F" w:rsidRPr="0076795F" w:rsidRDefault="0076795F" w:rsidP="0076795F">
            <w:pPr>
              <w:ind w:firstLine="0"/>
            </w:pPr>
            <w:r>
              <w:t>Forrest</w:t>
            </w:r>
          </w:p>
        </w:tc>
      </w:tr>
      <w:tr w:rsidR="0076795F" w:rsidRPr="0076795F" w:rsidTr="0076795F">
        <w:tc>
          <w:tcPr>
            <w:tcW w:w="2179" w:type="dxa"/>
            <w:shd w:val="clear" w:color="auto" w:fill="auto"/>
          </w:tcPr>
          <w:p w:rsidR="0076795F" w:rsidRPr="0076795F" w:rsidRDefault="0076795F" w:rsidP="0076795F">
            <w:pPr>
              <w:ind w:firstLine="0"/>
            </w:pPr>
            <w:r>
              <w:t>Forrester</w:t>
            </w:r>
          </w:p>
        </w:tc>
        <w:tc>
          <w:tcPr>
            <w:tcW w:w="2179" w:type="dxa"/>
            <w:shd w:val="clear" w:color="auto" w:fill="auto"/>
          </w:tcPr>
          <w:p w:rsidR="0076795F" w:rsidRPr="0076795F" w:rsidRDefault="0076795F" w:rsidP="0076795F">
            <w:pPr>
              <w:ind w:firstLine="0"/>
            </w:pPr>
            <w:r>
              <w:t>Fry</w:t>
            </w:r>
          </w:p>
        </w:tc>
        <w:tc>
          <w:tcPr>
            <w:tcW w:w="2180" w:type="dxa"/>
            <w:shd w:val="clear" w:color="auto" w:fill="auto"/>
          </w:tcPr>
          <w:p w:rsidR="0076795F" w:rsidRPr="0076795F" w:rsidRDefault="0076795F" w:rsidP="0076795F">
            <w:pPr>
              <w:ind w:firstLine="0"/>
            </w:pPr>
            <w:r>
              <w:t>Funderburk</w:t>
            </w:r>
          </w:p>
        </w:tc>
      </w:tr>
      <w:tr w:rsidR="0076795F" w:rsidRPr="0076795F" w:rsidTr="0076795F">
        <w:tc>
          <w:tcPr>
            <w:tcW w:w="2179" w:type="dxa"/>
            <w:shd w:val="clear" w:color="auto" w:fill="auto"/>
          </w:tcPr>
          <w:p w:rsidR="0076795F" w:rsidRPr="0076795F" w:rsidRDefault="0076795F" w:rsidP="0076795F">
            <w:pPr>
              <w:ind w:firstLine="0"/>
            </w:pPr>
            <w:r>
              <w:t>Gagnon</w:t>
            </w:r>
          </w:p>
        </w:tc>
        <w:tc>
          <w:tcPr>
            <w:tcW w:w="2179" w:type="dxa"/>
            <w:shd w:val="clear" w:color="auto" w:fill="auto"/>
          </w:tcPr>
          <w:p w:rsidR="0076795F" w:rsidRPr="0076795F" w:rsidRDefault="0076795F" w:rsidP="0076795F">
            <w:pPr>
              <w:ind w:firstLine="0"/>
            </w:pPr>
            <w:r>
              <w:t>Hamilton</w:t>
            </w:r>
          </w:p>
        </w:tc>
        <w:tc>
          <w:tcPr>
            <w:tcW w:w="2180" w:type="dxa"/>
            <w:shd w:val="clear" w:color="auto" w:fill="auto"/>
          </w:tcPr>
          <w:p w:rsidR="0076795F" w:rsidRPr="0076795F" w:rsidRDefault="0076795F" w:rsidP="0076795F">
            <w:pPr>
              <w:ind w:firstLine="0"/>
            </w:pPr>
            <w:r>
              <w:t>Hart</w:t>
            </w:r>
          </w:p>
        </w:tc>
      </w:tr>
      <w:tr w:rsidR="0076795F" w:rsidRPr="0076795F" w:rsidTr="0076795F">
        <w:tc>
          <w:tcPr>
            <w:tcW w:w="2179" w:type="dxa"/>
            <w:shd w:val="clear" w:color="auto" w:fill="auto"/>
          </w:tcPr>
          <w:p w:rsidR="0076795F" w:rsidRPr="0076795F" w:rsidRDefault="0076795F" w:rsidP="0076795F">
            <w:pPr>
              <w:ind w:firstLine="0"/>
            </w:pPr>
            <w:r>
              <w:t>Hayes</w:t>
            </w:r>
          </w:p>
        </w:tc>
        <w:tc>
          <w:tcPr>
            <w:tcW w:w="2179" w:type="dxa"/>
            <w:shd w:val="clear" w:color="auto" w:fill="auto"/>
          </w:tcPr>
          <w:p w:rsidR="0076795F" w:rsidRPr="0076795F" w:rsidRDefault="0076795F" w:rsidP="0076795F">
            <w:pPr>
              <w:ind w:firstLine="0"/>
            </w:pPr>
            <w:r>
              <w:t>Henegan</w:t>
            </w:r>
          </w:p>
        </w:tc>
        <w:tc>
          <w:tcPr>
            <w:tcW w:w="2180" w:type="dxa"/>
            <w:shd w:val="clear" w:color="auto" w:fill="auto"/>
          </w:tcPr>
          <w:p w:rsidR="0076795F" w:rsidRPr="0076795F" w:rsidRDefault="0076795F" w:rsidP="0076795F">
            <w:pPr>
              <w:ind w:firstLine="0"/>
            </w:pPr>
            <w:r>
              <w:t>Herbkersman</w:t>
            </w:r>
          </w:p>
        </w:tc>
      </w:tr>
      <w:tr w:rsidR="0076795F" w:rsidRPr="0076795F" w:rsidTr="0076795F">
        <w:tc>
          <w:tcPr>
            <w:tcW w:w="2179" w:type="dxa"/>
            <w:shd w:val="clear" w:color="auto" w:fill="auto"/>
          </w:tcPr>
          <w:p w:rsidR="0076795F" w:rsidRPr="0076795F" w:rsidRDefault="0076795F" w:rsidP="0076795F">
            <w:pPr>
              <w:ind w:firstLine="0"/>
            </w:pPr>
            <w:r>
              <w:t>Hewitt</w:t>
            </w:r>
          </w:p>
        </w:tc>
        <w:tc>
          <w:tcPr>
            <w:tcW w:w="2179" w:type="dxa"/>
            <w:shd w:val="clear" w:color="auto" w:fill="auto"/>
          </w:tcPr>
          <w:p w:rsidR="0076795F" w:rsidRPr="0076795F" w:rsidRDefault="0076795F" w:rsidP="0076795F">
            <w:pPr>
              <w:ind w:firstLine="0"/>
            </w:pPr>
            <w:r>
              <w:t>Hixon</w:t>
            </w:r>
          </w:p>
        </w:tc>
        <w:tc>
          <w:tcPr>
            <w:tcW w:w="2180" w:type="dxa"/>
            <w:shd w:val="clear" w:color="auto" w:fill="auto"/>
          </w:tcPr>
          <w:p w:rsidR="0076795F" w:rsidRPr="0076795F" w:rsidRDefault="0076795F" w:rsidP="0076795F">
            <w:pPr>
              <w:ind w:firstLine="0"/>
            </w:pPr>
            <w:r>
              <w:t>Hosey</w:t>
            </w:r>
          </w:p>
        </w:tc>
      </w:tr>
      <w:tr w:rsidR="0076795F" w:rsidRPr="0076795F" w:rsidTr="0076795F">
        <w:tc>
          <w:tcPr>
            <w:tcW w:w="2179" w:type="dxa"/>
            <w:shd w:val="clear" w:color="auto" w:fill="auto"/>
          </w:tcPr>
          <w:p w:rsidR="0076795F" w:rsidRPr="0076795F" w:rsidRDefault="0076795F" w:rsidP="0076795F">
            <w:pPr>
              <w:ind w:firstLine="0"/>
            </w:pPr>
            <w:r>
              <w:t>Johnson</w:t>
            </w:r>
          </w:p>
        </w:tc>
        <w:tc>
          <w:tcPr>
            <w:tcW w:w="2179" w:type="dxa"/>
            <w:shd w:val="clear" w:color="auto" w:fill="auto"/>
          </w:tcPr>
          <w:p w:rsidR="0076795F" w:rsidRPr="0076795F" w:rsidRDefault="0076795F" w:rsidP="0076795F">
            <w:pPr>
              <w:ind w:firstLine="0"/>
            </w:pPr>
            <w:r>
              <w:t>Jordan</w:t>
            </w:r>
          </w:p>
        </w:tc>
        <w:tc>
          <w:tcPr>
            <w:tcW w:w="2180" w:type="dxa"/>
            <w:shd w:val="clear" w:color="auto" w:fill="auto"/>
          </w:tcPr>
          <w:p w:rsidR="0076795F" w:rsidRPr="0076795F" w:rsidRDefault="0076795F" w:rsidP="0076795F">
            <w:pPr>
              <w:ind w:firstLine="0"/>
            </w:pPr>
            <w:r>
              <w:t>King</w:t>
            </w:r>
          </w:p>
        </w:tc>
      </w:tr>
      <w:tr w:rsidR="0076795F" w:rsidRPr="0076795F" w:rsidTr="0076795F">
        <w:tc>
          <w:tcPr>
            <w:tcW w:w="2179" w:type="dxa"/>
            <w:shd w:val="clear" w:color="auto" w:fill="auto"/>
          </w:tcPr>
          <w:p w:rsidR="0076795F" w:rsidRPr="0076795F" w:rsidRDefault="0076795F" w:rsidP="0076795F">
            <w:pPr>
              <w:ind w:firstLine="0"/>
            </w:pPr>
            <w:r>
              <w:t>Kirby</w:t>
            </w:r>
          </w:p>
        </w:tc>
        <w:tc>
          <w:tcPr>
            <w:tcW w:w="2179" w:type="dxa"/>
            <w:shd w:val="clear" w:color="auto" w:fill="auto"/>
          </w:tcPr>
          <w:p w:rsidR="0076795F" w:rsidRPr="0076795F" w:rsidRDefault="0076795F" w:rsidP="0076795F">
            <w:pPr>
              <w:ind w:firstLine="0"/>
            </w:pPr>
            <w:r>
              <w:t>Loftis</w:t>
            </w:r>
          </w:p>
        </w:tc>
        <w:tc>
          <w:tcPr>
            <w:tcW w:w="2180" w:type="dxa"/>
            <w:shd w:val="clear" w:color="auto" w:fill="auto"/>
          </w:tcPr>
          <w:p w:rsidR="0076795F" w:rsidRPr="0076795F" w:rsidRDefault="0076795F" w:rsidP="0076795F">
            <w:pPr>
              <w:ind w:firstLine="0"/>
            </w:pPr>
            <w:r>
              <w:t>Long</w:t>
            </w:r>
          </w:p>
        </w:tc>
      </w:tr>
      <w:tr w:rsidR="0076795F" w:rsidRPr="0076795F" w:rsidTr="0076795F">
        <w:tc>
          <w:tcPr>
            <w:tcW w:w="2179" w:type="dxa"/>
            <w:shd w:val="clear" w:color="auto" w:fill="auto"/>
          </w:tcPr>
          <w:p w:rsidR="0076795F" w:rsidRPr="0076795F" w:rsidRDefault="0076795F" w:rsidP="0076795F">
            <w:pPr>
              <w:ind w:firstLine="0"/>
            </w:pPr>
            <w:r>
              <w:t>Lowe</w:t>
            </w:r>
          </w:p>
        </w:tc>
        <w:tc>
          <w:tcPr>
            <w:tcW w:w="2179" w:type="dxa"/>
            <w:shd w:val="clear" w:color="auto" w:fill="auto"/>
          </w:tcPr>
          <w:p w:rsidR="0076795F" w:rsidRPr="0076795F" w:rsidRDefault="0076795F" w:rsidP="0076795F">
            <w:pPr>
              <w:ind w:firstLine="0"/>
            </w:pPr>
            <w:r>
              <w:t>Lucas</w:t>
            </w:r>
          </w:p>
        </w:tc>
        <w:tc>
          <w:tcPr>
            <w:tcW w:w="2180" w:type="dxa"/>
            <w:shd w:val="clear" w:color="auto" w:fill="auto"/>
          </w:tcPr>
          <w:p w:rsidR="0076795F" w:rsidRPr="0076795F" w:rsidRDefault="0076795F" w:rsidP="0076795F">
            <w:pPr>
              <w:ind w:firstLine="0"/>
            </w:pPr>
            <w:r>
              <w:t>Mack</w:t>
            </w:r>
          </w:p>
        </w:tc>
      </w:tr>
      <w:tr w:rsidR="0076795F" w:rsidRPr="0076795F" w:rsidTr="0076795F">
        <w:tc>
          <w:tcPr>
            <w:tcW w:w="2179" w:type="dxa"/>
            <w:shd w:val="clear" w:color="auto" w:fill="auto"/>
          </w:tcPr>
          <w:p w:rsidR="0076795F" w:rsidRPr="0076795F" w:rsidRDefault="0076795F" w:rsidP="0076795F">
            <w:pPr>
              <w:ind w:firstLine="0"/>
            </w:pPr>
            <w:r>
              <w:t>Magnuson</w:t>
            </w:r>
          </w:p>
        </w:tc>
        <w:tc>
          <w:tcPr>
            <w:tcW w:w="2179" w:type="dxa"/>
            <w:shd w:val="clear" w:color="auto" w:fill="auto"/>
          </w:tcPr>
          <w:p w:rsidR="0076795F" w:rsidRPr="0076795F" w:rsidRDefault="0076795F" w:rsidP="0076795F">
            <w:pPr>
              <w:ind w:firstLine="0"/>
            </w:pPr>
            <w:r>
              <w:t>Martin</w:t>
            </w:r>
          </w:p>
        </w:tc>
        <w:tc>
          <w:tcPr>
            <w:tcW w:w="2180" w:type="dxa"/>
            <w:shd w:val="clear" w:color="auto" w:fill="auto"/>
          </w:tcPr>
          <w:p w:rsidR="0076795F" w:rsidRPr="0076795F" w:rsidRDefault="0076795F" w:rsidP="0076795F">
            <w:pPr>
              <w:ind w:firstLine="0"/>
            </w:pPr>
            <w:r>
              <w:t>McCoy</w:t>
            </w:r>
          </w:p>
        </w:tc>
      </w:tr>
      <w:tr w:rsidR="0076795F" w:rsidRPr="0076795F" w:rsidTr="0076795F">
        <w:tc>
          <w:tcPr>
            <w:tcW w:w="2179" w:type="dxa"/>
            <w:shd w:val="clear" w:color="auto" w:fill="auto"/>
          </w:tcPr>
          <w:p w:rsidR="0076795F" w:rsidRPr="0076795F" w:rsidRDefault="0076795F" w:rsidP="0076795F">
            <w:pPr>
              <w:ind w:firstLine="0"/>
            </w:pPr>
            <w:r>
              <w:t>McCravy</w:t>
            </w:r>
          </w:p>
        </w:tc>
        <w:tc>
          <w:tcPr>
            <w:tcW w:w="2179" w:type="dxa"/>
            <w:shd w:val="clear" w:color="auto" w:fill="auto"/>
          </w:tcPr>
          <w:p w:rsidR="0076795F" w:rsidRPr="0076795F" w:rsidRDefault="0076795F" w:rsidP="0076795F">
            <w:pPr>
              <w:ind w:firstLine="0"/>
            </w:pPr>
            <w:r>
              <w:t>McEachern</w:t>
            </w:r>
          </w:p>
        </w:tc>
        <w:tc>
          <w:tcPr>
            <w:tcW w:w="2180" w:type="dxa"/>
            <w:shd w:val="clear" w:color="auto" w:fill="auto"/>
          </w:tcPr>
          <w:p w:rsidR="0076795F" w:rsidRPr="0076795F" w:rsidRDefault="0076795F" w:rsidP="0076795F">
            <w:pPr>
              <w:ind w:firstLine="0"/>
            </w:pPr>
            <w:r>
              <w:t>McKnight</w:t>
            </w:r>
          </w:p>
        </w:tc>
      </w:tr>
      <w:tr w:rsidR="0076795F" w:rsidRPr="0076795F" w:rsidTr="0076795F">
        <w:tc>
          <w:tcPr>
            <w:tcW w:w="2179" w:type="dxa"/>
            <w:shd w:val="clear" w:color="auto" w:fill="auto"/>
          </w:tcPr>
          <w:p w:rsidR="0076795F" w:rsidRPr="0076795F" w:rsidRDefault="0076795F" w:rsidP="0076795F">
            <w:pPr>
              <w:ind w:firstLine="0"/>
            </w:pPr>
            <w:r>
              <w:t>D. C. Moss</w:t>
            </w:r>
          </w:p>
        </w:tc>
        <w:tc>
          <w:tcPr>
            <w:tcW w:w="2179" w:type="dxa"/>
            <w:shd w:val="clear" w:color="auto" w:fill="auto"/>
          </w:tcPr>
          <w:p w:rsidR="0076795F" w:rsidRPr="0076795F" w:rsidRDefault="0076795F" w:rsidP="0076795F">
            <w:pPr>
              <w:ind w:firstLine="0"/>
            </w:pPr>
            <w:r>
              <w:t>V. S. Moss</w:t>
            </w:r>
          </w:p>
        </w:tc>
        <w:tc>
          <w:tcPr>
            <w:tcW w:w="2180" w:type="dxa"/>
            <w:shd w:val="clear" w:color="auto" w:fill="auto"/>
          </w:tcPr>
          <w:p w:rsidR="0076795F" w:rsidRPr="0076795F" w:rsidRDefault="0076795F" w:rsidP="0076795F">
            <w:pPr>
              <w:ind w:firstLine="0"/>
            </w:pPr>
            <w:r>
              <w:t>Murphy</w:t>
            </w:r>
          </w:p>
        </w:tc>
      </w:tr>
      <w:tr w:rsidR="0076795F" w:rsidRPr="0076795F" w:rsidTr="0076795F">
        <w:tc>
          <w:tcPr>
            <w:tcW w:w="2179" w:type="dxa"/>
            <w:shd w:val="clear" w:color="auto" w:fill="auto"/>
          </w:tcPr>
          <w:p w:rsidR="0076795F" w:rsidRPr="0076795F" w:rsidRDefault="0076795F" w:rsidP="0076795F">
            <w:pPr>
              <w:ind w:firstLine="0"/>
            </w:pPr>
            <w:r>
              <w:t>B. Newton</w:t>
            </w:r>
          </w:p>
        </w:tc>
        <w:tc>
          <w:tcPr>
            <w:tcW w:w="2179" w:type="dxa"/>
            <w:shd w:val="clear" w:color="auto" w:fill="auto"/>
          </w:tcPr>
          <w:p w:rsidR="0076795F" w:rsidRPr="0076795F" w:rsidRDefault="0076795F" w:rsidP="0076795F">
            <w:pPr>
              <w:ind w:firstLine="0"/>
            </w:pPr>
            <w:r>
              <w:t>Norman</w:t>
            </w:r>
          </w:p>
        </w:tc>
        <w:tc>
          <w:tcPr>
            <w:tcW w:w="2180" w:type="dxa"/>
            <w:shd w:val="clear" w:color="auto" w:fill="auto"/>
          </w:tcPr>
          <w:p w:rsidR="0076795F" w:rsidRPr="0076795F" w:rsidRDefault="0076795F" w:rsidP="0076795F">
            <w:pPr>
              <w:ind w:firstLine="0"/>
            </w:pPr>
            <w:r>
              <w:t>Norrell</w:t>
            </w:r>
          </w:p>
        </w:tc>
      </w:tr>
      <w:tr w:rsidR="0076795F" w:rsidRPr="0076795F" w:rsidTr="0076795F">
        <w:tc>
          <w:tcPr>
            <w:tcW w:w="2179" w:type="dxa"/>
            <w:shd w:val="clear" w:color="auto" w:fill="auto"/>
          </w:tcPr>
          <w:p w:rsidR="0076795F" w:rsidRPr="0076795F" w:rsidRDefault="0076795F" w:rsidP="0076795F">
            <w:pPr>
              <w:ind w:firstLine="0"/>
            </w:pPr>
            <w:r>
              <w:t>Parks</w:t>
            </w:r>
          </w:p>
        </w:tc>
        <w:tc>
          <w:tcPr>
            <w:tcW w:w="2179" w:type="dxa"/>
            <w:shd w:val="clear" w:color="auto" w:fill="auto"/>
          </w:tcPr>
          <w:p w:rsidR="0076795F" w:rsidRPr="0076795F" w:rsidRDefault="0076795F" w:rsidP="0076795F">
            <w:pPr>
              <w:ind w:firstLine="0"/>
            </w:pPr>
            <w:r>
              <w:t>Pitts</w:t>
            </w:r>
          </w:p>
        </w:tc>
        <w:tc>
          <w:tcPr>
            <w:tcW w:w="2180" w:type="dxa"/>
            <w:shd w:val="clear" w:color="auto" w:fill="auto"/>
          </w:tcPr>
          <w:p w:rsidR="0076795F" w:rsidRPr="0076795F" w:rsidRDefault="0076795F" w:rsidP="0076795F">
            <w:pPr>
              <w:ind w:firstLine="0"/>
            </w:pPr>
            <w:r>
              <w:t>Pope</w:t>
            </w:r>
          </w:p>
        </w:tc>
      </w:tr>
      <w:tr w:rsidR="0076795F" w:rsidRPr="0076795F" w:rsidTr="0076795F">
        <w:tc>
          <w:tcPr>
            <w:tcW w:w="2179" w:type="dxa"/>
            <w:shd w:val="clear" w:color="auto" w:fill="auto"/>
          </w:tcPr>
          <w:p w:rsidR="0076795F" w:rsidRPr="0076795F" w:rsidRDefault="0076795F" w:rsidP="0076795F">
            <w:pPr>
              <w:ind w:firstLine="0"/>
            </w:pPr>
            <w:r>
              <w:t>Putnam</w:t>
            </w:r>
          </w:p>
        </w:tc>
        <w:tc>
          <w:tcPr>
            <w:tcW w:w="2179" w:type="dxa"/>
            <w:shd w:val="clear" w:color="auto" w:fill="auto"/>
          </w:tcPr>
          <w:p w:rsidR="0076795F" w:rsidRPr="0076795F" w:rsidRDefault="0076795F" w:rsidP="0076795F">
            <w:pPr>
              <w:ind w:firstLine="0"/>
            </w:pPr>
            <w:r>
              <w:t>Ridgeway</w:t>
            </w:r>
          </w:p>
        </w:tc>
        <w:tc>
          <w:tcPr>
            <w:tcW w:w="2180" w:type="dxa"/>
            <w:shd w:val="clear" w:color="auto" w:fill="auto"/>
          </w:tcPr>
          <w:p w:rsidR="0076795F" w:rsidRPr="0076795F" w:rsidRDefault="0076795F" w:rsidP="0076795F">
            <w:pPr>
              <w:ind w:firstLine="0"/>
            </w:pPr>
            <w:r>
              <w:t>S. Rivers</w:t>
            </w:r>
          </w:p>
        </w:tc>
      </w:tr>
      <w:tr w:rsidR="0076795F" w:rsidRPr="0076795F" w:rsidTr="0076795F">
        <w:tc>
          <w:tcPr>
            <w:tcW w:w="2179" w:type="dxa"/>
            <w:shd w:val="clear" w:color="auto" w:fill="auto"/>
          </w:tcPr>
          <w:p w:rsidR="0076795F" w:rsidRPr="0076795F" w:rsidRDefault="0076795F" w:rsidP="0076795F">
            <w:pPr>
              <w:ind w:firstLine="0"/>
            </w:pPr>
            <w:r>
              <w:t>Robinson-Simpson</w:t>
            </w:r>
          </w:p>
        </w:tc>
        <w:tc>
          <w:tcPr>
            <w:tcW w:w="2179" w:type="dxa"/>
            <w:shd w:val="clear" w:color="auto" w:fill="auto"/>
          </w:tcPr>
          <w:p w:rsidR="0076795F" w:rsidRPr="0076795F" w:rsidRDefault="0076795F" w:rsidP="0076795F">
            <w:pPr>
              <w:ind w:firstLine="0"/>
            </w:pPr>
            <w:r>
              <w:t>Ryhal</w:t>
            </w:r>
          </w:p>
        </w:tc>
        <w:tc>
          <w:tcPr>
            <w:tcW w:w="2180" w:type="dxa"/>
            <w:shd w:val="clear" w:color="auto" w:fill="auto"/>
          </w:tcPr>
          <w:p w:rsidR="0076795F" w:rsidRPr="0076795F" w:rsidRDefault="0076795F" w:rsidP="0076795F">
            <w:pPr>
              <w:ind w:firstLine="0"/>
            </w:pPr>
            <w:r>
              <w:t>Sandifer</w:t>
            </w:r>
          </w:p>
        </w:tc>
      </w:tr>
      <w:tr w:rsidR="0076795F" w:rsidRPr="0076795F" w:rsidTr="0076795F">
        <w:tc>
          <w:tcPr>
            <w:tcW w:w="2179" w:type="dxa"/>
            <w:shd w:val="clear" w:color="auto" w:fill="auto"/>
          </w:tcPr>
          <w:p w:rsidR="0076795F" w:rsidRPr="0076795F" w:rsidRDefault="0076795F" w:rsidP="0076795F">
            <w:pPr>
              <w:ind w:firstLine="0"/>
            </w:pPr>
            <w:r>
              <w:t>Simrill</w:t>
            </w:r>
          </w:p>
        </w:tc>
        <w:tc>
          <w:tcPr>
            <w:tcW w:w="2179" w:type="dxa"/>
            <w:shd w:val="clear" w:color="auto" w:fill="auto"/>
          </w:tcPr>
          <w:p w:rsidR="0076795F" w:rsidRPr="0076795F" w:rsidRDefault="0076795F" w:rsidP="0076795F">
            <w:pPr>
              <w:ind w:firstLine="0"/>
            </w:pPr>
            <w:r>
              <w:t>G. M. Smith</w:t>
            </w:r>
          </w:p>
        </w:tc>
        <w:tc>
          <w:tcPr>
            <w:tcW w:w="2180" w:type="dxa"/>
            <w:shd w:val="clear" w:color="auto" w:fill="auto"/>
          </w:tcPr>
          <w:p w:rsidR="0076795F" w:rsidRPr="0076795F" w:rsidRDefault="0076795F" w:rsidP="0076795F">
            <w:pPr>
              <w:ind w:firstLine="0"/>
            </w:pPr>
            <w:r>
              <w:t>G. R. Smith</w:t>
            </w:r>
          </w:p>
        </w:tc>
      </w:tr>
      <w:tr w:rsidR="0076795F" w:rsidRPr="0076795F" w:rsidTr="0076795F">
        <w:tc>
          <w:tcPr>
            <w:tcW w:w="2179" w:type="dxa"/>
            <w:shd w:val="clear" w:color="auto" w:fill="auto"/>
          </w:tcPr>
          <w:p w:rsidR="0076795F" w:rsidRPr="0076795F" w:rsidRDefault="0076795F" w:rsidP="0076795F">
            <w:pPr>
              <w:ind w:firstLine="0"/>
            </w:pPr>
            <w:r>
              <w:t>Sottile</w:t>
            </w:r>
          </w:p>
        </w:tc>
        <w:tc>
          <w:tcPr>
            <w:tcW w:w="2179" w:type="dxa"/>
            <w:shd w:val="clear" w:color="auto" w:fill="auto"/>
          </w:tcPr>
          <w:p w:rsidR="0076795F" w:rsidRPr="0076795F" w:rsidRDefault="0076795F" w:rsidP="0076795F">
            <w:pPr>
              <w:ind w:firstLine="0"/>
            </w:pPr>
            <w:r>
              <w:t>Spires</w:t>
            </w:r>
          </w:p>
        </w:tc>
        <w:tc>
          <w:tcPr>
            <w:tcW w:w="2180" w:type="dxa"/>
            <w:shd w:val="clear" w:color="auto" w:fill="auto"/>
          </w:tcPr>
          <w:p w:rsidR="0076795F" w:rsidRPr="0076795F" w:rsidRDefault="0076795F" w:rsidP="0076795F">
            <w:pPr>
              <w:ind w:firstLine="0"/>
            </w:pPr>
            <w:r>
              <w:t>Stavrinakis</w:t>
            </w:r>
          </w:p>
        </w:tc>
      </w:tr>
      <w:tr w:rsidR="0076795F" w:rsidRPr="0076795F" w:rsidTr="0076795F">
        <w:tc>
          <w:tcPr>
            <w:tcW w:w="2179" w:type="dxa"/>
            <w:shd w:val="clear" w:color="auto" w:fill="auto"/>
          </w:tcPr>
          <w:p w:rsidR="0076795F" w:rsidRPr="0076795F" w:rsidRDefault="0076795F" w:rsidP="0076795F">
            <w:pPr>
              <w:ind w:firstLine="0"/>
            </w:pPr>
            <w:r>
              <w:t>Tallon</w:t>
            </w:r>
          </w:p>
        </w:tc>
        <w:tc>
          <w:tcPr>
            <w:tcW w:w="2179" w:type="dxa"/>
            <w:shd w:val="clear" w:color="auto" w:fill="auto"/>
          </w:tcPr>
          <w:p w:rsidR="0076795F" w:rsidRPr="0076795F" w:rsidRDefault="0076795F" w:rsidP="0076795F">
            <w:pPr>
              <w:ind w:firstLine="0"/>
            </w:pPr>
            <w:r>
              <w:t>Taylor</w:t>
            </w:r>
          </w:p>
        </w:tc>
        <w:tc>
          <w:tcPr>
            <w:tcW w:w="2180" w:type="dxa"/>
            <w:shd w:val="clear" w:color="auto" w:fill="auto"/>
          </w:tcPr>
          <w:p w:rsidR="0076795F" w:rsidRPr="0076795F" w:rsidRDefault="0076795F" w:rsidP="0076795F">
            <w:pPr>
              <w:ind w:firstLine="0"/>
            </w:pPr>
            <w:r>
              <w:t>Thayer</w:t>
            </w:r>
          </w:p>
        </w:tc>
      </w:tr>
      <w:tr w:rsidR="0076795F" w:rsidRPr="0076795F" w:rsidTr="0076795F">
        <w:tc>
          <w:tcPr>
            <w:tcW w:w="2179" w:type="dxa"/>
            <w:shd w:val="clear" w:color="auto" w:fill="auto"/>
          </w:tcPr>
          <w:p w:rsidR="0076795F" w:rsidRPr="0076795F" w:rsidRDefault="0076795F" w:rsidP="0076795F">
            <w:pPr>
              <w:ind w:firstLine="0"/>
            </w:pPr>
            <w:r>
              <w:t>Toole</w:t>
            </w:r>
          </w:p>
        </w:tc>
        <w:tc>
          <w:tcPr>
            <w:tcW w:w="2179" w:type="dxa"/>
            <w:shd w:val="clear" w:color="auto" w:fill="auto"/>
          </w:tcPr>
          <w:p w:rsidR="0076795F" w:rsidRPr="0076795F" w:rsidRDefault="0076795F" w:rsidP="0076795F">
            <w:pPr>
              <w:ind w:firstLine="0"/>
            </w:pPr>
            <w:r>
              <w:t>Weeks</w:t>
            </w:r>
          </w:p>
        </w:tc>
        <w:tc>
          <w:tcPr>
            <w:tcW w:w="2180" w:type="dxa"/>
            <w:shd w:val="clear" w:color="auto" w:fill="auto"/>
          </w:tcPr>
          <w:p w:rsidR="0076795F" w:rsidRPr="0076795F" w:rsidRDefault="0076795F" w:rsidP="0076795F">
            <w:pPr>
              <w:ind w:firstLine="0"/>
            </w:pPr>
            <w:r>
              <w:t>West</w:t>
            </w:r>
          </w:p>
        </w:tc>
      </w:tr>
      <w:tr w:rsidR="0076795F" w:rsidRPr="0076795F" w:rsidTr="0076795F">
        <w:tc>
          <w:tcPr>
            <w:tcW w:w="2179" w:type="dxa"/>
            <w:shd w:val="clear" w:color="auto" w:fill="auto"/>
          </w:tcPr>
          <w:p w:rsidR="0076795F" w:rsidRPr="0076795F" w:rsidRDefault="0076795F" w:rsidP="0076795F">
            <w:pPr>
              <w:keepNext/>
              <w:ind w:firstLine="0"/>
            </w:pPr>
            <w:r>
              <w:t>Wheeler</w:t>
            </w:r>
          </w:p>
        </w:tc>
        <w:tc>
          <w:tcPr>
            <w:tcW w:w="2179" w:type="dxa"/>
            <w:shd w:val="clear" w:color="auto" w:fill="auto"/>
          </w:tcPr>
          <w:p w:rsidR="0076795F" w:rsidRPr="0076795F" w:rsidRDefault="0076795F" w:rsidP="0076795F">
            <w:pPr>
              <w:keepNext/>
              <w:ind w:firstLine="0"/>
            </w:pPr>
            <w:r>
              <w:t>White</w:t>
            </w:r>
          </w:p>
        </w:tc>
        <w:tc>
          <w:tcPr>
            <w:tcW w:w="2180" w:type="dxa"/>
            <w:shd w:val="clear" w:color="auto" w:fill="auto"/>
          </w:tcPr>
          <w:p w:rsidR="0076795F" w:rsidRPr="0076795F" w:rsidRDefault="0076795F" w:rsidP="0076795F">
            <w:pPr>
              <w:keepNext/>
              <w:ind w:firstLine="0"/>
            </w:pPr>
            <w:r>
              <w:t>Whitmire</w:t>
            </w:r>
          </w:p>
        </w:tc>
      </w:tr>
      <w:tr w:rsidR="0076795F" w:rsidRPr="0076795F" w:rsidTr="0076795F">
        <w:tc>
          <w:tcPr>
            <w:tcW w:w="2179" w:type="dxa"/>
            <w:shd w:val="clear" w:color="auto" w:fill="auto"/>
          </w:tcPr>
          <w:p w:rsidR="0076795F" w:rsidRPr="0076795F" w:rsidRDefault="0076795F" w:rsidP="0076795F">
            <w:pPr>
              <w:keepNext/>
              <w:ind w:firstLine="0"/>
            </w:pPr>
            <w:r>
              <w:t>Williams</w:t>
            </w:r>
          </w:p>
        </w:tc>
        <w:tc>
          <w:tcPr>
            <w:tcW w:w="2179" w:type="dxa"/>
            <w:shd w:val="clear" w:color="auto" w:fill="auto"/>
          </w:tcPr>
          <w:p w:rsidR="0076795F" w:rsidRPr="0076795F" w:rsidRDefault="0076795F" w:rsidP="0076795F">
            <w:pPr>
              <w:keepNext/>
              <w:ind w:firstLine="0"/>
            </w:pPr>
            <w:r>
              <w:t>Willis</w:t>
            </w:r>
          </w:p>
        </w:tc>
        <w:tc>
          <w:tcPr>
            <w:tcW w:w="2180" w:type="dxa"/>
            <w:shd w:val="clear" w:color="auto" w:fill="auto"/>
          </w:tcPr>
          <w:p w:rsidR="0076795F" w:rsidRPr="0076795F" w:rsidRDefault="0076795F" w:rsidP="0076795F">
            <w:pPr>
              <w:keepNext/>
              <w:ind w:firstLine="0"/>
            </w:pPr>
            <w:r>
              <w:t>Yow</w:t>
            </w:r>
          </w:p>
        </w:tc>
      </w:tr>
    </w:tbl>
    <w:p w:rsidR="0076795F" w:rsidRDefault="0076795F" w:rsidP="0076795F"/>
    <w:p w:rsidR="0076795F" w:rsidRDefault="0076795F" w:rsidP="0076795F">
      <w:pPr>
        <w:jc w:val="center"/>
        <w:rPr>
          <w:b/>
        </w:rPr>
      </w:pPr>
      <w:r w:rsidRPr="0076795F">
        <w:rPr>
          <w:b/>
        </w:rPr>
        <w:t>Total--90</w:t>
      </w:r>
    </w:p>
    <w:p w:rsidR="0076795F" w:rsidRDefault="0076795F" w:rsidP="0076795F">
      <w:pPr>
        <w:jc w:val="center"/>
        <w:rPr>
          <w:b/>
        </w:rPr>
      </w:pPr>
    </w:p>
    <w:p w:rsidR="0076795F" w:rsidRDefault="0076795F" w:rsidP="0076795F">
      <w:pPr>
        <w:ind w:firstLine="0"/>
      </w:pPr>
      <w:r w:rsidRPr="0076795F">
        <w:t xml:space="preserve"> </w:t>
      </w:r>
      <w:r>
        <w:t>Those who voted in the negative are:</w:t>
      </w:r>
    </w:p>
    <w:p w:rsidR="0076795F" w:rsidRDefault="0076795F" w:rsidP="0076795F"/>
    <w:p w:rsidR="0076795F" w:rsidRDefault="0076795F" w:rsidP="0076795F">
      <w:pPr>
        <w:jc w:val="center"/>
        <w:rPr>
          <w:b/>
        </w:rPr>
      </w:pPr>
      <w:r w:rsidRPr="0076795F">
        <w:rPr>
          <w:b/>
        </w:rPr>
        <w:t>Total--0</w:t>
      </w:r>
    </w:p>
    <w:p w:rsidR="0076795F" w:rsidRDefault="0076795F" w:rsidP="0076795F">
      <w:pPr>
        <w:jc w:val="center"/>
        <w:rPr>
          <w:b/>
        </w:rPr>
      </w:pPr>
    </w:p>
    <w:p w:rsidR="0076795F" w:rsidRDefault="0076795F" w:rsidP="0076795F">
      <w:r>
        <w:t>So, the Bill, as amended, was read the second time and ordered to third reading.</w:t>
      </w:r>
    </w:p>
    <w:p w:rsidR="0076795F" w:rsidRDefault="0076795F" w:rsidP="0076795F"/>
    <w:p w:rsidR="0076795F" w:rsidRDefault="0076795F" w:rsidP="0076795F">
      <w:r>
        <w:t>Rep. BURNS moved that the House do now adjourn, which was agreed to.</w:t>
      </w:r>
    </w:p>
    <w:p w:rsidR="0076795F" w:rsidRDefault="0076795F" w:rsidP="0076795F"/>
    <w:p w:rsidR="003817AC" w:rsidRDefault="003817AC">
      <w:pPr>
        <w:ind w:firstLine="0"/>
        <w:jc w:val="left"/>
        <w:rPr>
          <w:b/>
        </w:rPr>
      </w:pPr>
      <w:r>
        <w:rPr>
          <w:b/>
        </w:rPr>
        <w:br w:type="page"/>
      </w:r>
    </w:p>
    <w:p w:rsidR="0076795F" w:rsidRDefault="0076795F" w:rsidP="0076795F">
      <w:pPr>
        <w:keepNext/>
        <w:jc w:val="center"/>
        <w:rPr>
          <w:b/>
        </w:rPr>
      </w:pPr>
      <w:r w:rsidRPr="0076795F">
        <w:rPr>
          <w:b/>
        </w:rPr>
        <w:t>RETURNED WITH CONCURRENCE</w:t>
      </w:r>
    </w:p>
    <w:p w:rsidR="0076795F" w:rsidRDefault="0076795F" w:rsidP="0076795F">
      <w:r>
        <w:t>The Senate returned to the House with concurrence the following:</w:t>
      </w:r>
    </w:p>
    <w:p w:rsidR="0076795F" w:rsidRDefault="0076795F" w:rsidP="0076795F">
      <w:bookmarkStart w:id="77" w:name="include_clip_start_146"/>
      <w:bookmarkEnd w:id="77"/>
    </w:p>
    <w:p w:rsidR="0076795F" w:rsidRDefault="0076795F" w:rsidP="0076795F">
      <w:r>
        <w:t>H. 3510 -- Reps. Caskey, Atwater, Ballentine, Forrest, Huggins, Ott, Quinn, Spires, Toole, Alexander, Allison, Anderson, Anthony, Arrington, Atkinson, Bales, Bamberg, Bannister, Bedingfield, Bennett, Bernstein, Blackwell, Bowers, Bradley, Brown, Burns, Chumley, Clary, Clemmons, Clyburn, Cobb-Hunter, Cogswell, Cole, Collins, Crawford, Crosby, Daning, Davis, Delleney, Dillard, Douglas, Duckworth, Elliott, Erickson, Felder, Finlay,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Neal, B. Newton, W. Newton, Norman, Norrell, Parks, Pitts, Pope, Putnam, Ridgeway, M. Rivers, S. Rivers, Robinson-Simpson, Rutherford, Ryhal, Sandifer, Simrill, G. M. Smith, G. R. Smith, J. E. Smith, Sottile, Stavrinakis, Stringer, Tallon, Taylor, Thayer, Thigpen, Weeks, West, Wheeler, Whipper, White, Whitmire, Williams, Willis and Yow: A CONCURRENT RESOLUTION TO HONOR DONALD VINSON MYERS ON THE OCCASION OF HIS RECENT RETIREMENT AS SOLICITOR OF THE ELEVENTH JUDICIAL CIRCUIT AND TO EXTEND DEEP APPRECIATION FOR HIS OVER FORTY YEARS OF DEDICATION TO PROVIDING JUSTICE FOR THE PEOPLE OF OUR GREAT STATE.</w:t>
      </w:r>
    </w:p>
    <w:p w:rsidR="0076795F" w:rsidRDefault="0076795F" w:rsidP="0076795F">
      <w:bookmarkStart w:id="78" w:name="include_clip_end_146"/>
      <w:bookmarkStart w:id="79" w:name="include_clip_start_147"/>
      <w:bookmarkEnd w:id="78"/>
      <w:bookmarkEnd w:id="79"/>
    </w:p>
    <w:p w:rsidR="0076795F" w:rsidRDefault="0076795F" w:rsidP="0076795F">
      <w:r>
        <w:t>H. 3498 -- Reps. Hewitt, Fry,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Funderburk, Gagnon, Gilliard, Govan, Hamilton, Hardee, Hart, Hayes, Henderson, Henegan, Herbkersman,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HONOR H. WESLEY GORDON, JR., FOR HIS MORE THAN FIFTY YEARS OF DEDICATED SERVICE TO THE MURRELLS INLET-GARDEN CITY FIRE DISTRICT BOARD OF DIRECTORS.</w:t>
      </w:r>
    </w:p>
    <w:p w:rsidR="00D17D8D" w:rsidRDefault="00D17D8D" w:rsidP="0076795F">
      <w:bookmarkStart w:id="80" w:name="include_clip_end_147"/>
      <w:bookmarkStart w:id="81" w:name="include_clip_start_148"/>
      <w:bookmarkEnd w:id="80"/>
      <w:bookmarkEnd w:id="81"/>
    </w:p>
    <w:p w:rsidR="0076795F" w:rsidRDefault="0076795F" w:rsidP="0076795F">
      <w:r>
        <w:t>H. 3532 -- Reps. Atkinson, Alexander, Allison, Anderson, Anthony, Arrington,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COMMEND THE OWNERS AND EMPLOYEES OF BARRINGER'S JEWELERS, INC., IN MARION COUNTY FOR OUTSTANDING SERVICE TO THEIR COMMUNITY AND TO CONGRATULATE THEM AS THEY CELEBRATE THE SEVENTIETH ANNIVERSARY OF PROVIDING PERSONALIZED CUSTOMER SERVICE IN THE SALE OF QUALITY JEWELRY.</w:t>
      </w:r>
    </w:p>
    <w:p w:rsidR="0076795F" w:rsidRDefault="0076795F" w:rsidP="0076795F">
      <w:bookmarkStart w:id="82" w:name="include_clip_end_148"/>
      <w:bookmarkEnd w:id="82"/>
    </w:p>
    <w:p w:rsidR="0076795F" w:rsidRDefault="0076795F" w:rsidP="0076795F">
      <w:pPr>
        <w:keepNext/>
        <w:pBdr>
          <w:top w:val="single" w:sz="4" w:space="1" w:color="auto"/>
          <w:left w:val="single" w:sz="4" w:space="4" w:color="auto"/>
          <w:right w:val="single" w:sz="4" w:space="4" w:color="auto"/>
          <w:between w:val="single" w:sz="4" w:space="1" w:color="auto"/>
          <w:bar w:val="single" w:sz="4" w:color="auto"/>
        </w:pBdr>
        <w:jc w:val="center"/>
        <w:rPr>
          <w:b/>
        </w:rPr>
      </w:pPr>
      <w:r w:rsidRPr="0076795F">
        <w:rPr>
          <w:b/>
        </w:rPr>
        <w:t>ADJOURNMENT</w:t>
      </w:r>
    </w:p>
    <w:p w:rsidR="0076795F" w:rsidRDefault="0076795F" w:rsidP="0076795F">
      <w:pPr>
        <w:keepNext/>
        <w:pBdr>
          <w:left w:val="single" w:sz="4" w:space="4" w:color="auto"/>
          <w:right w:val="single" w:sz="4" w:space="4" w:color="auto"/>
          <w:between w:val="single" w:sz="4" w:space="1" w:color="auto"/>
          <w:bar w:val="single" w:sz="4" w:color="auto"/>
        </w:pBdr>
      </w:pPr>
      <w:r>
        <w:t>At 1:07 p.m. the House, in accordance with the motion of Rep. FELDER, adjourned in memory of Harry John "Buzz" Krause, to meet at 2:00 p.m. tomorrow.</w:t>
      </w:r>
    </w:p>
    <w:p w:rsidR="007547DA" w:rsidRPr="007547DA" w:rsidRDefault="0076795F" w:rsidP="008D5C96">
      <w:pPr>
        <w:pBdr>
          <w:left w:val="single" w:sz="4" w:space="4" w:color="auto"/>
          <w:bottom w:val="single" w:sz="4" w:space="1" w:color="auto"/>
          <w:right w:val="single" w:sz="4" w:space="4" w:color="auto"/>
          <w:between w:val="single" w:sz="4" w:space="1" w:color="auto"/>
          <w:bar w:val="single" w:sz="4" w:color="auto"/>
        </w:pBdr>
        <w:jc w:val="center"/>
        <w:rPr>
          <w:sz w:val="20"/>
        </w:rPr>
      </w:pPr>
      <w:r>
        <w:t>***</w:t>
      </w:r>
    </w:p>
    <w:sectPr w:rsidR="007547DA" w:rsidRPr="007547DA" w:rsidSect="001D1EA4">
      <w:headerReference w:type="default" r:id="rId8"/>
      <w:footerReference w:type="default" r:id="rId9"/>
      <w:headerReference w:type="first" r:id="rId10"/>
      <w:footerReference w:type="first" r:id="rId11"/>
      <w:pgSz w:w="12240" w:h="15840" w:code="1"/>
      <w:pgMar w:top="1008" w:right="4694" w:bottom="3499" w:left="1224" w:header="1008" w:footer="3499" w:gutter="0"/>
      <w:pgNumType w:start="83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CA1" w:rsidRDefault="007C2CA1">
      <w:r>
        <w:separator/>
      </w:r>
    </w:p>
  </w:endnote>
  <w:endnote w:type="continuationSeparator" w:id="0">
    <w:p w:rsidR="007C2CA1" w:rsidRDefault="007C2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198836"/>
      <w:docPartObj>
        <w:docPartGallery w:val="Page Numbers (Bottom of Page)"/>
        <w:docPartUnique/>
      </w:docPartObj>
    </w:sdtPr>
    <w:sdtEndPr>
      <w:rPr>
        <w:noProof/>
      </w:rPr>
    </w:sdtEndPr>
    <w:sdtContent>
      <w:p w:rsidR="007C2CA1" w:rsidRDefault="007C2CA1">
        <w:pPr>
          <w:pStyle w:val="Footer"/>
          <w:jc w:val="center"/>
        </w:pPr>
        <w:r>
          <w:fldChar w:fldCharType="begin"/>
        </w:r>
        <w:r>
          <w:instrText xml:space="preserve"> PAGE   \* MERGEFORMAT </w:instrText>
        </w:r>
        <w:r>
          <w:fldChar w:fldCharType="separate"/>
        </w:r>
        <w:r w:rsidR="001D1EA4">
          <w:rPr>
            <w:noProof/>
          </w:rPr>
          <w:t>864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7176006"/>
      <w:docPartObj>
        <w:docPartGallery w:val="Page Numbers (Bottom of Page)"/>
        <w:docPartUnique/>
      </w:docPartObj>
    </w:sdtPr>
    <w:sdtEndPr>
      <w:rPr>
        <w:noProof/>
      </w:rPr>
    </w:sdtEndPr>
    <w:sdtContent>
      <w:p w:rsidR="007C2CA1" w:rsidRDefault="003817AC" w:rsidP="003817AC">
        <w:pPr>
          <w:pStyle w:val="Footer"/>
          <w:jc w:val="center"/>
        </w:pPr>
        <w:r>
          <w:fldChar w:fldCharType="begin"/>
        </w:r>
        <w:r>
          <w:instrText xml:space="preserve"> PAGE   \* MERGEFORMAT </w:instrText>
        </w:r>
        <w:r>
          <w:fldChar w:fldCharType="separate"/>
        </w:r>
        <w:r w:rsidR="00782E1C">
          <w:rPr>
            <w:noProof/>
          </w:rPr>
          <w:t>830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CA1" w:rsidRDefault="007C2CA1">
      <w:r>
        <w:separator/>
      </w:r>
    </w:p>
  </w:footnote>
  <w:footnote w:type="continuationSeparator" w:id="0">
    <w:p w:rsidR="007C2CA1" w:rsidRDefault="007C2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7BE" w:rsidRDefault="005557BE" w:rsidP="005557BE">
    <w:pPr>
      <w:pStyle w:val="Header"/>
      <w:jc w:val="center"/>
      <w:rPr>
        <w:b/>
      </w:rPr>
    </w:pPr>
    <w:r>
      <w:rPr>
        <w:b/>
      </w:rPr>
      <w:t>TUESDAY, JANUARY 24, 2017</w:t>
    </w:r>
  </w:p>
  <w:p w:rsidR="007C2CA1" w:rsidRDefault="007C2C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CA1" w:rsidRDefault="007C2CA1" w:rsidP="00A87392">
    <w:pPr>
      <w:pStyle w:val="Header"/>
      <w:jc w:val="center"/>
      <w:rPr>
        <w:b/>
      </w:rPr>
    </w:pPr>
    <w:r>
      <w:rPr>
        <w:b/>
      </w:rPr>
      <w:t>Tuesday, January 24, 2017</w:t>
    </w:r>
  </w:p>
  <w:p w:rsidR="007C2CA1" w:rsidRDefault="007C2CA1" w:rsidP="00A87392">
    <w:pPr>
      <w:pStyle w:val="Header"/>
      <w:jc w:val="center"/>
      <w:rPr>
        <w:b/>
      </w:rPr>
    </w:pPr>
    <w:r>
      <w:rPr>
        <w:b/>
      </w:rPr>
      <w:t>(Statewide Session)</w:t>
    </w:r>
  </w:p>
  <w:p w:rsidR="007C2CA1" w:rsidRPr="00A87392" w:rsidRDefault="007C2CA1" w:rsidP="00A873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95F"/>
    <w:rsid w:val="000268A8"/>
    <w:rsid w:val="001D1EA4"/>
    <w:rsid w:val="00367F6E"/>
    <w:rsid w:val="00374FC3"/>
    <w:rsid w:val="003817AC"/>
    <w:rsid w:val="00476ABB"/>
    <w:rsid w:val="005557BE"/>
    <w:rsid w:val="005F407A"/>
    <w:rsid w:val="007547DA"/>
    <w:rsid w:val="0076795F"/>
    <w:rsid w:val="00782E1C"/>
    <w:rsid w:val="007C2CA1"/>
    <w:rsid w:val="008D5C96"/>
    <w:rsid w:val="00A87392"/>
    <w:rsid w:val="00CF5573"/>
    <w:rsid w:val="00D1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753B0251-9D09-4297-B41A-BCB0E226D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BodyText">
    <w:name w:val="Body Text"/>
    <w:basedOn w:val="Normal"/>
    <w:link w:val="BodyTextChar"/>
    <w:uiPriority w:val="1"/>
    <w:qFormat/>
    <w:rsid w:val="0076795F"/>
    <w:pPr>
      <w:widowControl w:val="0"/>
      <w:ind w:left="213" w:firstLine="0"/>
      <w:jc w:val="left"/>
    </w:pPr>
    <w:rPr>
      <w:sz w:val="24"/>
      <w:szCs w:val="24"/>
    </w:rPr>
  </w:style>
  <w:style w:type="character" w:customStyle="1" w:styleId="BodyTextChar">
    <w:name w:val="Body Text Char"/>
    <w:basedOn w:val="DefaultParagraphFont"/>
    <w:link w:val="BodyText"/>
    <w:uiPriority w:val="1"/>
    <w:rsid w:val="0076795F"/>
    <w:rPr>
      <w:sz w:val="24"/>
      <w:szCs w:val="24"/>
    </w:rPr>
  </w:style>
  <w:style w:type="paragraph" w:styleId="NoSpacing">
    <w:name w:val="No Spacing"/>
    <w:uiPriority w:val="1"/>
    <w:qFormat/>
    <w:rsid w:val="0076795F"/>
    <w:rPr>
      <w:rFonts w:ascii="Calibri" w:hAnsi="Calibri"/>
      <w:sz w:val="24"/>
      <w:szCs w:val="24"/>
    </w:rPr>
  </w:style>
  <w:style w:type="paragraph" w:styleId="Title">
    <w:name w:val="Title"/>
    <w:basedOn w:val="Normal"/>
    <w:link w:val="TitleChar"/>
    <w:qFormat/>
    <w:rsid w:val="0076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6795F"/>
    <w:rPr>
      <w:b/>
      <w:sz w:val="30"/>
    </w:rPr>
  </w:style>
  <w:style w:type="paragraph" w:customStyle="1" w:styleId="Cover1">
    <w:name w:val="Cover1"/>
    <w:basedOn w:val="Normal"/>
    <w:rsid w:val="00767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6795F"/>
    <w:pPr>
      <w:ind w:firstLine="0"/>
      <w:jc w:val="left"/>
    </w:pPr>
    <w:rPr>
      <w:sz w:val="20"/>
    </w:rPr>
  </w:style>
  <w:style w:type="paragraph" w:customStyle="1" w:styleId="Cover3">
    <w:name w:val="Cover3"/>
    <w:basedOn w:val="Normal"/>
    <w:rsid w:val="0076795F"/>
    <w:pPr>
      <w:ind w:firstLine="0"/>
      <w:jc w:val="center"/>
    </w:pPr>
    <w:rPr>
      <w:b/>
    </w:rPr>
  </w:style>
  <w:style w:type="paragraph" w:customStyle="1" w:styleId="Cover4">
    <w:name w:val="Cover4"/>
    <w:basedOn w:val="Cover1"/>
    <w:rsid w:val="0076795F"/>
    <w:pPr>
      <w:keepNext/>
    </w:pPr>
    <w:rPr>
      <w:b/>
      <w:sz w:val="20"/>
    </w:rPr>
  </w:style>
  <w:style w:type="paragraph" w:styleId="BalloonText">
    <w:name w:val="Balloon Text"/>
    <w:basedOn w:val="Normal"/>
    <w:link w:val="BalloonTextChar"/>
    <w:uiPriority w:val="99"/>
    <w:semiHidden/>
    <w:unhideWhenUsed/>
    <w:rsid w:val="00374F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FC3"/>
    <w:rPr>
      <w:rFonts w:ascii="Segoe UI" w:hAnsi="Segoe UI" w:cs="Segoe UI"/>
      <w:sz w:val="18"/>
      <w:szCs w:val="18"/>
    </w:rPr>
  </w:style>
  <w:style w:type="character" w:customStyle="1" w:styleId="FooterChar">
    <w:name w:val="Footer Char"/>
    <w:basedOn w:val="DefaultParagraphFont"/>
    <w:link w:val="Footer"/>
    <w:uiPriority w:val="99"/>
    <w:rsid w:val="00A87392"/>
    <w:rPr>
      <w:sz w:val="22"/>
    </w:rPr>
  </w:style>
  <w:style w:type="character" w:customStyle="1" w:styleId="HeaderChar">
    <w:name w:val="Header Char"/>
    <w:basedOn w:val="DefaultParagraphFont"/>
    <w:link w:val="Header"/>
    <w:uiPriority w:val="99"/>
    <w:rsid w:val="005557B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07A81-C4A9-4745-BABD-D8CDEC8F8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9AF0DD42.dotm</Template>
  <TotalTime>19</TotalTime>
  <Pages>2</Pages>
  <Words>8190</Words>
  <Characters>46255</Characters>
  <Application>Microsoft Office Word</Application>
  <DocSecurity>0</DocSecurity>
  <Lines>1578</Lines>
  <Paragraphs>675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1/24/2017 - South Carolina Legislature Online</dc:title>
  <dc:subject/>
  <dc:creator>%USERNAME%</dc:creator>
  <cp:keywords/>
  <dc:description/>
  <cp:lastModifiedBy>Stephanie Doherty</cp:lastModifiedBy>
  <cp:revision>9</cp:revision>
  <cp:lastPrinted>2017-02-24T20:36:00Z</cp:lastPrinted>
  <dcterms:created xsi:type="dcterms:W3CDTF">2017-02-24T20:19:00Z</dcterms:created>
  <dcterms:modified xsi:type="dcterms:W3CDTF">2018-01-31T16:07:00Z</dcterms:modified>
</cp:coreProperties>
</file>