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B95" w:rsidRDefault="00234B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4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46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3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B748F">
        <w:t>HONOR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801E31">
        <w:rPr>
          <w:color w:val="000000" w:themeColor="text1"/>
          <w:u w:color="000000" w:themeColor="text1"/>
        </w:rPr>
        <w:t xml:space="preserve">THE REVEREND </w:t>
      </w:r>
      <w:r w:rsidR="00AB748F">
        <w:rPr>
          <w:color w:val="000000" w:themeColor="text1"/>
          <w:u w:color="000000" w:themeColor="text1"/>
        </w:rPr>
        <w:t xml:space="preserve">DR. JAMES W. ABRAMS, JR., PASTOR </w:t>
      </w:r>
      <w:r w:rsidR="00AB748F" w:rsidRPr="006437EE">
        <w:rPr>
          <w:color w:val="000000" w:themeColor="text1"/>
          <w:u w:color="000000" w:themeColor="text1"/>
        </w:rPr>
        <w:t xml:space="preserve">OF </w:t>
      </w:r>
      <w:r w:rsidR="00AB748F">
        <w:rPr>
          <w:color w:val="000000" w:themeColor="text1"/>
          <w:u w:color="000000" w:themeColor="text1"/>
        </w:rPr>
        <w:t xml:space="preserve">ST. JAMES BAPTIST </w:t>
      </w:r>
      <w:r w:rsidR="00AB748F" w:rsidRPr="006437EE">
        <w:rPr>
          <w:color w:val="000000" w:themeColor="text1"/>
          <w:u w:color="000000" w:themeColor="text1"/>
        </w:rPr>
        <w:t xml:space="preserve">CHURCH IN </w:t>
      </w:r>
      <w:r w:rsidR="00AB748F">
        <w:rPr>
          <w:color w:val="000000" w:themeColor="text1"/>
          <w:u w:color="000000" w:themeColor="text1"/>
        </w:rPr>
        <w:t>HOPKINS</w:t>
      </w:r>
      <w:r w:rsidR="00801E31">
        <w:rPr>
          <w:color w:val="000000" w:themeColor="text1"/>
          <w:u w:color="000000" w:themeColor="text1"/>
        </w:rPr>
        <w:t>,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AB748F">
        <w:rPr>
          <w:color w:val="000000" w:themeColor="text1"/>
          <w:u w:color="000000" w:themeColor="text1"/>
        </w:rPr>
        <w:t xml:space="preserve">ON THE OCCASION OF HIS THIRTIETH ANNIVERSARY OF GOSPEL MINISTRY AT ST. JAMES </w:t>
      </w:r>
      <w:r w:rsidR="00AB748F" w:rsidRPr="006437EE">
        <w:rPr>
          <w:color w:val="000000" w:themeColor="text1"/>
          <w:u w:color="000000" w:themeColor="text1"/>
        </w:rPr>
        <w:t xml:space="preserve">AND TO </w:t>
      </w:r>
      <w:r w:rsidR="00AB748F">
        <w:rPr>
          <w:color w:val="000000" w:themeColor="text1"/>
          <w:u w:color="000000" w:themeColor="text1"/>
        </w:rPr>
        <w:t>WISH HIM GOD</w:t>
      </w:r>
      <w:r w:rsidR="00E304F7" w:rsidRPr="00E304F7">
        <w:rPr>
          <w:color w:val="000000" w:themeColor="text1"/>
          <w:u w:color="000000" w:themeColor="text1"/>
        </w:rPr>
        <w:t>’</w:t>
      </w:r>
      <w:r w:rsidR="00AB748F">
        <w:rPr>
          <w:color w:val="000000" w:themeColor="text1"/>
          <w:u w:color="000000" w:themeColor="text1"/>
        </w:rPr>
        <w:t>S RICHEST BLESSINGS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AB748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ECA" w:rsidRDefault="007E464C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ECA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7E6ECA">
        <w:rPr>
          <w:color w:val="000000" w:themeColor="text1"/>
          <w:u w:color="000000" w:themeColor="text1"/>
        </w:rPr>
        <w:t xml:space="preserve">South Carolina </w:t>
      </w:r>
      <w:r w:rsidR="007E6ECA">
        <w:t xml:space="preserve">Senate </w:t>
      </w:r>
      <w:r w:rsidR="007E6ECA" w:rsidRPr="003607B7">
        <w:rPr>
          <w:color w:val="000000" w:themeColor="text1"/>
          <w:u w:color="000000" w:themeColor="text1"/>
        </w:rPr>
        <w:t>honors those individuals who give tirelessly of themselves to succor the souls of men;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James W. Abrams, Jr., 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St. James 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 xml:space="preserve">Hopkins,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Pr="00A43C69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43C69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to </w:t>
      </w:r>
      <w:r w:rsidRPr="00A43C69">
        <w:rPr>
          <w:color w:val="000000" w:themeColor="text1"/>
          <w:u w:color="000000" w:themeColor="text1"/>
        </w:rPr>
        <w:t>Deacon James W. Abrams, Sr.</w:t>
      </w:r>
      <w:r>
        <w:rPr>
          <w:color w:val="000000" w:themeColor="text1"/>
          <w:u w:color="000000" w:themeColor="text1"/>
        </w:rPr>
        <w:t xml:space="preserve">, </w:t>
      </w:r>
      <w:r w:rsidRPr="00A43C69">
        <w:rPr>
          <w:color w:val="000000" w:themeColor="text1"/>
          <w:u w:color="000000" w:themeColor="text1"/>
        </w:rPr>
        <w:t>and Mrs. Beulah R. Abram</w:t>
      </w:r>
      <w:r>
        <w:rPr>
          <w:color w:val="000000" w:themeColor="text1"/>
          <w:u w:color="000000" w:themeColor="text1"/>
        </w:rPr>
        <w:t xml:space="preserve">s, the Reverend Dr. </w:t>
      </w:r>
      <w:r w:rsidRPr="00A43C69">
        <w:rPr>
          <w:color w:val="000000" w:themeColor="text1"/>
          <w:u w:color="000000" w:themeColor="text1"/>
        </w:rPr>
        <w:t xml:space="preserve">James W. Abrams, Jr., </w:t>
      </w:r>
      <w:r>
        <w:rPr>
          <w:color w:val="000000" w:themeColor="text1"/>
          <w:u w:color="000000" w:themeColor="text1"/>
        </w:rPr>
        <w:t>came into this world on</w:t>
      </w:r>
      <w:r w:rsidRPr="00A43C69">
        <w:rPr>
          <w:color w:val="000000" w:themeColor="text1"/>
          <w:u w:color="000000" w:themeColor="text1"/>
        </w:rPr>
        <w:t xml:space="preserve"> September 29, 1949, in Richland County</w:t>
      </w:r>
      <w:r>
        <w:rPr>
          <w:color w:val="000000" w:themeColor="text1"/>
          <w:u w:color="000000" w:themeColor="text1"/>
        </w:rPr>
        <w:t xml:space="preserve">. </w:t>
      </w:r>
      <w:r w:rsidRPr="00A43C69">
        <w:rPr>
          <w:color w:val="000000" w:themeColor="text1"/>
          <w:u w:color="000000" w:themeColor="text1"/>
        </w:rPr>
        <w:t>He was the fourth of five children</w:t>
      </w:r>
      <w:r>
        <w:rPr>
          <w:color w:val="000000" w:themeColor="text1"/>
          <w:u w:color="000000" w:themeColor="text1"/>
        </w:rPr>
        <w:t xml:space="preserve">: </w:t>
      </w:r>
      <w:r w:rsidRPr="00A43C69">
        <w:rPr>
          <w:color w:val="000000" w:themeColor="text1"/>
          <w:u w:color="000000" w:themeColor="text1"/>
        </w:rPr>
        <w:t>three sisters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Faye Ann (Abrams) Holland, Beverly Jane (Abrams) Hart, </w:t>
      </w:r>
      <w:r>
        <w:rPr>
          <w:color w:val="000000" w:themeColor="text1"/>
          <w:u w:color="000000" w:themeColor="text1"/>
        </w:rPr>
        <w:t xml:space="preserve">and </w:t>
      </w:r>
      <w:r w:rsidRPr="00A43C69">
        <w:rPr>
          <w:color w:val="000000" w:themeColor="text1"/>
          <w:u w:color="000000" w:themeColor="text1"/>
        </w:rPr>
        <w:t>the late Vivian Abrams</w:t>
      </w:r>
      <w:r>
        <w:rPr>
          <w:color w:val="000000" w:themeColor="text1"/>
          <w:u w:color="000000" w:themeColor="text1"/>
        </w:rPr>
        <w:t xml:space="preserve">, as well as </w:t>
      </w:r>
      <w:r w:rsidRPr="00A43C69">
        <w:rPr>
          <w:color w:val="000000" w:themeColor="text1"/>
          <w:u w:color="000000" w:themeColor="text1"/>
        </w:rPr>
        <w:t>one br</w:t>
      </w:r>
      <w:r>
        <w:rPr>
          <w:color w:val="000000" w:themeColor="text1"/>
          <w:u w:color="000000" w:themeColor="text1"/>
        </w:rPr>
        <w:t>other, Willie James Abrams, Sr.;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graduated from </w:t>
      </w:r>
      <w:r w:rsidRPr="00A43C69">
        <w:rPr>
          <w:color w:val="000000" w:themeColor="text1"/>
          <w:u w:color="000000" w:themeColor="text1"/>
        </w:rPr>
        <w:t>Booker T. Washington High School in Columbia</w:t>
      </w:r>
      <w:r>
        <w:rPr>
          <w:color w:val="000000" w:themeColor="text1"/>
          <w:u w:color="000000" w:themeColor="text1"/>
        </w:rPr>
        <w:t>, the young James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</w:t>
      </w:r>
      <w:r w:rsidRPr="00A43C6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A43C6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A43C69">
        <w:rPr>
          <w:color w:val="000000" w:themeColor="text1"/>
          <w:u w:color="000000" w:themeColor="text1"/>
        </w:rPr>
        <w:t xml:space="preserve">egree from the University of South Carolina in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science</w:t>
      </w:r>
      <w:r w:rsidRPr="00A43C69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b</w:t>
      </w:r>
      <w:r w:rsidRPr="00A43C69">
        <w:rPr>
          <w:color w:val="000000" w:themeColor="text1"/>
          <w:u w:color="000000" w:themeColor="text1"/>
        </w:rPr>
        <w:t>achelor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g</w:t>
      </w:r>
      <w:r w:rsidRPr="00A43C6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A43C69">
        <w:rPr>
          <w:color w:val="000000" w:themeColor="text1"/>
          <w:u w:color="000000" w:themeColor="text1"/>
        </w:rPr>
        <w:t xml:space="preserve">tudies with </w:t>
      </w:r>
      <w:r>
        <w:rPr>
          <w:color w:val="000000" w:themeColor="text1"/>
          <w:u w:color="000000" w:themeColor="text1"/>
        </w:rPr>
        <w:t xml:space="preserve">an </w:t>
      </w:r>
      <w:r w:rsidRPr="00A43C69">
        <w:rPr>
          <w:color w:val="000000" w:themeColor="text1"/>
          <w:u w:color="000000" w:themeColor="text1"/>
        </w:rPr>
        <w:t xml:space="preserve">emphasis in </w:t>
      </w:r>
      <w:r>
        <w:rPr>
          <w:color w:val="000000" w:themeColor="text1"/>
          <w:u w:color="000000" w:themeColor="text1"/>
        </w:rPr>
        <w:t>r</w:t>
      </w:r>
      <w:r w:rsidRPr="00A43C69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e</w:t>
      </w:r>
      <w:r w:rsidRPr="00A43C69">
        <w:rPr>
          <w:color w:val="000000" w:themeColor="text1"/>
          <w:u w:color="000000" w:themeColor="text1"/>
        </w:rPr>
        <w:t xml:space="preserve">state and </w:t>
      </w:r>
      <w:r>
        <w:rPr>
          <w:color w:val="000000" w:themeColor="text1"/>
          <w:u w:color="000000" w:themeColor="text1"/>
        </w:rPr>
        <w:t>f</w:t>
      </w:r>
      <w:r w:rsidRPr="00A43C69">
        <w:rPr>
          <w:color w:val="000000" w:themeColor="text1"/>
          <w:u w:color="000000" w:themeColor="text1"/>
        </w:rPr>
        <w:t xml:space="preserve">inance. In 1990, </w:t>
      </w:r>
      <w:r>
        <w:rPr>
          <w:color w:val="000000" w:themeColor="text1"/>
          <w:u w:color="000000" w:themeColor="text1"/>
        </w:rPr>
        <w:t>he</w:t>
      </w:r>
      <w:r w:rsidRPr="00A43C69">
        <w:rPr>
          <w:color w:val="000000" w:themeColor="text1"/>
          <w:u w:color="000000" w:themeColor="text1"/>
        </w:rPr>
        <w:t xml:space="preserve"> received his </w:t>
      </w:r>
      <w:r>
        <w:rPr>
          <w:color w:val="000000" w:themeColor="text1"/>
          <w:u w:color="000000" w:themeColor="text1"/>
        </w:rPr>
        <w:t>m</w:t>
      </w:r>
      <w:r w:rsidRPr="00A43C69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 xml:space="preserve"> of divinity from L</w:t>
      </w:r>
      <w:r w:rsidRPr="00A43C69">
        <w:rPr>
          <w:color w:val="000000" w:themeColor="text1"/>
          <w:u w:color="000000" w:themeColor="text1"/>
        </w:rPr>
        <w:t>utheran Theological Southern Seminary in Columbia</w:t>
      </w:r>
      <w:r>
        <w:rPr>
          <w:color w:val="000000" w:themeColor="text1"/>
          <w:u w:color="000000" w:themeColor="text1"/>
        </w:rPr>
        <w:t>, and i</w:t>
      </w:r>
      <w:r w:rsidRPr="00A43C69">
        <w:rPr>
          <w:color w:val="000000" w:themeColor="text1"/>
          <w:u w:color="000000" w:themeColor="text1"/>
        </w:rPr>
        <w:t xml:space="preserve">n 2008 he received his </w:t>
      </w:r>
      <w:r>
        <w:rPr>
          <w:color w:val="000000" w:themeColor="text1"/>
          <w:u w:color="000000" w:themeColor="text1"/>
        </w:rPr>
        <w:t>d</w:t>
      </w:r>
      <w:r w:rsidRPr="00A43C69">
        <w:rPr>
          <w:color w:val="000000" w:themeColor="text1"/>
          <w:u w:color="000000" w:themeColor="text1"/>
        </w:rPr>
        <w:t xml:space="preserve">octorate </w:t>
      </w:r>
      <w:r>
        <w:rPr>
          <w:color w:val="000000" w:themeColor="text1"/>
          <w:u w:color="000000" w:themeColor="text1"/>
        </w:rPr>
        <w:t>in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43C69">
        <w:rPr>
          <w:color w:val="000000" w:themeColor="text1"/>
          <w:u w:color="000000" w:themeColor="text1"/>
        </w:rPr>
        <w:t>inistry from Hood Theological Seminar</w:t>
      </w:r>
      <w:r>
        <w:rPr>
          <w:color w:val="000000" w:themeColor="text1"/>
          <w:u w:color="000000" w:themeColor="text1"/>
        </w:rPr>
        <w:t>y in Salisbury, North Carolina;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for three decades, Dr. Ab</w:t>
      </w:r>
      <w:r w:rsidRPr="00A43C69">
        <w:rPr>
          <w:color w:val="000000" w:themeColor="text1"/>
          <w:u w:color="000000" w:themeColor="text1"/>
        </w:rPr>
        <w:t>rams</w:t>
      </w:r>
      <w:r>
        <w:rPr>
          <w:color w:val="000000" w:themeColor="text1"/>
          <w:u w:color="000000" w:themeColor="text1"/>
        </w:rPr>
        <w:t xml:space="preserve"> has served as the esteemed pastor of </w:t>
      </w:r>
      <w:r w:rsidRPr="00A43C69">
        <w:rPr>
          <w:color w:val="000000" w:themeColor="text1"/>
          <w:u w:color="000000" w:themeColor="text1"/>
        </w:rPr>
        <w:t xml:space="preserve">St. James Baptist Church. </w:t>
      </w:r>
      <w:r>
        <w:rPr>
          <w:color w:val="000000" w:themeColor="text1"/>
          <w:u w:color="000000" w:themeColor="text1"/>
        </w:rPr>
        <w:t>In addition, h</w:t>
      </w:r>
      <w:r w:rsidRPr="00A43C69">
        <w:rPr>
          <w:color w:val="000000" w:themeColor="text1"/>
          <w:u w:color="000000" w:themeColor="text1"/>
        </w:rPr>
        <w:t xml:space="preserve">e was a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haplain with the South Carolina Department of Corrections at Walden Correctional Institution for </w:t>
      </w:r>
      <w:r>
        <w:rPr>
          <w:color w:val="000000" w:themeColor="text1"/>
          <w:u w:color="000000" w:themeColor="text1"/>
        </w:rPr>
        <w:t>twenty</w:t>
      </w:r>
      <w:r w:rsidR="00E304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43C69">
        <w:rPr>
          <w:color w:val="000000" w:themeColor="text1"/>
          <w:u w:color="000000" w:themeColor="text1"/>
        </w:rPr>
        <w:t xml:space="preserve"> years. He has been a member of the College of Pastoral Supervision and Psychotherapy </w:t>
      </w:r>
      <w:r>
        <w:rPr>
          <w:color w:val="000000" w:themeColor="text1"/>
          <w:u w:color="000000" w:themeColor="text1"/>
        </w:rPr>
        <w:t>and d</w:t>
      </w:r>
      <w:r w:rsidRPr="00A43C69">
        <w:rPr>
          <w:color w:val="000000" w:themeColor="text1"/>
          <w:u w:color="000000" w:themeColor="text1"/>
        </w:rPr>
        <w:t xml:space="preserve">iplomate </w:t>
      </w:r>
      <w:r>
        <w:rPr>
          <w:color w:val="000000" w:themeColor="text1"/>
          <w:u w:color="000000" w:themeColor="text1"/>
        </w:rPr>
        <w:t>s</w:t>
      </w:r>
      <w:r w:rsidRPr="00A43C69">
        <w:rPr>
          <w:color w:val="000000" w:themeColor="text1"/>
          <w:u w:color="000000" w:themeColor="text1"/>
        </w:rPr>
        <w:t xml:space="preserve">upervisor of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</w:t>
      </w:r>
      <w:r w:rsidRPr="00A43C69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education for eleven years;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colleagues, congregation, and other friends celebrate</w:t>
      </w:r>
      <w:r w:rsidR="00A0288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Dr. Abrams at his thirtieth p</w:t>
      </w:r>
      <w:r w:rsidRPr="007C6A3F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b</w:t>
      </w:r>
      <w:r w:rsidRPr="007C6A3F">
        <w:rPr>
          <w:color w:val="000000" w:themeColor="text1"/>
          <w:u w:color="000000" w:themeColor="text1"/>
        </w:rPr>
        <w:t>anquet</w:t>
      </w:r>
      <w:r>
        <w:rPr>
          <w:color w:val="000000" w:themeColor="text1"/>
          <w:u w:color="000000" w:themeColor="text1"/>
        </w:rPr>
        <w:t xml:space="preserve"> on Saturday, Se</w:t>
      </w:r>
      <w:r w:rsidRPr="007C6A3F">
        <w:rPr>
          <w:color w:val="000000" w:themeColor="text1"/>
          <w:u w:color="000000" w:themeColor="text1"/>
        </w:rPr>
        <w:t>ptember 24, 2016</w:t>
      </w:r>
      <w:r>
        <w:rPr>
          <w:color w:val="000000" w:themeColor="text1"/>
          <w:u w:color="000000" w:themeColor="text1"/>
        </w:rPr>
        <w:t xml:space="preserve">, followed by an anniversary service on Sunday, </w:t>
      </w:r>
      <w:r w:rsidRPr="007C6A3F">
        <w:rPr>
          <w:color w:val="000000" w:themeColor="text1"/>
          <w:u w:color="000000" w:themeColor="text1"/>
        </w:rPr>
        <w:t>September 25, 2016</w:t>
      </w:r>
      <w:r>
        <w:rPr>
          <w:color w:val="000000" w:themeColor="text1"/>
          <w:u w:color="000000" w:themeColor="text1"/>
        </w:rPr>
        <w:t>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Abrams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Pr="00A43C69">
        <w:rPr>
          <w:color w:val="000000" w:themeColor="text1"/>
          <w:u w:color="000000" w:themeColor="text1"/>
        </w:rPr>
        <w:t>Marilyn Hudgens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also of Columbia</w:t>
      </w:r>
      <w:r>
        <w:rPr>
          <w:color w:val="000000" w:themeColor="text1"/>
          <w:u w:color="000000" w:themeColor="text1"/>
        </w:rPr>
        <w:t>,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Pr="00A43C69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James W. </w:t>
      </w:r>
      <w:r>
        <w:rPr>
          <w:color w:val="000000" w:themeColor="text1"/>
          <w:u w:color="000000" w:themeColor="text1"/>
        </w:rPr>
        <w:t>(</w:t>
      </w:r>
      <w:r w:rsidRPr="00A43C69">
        <w:rPr>
          <w:color w:val="000000" w:themeColor="text1"/>
          <w:u w:color="000000" w:themeColor="text1"/>
        </w:rPr>
        <w:t>Rashanda Hill</w:t>
      </w:r>
      <w:r>
        <w:rPr>
          <w:color w:val="000000" w:themeColor="text1"/>
          <w:u w:color="000000" w:themeColor="text1"/>
        </w:rPr>
        <w:t>) Abrams</w:t>
      </w:r>
      <w:r w:rsidRPr="00A43C69">
        <w:rPr>
          <w:color w:val="000000" w:themeColor="text1"/>
          <w:u w:color="000000" w:themeColor="text1"/>
        </w:rPr>
        <w:t xml:space="preserve"> III and Shayla Melissa Abrams</w:t>
      </w:r>
      <w:r>
        <w:rPr>
          <w:color w:val="000000" w:themeColor="text1"/>
          <w:u w:color="000000" w:themeColor="text1"/>
        </w:rPr>
        <w:t xml:space="preserve">. Dr. and Mrs. Abrams also delight in their </w:t>
      </w:r>
      <w:r w:rsidRPr="00A43C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hree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charming </w:t>
      </w:r>
      <w:r w:rsidRPr="00A43C69">
        <w:rPr>
          <w:color w:val="000000" w:themeColor="text1"/>
          <w:u w:color="000000" w:themeColor="text1"/>
        </w:rPr>
        <w:t>grandchildren, James IV</w:t>
      </w:r>
      <w:r>
        <w:rPr>
          <w:color w:val="000000" w:themeColor="text1"/>
          <w:u w:color="000000" w:themeColor="text1"/>
        </w:rPr>
        <w:t xml:space="preserve"> (“Jay”), </w:t>
      </w:r>
      <w:r w:rsidRPr="00A43C69">
        <w:rPr>
          <w:color w:val="000000" w:themeColor="text1"/>
          <w:u w:color="000000" w:themeColor="text1"/>
        </w:rPr>
        <w:t>Holland Grace</w:t>
      </w:r>
      <w:r>
        <w:rPr>
          <w:color w:val="000000" w:themeColor="text1"/>
          <w:u w:color="000000" w:themeColor="text1"/>
        </w:rPr>
        <w:t>, and Tylen Hill;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cognizant of his many years of spiritual nourishment of the people of South Carolina, wishes to express its grateful thanks to Dr. Abrams and wish him God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6ECA" w:rsidRPr="006437EE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F95267">
        <w:rPr>
          <w:color w:val="000000" w:themeColor="text1"/>
          <w:u w:color="000000" w:themeColor="text1"/>
        </w:rPr>
        <w:t xml:space="preserve">the Reverend </w:t>
      </w:r>
      <w:r>
        <w:rPr>
          <w:color w:val="000000" w:themeColor="text1"/>
          <w:u w:color="000000" w:themeColor="text1"/>
        </w:rPr>
        <w:t xml:space="preserve">Dr. James W. Abrams, Jr., 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St. James 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>Hopkins</w:t>
      </w:r>
      <w:r w:rsidR="000D0A76"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thirtieth anniversary of Gospel ministry at St. James and wish him God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7E6ECA" w:rsidRPr="006437EE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presented to Dr. James W. Abrams, Jr.</w:t>
      </w:r>
    </w:p>
    <w:p w:rsidR="00490AC5" w:rsidRDefault="00E304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4B95" w:rsidRDefault="00234B95" w:rsidP="00234B95">
      <w:pPr>
        <w:suppressAutoHyphens/>
      </w:pPr>
    </w:p>
    <w:sectPr w:rsidR="00234B95" w:rsidSect="00234B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4C" w:rsidRDefault="007E464C" w:rsidP="009F0C77">
      <w:r>
        <w:separator/>
      </w:r>
    </w:p>
  </w:endnote>
  <w:endnote w:type="continuationSeparator" w:id="0">
    <w:p w:rsidR="007E464C" w:rsidRDefault="007E46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A00DF4-D7D7-4A57-9DDF-59A9CCAF1F7B}"/>
    <w:embedBold r:id="rId2" w:fontKey="{2CE92E02-310F-4308-85EB-6B46737751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78A418-7CCA-46B8-9C37-EB2C611153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FB8207-B40A-412F-BE57-55B7A841B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12B187-7EAE-4272-93D2-10FF900BE3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AC5" w:rsidRPr="00234B95" w:rsidRDefault="00234B95" w:rsidP="00234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4C" w:rsidRDefault="007E464C" w:rsidP="009F0C77">
      <w:r>
        <w:separator/>
      </w:r>
    </w:p>
  </w:footnote>
  <w:footnote w:type="continuationSeparator" w:id="0">
    <w:p w:rsidR="007E464C" w:rsidRDefault="007E46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23CZ17"/>
    <w:docVar w:name="CoverBillType" w:val="r"/>
    <w:docVar w:name="docpath" w:val="L:\Council\bills\RM\1023CZ17.DOCX"/>
    <w:docVar w:name="dvBillNumber" w:val="22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E464C"/>
    <w:rsid w:val="00026C9A"/>
    <w:rsid w:val="000965A1"/>
    <w:rsid w:val="000D0A7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B95"/>
    <w:rsid w:val="0023696B"/>
    <w:rsid w:val="00250967"/>
    <w:rsid w:val="002759C5"/>
    <w:rsid w:val="00277DEE"/>
    <w:rsid w:val="0028037D"/>
    <w:rsid w:val="00280D88"/>
    <w:rsid w:val="00294ABE"/>
    <w:rsid w:val="002A3073"/>
    <w:rsid w:val="002A3EB4"/>
    <w:rsid w:val="00302DF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90AC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464C"/>
    <w:rsid w:val="007E6ECA"/>
    <w:rsid w:val="007E72BE"/>
    <w:rsid w:val="007F1523"/>
    <w:rsid w:val="007F509E"/>
    <w:rsid w:val="007F5799"/>
    <w:rsid w:val="007F6947"/>
    <w:rsid w:val="00801E31"/>
    <w:rsid w:val="00834A12"/>
    <w:rsid w:val="00872729"/>
    <w:rsid w:val="008F4429"/>
    <w:rsid w:val="00932670"/>
    <w:rsid w:val="009352BB"/>
    <w:rsid w:val="00990668"/>
    <w:rsid w:val="009B397B"/>
    <w:rsid w:val="009B543B"/>
    <w:rsid w:val="009F0C77"/>
    <w:rsid w:val="009F4DD1"/>
    <w:rsid w:val="00A02889"/>
    <w:rsid w:val="00A64E80"/>
    <w:rsid w:val="00A741D9"/>
    <w:rsid w:val="00A9741D"/>
    <w:rsid w:val="00AB748F"/>
    <w:rsid w:val="00AD4B17"/>
    <w:rsid w:val="00AE0B6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04F7"/>
    <w:rsid w:val="00EB00A2"/>
    <w:rsid w:val="00EB1BF3"/>
    <w:rsid w:val="00EF3EEE"/>
    <w:rsid w:val="00F149A7"/>
    <w:rsid w:val="00F50BAF"/>
    <w:rsid w:val="00F52C10"/>
    <w:rsid w:val="00F81FFD"/>
    <w:rsid w:val="00F85228"/>
    <w:rsid w:val="00F9526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3AE554-741D-49A0-98CF-DABFB0AC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E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3899F-33ED-4E2C-879C-F069976D9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544</Words>
  <Characters>2733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227 Text of Previous Version (Jan. 10, 2017) - South Carolina Legislature Online</dc:title>
  <dc:subject/>
  <dc:creator>Rosanne McDowell</dc:creator>
  <cp:keywords/>
  <dc:description/>
  <cp:lastModifiedBy>S Volk</cp:lastModifiedBy>
  <cp:revision>2</cp:revision>
  <cp:lastPrinted>2016-11-01T14:11:00Z</cp:lastPrinted>
  <dcterms:created xsi:type="dcterms:W3CDTF">2017-01-10T20:08:00Z</dcterms:created>
  <dcterms:modified xsi:type="dcterms:W3CDTF">2017-01-10T20:08:00Z</dcterms:modified>
</cp:coreProperties>
</file>