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90B" w:rsidRDefault="005D29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0B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3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0623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106235">
        <w:rPr>
          <w:color w:val="000000" w:themeColor="text1"/>
          <w:u w:color="000000" w:themeColor="text1"/>
        </w:rPr>
        <w:t xml:space="preserve"> LARK JONES</w:t>
      </w:r>
      <w:r>
        <w:rPr>
          <w:color w:val="000000" w:themeColor="text1"/>
          <w:u w:color="000000" w:themeColor="text1"/>
        </w:rPr>
        <w:t xml:space="preserve">, </w:t>
      </w:r>
      <w:r w:rsidRPr="00106235">
        <w:rPr>
          <w:color w:val="000000" w:themeColor="text1"/>
          <w:u w:color="000000" w:themeColor="text1"/>
        </w:rPr>
        <w:t>MAYOR OF NORTH AUGUSTA</w:t>
      </w:r>
      <w:r>
        <w:rPr>
          <w:color w:val="000000" w:themeColor="text1"/>
          <w:u w:color="000000" w:themeColor="text1"/>
        </w:rPr>
        <w:t>,</w:t>
      </w:r>
      <w:r w:rsidRPr="00106235">
        <w:rPr>
          <w:color w:val="000000" w:themeColor="text1"/>
          <w:u w:color="000000" w:themeColor="text1"/>
        </w:rPr>
        <w:t xml:space="preserve"> UPON THE OCCASION OF HIS RETIREMENT</w:t>
      </w:r>
      <w:r>
        <w:rPr>
          <w:color w:val="000000" w:themeColor="text1"/>
          <w:u w:color="000000" w:themeColor="text1"/>
        </w:rPr>
        <w:t xml:space="preserve"> </w:t>
      </w:r>
      <w:r>
        <w:t>AFTER THIRTY</w:t>
      </w:r>
      <w:r w:rsidR="00311610">
        <w:noBreakHyphen/>
      </w:r>
      <w:r>
        <w:t>TWO 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306D" w:rsidRPr="00106235" w:rsidRDefault="001B0B00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306D">
        <w:t xml:space="preserve">it is altogether fitting and proper that the members of the House of Representatives of the State of South Carolina should pause in their deliberations to express their gratitude to </w:t>
      </w:r>
      <w:r w:rsidR="006C306D" w:rsidRPr="00106235">
        <w:rPr>
          <w:color w:val="000000" w:themeColor="text1"/>
          <w:u w:color="000000" w:themeColor="text1"/>
        </w:rPr>
        <w:t>Mayor Lark Jones</w:t>
      </w:r>
      <w:r w:rsidR="006C306D">
        <w:t xml:space="preserve"> </w:t>
      </w:r>
      <w:r w:rsidR="006C306D" w:rsidRPr="00106235">
        <w:rPr>
          <w:color w:val="000000" w:themeColor="text1"/>
          <w:u w:color="000000" w:themeColor="text1"/>
        </w:rPr>
        <w:t>upon the occasion of his retirement in May of 2017</w:t>
      </w:r>
      <w:r w:rsidR="006C306D">
        <w:rPr>
          <w:color w:val="000000" w:themeColor="text1"/>
          <w:u w:color="000000" w:themeColor="text1"/>
        </w:rPr>
        <w:t xml:space="preserve"> and for </w:t>
      </w:r>
      <w:r w:rsidR="006C306D">
        <w:t xml:space="preserve">his significant contributions to </w:t>
      </w:r>
      <w:r w:rsidR="006C306D" w:rsidRPr="00106235">
        <w:rPr>
          <w:color w:val="000000" w:themeColor="text1"/>
          <w:u w:color="000000" w:themeColor="text1"/>
        </w:rPr>
        <w:t>the City of North Augusta and the State</w:t>
      </w:r>
      <w:r w:rsidR="006C306D">
        <w:t>; and</w:t>
      </w:r>
      <w:r w:rsidR="006C306D" w:rsidRPr="00106235">
        <w:rPr>
          <w:color w:val="000000" w:themeColor="text1"/>
          <w:u w:color="000000" w:themeColor="text1"/>
        </w:rPr>
        <w:t xml:space="preserve">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5FF5" w:rsidRDefault="00965FF5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childhood, </w:t>
      </w:r>
      <w:r w:rsidRPr="002C1BD0">
        <w:rPr>
          <w:color w:val="000000" w:themeColor="text1"/>
          <w:u w:color="000000" w:themeColor="text1"/>
        </w:rPr>
        <w:t>Lark</w:t>
      </w:r>
      <w:r w:rsidR="00F2328F">
        <w:rPr>
          <w:color w:val="000000" w:themeColor="text1"/>
          <w:u w:color="000000" w:themeColor="text1"/>
        </w:rPr>
        <w:t>,</w:t>
      </w:r>
      <w:r w:rsidRPr="002C1BD0">
        <w:rPr>
          <w:color w:val="000000" w:themeColor="text1"/>
          <w:u w:color="000000" w:themeColor="text1"/>
        </w:rPr>
        <w:t xml:space="preserve"> </w:t>
      </w:r>
      <w:r w:rsidR="00F2328F">
        <w:rPr>
          <w:color w:val="000000" w:themeColor="text1"/>
          <w:u w:color="000000" w:themeColor="text1"/>
        </w:rPr>
        <w:t xml:space="preserve">along with </w:t>
      </w:r>
      <w:r w:rsidRPr="002C1BD0">
        <w:rPr>
          <w:color w:val="000000" w:themeColor="text1"/>
          <w:u w:color="000000" w:themeColor="text1"/>
        </w:rPr>
        <w:t>his brother</w:t>
      </w:r>
      <w:r>
        <w:rPr>
          <w:color w:val="000000" w:themeColor="text1"/>
          <w:u w:color="000000" w:themeColor="text1"/>
        </w:rPr>
        <w:t>,</w:t>
      </w:r>
      <w:r w:rsidRPr="002C1BD0">
        <w:rPr>
          <w:color w:val="000000" w:themeColor="text1"/>
          <w:u w:color="000000" w:themeColor="text1"/>
        </w:rPr>
        <w:t xml:space="preserve"> Lance</w:t>
      </w:r>
      <w:r>
        <w:rPr>
          <w:color w:val="000000" w:themeColor="text1"/>
          <w:u w:color="000000" w:themeColor="text1"/>
        </w:rPr>
        <w:t>, and their father, “</w:t>
      </w:r>
      <w:r w:rsidRPr="002C1BD0">
        <w:rPr>
          <w:color w:val="000000" w:themeColor="text1"/>
          <w:u w:color="000000" w:themeColor="text1"/>
        </w:rPr>
        <w:t>Bill Jones from Dodge City</w:t>
      </w:r>
      <w:r>
        <w:rPr>
          <w:color w:val="000000" w:themeColor="text1"/>
          <w:u w:color="000000" w:themeColor="text1"/>
        </w:rPr>
        <w:t>,” lived</w:t>
      </w:r>
      <w:r w:rsidRPr="002C1BD0">
        <w:rPr>
          <w:color w:val="000000" w:themeColor="text1"/>
          <w:u w:color="000000" w:themeColor="text1"/>
        </w:rPr>
        <w:t xml:space="preserve"> around the corner from </w:t>
      </w:r>
      <w:r>
        <w:rPr>
          <w:color w:val="000000" w:themeColor="text1"/>
          <w:u w:color="000000" w:themeColor="text1"/>
        </w:rPr>
        <w:t>our colleague in the House, the Honorable Bill Hixon, and the three young lads grew to be lifelong friends; and</w:t>
      </w:r>
      <w:r w:rsidRPr="002C1BD0">
        <w:rPr>
          <w:color w:val="000000" w:themeColor="text1"/>
          <w:u w:color="000000" w:themeColor="text1"/>
        </w:rPr>
        <w:t xml:space="preserve"> </w:t>
      </w:r>
    </w:p>
    <w:p w:rsidR="00965FF5" w:rsidRDefault="00965FF5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>Whereas, first elected to the North Augusta City Council on November 5, 1985</w:t>
      </w:r>
      <w:r>
        <w:rPr>
          <w:color w:val="000000" w:themeColor="text1"/>
          <w:u w:color="000000" w:themeColor="text1"/>
        </w:rPr>
        <w:t xml:space="preserve">, </w:t>
      </w:r>
      <w:r w:rsidR="00965FF5">
        <w:rPr>
          <w:color w:val="000000" w:themeColor="text1"/>
          <w:u w:color="000000" w:themeColor="text1"/>
        </w:rPr>
        <w:t>Mr.</w:t>
      </w:r>
      <w:r w:rsidRPr="00106235">
        <w:rPr>
          <w:color w:val="000000" w:themeColor="text1"/>
          <w:u w:color="000000" w:themeColor="text1"/>
        </w:rPr>
        <w:t xml:space="preserve"> Jones served continuously until May of 1997. He </w:t>
      </w:r>
      <w:r>
        <w:rPr>
          <w:color w:val="000000" w:themeColor="text1"/>
          <w:u w:color="000000" w:themeColor="text1"/>
        </w:rPr>
        <w:t>was honor</w:t>
      </w:r>
      <w:r w:rsidRPr="0010623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</w:t>
      </w:r>
      <w:r w:rsidRPr="00106235">
        <w:rPr>
          <w:color w:val="000000" w:themeColor="text1"/>
          <w:u w:color="000000" w:themeColor="text1"/>
        </w:rPr>
        <w:t xml:space="preserve"> the Certificate of Achievement for Excellence in Financial Reporting every year he </w:t>
      </w:r>
      <w:r>
        <w:rPr>
          <w:color w:val="000000" w:themeColor="text1"/>
          <w:u w:color="000000" w:themeColor="text1"/>
        </w:rPr>
        <w:t>served</w:t>
      </w:r>
      <w:r w:rsidRPr="00106235">
        <w:rPr>
          <w:color w:val="000000" w:themeColor="text1"/>
          <w:u w:color="000000" w:themeColor="text1"/>
        </w:rPr>
        <w:t xml:space="preserve"> on the council;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 xml:space="preserve">Whereas, on April 29, 1997, he was elected as mayor and served continuously until May of 2017. </w:t>
      </w:r>
      <w:r>
        <w:rPr>
          <w:color w:val="000000" w:themeColor="text1"/>
          <w:u w:color="000000" w:themeColor="text1"/>
        </w:rPr>
        <w:t xml:space="preserve"> </w:t>
      </w:r>
      <w:r w:rsidRPr="00106235">
        <w:rPr>
          <w:color w:val="000000" w:themeColor="text1"/>
          <w:u w:color="000000" w:themeColor="text1"/>
        </w:rPr>
        <w:t xml:space="preserve">Under his leadership, the city never </w:t>
      </w:r>
      <w:r>
        <w:rPr>
          <w:color w:val="000000" w:themeColor="text1"/>
          <w:u w:color="000000" w:themeColor="text1"/>
        </w:rPr>
        <w:t>experienced</w:t>
      </w:r>
      <w:r w:rsidRPr="00106235">
        <w:rPr>
          <w:color w:val="000000" w:themeColor="text1"/>
          <w:u w:color="000000" w:themeColor="text1"/>
        </w:rPr>
        <w:t xml:space="preserve"> a millage increase, even while the city</w:t>
      </w:r>
      <w:r w:rsidR="00F2328F">
        <w:rPr>
          <w:color w:val="000000" w:themeColor="text1"/>
          <w:u w:color="000000" w:themeColor="text1"/>
        </w:rPr>
        <w:t xml:space="preserve"> expand</w:t>
      </w:r>
      <w:r w:rsidRPr="00106235">
        <w:rPr>
          <w:color w:val="000000" w:themeColor="text1"/>
          <w:u w:color="000000" w:themeColor="text1"/>
        </w:rPr>
        <w:t xml:space="preserve">ed </w:t>
      </w:r>
      <w:r w:rsidR="00F2328F">
        <w:rPr>
          <w:color w:val="000000" w:themeColor="text1"/>
          <w:u w:color="000000" w:themeColor="text1"/>
        </w:rPr>
        <w:t>its</w:t>
      </w:r>
      <w:r w:rsidRPr="00106235">
        <w:rPr>
          <w:color w:val="000000" w:themeColor="text1"/>
          <w:u w:color="000000" w:themeColor="text1"/>
        </w:rPr>
        <w:t xml:space="preserve"> budget and approved over </w:t>
      </w:r>
      <w:r w:rsidR="00311610">
        <w:rPr>
          <w:color w:val="000000" w:themeColor="text1"/>
          <w:u w:color="000000" w:themeColor="text1"/>
        </w:rPr>
        <w:t xml:space="preserve">sixty </w:t>
      </w:r>
      <w:r w:rsidRPr="00106235">
        <w:rPr>
          <w:color w:val="000000" w:themeColor="text1"/>
          <w:u w:color="000000" w:themeColor="text1"/>
        </w:rPr>
        <w:t xml:space="preserve">million </w:t>
      </w:r>
      <w:r w:rsidR="00311610">
        <w:rPr>
          <w:color w:val="000000" w:themeColor="text1"/>
          <w:u w:color="000000" w:themeColor="text1"/>
        </w:rPr>
        <w:t xml:space="preserve">dollars </w:t>
      </w:r>
      <w:r w:rsidRPr="00106235">
        <w:rPr>
          <w:color w:val="000000" w:themeColor="text1"/>
          <w:u w:color="000000" w:themeColor="text1"/>
        </w:rPr>
        <w:t>in capital construction projects, which included a municipal building, Riverview Park, a water treatment plant, and a fire station.</w:t>
      </w:r>
      <w:r>
        <w:rPr>
          <w:color w:val="000000" w:themeColor="text1"/>
          <w:u w:color="000000" w:themeColor="text1"/>
        </w:rPr>
        <w:t xml:space="preserve"> </w:t>
      </w:r>
      <w:r w:rsidRPr="00106235">
        <w:rPr>
          <w:color w:val="000000" w:themeColor="text1"/>
          <w:u w:color="000000" w:themeColor="text1"/>
        </w:rPr>
        <w:t xml:space="preserve"> Mayor </w:t>
      </w:r>
      <w:r w:rsidRPr="00106235">
        <w:rPr>
          <w:color w:val="000000" w:themeColor="text1"/>
          <w:u w:color="000000" w:themeColor="text1"/>
        </w:rPr>
        <w:lastRenderedPageBreak/>
        <w:t xml:space="preserve">Jones </w:t>
      </w:r>
      <w:r>
        <w:rPr>
          <w:color w:val="000000" w:themeColor="text1"/>
          <w:u w:color="000000" w:themeColor="text1"/>
        </w:rPr>
        <w:t xml:space="preserve">leant his </w:t>
      </w:r>
      <w:r w:rsidR="00F2328F">
        <w:rPr>
          <w:color w:val="000000" w:themeColor="text1"/>
          <w:u w:color="000000" w:themeColor="text1"/>
        </w:rPr>
        <w:t xml:space="preserve">substantial </w:t>
      </w:r>
      <w:r>
        <w:rPr>
          <w:color w:val="000000" w:themeColor="text1"/>
          <w:u w:color="000000" w:themeColor="text1"/>
        </w:rPr>
        <w:t xml:space="preserve">support for the </w:t>
      </w:r>
      <w:r w:rsidRPr="00106235">
        <w:rPr>
          <w:color w:val="000000" w:themeColor="text1"/>
          <w:u w:color="000000" w:themeColor="text1"/>
        </w:rPr>
        <w:t>Hammond</w:t>
      </w:r>
      <w:r w:rsidR="00311610" w:rsidRPr="00311610">
        <w:rPr>
          <w:color w:val="000000" w:themeColor="text1"/>
          <w:u w:color="000000" w:themeColor="text1"/>
        </w:rPr>
        <w:t>’</w:t>
      </w:r>
      <w:r w:rsidRPr="00106235">
        <w:rPr>
          <w:color w:val="000000" w:themeColor="text1"/>
          <w:u w:color="000000" w:themeColor="text1"/>
        </w:rPr>
        <w:t xml:space="preserve">s Ferry Soccer Complex;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 xml:space="preserve">Whereas, a </w:t>
      </w:r>
      <w:r w:rsidR="00C8397A">
        <w:rPr>
          <w:color w:val="000000" w:themeColor="text1"/>
          <w:u w:color="000000" w:themeColor="text1"/>
        </w:rPr>
        <w:t>dedicated and</w:t>
      </w:r>
      <w:r w:rsidRPr="00106235">
        <w:rPr>
          <w:color w:val="000000" w:themeColor="text1"/>
          <w:u w:color="000000" w:themeColor="text1"/>
        </w:rPr>
        <w:t xml:space="preserve"> </w:t>
      </w:r>
      <w:r w:rsidR="00311610">
        <w:rPr>
          <w:color w:val="000000" w:themeColor="text1"/>
          <w:u w:color="000000" w:themeColor="text1"/>
        </w:rPr>
        <w:t xml:space="preserve">visionary </w:t>
      </w:r>
      <w:r w:rsidRPr="00106235">
        <w:rPr>
          <w:color w:val="000000" w:themeColor="text1"/>
          <w:u w:color="000000" w:themeColor="text1"/>
        </w:rPr>
        <w:t xml:space="preserve">leader, </w:t>
      </w:r>
      <w:r w:rsidR="00311610">
        <w:rPr>
          <w:color w:val="000000" w:themeColor="text1"/>
          <w:u w:color="000000" w:themeColor="text1"/>
        </w:rPr>
        <w:t>he</w:t>
      </w:r>
      <w:r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>faithfully commended</w:t>
      </w:r>
      <w:r w:rsidRPr="00106235">
        <w:rPr>
          <w:color w:val="000000" w:themeColor="text1"/>
          <w:u w:color="000000" w:themeColor="text1"/>
        </w:rPr>
        <w:t xml:space="preserve"> the city</w:t>
      </w:r>
      <w:r w:rsidR="00311610" w:rsidRPr="00311610">
        <w:rPr>
          <w:color w:val="000000" w:themeColor="text1"/>
          <w:u w:color="000000" w:themeColor="text1"/>
        </w:rPr>
        <w:t>’</w:t>
      </w:r>
      <w:r w:rsidRPr="00106235">
        <w:rPr>
          <w:color w:val="000000" w:themeColor="text1"/>
          <w:u w:color="000000" w:themeColor="text1"/>
        </w:rPr>
        <w:t>s employees for their ac</w:t>
      </w:r>
      <w:r w:rsidR="00C8397A">
        <w:rPr>
          <w:color w:val="000000" w:themeColor="text1"/>
          <w:u w:color="000000" w:themeColor="text1"/>
        </w:rPr>
        <w:t>hieve</w:t>
      </w:r>
      <w:r w:rsidRPr="00106235">
        <w:rPr>
          <w:color w:val="000000" w:themeColor="text1"/>
          <w:u w:color="000000" w:themeColor="text1"/>
        </w:rPr>
        <w:t xml:space="preserve">ments and </w:t>
      </w:r>
      <w:r w:rsidR="00C8397A">
        <w:rPr>
          <w:color w:val="000000" w:themeColor="text1"/>
          <w:u w:color="000000" w:themeColor="text1"/>
        </w:rPr>
        <w:t>carried his cheerful mien</w:t>
      </w:r>
      <w:r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>to the city offices</w:t>
      </w:r>
      <w:r w:rsidRPr="00106235">
        <w:rPr>
          <w:color w:val="000000" w:themeColor="text1"/>
          <w:u w:color="000000" w:themeColor="text1"/>
        </w:rPr>
        <w:t xml:space="preserve">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 xml:space="preserve">Whereas, Mayor Jones </w:t>
      </w:r>
      <w:r w:rsidR="00F2328F">
        <w:rPr>
          <w:color w:val="000000" w:themeColor="text1"/>
          <w:u w:color="000000" w:themeColor="text1"/>
        </w:rPr>
        <w:t>actively expressed his devot</w:t>
      </w:r>
      <w:r w:rsidR="00311610">
        <w:rPr>
          <w:color w:val="000000" w:themeColor="text1"/>
          <w:u w:color="000000" w:themeColor="text1"/>
        </w:rPr>
        <w:t>ion</w:t>
      </w:r>
      <w:r w:rsidR="00F2328F">
        <w:rPr>
          <w:color w:val="000000" w:themeColor="text1"/>
          <w:u w:color="000000" w:themeColor="text1"/>
        </w:rPr>
        <w:t xml:space="preserve"> to his community through</w:t>
      </w:r>
      <w:r w:rsidR="00F2328F"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>participat</w:t>
      </w:r>
      <w:r w:rsidR="00F2328F">
        <w:rPr>
          <w:color w:val="000000" w:themeColor="text1"/>
          <w:u w:color="000000" w:themeColor="text1"/>
        </w:rPr>
        <w:t>ion</w:t>
      </w:r>
      <w:r w:rsidR="00C8397A">
        <w:rPr>
          <w:color w:val="000000" w:themeColor="text1"/>
          <w:u w:color="000000" w:themeColor="text1"/>
        </w:rPr>
        <w:t xml:space="preserve"> in</w:t>
      </w:r>
      <w:r w:rsidR="00C8397A" w:rsidRPr="00106235">
        <w:rPr>
          <w:color w:val="000000" w:themeColor="text1"/>
          <w:u w:color="000000" w:themeColor="text1"/>
        </w:rPr>
        <w:t xml:space="preserve"> activities at the Riverview Park Activities Center</w:t>
      </w:r>
      <w:r w:rsidR="00C8397A">
        <w:rPr>
          <w:color w:val="000000" w:themeColor="text1"/>
          <w:u w:color="000000" w:themeColor="text1"/>
        </w:rPr>
        <w:t xml:space="preserve"> and </w:t>
      </w:r>
      <w:r w:rsidR="00F2328F">
        <w:rPr>
          <w:color w:val="000000" w:themeColor="text1"/>
          <w:u w:color="000000" w:themeColor="text1"/>
        </w:rPr>
        <w:t>a</w:t>
      </w:r>
      <w:r w:rsidR="00C8397A">
        <w:rPr>
          <w:color w:val="000000" w:themeColor="text1"/>
          <w:u w:color="000000" w:themeColor="text1"/>
        </w:rPr>
        <w:t xml:space="preserve">s a loyal fan of </w:t>
      </w:r>
      <w:r w:rsidRPr="00106235">
        <w:rPr>
          <w:color w:val="000000" w:themeColor="text1"/>
          <w:u w:color="000000" w:themeColor="text1"/>
        </w:rPr>
        <w:t>North Augusta High School baseball</w:t>
      </w:r>
      <w:r w:rsidR="00C8397A">
        <w:rPr>
          <w:color w:val="000000" w:themeColor="text1"/>
          <w:u w:color="000000" w:themeColor="text1"/>
        </w:rPr>
        <w:t xml:space="preserve"> and the </w:t>
      </w:r>
      <w:r w:rsidR="00C8397A" w:rsidRPr="00106235">
        <w:rPr>
          <w:color w:val="000000" w:themeColor="text1"/>
          <w:u w:color="000000" w:themeColor="text1"/>
        </w:rPr>
        <w:t>South Carolina Gamecocks</w:t>
      </w:r>
      <w:r w:rsidRPr="00106235">
        <w:rPr>
          <w:color w:val="000000" w:themeColor="text1"/>
          <w:u w:color="000000" w:themeColor="text1"/>
        </w:rPr>
        <w:t xml:space="preserve">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 xml:space="preserve">Whereas, </w:t>
      </w:r>
      <w:r w:rsidR="00C8397A">
        <w:rPr>
          <w:color w:val="000000" w:themeColor="text1"/>
          <w:u w:color="000000" w:themeColor="text1"/>
        </w:rPr>
        <w:t>he</w:t>
      </w:r>
      <w:r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>inaugurat</w:t>
      </w:r>
      <w:r w:rsidRPr="00106235">
        <w:rPr>
          <w:color w:val="000000" w:themeColor="text1"/>
          <w:u w:color="000000" w:themeColor="text1"/>
        </w:rPr>
        <w:t>ed the North Augusta Mayor</w:t>
      </w:r>
      <w:r w:rsidR="00311610" w:rsidRPr="00311610">
        <w:rPr>
          <w:color w:val="000000" w:themeColor="text1"/>
          <w:u w:color="000000" w:themeColor="text1"/>
        </w:rPr>
        <w:t>’</w:t>
      </w:r>
      <w:r w:rsidRPr="00106235">
        <w:rPr>
          <w:color w:val="000000" w:themeColor="text1"/>
          <w:u w:color="000000" w:themeColor="text1"/>
        </w:rPr>
        <w:t xml:space="preserve">s Prayer Luncheon, which </w:t>
      </w:r>
      <w:r w:rsidR="00C8397A">
        <w:rPr>
          <w:color w:val="000000" w:themeColor="text1"/>
          <w:u w:color="000000" w:themeColor="text1"/>
        </w:rPr>
        <w:t xml:space="preserve">has </w:t>
      </w:r>
      <w:r w:rsidRPr="00106235">
        <w:rPr>
          <w:color w:val="000000" w:themeColor="text1"/>
          <w:u w:color="000000" w:themeColor="text1"/>
        </w:rPr>
        <w:t xml:space="preserve">included </w:t>
      </w:r>
      <w:r w:rsidR="00C8397A">
        <w:rPr>
          <w:color w:val="000000" w:themeColor="text1"/>
          <w:u w:color="000000" w:themeColor="text1"/>
        </w:rPr>
        <w:t>a number of</w:t>
      </w:r>
      <w:r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 xml:space="preserve">distinguished </w:t>
      </w:r>
      <w:r w:rsidRPr="00106235">
        <w:rPr>
          <w:color w:val="000000" w:themeColor="text1"/>
          <w:u w:color="000000" w:themeColor="text1"/>
        </w:rPr>
        <w:t xml:space="preserve">speakers over the years and </w:t>
      </w:r>
      <w:r w:rsidR="00C8397A">
        <w:rPr>
          <w:color w:val="000000" w:themeColor="text1"/>
          <w:u w:color="000000" w:themeColor="text1"/>
        </w:rPr>
        <w:t xml:space="preserve">which has </w:t>
      </w:r>
      <w:r w:rsidRPr="00106235">
        <w:rPr>
          <w:color w:val="000000" w:themeColor="text1"/>
          <w:u w:color="000000" w:themeColor="text1"/>
        </w:rPr>
        <w:t xml:space="preserve">brought the city </w:t>
      </w:r>
      <w:r w:rsidR="00F2328F" w:rsidRPr="00106235">
        <w:rPr>
          <w:color w:val="000000" w:themeColor="text1"/>
          <w:u w:color="000000" w:themeColor="text1"/>
        </w:rPr>
        <w:t xml:space="preserve">together </w:t>
      </w:r>
      <w:r w:rsidRPr="00106235">
        <w:rPr>
          <w:color w:val="000000" w:themeColor="text1"/>
          <w:u w:color="000000" w:themeColor="text1"/>
        </w:rPr>
        <w:t xml:space="preserve">for </w:t>
      </w:r>
      <w:r w:rsidR="00C8397A">
        <w:rPr>
          <w:color w:val="000000" w:themeColor="text1"/>
          <w:u w:color="000000" w:themeColor="text1"/>
        </w:rPr>
        <w:t>spiritual guidance</w:t>
      </w:r>
      <w:r w:rsidRPr="00106235">
        <w:rPr>
          <w:color w:val="000000" w:themeColor="text1"/>
          <w:u w:color="000000" w:themeColor="text1"/>
        </w:rPr>
        <w:t xml:space="preserve">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0B00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06235">
        <w:rPr>
          <w:color w:val="000000" w:themeColor="text1"/>
          <w:u w:color="000000" w:themeColor="text1"/>
        </w:rPr>
        <w:t xml:space="preserve">Whereas, the South Carolina </w:t>
      </w:r>
      <w:r w:rsidR="00C8397A">
        <w:rPr>
          <w:color w:val="000000" w:themeColor="text1"/>
          <w:u w:color="000000" w:themeColor="text1"/>
        </w:rPr>
        <w:t xml:space="preserve">House of Representatives </w:t>
      </w:r>
      <w:r w:rsidR="00311610">
        <w:rPr>
          <w:color w:val="000000" w:themeColor="text1"/>
          <w:u w:color="000000" w:themeColor="text1"/>
        </w:rPr>
        <w:t xml:space="preserve">deeply </w:t>
      </w:r>
      <w:r w:rsidR="00C8397A">
        <w:rPr>
          <w:color w:val="000000" w:themeColor="text1"/>
          <w:u w:color="000000" w:themeColor="text1"/>
        </w:rPr>
        <w:t>appreciate</w:t>
      </w:r>
      <w:r w:rsidR="00F2328F">
        <w:rPr>
          <w:color w:val="000000" w:themeColor="text1"/>
          <w:u w:color="000000" w:themeColor="text1"/>
        </w:rPr>
        <w:t>s</w:t>
      </w:r>
      <w:r w:rsidRPr="00106235">
        <w:rPr>
          <w:color w:val="000000" w:themeColor="text1"/>
          <w:u w:color="000000" w:themeColor="text1"/>
        </w:rPr>
        <w:t xml:space="preserve"> the enduring commitment that Mayor Jones has </w:t>
      </w:r>
      <w:r w:rsidR="00F2328F">
        <w:rPr>
          <w:color w:val="000000" w:themeColor="text1"/>
          <w:u w:color="000000" w:themeColor="text1"/>
        </w:rPr>
        <w:t>render</w:t>
      </w:r>
      <w:r w:rsidR="00C8397A">
        <w:rPr>
          <w:color w:val="000000" w:themeColor="text1"/>
          <w:u w:color="000000" w:themeColor="text1"/>
        </w:rPr>
        <w:t>ed</w:t>
      </w:r>
      <w:r w:rsidRPr="00106235">
        <w:rPr>
          <w:color w:val="000000" w:themeColor="text1"/>
          <w:u w:color="000000" w:themeColor="text1"/>
        </w:rPr>
        <w:t xml:space="preserve"> in </w:t>
      </w:r>
      <w:r w:rsidR="00C8397A">
        <w:rPr>
          <w:color w:val="000000" w:themeColor="text1"/>
          <w:u w:color="000000" w:themeColor="text1"/>
        </w:rPr>
        <w:t xml:space="preserve">his </w:t>
      </w:r>
      <w:r w:rsidRPr="00106235">
        <w:rPr>
          <w:color w:val="000000" w:themeColor="text1"/>
          <w:u w:color="000000" w:themeColor="text1"/>
        </w:rPr>
        <w:t>servi</w:t>
      </w:r>
      <w:r w:rsidR="00C8397A">
        <w:rPr>
          <w:color w:val="000000" w:themeColor="text1"/>
          <w:u w:color="000000" w:themeColor="text1"/>
        </w:rPr>
        <w:t>ce to</w:t>
      </w:r>
      <w:r w:rsidRPr="00106235">
        <w:rPr>
          <w:color w:val="000000" w:themeColor="text1"/>
          <w:u w:color="000000" w:themeColor="text1"/>
        </w:rPr>
        <w:t xml:space="preserve"> the City of North Augusta, </w:t>
      </w:r>
      <w:r w:rsidR="00C8397A">
        <w:rPr>
          <w:color w:val="000000" w:themeColor="text1"/>
          <w:u w:color="000000" w:themeColor="text1"/>
        </w:rPr>
        <w:t xml:space="preserve">to </w:t>
      </w:r>
      <w:r w:rsidRPr="00106235">
        <w:rPr>
          <w:color w:val="000000" w:themeColor="text1"/>
          <w:u w:color="000000" w:themeColor="text1"/>
        </w:rPr>
        <w:t xml:space="preserve">the State, and </w:t>
      </w:r>
      <w:r w:rsidR="00C8397A">
        <w:rPr>
          <w:color w:val="000000" w:themeColor="text1"/>
          <w:u w:color="000000" w:themeColor="text1"/>
        </w:rPr>
        <w:t xml:space="preserve">to </w:t>
      </w:r>
      <w:r w:rsidRPr="00106235">
        <w:rPr>
          <w:color w:val="000000" w:themeColor="text1"/>
          <w:u w:color="000000" w:themeColor="text1"/>
        </w:rPr>
        <w:t xml:space="preserve">the </w:t>
      </w:r>
      <w:r w:rsidR="00C8397A">
        <w:rPr>
          <w:color w:val="000000" w:themeColor="text1"/>
          <w:u w:color="000000" w:themeColor="text1"/>
        </w:rPr>
        <w:t>citizens</w:t>
      </w:r>
      <w:r w:rsidRPr="00106235">
        <w:rPr>
          <w:color w:val="000000" w:themeColor="text1"/>
          <w:u w:color="000000" w:themeColor="text1"/>
        </w:rPr>
        <w:t xml:space="preserve"> of South Carolina</w:t>
      </w:r>
      <w:r w:rsidR="001B0B00">
        <w:t>.  Now, therefore,</w:t>
      </w: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65FF5">
        <w:t xml:space="preserve"> the members of the </w:t>
      </w:r>
      <w:r w:rsidR="00F2328F">
        <w:t xml:space="preserve">South Carolina </w:t>
      </w:r>
      <w:r w:rsidR="00965FF5">
        <w:t xml:space="preserve">House of </w:t>
      </w:r>
      <w:r w:rsidR="00F2328F">
        <w:t>Representatives</w:t>
      </w:r>
      <w:r w:rsidR="00965FF5">
        <w:t xml:space="preserve">, by this resolution, </w:t>
      </w:r>
      <w:r w:rsidR="00965FF5">
        <w:rPr>
          <w:color w:val="000000" w:themeColor="text1"/>
          <w:u w:color="000000" w:themeColor="text1"/>
        </w:rPr>
        <w:t>recognize and honor</w:t>
      </w:r>
      <w:r w:rsidR="00965FF5" w:rsidRPr="00106235">
        <w:rPr>
          <w:color w:val="000000" w:themeColor="text1"/>
          <w:u w:color="000000" w:themeColor="text1"/>
        </w:rPr>
        <w:t xml:space="preserve"> Lark Jones</w:t>
      </w:r>
      <w:r w:rsidR="00965FF5">
        <w:rPr>
          <w:color w:val="000000" w:themeColor="text1"/>
          <w:u w:color="000000" w:themeColor="text1"/>
        </w:rPr>
        <w:t>, Mayor o</w:t>
      </w:r>
      <w:r w:rsidR="00965FF5" w:rsidRPr="00106235">
        <w:rPr>
          <w:color w:val="000000" w:themeColor="text1"/>
          <w:u w:color="000000" w:themeColor="text1"/>
        </w:rPr>
        <w:t>f North Augusta</w:t>
      </w:r>
      <w:r w:rsidR="00965FF5">
        <w:rPr>
          <w:color w:val="000000" w:themeColor="text1"/>
          <w:u w:color="000000" w:themeColor="text1"/>
        </w:rPr>
        <w:t>,</w:t>
      </w:r>
      <w:r w:rsidR="00965FF5" w:rsidRPr="00106235">
        <w:rPr>
          <w:color w:val="000000" w:themeColor="text1"/>
          <w:u w:color="000000" w:themeColor="text1"/>
        </w:rPr>
        <w:t xml:space="preserve"> upon the occasion of his retirement</w:t>
      </w:r>
      <w:r w:rsidR="00965FF5">
        <w:rPr>
          <w:color w:val="000000" w:themeColor="text1"/>
          <w:u w:color="000000" w:themeColor="text1"/>
        </w:rPr>
        <w:t xml:space="preserve"> </w:t>
      </w:r>
      <w:r w:rsidR="00965FF5">
        <w:t>after thirty</w:t>
      </w:r>
      <w:r w:rsidR="00311610">
        <w:noBreakHyphen/>
      </w:r>
      <w:r w:rsidR="00965FF5">
        <w:t>two years of exemplary service, and wish him continued success and happiness in all his future endeavors.</w:t>
      </w: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65FF5">
        <w:t xml:space="preserve"> </w:t>
      </w:r>
      <w:r w:rsidR="00965FF5" w:rsidRPr="00106235">
        <w:rPr>
          <w:color w:val="000000" w:themeColor="text1"/>
          <w:u w:color="000000" w:themeColor="text1"/>
        </w:rPr>
        <w:t>Mayor</w:t>
      </w:r>
      <w:r w:rsidR="00965FF5">
        <w:rPr>
          <w:color w:val="000000" w:themeColor="text1"/>
          <w:u w:color="000000" w:themeColor="text1"/>
        </w:rPr>
        <w:t xml:space="preserve"> Lark</w:t>
      </w:r>
      <w:r w:rsidR="00965FF5" w:rsidRPr="00106235">
        <w:rPr>
          <w:color w:val="000000" w:themeColor="text1"/>
          <w:u w:color="000000" w:themeColor="text1"/>
        </w:rPr>
        <w:t xml:space="preserve"> Jones</w:t>
      </w:r>
      <w:r w:rsidR="00965FF5">
        <w:rPr>
          <w:color w:val="000000" w:themeColor="text1"/>
          <w:u w:color="000000" w:themeColor="text1"/>
        </w:rPr>
        <w:t>.</w:t>
      </w:r>
    </w:p>
    <w:p w:rsidR="00165255" w:rsidRDefault="003116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90B" w:rsidRDefault="005D290B" w:rsidP="005D290B">
      <w:pPr>
        <w:suppressAutoHyphens/>
      </w:pPr>
    </w:p>
    <w:sectPr w:rsidR="005D290B" w:rsidSect="005D29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610" w:rsidRDefault="00311610" w:rsidP="009F0C77">
      <w:r>
        <w:separator/>
      </w:r>
    </w:p>
  </w:endnote>
  <w:endnote w:type="continuationSeparator" w:id="0">
    <w:p w:rsidR="00311610" w:rsidRDefault="003116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A8DD53-0B89-4E78-BFF7-5933200AF2AF}"/>
    <w:embedBold r:id="rId2" w:fontKey="{06DFAA9D-F334-4E30-9B22-0BC88E5895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9F6DDB-06DD-4000-8E32-05E2C55896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12AE3B-0B73-446A-8B41-195AF2C2A0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DC2BF0-142E-4EF8-B5AE-42BEAFDF26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F21" w:rsidRPr="005D290B" w:rsidRDefault="005D290B" w:rsidP="005D29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610" w:rsidRDefault="00311610" w:rsidP="009F0C77">
      <w:r>
        <w:separator/>
      </w:r>
    </w:p>
  </w:footnote>
  <w:footnote w:type="continuationSeparator" w:id="0">
    <w:p w:rsidR="00311610" w:rsidRDefault="003116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08SA18"/>
    <w:docVar w:name="CoverBillType" w:val="r"/>
    <w:docVar w:name="DocPath" w:val="L:\Council\bills\GM\25108SA18.DOCX"/>
    <w:docVar w:name="dvBillNumber" w:val="47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0B0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255"/>
    <w:rsid w:val="001B0B0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161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1F34"/>
    <w:rsid w:val="005A62FE"/>
    <w:rsid w:val="005C2FE2"/>
    <w:rsid w:val="005D290B"/>
    <w:rsid w:val="005E2BC9"/>
    <w:rsid w:val="00605102"/>
    <w:rsid w:val="006215AA"/>
    <w:rsid w:val="006913C9"/>
    <w:rsid w:val="0069470D"/>
    <w:rsid w:val="006C306D"/>
    <w:rsid w:val="006D58AA"/>
    <w:rsid w:val="00734F00"/>
    <w:rsid w:val="007A70AE"/>
    <w:rsid w:val="008362E8"/>
    <w:rsid w:val="0085786E"/>
    <w:rsid w:val="0086087E"/>
    <w:rsid w:val="008A1768"/>
    <w:rsid w:val="008A489F"/>
    <w:rsid w:val="008F0F33"/>
    <w:rsid w:val="008F4429"/>
    <w:rsid w:val="0094021A"/>
    <w:rsid w:val="00965FF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F21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397A"/>
    <w:rsid w:val="00C92819"/>
    <w:rsid w:val="00CC6B7B"/>
    <w:rsid w:val="00CD2089"/>
    <w:rsid w:val="00D73A67"/>
    <w:rsid w:val="00D970A9"/>
    <w:rsid w:val="00DA2B6D"/>
    <w:rsid w:val="00DC5A54"/>
    <w:rsid w:val="00DF3845"/>
    <w:rsid w:val="00E41911"/>
    <w:rsid w:val="00E44B57"/>
    <w:rsid w:val="00E92EEF"/>
    <w:rsid w:val="00EF2368"/>
    <w:rsid w:val="00F2328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320904-C453-491B-BFEB-F80EC9DA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2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46511-0029-49C8-A516-88B5D88EB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6A0B0463.dotm</Template>
  <TotalTime>0</TotalTime>
  <Pages>1</Pages>
  <Words>457</Words>
  <Characters>2391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4719 Text of Previous Version (Jan. 25, 2018) - South Carolina Legislature Online</dc:title>
  <dc:creator>Gail Pinckney Moore</dc:creator>
  <cp:lastModifiedBy>S Volk</cp:lastModifiedBy>
  <cp:revision>2</cp:revision>
  <cp:lastPrinted>2018-01-25T14:48:00Z</cp:lastPrinted>
  <dcterms:created xsi:type="dcterms:W3CDTF">2018-01-25T17:07:00Z</dcterms:created>
  <dcterms:modified xsi:type="dcterms:W3CDTF">2018-01-25T17:07:00Z</dcterms:modified>
</cp:coreProperties>
</file>