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F19" w:rsidRDefault="00491F19" w:rsidP="00491F19">
      <w:pPr>
        <w:widowControl w:val="0"/>
        <w:jc w:val="center"/>
      </w:pPr>
      <w:bookmarkStart w:id="0" w:name="_GoBack"/>
      <w:bookmarkEnd w:id="0"/>
      <w:r w:rsidRPr="00491F19">
        <w:rPr>
          <w:b/>
        </w:rPr>
        <w:t>South Carolina General Assembly</w:t>
      </w:r>
    </w:p>
    <w:p w:rsidR="00491F19" w:rsidRDefault="00491F19" w:rsidP="00491F19">
      <w:pPr>
        <w:widowControl w:val="0"/>
        <w:jc w:val="center"/>
      </w:pPr>
      <w:r>
        <w:t>119th Session, 2011-2012</w:t>
      </w:r>
    </w:p>
    <w:p w:rsidR="00491F19" w:rsidRDefault="00491F19" w:rsidP="00491F19">
      <w:pPr>
        <w:widowControl w:val="0"/>
        <w:jc w:val="left"/>
      </w:pPr>
    </w:p>
    <w:p w:rsidR="00491F19" w:rsidRDefault="00491F19" w:rsidP="00491F19">
      <w:pPr>
        <w:widowControl w:val="0"/>
        <w:jc w:val="left"/>
        <w:rPr>
          <w:b/>
        </w:rPr>
      </w:pPr>
      <w:r w:rsidRPr="00491F19">
        <w:rPr>
          <w:b/>
        </w:rPr>
        <w:t>H. 5066</w:t>
      </w:r>
    </w:p>
    <w:p w:rsidR="00491F19" w:rsidRDefault="00491F19" w:rsidP="00491F19">
      <w:pPr>
        <w:widowControl w:val="0"/>
        <w:jc w:val="left"/>
        <w:rPr>
          <w:b/>
        </w:rPr>
      </w:pPr>
    </w:p>
    <w:p w:rsidR="00491F19" w:rsidRDefault="00491F19" w:rsidP="00491F19">
      <w:pPr>
        <w:widowControl w:val="0"/>
        <w:jc w:val="left"/>
      </w:pPr>
      <w:r w:rsidRPr="00491F19">
        <w:rPr>
          <w:b/>
        </w:rPr>
        <w:t>STATUS INFORMATION</w:t>
      </w:r>
    </w:p>
    <w:p w:rsidR="00491F19" w:rsidRDefault="00491F19" w:rsidP="00491F19">
      <w:pPr>
        <w:widowControl w:val="0"/>
        <w:jc w:val="left"/>
      </w:pPr>
    </w:p>
    <w:p w:rsidR="00491F19" w:rsidRDefault="00491F19" w:rsidP="00491F19">
      <w:pPr>
        <w:widowControl w:val="0"/>
        <w:jc w:val="left"/>
      </w:pPr>
      <w:r>
        <w:t>House Resolution</w:t>
      </w:r>
    </w:p>
    <w:p w:rsidR="00491F19" w:rsidRDefault="00491F19" w:rsidP="00491F19">
      <w:pPr>
        <w:widowControl w:val="0"/>
        <w:jc w:val="left"/>
      </w:pPr>
      <w:r>
        <w:t>Sponsors: Reps. Clyburn, Agnew, Alexander, Allen, Allison, Anderson, Anthony, Atwater, Bales, Ballentine, Bannister, Barfield, Battle, Bedingfield, Bikas, Bingham, Bowen, Bowers, Brady, Branham, Brannon, Brantley, G.A. Brown, H.B. Brown, R.L. Brown, Butler Garrick, Chumley, Clemmons,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491F19" w:rsidRDefault="00491F19" w:rsidP="00491F19">
      <w:pPr>
        <w:widowControl w:val="0"/>
        <w:jc w:val="left"/>
      </w:pPr>
      <w:r>
        <w:t>Document Path: l:\council\bills\gm\25000cm12.docx</w:t>
      </w:r>
    </w:p>
    <w:p w:rsidR="00491F19" w:rsidRDefault="00491F19" w:rsidP="00491F19">
      <w:pPr>
        <w:widowControl w:val="0"/>
        <w:jc w:val="left"/>
      </w:pPr>
    </w:p>
    <w:p w:rsidR="00491F19" w:rsidRDefault="00491F19" w:rsidP="00491F19">
      <w:pPr>
        <w:widowControl w:val="0"/>
        <w:jc w:val="left"/>
      </w:pPr>
      <w:r>
        <w:t>Introduced in the House on March 22, 2012</w:t>
      </w:r>
    </w:p>
    <w:p w:rsidR="00491F19" w:rsidRDefault="00491F19" w:rsidP="00491F19">
      <w:pPr>
        <w:widowControl w:val="0"/>
        <w:jc w:val="left"/>
      </w:pPr>
      <w:r>
        <w:t>Adopted by the House on March 22, 2012</w:t>
      </w:r>
    </w:p>
    <w:p w:rsidR="00491F19" w:rsidRDefault="00491F19" w:rsidP="00491F19">
      <w:pPr>
        <w:widowControl w:val="0"/>
        <w:jc w:val="left"/>
      </w:pPr>
    </w:p>
    <w:p w:rsidR="00491F19" w:rsidRDefault="00491F19" w:rsidP="00491F19">
      <w:pPr>
        <w:widowControl w:val="0"/>
        <w:jc w:val="left"/>
      </w:pPr>
      <w:r>
        <w:t xml:space="preserve">Summary: </w:t>
      </w:r>
      <w:r w:rsidR="0089162E">
        <w:t>Victor Mendez</w:t>
      </w:r>
    </w:p>
    <w:p w:rsidR="00491F19" w:rsidRDefault="00491F19" w:rsidP="00491F19">
      <w:pPr>
        <w:widowControl w:val="0"/>
        <w:jc w:val="left"/>
      </w:pPr>
    </w:p>
    <w:p w:rsidR="00491F19" w:rsidRDefault="00491F19" w:rsidP="00491F19">
      <w:pPr>
        <w:widowControl w:val="0"/>
        <w:jc w:val="left"/>
      </w:pPr>
    </w:p>
    <w:p w:rsidR="00491F19" w:rsidRDefault="00491F19" w:rsidP="00491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1F19">
        <w:rPr>
          <w:b/>
        </w:rPr>
        <w:t>HISTORY OF LEGISLATIVE ACTIONS</w:t>
      </w:r>
    </w:p>
    <w:p w:rsidR="00491F19" w:rsidRDefault="00491F19" w:rsidP="00491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1F19" w:rsidRPr="00491F19" w:rsidRDefault="00491F19" w:rsidP="00491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1F19">
        <w:rPr>
          <w:u w:val="single"/>
        </w:rPr>
        <w:tab/>
        <w:t>Date</w:t>
      </w:r>
      <w:r w:rsidRPr="00491F19">
        <w:rPr>
          <w:u w:val="single"/>
        </w:rPr>
        <w:tab/>
        <w:t>Body</w:t>
      </w:r>
      <w:r w:rsidRPr="00491F19">
        <w:rPr>
          <w:u w:val="single"/>
        </w:rPr>
        <w:tab/>
        <w:t>Action Description with journal page number</w:t>
      </w:r>
      <w:r w:rsidRPr="00491F19">
        <w:rPr>
          <w:u w:val="single"/>
        </w:rPr>
        <w:tab/>
      </w:r>
    </w:p>
    <w:p w:rsidR="00491F19" w:rsidRDefault="00491F19" w:rsidP="00491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House</w:t>
      </w:r>
      <w:r>
        <w:tab/>
      </w:r>
      <w:r w:rsidRPr="003E6FEF">
        <w:t>Introduced and adopted (</w:t>
      </w:r>
      <w:hyperlink r:id="rId7" w:history="1">
        <w:r w:rsidRPr="003E6FEF">
          <w:rPr>
            <w:rStyle w:val="Hyperlink"/>
          </w:rPr>
          <w:t>House Journal</w:t>
        </w:r>
        <w:r w:rsidRPr="003E6FEF">
          <w:rPr>
            <w:rStyle w:val="Hyperlink"/>
          </w:rPr>
          <w:noBreakHyphen/>
          <w:t>page 2</w:t>
        </w:r>
      </w:hyperlink>
      <w:r w:rsidRPr="003E6FEF">
        <w:t>)</w:t>
      </w:r>
    </w:p>
    <w:p w:rsidR="00491F19" w:rsidRDefault="00491F19" w:rsidP="00491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1F19" w:rsidRPr="00491F19" w:rsidRDefault="00491F19" w:rsidP="00491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1F19" w:rsidRDefault="00491F19" w:rsidP="00491F19">
      <w:r w:rsidRPr="00491F19">
        <w:rPr>
          <w:b/>
        </w:rPr>
        <w:t>VERSIONS OF THIS BILL</w:t>
      </w:r>
    </w:p>
    <w:p w:rsidR="00491F19" w:rsidRDefault="00491F19" w:rsidP="00491F19"/>
    <w:p w:rsidR="00491F19" w:rsidRDefault="00AA57E7" w:rsidP="00491F19">
      <w:hyperlink r:id="rId8" w:history="1">
        <w:r w:rsidR="00491F19">
          <w:rPr>
            <w:rStyle w:val="Hyperlink"/>
          </w:rPr>
          <w:t>3/22/2012</w:t>
        </w:r>
      </w:hyperlink>
    </w:p>
    <w:p w:rsidR="00491F19" w:rsidRDefault="00491F19" w:rsidP="00491F19"/>
    <w:p w:rsidR="00491F19" w:rsidRDefault="00491F19" w:rsidP="00491F19">
      <w:pPr>
        <w:sectPr w:rsidR="00491F19" w:rsidSect="00491F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3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986556">
        <w:rPr>
          <w:color w:val="000000" w:themeColor="text1"/>
          <w:u w:color="000000" w:themeColor="text1"/>
        </w:rPr>
        <w:t>TO COMMEND VICTOR MENDEZ</w:t>
      </w:r>
      <w:r w:rsidR="009B2D12">
        <w:rPr>
          <w:color w:val="000000" w:themeColor="text1"/>
          <w:u w:color="000000" w:themeColor="text1"/>
        </w:rPr>
        <w:t xml:space="preserve">, </w:t>
      </w:r>
      <w:r w:rsidR="009B2D12" w:rsidRPr="00986556">
        <w:rPr>
          <w:color w:val="000000" w:themeColor="text1"/>
          <w:u w:color="000000" w:themeColor="text1"/>
        </w:rPr>
        <w:t>ADMINISTRATOR FOR THE UNITED STATES DEPARTMENT OF TRANSPORTATION FEDERAL HIGHWAY ADMINISTRATION</w:t>
      </w:r>
      <w:r w:rsidR="009B2D12">
        <w:rPr>
          <w:color w:val="000000" w:themeColor="text1"/>
          <w:u w:color="000000" w:themeColor="text1"/>
        </w:rPr>
        <w:t>,</w:t>
      </w:r>
      <w:r w:rsidRPr="00986556">
        <w:rPr>
          <w:color w:val="000000" w:themeColor="text1"/>
          <w:u w:color="000000" w:themeColor="text1"/>
        </w:rPr>
        <w:t xml:space="preserve"> FOR HIS NATIONAL LEADERSHIP AND PARTICIPATION IN THE  “2012 TRANSPORTATION SUMMIT: THE IMPORTANCE OF TRANSPORTATION SAFETY AND INNOVATION” ON MARCH 25, 2012,  AT BENEDICT COLLEGE IN COLUMBIA</w:t>
      </w:r>
      <w:r w:rsidR="009B2D12">
        <w:rPr>
          <w:color w:val="000000" w:themeColor="text1"/>
          <w:u w:color="000000" w:themeColor="text1"/>
        </w:rPr>
        <w:t>,</w:t>
      </w:r>
      <w:r w:rsidRPr="00986556">
        <w:rPr>
          <w:color w:val="000000" w:themeColor="text1"/>
          <w:u w:color="000000" w:themeColor="text1"/>
        </w:rPr>
        <w:t xml:space="preserve"> AND TO INSPIRE SOUTH CAROLINA TRANSPORTATION LEADERS TO CREATE AND EMBRACE LIKE</w:t>
      </w:r>
      <w:r w:rsidR="00374810">
        <w:rPr>
          <w:color w:val="000000" w:themeColor="text1"/>
          <w:u w:color="000000" w:themeColor="text1"/>
        </w:rPr>
        <w:noBreakHyphen/>
      </w:r>
      <w:r w:rsidRPr="00986556">
        <w:rPr>
          <w:color w:val="000000" w:themeColor="text1"/>
          <w:u w:color="000000" w:themeColor="text1"/>
        </w:rPr>
        <w:t>MINDED EFFORTS CONCERNING LEGISLATION THAT SUPPORTS THE IDENTIFICATION AND DEPLOYMENT OF INNOVATION AIM</w:t>
      </w:r>
      <w:r w:rsidR="009B2D12">
        <w:rPr>
          <w:color w:val="000000" w:themeColor="text1"/>
          <w:u w:color="000000" w:themeColor="text1"/>
        </w:rPr>
        <w:t>ED AT SHORTENING TRANSPORTATION</w:t>
      </w:r>
      <w:r w:rsidR="00374810">
        <w:rPr>
          <w:color w:val="000000" w:themeColor="text1"/>
          <w:u w:color="000000" w:themeColor="text1"/>
        </w:rPr>
        <w:noBreakHyphen/>
      </w:r>
      <w:r w:rsidRPr="00986556">
        <w:rPr>
          <w:color w:val="000000" w:themeColor="text1"/>
          <w:u w:color="000000" w:themeColor="text1"/>
        </w:rPr>
        <w:t>PROJECT DELIVER</w:t>
      </w:r>
      <w:r w:rsidR="007A7192">
        <w:rPr>
          <w:color w:val="000000" w:themeColor="text1"/>
          <w:u w:color="000000" w:themeColor="text1"/>
        </w:rPr>
        <w:t>Y</w:t>
      </w:r>
      <w:r w:rsidRPr="00986556">
        <w:rPr>
          <w:color w:val="000000" w:themeColor="text1"/>
          <w:u w:color="000000" w:themeColor="text1"/>
        </w:rPr>
        <w:t>, ENHANCING THE SAFETY OF OUR ROADWAYS, AND PROTECTING THE ENVIRONMENT.</w:t>
      </w: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86556">
        <w:rPr>
          <w:color w:val="000000" w:themeColor="text1"/>
          <w:u w:color="000000" w:themeColor="text1"/>
        </w:rPr>
        <w:t xml:space="preserve">under the leadership of Victor Mendez, Every Day Counts (EDC) </w:t>
      </w:r>
      <w:r>
        <w:rPr>
          <w:color w:val="000000" w:themeColor="text1"/>
          <w:u w:color="000000" w:themeColor="text1"/>
        </w:rPr>
        <w:t>has</w:t>
      </w:r>
      <w:r w:rsidRPr="00986556">
        <w:rPr>
          <w:color w:val="000000" w:themeColor="text1"/>
          <w:u w:color="000000" w:themeColor="text1"/>
        </w:rPr>
        <w:t xml:space="preserve"> </w:t>
      </w:r>
      <w:r w:rsidR="00865111" w:rsidRPr="00986556">
        <w:rPr>
          <w:color w:val="000000" w:themeColor="text1"/>
          <w:u w:color="000000" w:themeColor="text1"/>
        </w:rPr>
        <w:t>provide</w:t>
      </w:r>
      <w:r w:rsidR="00865111">
        <w:rPr>
          <w:color w:val="000000" w:themeColor="text1"/>
          <w:u w:color="000000" w:themeColor="text1"/>
        </w:rPr>
        <w:t>d</w:t>
      </w:r>
      <w:r w:rsidR="00865111" w:rsidRPr="00986556">
        <w:rPr>
          <w:color w:val="000000" w:themeColor="text1"/>
          <w:u w:color="000000" w:themeColor="text1"/>
        </w:rPr>
        <w:t xml:space="preserve"> national leadership</w:t>
      </w:r>
      <w:r w:rsidR="00865111">
        <w:rPr>
          <w:color w:val="000000" w:themeColor="text1"/>
          <w:u w:color="000000" w:themeColor="text1"/>
        </w:rPr>
        <w:t xml:space="preserve"> to the </w:t>
      </w:r>
      <w:r w:rsidRPr="00986556">
        <w:rPr>
          <w:color w:val="000000" w:themeColor="text1"/>
          <w:u w:color="000000" w:themeColor="text1"/>
        </w:rPr>
        <w:t>Federal Highway Administration</w:t>
      </w:r>
      <w:r w:rsidR="00374810" w:rsidRPr="00374810">
        <w:rPr>
          <w:color w:val="000000" w:themeColor="text1"/>
          <w:u w:color="000000" w:themeColor="text1"/>
        </w:rPr>
        <w:t>’</w:t>
      </w:r>
      <w:r w:rsidRPr="00986556">
        <w:rPr>
          <w:color w:val="000000" w:themeColor="text1"/>
          <w:u w:color="000000" w:themeColor="text1"/>
        </w:rPr>
        <w:t xml:space="preserve">s (FHWA) effort to meet the transportation demands of the </w:t>
      </w:r>
      <w:r w:rsidR="00865111">
        <w:rPr>
          <w:color w:val="000000" w:themeColor="text1"/>
          <w:u w:color="000000" w:themeColor="text1"/>
        </w:rPr>
        <w:t>twenty</w:t>
      </w:r>
      <w:r w:rsidR="00374810">
        <w:rPr>
          <w:color w:val="000000" w:themeColor="text1"/>
          <w:u w:color="000000" w:themeColor="text1"/>
        </w:rPr>
        <w:noBreakHyphen/>
      </w:r>
      <w:r w:rsidR="00865111">
        <w:rPr>
          <w:color w:val="000000" w:themeColor="text1"/>
          <w:u w:color="000000" w:themeColor="text1"/>
        </w:rPr>
        <w:t>first</w:t>
      </w:r>
      <w:r w:rsidRPr="00986556">
        <w:rPr>
          <w:color w:val="000000" w:themeColor="text1"/>
          <w:u w:color="000000" w:themeColor="text1"/>
        </w:rPr>
        <w:t xml:space="preserve"> </w:t>
      </w:r>
      <w:r w:rsidR="00865111">
        <w:rPr>
          <w:color w:val="000000" w:themeColor="text1"/>
          <w:u w:color="000000" w:themeColor="text1"/>
        </w:rPr>
        <w:t>century</w:t>
      </w:r>
      <w:r w:rsidR="00E930B9">
        <w:rPr>
          <w:color w:val="000000" w:themeColor="text1"/>
          <w:u w:color="000000" w:themeColor="text1"/>
        </w:rPr>
        <w:t>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>Whereas, EDC is designed to identify and deploy innovation aimed at shortening project delivery, enhancing the safety of our roadways,</w:t>
      </w:r>
      <w:r w:rsidR="00865111">
        <w:rPr>
          <w:color w:val="000000" w:themeColor="text1"/>
          <w:u w:color="000000" w:themeColor="text1"/>
        </w:rPr>
        <w:t xml:space="preserve"> and protecting the environment</w:t>
      </w:r>
      <w:r w:rsidR="00E930B9">
        <w:rPr>
          <w:color w:val="000000" w:themeColor="text1"/>
          <w:u w:color="000000" w:themeColor="text1"/>
        </w:rPr>
        <w:t>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>Whereas, EDC is designed to focus on a finite set of initiatives</w:t>
      </w:r>
      <w:r w:rsidR="00865111">
        <w:rPr>
          <w:color w:val="000000" w:themeColor="text1"/>
          <w:u w:color="000000" w:themeColor="text1"/>
        </w:rPr>
        <w:t>, and</w:t>
      </w:r>
      <w:r w:rsidRPr="00986556">
        <w:rPr>
          <w:color w:val="000000" w:themeColor="text1"/>
          <w:u w:color="000000" w:themeColor="text1"/>
        </w:rPr>
        <w:t xml:space="preserve"> </w:t>
      </w:r>
      <w:r w:rsidR="00865111">
        <w:rPr>
          <w:color w:val="000000" w:themeColor="text1"/>
          <w:u w:color="000000" w:themeColor="text1"/>
        </w:rPr>
        <w:t>t</w:t>
      </w:r>
      <w:r w:rsidRPr="00986556">
        <w:rPr>
          <w:color w:val="000000" w:themeColor="text1"/>
          <w:u w:color="000000" w:themeColor="text1"/>
        </w:rPr>
        <w:t xml:space="preserve">eams from the Federal Highway Administration will work with our state, local, and industry partners to deploy the initiatives and will develop performance </w:t>
      </w:r>
      <w:r w:rsidR="00865111">
        <w:rPr>
          <w:color w:val="000000" w:themeColor="text1"/>
          <w:u w:color="000000" w:themeColor="text1"/>
        </w:rPr>
        <w:t>measures to gauge their success;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>Whereas, President Barack Obama has discussed an America built to last, and the budget he recently proposed will fund critical transportation improvements while creating jobs</w:t>
      </w:r>
      <w:r w:rsidR="00865111">
        <w:rPr>
          <w:color w:val="000000" w:themeColor="text1"/>
          <w:u w:color="000000" w:themeColor="text1"/>
        </w:rPr>
        <w:t>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 xml:space="preserve">Whereas, </w:t>
      </w:r>
      <w:r w:rsidR="00EB2A2E">
        <w:rPr>
          <w:color w:val="000000" w:themeColor="text1"/>
          <w:u w:color="000000" w:themeColor="text1"/>
        </w:rPr>
        <w:t xml:space="preserve">United States </w:t>
      </w:r>
      <w:r w:rsidRPr="00986556">
        <w:rPr>
          <w:color w:val="000000" w:themeColor="text1"/>
          <w:u w:color="000000" w:themeColor="text1"/>
        </w:rPr>
        <w:t>Secretary</w:t>
      </w:r>
      <w:r w:rsidR="00EB2A2E">
        <w:rPr>
          <w:color w:val="000000" w:themeColor="text1"/>
          <w:u w:color="000000" w:themeColor="text1"/>
        </w:rPr>
        <w:t xml:space="preserve"> of Transportation Ray</w:t>
      </w:r>
      <w:r w:rsidRPr="00986556">
        <w:rPr>
          <w:color w:val="000000" w:themeColor="text1"/>
          <w:u w:color="000000" w:themeColor="text1"/>
        </w:rPr>
        <w:t xml:space="preserve"> LaHood has set the bar high at the United Stat</w:t>
      </w:r>
      <w:r w:rsidR="00865111">
        <w:rPr>
          <w:color w:val="000000" w:themeColor="text1"/>
          <w:u w:color="000000" w:themeColor="text1"/>
        </w:rPr>
        <w:t>es Department of Transportation because</w:t>
      </w:r>
      <w:r w:rsidRPr="00986556">
        <w:rPr>
          <w:color w:val="000000" w:themeColor="text1"/>
          <w:u w:color="000000" w:themeColor="text1"/>
        </w:rPr>
        <w:t xml:space="preserve"> </w:t>
      </w:r>
      <w:r w:rsidR="00865111">
        <w:rPr>
          <w:color w:val="000000" w:themeColor="text1"/>
          <w:u w:color="000000" w:themeColor="text1"/>
        </w:rPr>
        <w:t>h</w:t>
      </w:r>
      <w:r w:rsidRPr="00986556">
        <w:rPr>
          <w:color w:val="000000" w:themeColor="text1"/>
          <w:u w:color="000000" w:themeColor="text1"/>
        </w:rPr>
        <w:t>e not only expects innovative thinking,</w:t>
      </w:r>
      <w:r w:rsidR="00865111">
        <w:rPr>
          <w:color w:val="000000" w:themeColor="text1"/>
          <w:u w:color="000000" w:themeColor="text1"/>
        </w:rPr>
        <w:t xml:space="preserve"> but</w:t>
      </w:r>
      <w:r w:rsidRPr="00986556">
        <w:rPr>
          <w:color w:val="000000" w:themeColor="text1"/>
          <w:u w:color="000000" w:themeColor="text1"/>
        </w:rPr>
        <w:t xml:space="preserve"> he</w:t>
      </w:r>
      <w:r w:rsidR="00865111">
        <w:rPr>
          <w:color w:val="000000" w:themeColor="text1"/>
          <w:u w:color="000000" w:themeColor="text1"/>
        </w:rPr>
        <w:t xml:space="preserve"> also</w:t>
      </w:r>
      <w:r w:rsidRPr="00986556">
        <w:rPr>
          <w:color w:val="000000" w:themeColor="text1"/>
          <w:u w:color="000000" w:themeColor="text1"/>
        </w:rPr>
        <w:t xml:space="preserve"> understands </w:t>
      </w:r>
      <w:r w:rsidR="00865111">
        <w:rPr>
          <w:color w:val="000000" w:themeColor="text1"/>
          <w:u w:color="000000" w:themeColor="text1"/>
        </w:rPr>
        <w:t>that the times demand it;</w:t>
      </w:r>
      <w:r w:rsidRPr="00986556">
        <w:rPr>
          <w:color w:val="000000" w:themeColor="text1"/>
          <w:u w:color="000000" w:themeColor="text1"/>
        </w:rPr>
        <w:t xml:space="preserve"> and </w:t>
      </w: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 xml:space="preserve">Whereas, developing transportation systems in ways that strengthen businesses and communities is essential </w:t>
      </w:r>
      <w:r w:rsidR="00865111">
        <w:rPr>
          <w:color w:val="000000" w:themeColor="text1"/>
          <w:u w:color="000000" w:themeColor="text1"/>
        </w:rPr>
        <w:t>to our economic competitiveness;</w:t>
      </w:r>
      <w:r w:rsidRPr="00986556">
        <w:rPr>
          <w:color w:val="000000" w:themeColor="text1"/>
          <w:u w:color="000000" w:themeColor="text1"/>
        </w:rPr>
        <w:t xml:space="preserve"> and</w:t>
      </w:r>
    </w:p>
    <w:p w:rsidR="007D392C" w:rsidRPr="00986556" w:rsidRDefault="007D392C" w:rsidP="007D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 xml:space="preserve"> </w:t>
      </w:r>
    </w:p>
    <w:p w:rsidR="00BA3348" w:rsidRPr="00EB2A2E" w:rsidRDefault="007D392C" w:rsidP="00EB2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6556">
        <w:rPr>
          <w:color w:val="000000" w:themeColor="text1"/>
          <w:u w:color="000000" w:themeColor="text1"/>
        </w:rPr>
        <w:t>Whereas, safe and reliable roads and sidewalks are key to supporting commerce and the people</w:t>
      </w:r>
      <w:r w:rsidR="00EB2A2E">
        <w:rPr>
          <w:color w:val="000000" w:themeColor="text1"/>
          <w:u w:color="000000" w:themeColor="text1"/>
        </w:rPr>
        <w:t xml:space="preserve"> who live in </w:t>
      </w:r>
      <w:r w:rsidR="00374810">
        <w:rPr>
          <w:color w:val="000000" w:themeColor="text1"/>
          <w:u w:color="000000" w:themeColor="text1"/>
        </w:rPr>
        <w:t>a</w:t>
      </w:r>
      <w:r w:rsidR="00EB2A2E">
        <w:rPr>
          <w:color w:val="000000" w:themeColor="text1"/>
          <w:u w:color="000000" w:themeColor="text1"/>
        </w:rPr>
        <w:t xml:space="preserve"> community</w:t>
      </w:r>
      <w:r w:rsidR="00BA3348">
        <w:t>.  Now, therefore,</w:t>
      </w:r>
    </w:p>
    <w:p w:rsidR="00BA3348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348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3348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D12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9B2D12">
        <w:t xml:space="preserve"> the members of the South Carolina </w:t>
      </w:r>
      <w:r w:rsidR="00EB2A2E">
        <w:t>House of Representatives</w:t>
      </w:r>
      <w:r w:rsidR="009B2D12">
        <w:t>, by this resolution,</w:t>
      </w:r>
      <w:r w:rsidR="009B2D12" w:rsidRPr="00986556">
        <w:rPr>
          <w:color w:val="000000" w:themeColor="text1"/>
          <w:u w:color="000000" w:themeColor="text1"/>
        </w:rPr>
        <w:t xml:space="preserve"> commend Victor Mendez</w:t>
      </w:r>
      <w:r w:rsidR="009B2D12">
        <w:rPr>
          <w:color w:val="000000" w:themeColor="text1"/>
          <w:u w:color="000000" w:themeColor="text1"/>
        </w:rPr>
        <w:t xml:space="preserve">, </w:t>
      </w:r>
      <w:r w:rsidR="00E930B9">
        <w:rPr>
          <w:color w:val="000000" w:themeColor="text1"/>
          <w:u w:color="000000" w:themeColor="text1"/>
        </w:rPr>
        <w:t>A</w:t>
      </w:r>
      <w:r w:rsidR="009B2D12" w:rsidRPr="00986556">
        <w:rPr>
          <w:color w:val="000000" w:themeColor="text1"/>
          <w:u w:color="000000" w:themeColor="text1"/>
        </w:rPr>
        <w:t>dministrator for the United State</w:t>
      </w:r>
      <w:r w:rsidR="009B2D12">
        <w:rPr>
          <w:color w:val="000000" w:themeColor="text1"/>
          <w:u w:color="000000" w:themeColor="text1"/>
        </w:rPr>
        <w:t xml:space="preserve">s Department of Transportation </w:t>
      </w:r>
      <w:r w:rsidR="009B2D12" w:rsidRPr="00986556">
        <w:rPr>
          <w:color w:val="000000" w:themeColor="text1"/>
          <w:u w:color="000000" w:themeColor="text1"/>
        </w:rPr>
        <w:t>Federal Highway Administration</w:t>
      </w:r>
      <w:r w:rsidR="009B2D12">
        <w:rPr>
          <w:color w:val="000000" w:themeColor="text1"/>
          <w:u w:color="000000" w:themeColor="text1"/>
        </w:rPr>
        <w:t>,</w:t>
      </w:r>
      <w:r w:rsidR="009B2D12" w:rsidRPr="00986556">
        <w:rPr>
          <w:color w:val="000000" w:themeColor="text1"/>
          <w:u w:color="000000" w:themeColor="text1"/>
        </w:rPr>
        <w:t xml:space="preserve"> for his national leadership and participation in the “2012 Transportation Summit: The Importance </w:t>
      </w:r>
      <w:r w:rsidR="009B2D12">
        <w:rPr>
          <w:color w:val="000000" w:themeColor="text1"/>
          <w:u w:color="000000" w:themeColor="text1"/>
        </w:rPr>
        <w:t>o</w:t>
      </w:r>
      <w:r w:rsidR="009B2D12" w:rsidRPr="00986556">
        <w:rPr>
          <w:color w:val="000000" w:themeColor="text1"/>
          <w:u w:color="000000" w:themeColor="text1"/>
        </w:rPr>
        <w:t xml:space="preserve">f Transportation Safety </w:t>
      </w:r>
      <w:r w:rsidR="007A7192">
        <w:rPr>
          <w:color w:val="000000" w:themeColor="text1"/>
          <w:u w:color="000000" w:themeColor="text1"/>
        </w:rPr>
        <w:t>a</w:t>
      </w:r>
      <w:r w:rsidR="009B2D12" w:rsidRPr="00986556">
        <w:rPr>
          <w:color w:val="000000" w:themeColor="text1"/>
          <w:u w:color="000000" w:themeColor="text1"/>
        </w:rPr>
        <w:t xml:space="preserve">nd Innovation” on </w:t>
      </w:r>
      <w:r w:rsidR="009B2D12">
        <w:rPr>
          <w:color w:val="000000" w:themeColor="text1"/>
          <w:u w:color="000000" w:themeColor="text1"/>
        </w:rPr>
        <w:t>M</w:t>
      </w:r>
      <w:r w:rsidR="009B2D12" w:rsidRPr="00986556">
        <w:rPr>
          <w:color w:val="000000" w:themeColor="text1"/>
          <w:u w:color="000000" w:themeColor="text1"/>
        </w:rPr>
        <w:t>arch 25, 2012, at Benedict College in Columbia</w:t>
      </w:r>
      <w:r w:rsidR="009B2D12">
        <w:rPr>
          <w:color w:val="000000" w:themeColor="text1"/>
          <w:u w:color="000000" w:themeColor="text1"/>
        </w:rPr>
        <w:t>,</w:t>
      </w:r>
      <w:r w:rsidR="009B2D12" w:rsidRPr="00986556">
        <w:rPr>
          <w:color w:val="000000" w:themeColor="text1"/>
          <w:u w:color="000000" w:themeColor="text1"/>
        </w:rPr>
        <w:t xml:space="preserve"> and inspire South Carolina transportation leaders to create and embrace like</w:t>
      </w:r>
      <w:r w:rsidR="00374810">
        <w:rPr>
          <w:color w:val="000000" w:themeColor="text1"/>
          <w:u w:color="000000" w:themeColor="text1"/>
        </w:rPr>
        <w:noBreakHyphen/>
      </w:r>
      <w:r w:rsidR="009B2D12" w:rsidRPr="00986556">
        <w:rPr>
          <w:color w:val="000000" w:themeColor="text1"/>
          <w:u w:color="000000" w:themeColor="text1"/>
        </w:rPr>
        <w:t>minded efforts concerning legislation that supports the identification and deployment of  innovation aim</w:t>
      </w:r>
      <w:r w:rsidR="009B2D12">
        <w:rPr>
          <w:color w:val="000000" w:themeColor="text1"/>
          <w:u w:color="000000" w:themeColor="text1"/>
        </w:rPr>
        <w:t>ed at shortening transportation</w:t>
      </w:r>
      <w:r w:rsidR="00374810">
        <w:rPr>
          <w:color w:val="000000" w:themeColor="text1"/>
          <w:u w:color="000000" w:themeColor="text1"/>
        </w:rPr>
        <w:noBreakHyphen/>
      </w:r>
      <w:r w:rsidR="009B2D12" w:rsidRPr="00986556">
        <w:rPr>
          <w:color w:val="000000" w:themeColor="text1"/>
          <w:u w:color="000000" w:themeColor="text1"/>
        </w:rPr>
        <w:t>project deliver</w:t>
      </w:r>
      <w:r w:rsidR="007A7192">
        <w:rPr>
          <w:color w:val="000000" w:themeColor="text1"/>
          <w:u w:color="000000" w:themeColor="text1"/>
        </w:rPr>
        <w:t>y</w:t>
      </w:r>
      <w:r w:rsidR="009B2D12" w:rsidRPr="00986556">
        <w:rPr>
          <w:color w:val="000000" w:themeColor="text1"/>
          <w:u w:color="000000" w:themeColor="text1"/>
        </w:rPr>
        <w:t>, enhancing the safety of our roadways, and protecting the environment</w:t>
      </w:r>
    </w:p>
    <w:p w:rsidR="00BA3348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33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827D1">
        <w:t>present</w:t>
      </w:r>
      <w:r>
        <w:t>ed to</w:t>
      </w:r>
      <w:r w:rsidR="007827D1">
        <w:t xml:space="preserve"> Victor Mendez.</w:t>
      </w:r>
    </w:p>
    <w:p w:rsidR="00DD2E3F" w:rsidRDefault="003748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2E3F" w:rsidRDefault="00DD2E3F" w:rsidP="00491F19">
      <w:pPr>
        <w:suppressAutoHyphens/>
      </w:pPr>
    </w:p>
    <w:sectPr w:rsidR="00DD2E3F" w:rsidSect="00491F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810" w:rsidRDefault="00374810" w:rsidP="009F0C77">
      <w:r>
        <w:separator/>
      </w:r>
    </w:p>
  </w:endnote>
  <w:endnote w:type="continuationSeparator" w:id="0">
    <w:p w:rsidR="00374810" w:rsidRDefault="003748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C34E9B-6416-448B-A83D-9E9B0F21574C}"/>
    <w:embedBold r:id="rId2" w:fontKey="{A085C217-F6BA-4082-98A7-C3ECB65568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B49647-602B-48AD-93C5-D8050868E8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2800FB-E44F-4197-82F8-8C0C5B3A74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BC138D-F082-4E98-86C6-54A762B3D8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F19" w:rsidRPr="00DD2E3F" w:rsidRDefault="00491F19" w:rsidP="00DD2E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r w:rsidR="00AA57E7">
      <w:fldChar w:fldCharType="begin"/>
    </w:r>
    <w:r w:rsidR="00AA57E7">
      <w:instrText xml:space="preserve"> PAGE  \* MERGEFORMAT </w:instrText>
    </w:r>
    <w:r w:rsidR="00AA57E7">
      <w:fldChar w:fldCharType="separate"/>
    </w:r>
    <w:r w:rsidR="00AA57E7">
      <w:rPr>
        <w:noProof/>
      </w:rPr>
      <w:t>1</w:t>
    </w:r>
    <w:r w:rsidR="00AA57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810" w:rsidRDefault="00374810" w:rsidP="009F0C77">
      <w:r>
        <w:separator/>
      </w:r>
    </w:p>
  </w:footnote>
  <w:footnote w:type="continuationSeparator" w:id="0">
    <w:p w:rsidR="00374810" w:rsidRDefault="003748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00CM12"/>
    <w:docVar w:name="CoverBillType" w:val="r"/>
    <w:docVar w:name="docpath" w:val="L:\Council\bills\GM\25000CM12.DOCX"/>
    <w:docVar w:name="dvBillNumber" w:val="5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10B3"/>
    <w:rsid w:val="00011869"/>
    <w:rsid w:val="000E1785"/>
    <w:rsid w:val="000F40FA"/>
    <w:rsid w:val="0010776B"/>
    <w:rsid w:val="001178E5"/>
    <w:rsid w:val="00133E66"/>
    <w:rsid w:val="001435A3"/>
    <w:rsid w:val="0017135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74810"/>
    <w:rsid w:val="003D01E8"/>
    <w:rsid w:val="003E5288"/>
    <w:rsid w:val="003F6D79"/>
    <w:rsid w:val="0041760A"/>
    <w:rsid w:val="004177CF"/>
    <w:rsid w:val="00417C01"/>
    <w:rsid w:val="004575C4"/>
    <w:rsid w:val="004809EE"/>
    <w:rsid w:val="00491F19"/>
    <w:rsid w:val="004B10B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21CA"/>
    <w:rsid w:val="00734F00"/>
    <w:rsid w:val="007827D1"/>
    <w:rsid w:val="007A70AE"/>
    <w:rsid w:val="007A7192"/>
    <w:rsid w:val="007D392C"/>
    <w:rsid w:val="00824001"/>
    <w:rsid w:val="008362E8"/>
    <w:rsid w:val="00865111"/>
    <w:rsid w:val="0089162E"/>
    <w:rsid w:val="008A1768"/>
    <w:rsid w:val="008F4429"/>
    <w:rsid w:val="009315A7"/>
    <w:rsid w:val="0094021A"/>
    <w:rsid w:val="009A4D9A"/>
    <w:rsid w:val="009B2D12"/>
    <w:rsid w:val="009C6A0B"/>
    <w:rsid w:val="009F0C77"/>
    <w:rsid w:val="009F4DD1"/>
    <w:rsid w:val="00A22E74"/>
    <w:rsid w:val="00A41684"/>
    <w:rsid w:val="00A64E80"/>
    <w:rsid w:val="00A72BCD"/>
    <w:rsid w:val="00A741D9"/>
    <w:rsid w:val="00A833AB"/>
    <w:rsid w:val="00A9741D"/>
    <w:rsid w:val="00AA57E7"/>
    <w:rsid w:val="00AB5366"/>
    <w:rsid w:val="00AD4B17"/>
    <w:rsid w:val="00B412D4"/>
    <w:rsid w:val="00BA3348"/>
    <w:rsid w:val="00BE3C22"/>
    <w:rsid w:val="00C0345E"/>
    <w:rsid w:val="00C3483A"/>
    <w:rsid w:val="00C74E9D"/>
    <w:rsid w:val="00C82FD3"/>
    <w:rsid w:val="00C92819"/>
    <w:rsid w:val="00CC6B7B"/>
    <w:rsid w:val="00CD2089"/>
    <w:rsid w:val="00CF7994"/>
    <w:rsid w:val="00D73A67"/>
    <w:rsid w:val="00D970A9"/>
    <w:rsid w:val="00DD2E3F"/>
    <w:rsid w:val="00DD5BFD"/>
    <w:rsid w:val="00DF3845"/>
    <w:rsid w:val="00E41911"/>
    <w:rsid w:val="00E92EEF"/>
    <w:rsid w:val="00E930B9"/>
    <w:rsid w:val="00EB2A2E"/>
    <w:rsid w:val="00F24442"/>
    <w:rsid w:val="00F50AE3"/>
    <w:rsid w:val="00F612A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4C2E75-38D9-4F8C-AC46-13CAFA1FA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8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1F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66_201203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E3CFE-EE1C-4947-93C3-D19A03931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598</Words>
  <Characters>3767</Characters>
  <Application>Microsoft Office Word</Application>
  <DocSecurity>4</DocSecurity>
  <Lines>113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5066: Victor Mendez - South Carolina Legislature Online</dc:title>
  <dc:subject/>
  <dc:creator>gailmoore</dc:creator>
  <cp:keywords/>
  <dc:description/>
  <cp:lastModifiedBy>N Cumfer</cp:lastModifiedBy>
  <cp:revision>2</cp:revision>
  <cp:lastPrinted>2012-03-22T13:25:00Z</cp:lastPrinted>
  <dcterms:created xsi:type="dcterms:W3CDTF">2014-11-24T14:55:00Z</dcterms:created>
  <dcterms:modified xsi:type="dcterms:W3CDTF">2014-11-24T14:55:00Z</dcterms:modified>
</cp:coreProperties>
</file>