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63E" w:rsidRDefault="0087263E" w:rsidP="0087263E">
      <w:pPr>
        <w:pStyle w:val="BillDots"/>
      </w:pPr>
    </w:p>
    <w:p w:rsidR="0087263E" w:rsidRDefault="0087263E" w:rsidP="0087263E">
      <w:pPr>
        <w:pStyle w:val="Numbersforbill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C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5D69AE">
        <w:noBreakHyphen/>
      </w:r>
      <w:r>
        <w:t>35</w:t>
      </w:r>
      <w:r w:rsidR="005D69AE">
        <w:noBreakHyphen/>
      </w:r>
      <w:r>
        <w:t>20, CODE OF LAWS OF SOUTH CAROLINA, 1976, RELATING TO DEFINITIONS CONCERNING LONG TERM HEALTH CARE ADMINISTRATORS, SO AS TO REVISE AND ADD NECESSARY DEFINITIONS; TO AMEND SECTION 40</w:t>
      </w:r>
      <w:r w:rsidR="005D69AE">
        <w:noBreakHyphen/>
      </w:r>
      <w:r>
        <w:t>35</w:t>
      </w:r>
      <w:r w:rsidR="005D69AE">
        <w:noBreakHyphen/>
      </w:r>
      <w:r>
        <w:t>40, RELATING TO THE LICENSURE OF LONG TERM HEALTH CARE ADMINISTRATORS, SO AS TO REVISE LICENSURE CRITERIA; AND TO AMEND SECTION 40</w:t>
      </w:r>
      <w:r w:rsidR="005D69AE">
        <w:noBreakHyphen/>
      </w:r>
      <w:r>
        <w:t>35</w:t>
      </w:r>
      <w:r w:rsidR="005D69AE">
        <w:noBreakHyphen/>
      </w:r>
      <w:r>
        <w:t xml:space="preserve">200, RELATING TO </w:t>
      </w:r>
      <w:r w:rsidRPr="003473F8">
        <w:t>THE PROHIBITION AGAINST A PERSON ACTING OR SERVING IN THE CAPACITY OF A NURSING HOME ADMINISTRATOR OR RESIDENTIAL CARE FACILITY ADMINISTRATOR WITHOUT A LICENSE, SO AS TO MAKE A CONFORMING CHANGE.</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C54CA2"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3F8">
        <w:t>Section 40</w:t>
      </w:r>
      <w:r w:rsidR="005D69AE">
        <w:noBreakHyphen/>
      </w:r>
      <w:r w:rsidR="003473F8">
        <w:t>35</w:t>
      </w:r>
      <w:r w:rsidR="005D69AE">
        <w:noBreakHyphen/>
      </w:r>
      <w:r w:rsidR="003473F8">
        <w:t>20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20.</w:t>
      </w:r>
      <w:r>
        <w:tab/>
      </w:r>
      <w:r w:rsidRPr="009E7479">
        <w:rPr>
          <w:color w:val="000000"/>
        </w:rPr>
        <w:t xml:space="preserve">As used in this chapter: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5D69AE" w:rsidRPr="005D69AE">
        <w:rPr>
          <w:color w:val="000000"/>
        </w:rPr>
        <w:t>‘</w:t>
      </w:r>
      <w:r w:rsidRPr="009E7479">
        <w:rPr>
          <w:color w:val="000000"/>
        </w:rPr>
        <w:t>Accredited college or university</w:t>
      </w:r>
      <w:r w:rsidR="005D69AE" w:rsidRPr="005D69AE">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5D69AE" w:rsidRPr="005D69AE">
        <w:rPr>
          <w:color w:val="000000"/>
        </w:rPr>
        <w:t>‘</w:t>
      </w:r>
      <w:r w:rsidRPr="009E7479">
        <w:rPr>
          <w:color w:val="000000"/>
        </w:rPr>
        <w:t>Board</w:t>
      </w:r>
      <w:r w:rsidR="005D69AE" w:rsidRPr="005D69AE">
        <w:rPr>
          <w:color w:val="000000"/>
        </w:rPr>
        <w:t>’</w:t>
      </w:r>
      <w:r w:rsidRPr="009E7479">
        <w:rPr>
          <w:color w:val="000000"/>
        </w:rPr>
        <w:t xml:space="preserve"> means the South Carolina Board of Long Term Health Care Administrators.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5D69AE" w:rsidRPr="005D69AE">
        <w:rPr>
          <w:color w:val="000000"/>
        </w:rPr>
        <w:t>‘</w:t>
      </w:r>
      <w:r w:rsidRPr="009E7479">
        <w:rPr>
          <w:color w:val="000000"/>
        </w:rPr>
        <w:t>Community residential care facility</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w:t>
      </w:r>
      <w:r w:rsidR="005D69AE" w:rsidRPr="005D69AE">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Department of Health and Environmental Control, whether proprietary or nonprofit.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5D69AE" w:rsidRPr="005D69AE">
        <w:rPr>
          <w:color w:val="000000"/>
        </w:rPr>
        <w:t>‘</w:t>
      </w:r>
      <w:r w:rsidRPr="009E7479">
        <w:rPr>
          <w:color w:val="000000"/>
        </w:rPr>
        <w:t>Community residential care facility administrator</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CRCFA</w:t>
      </w:r>
      <w:r w:rsidR="005D69AE" w:rsidRPr="005D69AE">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5D69AE" w:rsidRPr="005D69AE">
        <w:rPr>
          <w:color w:val="000000"/>
        </w:rPr>
        <w:t>‘</w:t>
      </w:r>
      <w:r w:rsidRPr="009E7479">
        <w:rPr>
          <w:color w:val="000000"/>
        </w:rPr>
        <w:t>Consumer</w:t>
      </w:r>
      <w:r w:rsidR="005D69AE" w:rsidRPr="005D69AE">
        <w:rPr>
          <w:color w:val="000000"/>
        </w:rPr>
        <w:t>’</w:t>
      </w:r>
      <w:r w:rsidRPr="009E7479">
        <w:rPr>
          <w:color w:val="000000"/>
        </w:rPr>
        <w:t xml:space="preserve"> means a person who is or has been a resident of a nursing home or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5D69AE" w:rsidRPr="005D69AE">
        <w:rPr>
          <w:color w:val="000000"/>
        </w:rPr>
        <w:t>‘</w:t>
      </w:r>
      <w:r w:rsidRPr="009E7479">
        <w:rPr>
          <w:color w:val="000000"/>
        </w:rPr>
        <w:t>Department</w:t>
      </w:r>
      <w:r w:rsidR="005D69AE" w:rsidRPr="005D69AE">
        <w:rPr>
          <w:color w:val="000000"/>
        </w:rPr>
        <w:t>’</w:t>
      </w:r>
      <w:r w:rsidRPr="009E7479">
        <w:rPr>
          <w:color w:val="000000"/>
        </w:rPr>
        <w:t xml:space="preserve"> means the Department of Labor, Licensing and Regulation.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5D69AE" w:rsidRPr="005D69AE">
        <w:rPr>
          <w:color w:val="000000"/>
        </w:rPr>
        <w:t>‘</w:t>
      </w:r>
      <w:r w:rsidRPr="009E7479">
        <w:rPr>
          <w:color w:val="000000"/>
        </w:rPr>
        <w:t>Habilitation center for persons with intellectual disability or persons with related conditions</w:t>
      </w:r>
      <w:r w:rsidR="005D69AE" w:rsidRPr="005D69AE">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5D69AE" w:rsidRPr="005D69AE">
        <w:rPr>
          <w:color w:val="000000"/>
        </w:rPr>
        <w:t>‘</w:t>
      </w:r>
      <w:r w:rsidRPr="009E7479">
        <w:rPr>
          <w:color w:val="000000"/>
        </w:rPr>
        <w:t>Nursing home</w:t>
      </w:r>
      <w:r w:rsidR="005D69AE" w:rsidRPr="005D69AE">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5D69AE" w:rsidRPr="005D69AE">
        <w:rPr>
          <w:color w:val="000000"/>
        </w:rPr>
        <w:t>‘</w:t>
      </w:r>
      <w:r w:rsidRPr="009E7479">
        <w:rPr>
          <w:color w:val="000000"/>
        </w:rPr>
        <w:t>Nursing home administrator</w:t>
      </w:r>
      <w:r w:rsidR="005D69AE" w:rsidRPr="005D69AE">
        <w:rPr>
          <w:color w:val="000000"/>
        </w:rPr>
        <w:t>’</w:t>
      </w:r>
      <w:r w:rsidRPr="009E7479">
        <w:rPr>
          <w:color w:val="000000"/>
        </w:rPr>
        <w:t xml:space="preserve"> </w:t>
      </w:r>
      <w:r w:rsidR="00FD04C1">
        <w:rPr>
          <w:color w:val="000000"/>
          <w:u w:val="single"/>
        </w:rPr>
        <w:t xml:space="preserve">or </w:t>
      </w:r>
      <w:r w:rsidR="005D69AE" w:rsidRPr="005D69AE">
        <w:rPr>
          <w:color w:val="000000"/>
          <w:u w:val="single"/>
        </w:rPr>
        <w:t>‘</w:t>
      </w:r>
      <w:r w:rsidR="00FD04C1">
        <w:rPr>
          <w:color w:val="000000"/>
          <w:u w:val="single"/>
        </w:rPr>
        <w:t>NHA</w:t>
      </w:r>
      <w:r w:rsidR="005D69AE" w:rsidRPr="005D69AE">
        <w:rPr>
          <w:color w:val="000000"/>
          <w:u w:val="single"/>
        </w:rPr>
        <w:t>’</w:t>
      </w:r>
      <w:r w:rsidR="00FD04C1">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5D69AE" w:rsidRPr="005D69AE">
        <w:rPr>
          <w:color w:val="000000"/>
        </w:rPr>
        <w:t>‘</w:t>
      </w:r>
      <w:r w:rsidRPr="009E7479">
        <w:rPr>
          <w:color w:val="000000"/>
        </w:rPr>
        <w:t>Practical experience in nursing home administration</w:t>
      </w:r>
      <w:r w:rsidR="005D69AE" w:rsidRPr="005D69AE">
        <w:rPr>
          <w:color w:val="000000"/>
        </w:rPr>
        <w:t>’</w:t>
      </w:r>
      <w:r w:rsidRPr="009E7479">
        <w:rPr>
          <w:color w:val="000000"/>
        </w:rPr>
        <w:t xml:space="preserve"> means </w:t>
      </w:r>
      <w:r w:rsidRPr="00FD04C1">
        <w:rPr>
          <w:strike/>
          <w:color w:val="000000"/>
        </w:rPr>
        <w:t>a minimum of thirty</w:t>
      </w:r>
      <w:r w:rsidR="005D69AE">
        <w:rPr>
          <w:strike/>
          <w:color w:val="000000"/>
        </w:rPr>
        <w:noBreakHyphen/>
      </w:r>
      <w:r w:rsidRPr="00FD04C1">
        <w:rPr>
          <w:strike/>
          <w:color w:val="000000"/>
        </w:rPr>
        <w:t>six hours per week</w:t>
      </w:r>
      <w:r w:rsidRPr="009E7479">
        <w:rPr>
          <w:color w:val="000000"/>
        </w:rPr>
        <w:t xml:space="preserve"> </w:t>
      </w:r>
      <w:r w:rsidR="00FD04C1">
        <w:rPr>
          <w:color w:val="000000"/>
          <w:u w:val="single"/>
        </w:rPr>
        <w:t>full</w:t>
      </w:r>
      <w:r w:rsidR="005D69AE">
        <w:rPr>
          <w:color w:val="000000"/>
          <w:u w:val="single"/>
        </w:rPr>
        <w:noBreakHyphen/>
      </w:r>
      <w:r w:rsidR="00FD04C1">
        <w:rPr>
          <w:color w:val="000000"/>
          <w:u w:val="single"/>
        </w:rPr>
        <w:t>time</w:t>
      </w:r>
      <w:r w:rsidR="00FD04C1">
        <w:rPr>
          <w:color w:val="000000"/>
        </w:rPr>
        <w:t xml:space="preserve"> </w:t>
      </w:r>
      <w:r w:rsidRPr="009E7479">
        <w:rPr>
          <w:color w:val="000000"/>
        </w:rPr>
        <w:t>employment</w:t>
      </w:r>
      <w:r w:rsidR="00FD04C1">
        <w:rPr>
          <w:color w:val="000000"/>
          <w:u w:val="single"/>
        </w:rPr>
        <w:t>, with a minimum of thirty</w:t>
      </w:r>
      <w:r w:rsidR="005D69AE">
        <w:rPr>
          <w:color w:val="000000"/>
          <w:u w:val="single"/>
        </w:rPr>
        <w:noBreakHyphen/>
      </w:r>
      <w:r w:rsidR="00FD04C1">
        <w:rPr>
          <w:color w:val="000000"/>
          <w:u w:val="single"/>
        </w:rPr>
        <w:t>six hours each week,</w:t>
      </w:r>
      <w:r w:rsidRPr="009E7479">
        <w:rPr>
          <w:color w:val="000000"/>
        </w:rPr>
        <w:t xml:space="preserve"> under the on</w:t>
      </w:r>
      <w:r w:rsidR="005D69AE">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sidR="00FD04C1">
        <w:rPr>
          <w:color w:val="000000"/>
          <w:u w:val="single"/>
        </w:rPr>
        <w:t>by</w:t>
      </w:r>
      <w:r w:rsidR="00FD04C1">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sidR="00D90DA3">
        <w:rPr>
          <w:color w:val="000000"/>
          <w:u w:val="single"/>
        </w:rPr>
        <w:t>state</w:t>
      </w:r>
      <w:r w:rsidR="005D69AE">
        <w:rPr>
          <w:color w:val="000000"/>
          <w:u w:val="single"/>
        </w:rPr>
        <w:noBreakHyphen/>
      </w:r>
      <w:r w:rsidR="00D90DA3">
        <w:rPr>
          <w:color w:val="000000"/>
          <w:u w:val="single"/>
        </w:rPr>
        <w:t>licensed</w:t>
      </w:r>
      <w:r w:rsidR="00D90DA3">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sidR="00FD04C1">
        <w:rPr>
          <w:color w:val="000000"/>
          <w:u w:val="single"/>
        </w:rPr>
        <w:t>.  The number of years experience required depends on educational preparation as provided in R.93</w:t>
      </w:r>
      <w:r w:rsidR="005D69AE">
        <w:rPr>
          <w:color w:val="000000"/>
          <w:u w:val="single"/>
        </w:rPr>
        <w:noBreakHyphen/>
      </w:r>
      <w:r w:rsidR="00FD04C1">
        <w:rPr>
          <w:color w:val="000000"/>
          <w:u w:val="single"/>
        </w:rPr>
        <w:t>70.  During the on</w:t>
      </w:r>
      <w:r w:rsidR="005D69AE">
        <w:rPr>
          <w:color w:val="000000"/>
          <w:u w:val="single"/>
        </w:rPr>
        <w:noBreakHyphen/>
      </w:r>
      <w:r w:rsidR="00FD04C1">
        <w:rPr>
          <w:color w:val="000000"/>
          <w:u w:val="single"/>
        </w:rPr>
        <w:t>site supervision by a licensed NHA, the applicant is responsible and accountable for at least a six</w:t>
      </w:r>
      <w:r w:rsidR="005D69AE">
        <w:rPr>
          <w:color w:val="000000"/>
          <w:u w:val="single"/>
        </w:rPr>
        <w:noBreakHyphen/>
      </w:r>
      <w:r w:rsidR="00FD04C1">
        <w:rPr>
          <w:color w:val="000000"/>
          <w:u w:val="single"/>
        </w:rPr>
        <w:t>month period in at least two of the following areas</w:t>
      </w:r>
      <w:r w:rsidRPr="009E7479">
        <w:rPr>
          <w:color w:val="000000"/>
        </w:rPr>
        <w:t xml:space="preserv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94504D" w:rsidRPr="00FD04C1"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lastRenderedPageBreak/>
        <w:tab/>
      </w:r>
      <w:r w:rsidRPr="009E7479">
        <w:rPr>
          <w:color w:val="000000"/>
        </w:rPr>
        <w:tab/>
        <w:t>(b)</w:t>
      </w:r>
      <w:r>
        <w:rPr>
          <w:color w:val="000000"/>
        </w:rPr>
        <w:tab/>
      </w:r>
      <w:r w:rsidRPr="009E7479">
        <w:rPr>
          <w:color w:val="000000"/>
        </w:rPr>
        <w:t>a direct patient</w:t>
      </w:r>
      <w:r w:rsidR="005D69AE">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nursing, physical therapy, occupational therapy, speech therapy, chaplaincy, social work, or activities; </w:t>
      </w:r>
      <w:r w:rsidR="00FD04C1">
        <w:rPr>
          <w:color w:val="000000"/>
          <w:u w:val="single"/>
        </w:rPr>
        <w:t>and</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dietary, maintenance, engineering, laundry, environmental services, or pharmacy.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5D69AE" w:rsidRPr="005D69AE">
        <w:rPr>
          <w:color w:val="000000"/>
        </w:rPr>
        <w:t>‘</w:t>
      </w:r>
      <w:r w:rsidRPr="009E7479">
        <w:rPr>
          <w:color w:val="000000"/>
        </w:rPr>
        <w:t>Qualified intellectual disability professional</w:t>
      </w:r>
      <w:r w:rsidR="005D69AE" w:rsidRPr="005D69AE">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94504D"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005D69AE" w:rsidRPr="005D69AE">
        <w:rPr>
          <w:color w:val="000000"/>
        </w:rPr>
        <w:t>‘</w:t>
      </w:r>
      <w:r w:rsidRPr="009E7479">
        <w:rPr>
          <w:color w:val="000000"/>
        </w:rPr>
        <w:t>Related health care administration</w:t>
      </w:r>
      <w:r w:rsidR="005D69AE" w:rsidRPr="005D69AE">
        <w:rPr>
          <w:color w:val="000000"/>
        </w:rPr>
        <w:t>’</w:t>
      </w:r>
      <w:r w:rsidRPr="009E7479">
        <w:rPr>
          <w:color w:val="000000"/>
        </w:rPr>
        <w:t xml:space="preserve"> means the administration of a facility that provides direct nursing care on a twenty</w:t>
      </w:r>
      <w:r w:rsidR="005D69AE">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sidR="00FD04C1">
        <w:rPr>
          <w:color w:val="000000"/>
        </w:rPr>
        <w:t xml:space="preserve"> </w:t>
      </w:r>
      <w:r w:rsidR="00FD04C1">
        <w:rPr>
          <w:color w:val="000000"/>
          <w:u w:val="single"/>
        </w:rPr>
        <w:t>Administration of a CRCF or an Independent Living Community is not considered related health care administration.</w:t>
      </w:r>
    </w:p>
    <w:p w:rsid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(13)</w:t>
      </w:r>
      <w:r w:rsidRPr="00D667DC">
        <w:rPr>
          <w:color w:val="000000"/>
        </w:rPr>
        <w:tab/>
      </w:r>
      <w:r w:rsidR="005D69AE" w:rsidRPr="005D69AE">
        <w:rPr>
          <w:color w:val="000000"/>
          <w:u w:val="single"/>
        </w:rPr>
        <w:t>‘</w:t>
      </w:r>
      <w:r w:rsidR="00FD04C1">
        <w:rPr>
          <w:color w:val="000000"/>
          <w:u w:val="single"/>
        </w:rPr>
        <w:t>Community residential care facility administrator work experience</w:t>
      </w:r>
      <w:r w:rsidR="005D69AE" w:rsidRPr="005D69AE">
        <w:rPr>
          <w:color w:val="000000"/>
          <w:u w:val="single"/>
        </w:rPr>
        <w:t>’</w:t>
      </w:r>
      <w:r w:rsidR="00FD04C1">
        <w:rPr>
          <w:color w:val="000000"/>
          <w:u w:val="single"/>
        </w:rPr>
        <w:t xml:space="preserve"> means on</w:t>
      </w:r>
      <w:r w:rsidR="005D69AE">
        <w:rPr>
          <w:color w:val="000000"/>
          <w:u w:val="single"/>
        </w:rPr>
        <w:noBreakHyphen/>
      </w:r>
      <w:r w:rsidR="00FD04C1">
        <w:rPr>
          <w:color w:val="000000"/>
          <w:u w:val="single"/>
        </w:rPr>
        <w:t>site work experience with supervisory and direct resident care responsibilities under the supervision of a licensed CRCFA in a licensed CRCF.</w:t>
      </w:r>
    </w:p>
    <w:p w:rsidR="00FD04C1" w:rsidRP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(14)</w:t>
      </w:r>
      <w:r w:rsidRPr="00D667DC">
        <w:rPr>
          <w:color w:val="000000"/>
        </w:rPr>
        <w:tab/>
      </w:r>
      <w:r w:rsidR="005D69AE" w:rsidRPr="005D69AE">
        <w:rPr>
          <w:color w:val="000000"/>
          <w:u w:val="single"/>
        </w:rPr>
        <w:t>‘</w:t>
      </w:r>
      <w:r w:rsidR="00FD04C1">
        <w:rPr>
          <w:color w:val="000000"/>
          <w:u w:val="single"/>
        </w:rPr>
        <w:t>Work experience in a health related field other than in a Community Residential Care Facility</w:t>
      </w:r>
      <w:r w:rsidR="005D69AE" w:rsidRPr="005D69AE">
        <w:rPr>
          <w:color w:val="000000"/>
          <w:u w:val="single"/>
        </w:rPr>
        <w:t>’</w:t>
      </w:r>
      <w:r w:rsidR="00FD04C1">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3473F8" w:rsidRPr="003473F8"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sidR="00FD04C1">
        <w:rPr>
          <w:color w:val="000000"/>
          <w:u w:val="single"/>
        </w:rPr>
        <w:t>15</w:t>
      </w:r>
      <w:r w:rsidRPr="009E7479">
        <w:rPr>
          <w:color w:val="000000"/>
        </w:rPr>
        <w:t>)</w:t>
      </w:r>
      <w:r>
        <w:rPr>
          <w:color w:val="000000"/>
        </w:rPr>
        <w:tab/>
      </w:r>
      <w:r w:rsidR="005D69AE" w:rsidRPr="005D69AE">
        <w:rPr>
          <w:color w:val="000000"/>
        </w:rPr>
        <w:t>‘</w:t>
      </w:r>
      <w:r w:rsidRPr="009E7479">
        <w:rPr>
          <w:color w:val="000000"/>
        </w:rPr>
        <w:t>Sponsor</w:t>
      </w:r>
      <w:r w:rsidR="005D69AE" w:rsidRPr="005D69AE">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109B9">
        <w:tab/>
      </w:r>
      <w:r>
        <w:t>2.</w:t>
      </w:r>
      <w:r w:rsidR="009109B9">
        <w:tab/>
      </w:r>
      <w:r>
        <w:t>Section 40</w:t>
      </w:r>
      <w:r w:rsidR="005D69AE">
        <w:noBreakHyphen/>
      </w:r>
      <w:r>
        <w:t>35</w:t>
      </w:r>
      <w:r w:rsidR="005D69AE">
        <w:noBreakHyphen/>
      </w:r>
      <w:r>
        <w:t>40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sidR="00E312A8">
        <w:rPr>
          <w:color w:val="000000"/>
          <w:u w:val="single"/>
        </w:rPr>
        <w:t>or higher</w:t>
      </w:r>
      <w:r w:rsidR="00E312A8">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sidR="00E312A8">
        <w:rPr>
          <w:color w:val="000000"/>
          <w:u w:val="single"/>
        </w:rPr>
        <w:t>health care</w:t>
      </w:r>
      <w:r w:rsidR="00E312A8">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sidR="00E312A8">
        <w:rPr>
          <w:color w:val="000000"/>
          <w:u w:val="single"/>
        </w:rPr>
        <w:t>degree</w:t>
      </w:r>
      <w:r w:rsidR="00E312A8">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9109B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E312A8" w:rsidRDefault="00E312A8"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00D667DC" w:rsidRPr="00D667DC">
        <w:rPr>
          <w:color w:val="000000"/>
        </w:rPr>
        <w:tab/>
      </w:r>
      <w:r w:rsidR="005D69AE">
        <w:rPr>
          <w:color w:val="000000"/>
          <w:u w:val="single"/>
        </w:rPr>
        <w:t>has a health</w:t>
      </w:r>
      <w:r w:rsidR="005D69AE">
        <w:rPr>
          <w:color w:val="000000"/>
          <w:u w:val="single"/>
        </w:rPr>
        <w:noBreakHyphen/>
      </w:r>
      <w:r>
        <w:rPr>
          <w:color w:val="000000"/>
          <w:u w:val="single"/>
        </w:rPr>
        <w:t>related associates degree from an accredited college or university and three years of practical experience in nursing home administration or related health care administration; 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005D69AE" w:rsidRPr="005D69AE">
        <w:rPr>
          <w:color w:val="000000"/>
        </w:rPr>
        <w:t>’</w:t>
      </w:r>
      <w:r w:rsidRPr="009E7479">
        <w:rPr>
          <w:color w:val="000000"/>
        </w:rPr>
        <w:t xml:space="preserve"> examination administered by the board;  and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w:t>
      </w:r>
      <w:r w:rsidRPr="00E312A8">
        <w:rPr>
          <w:strike/>
          <w:color w:val="000000"/>
        </w:rPr>
        <w:t>minimum of an associate degree</w:t>
      </w:r>
      <w:r w:rsidRPr="009E7479">
        <w:rPr>
          <w:color w:val="000000"/>
        </w:rPr>
        <w:t xml:space="preserve"> </w:t>
      </w:r>
      <w:r w:rsidR="00E312A8">
        <w:rPr>
          <w:color w:val="000000"/>
          <w:u w:val="single"/>
        </w:rPr>
        <w:t>nonhealth</w:t>
      </w:r>
      <w:r w:rsidR="005D69AE">
        <w:rPr>
          <w:color w:val="000000"/>
          <w:u w:val="single"/>
        </w:rPr>
        <w:noBreakHyphen/>
      </w:r>
      <w:r w:rsidR="00E312A8">
        <w:rPr>
          <w:color w:val="000000"/>
          <w:u w:val="single"/>
        </w:rPr>
        <w:t>related associates degree or is a licensed practical nurse</w:t>
      </w:r>
      <w:r w:rsidR="00E312A8">
        <w:rPr>
          <w:color w:val="000000"/>
        </w:rPr>
        <w:t xml:space="preserve"> </w:t>
      </w:r>
      <w:r w:rsidRPr="009E7479">
        <w:rPr>
          <w:color w:val="000000"/>
        </w:rPr>
        <w:t xml:space="preserve">with at least one year of </w:t>
      </w:r>
      <w:r w:rsidRPr="005D69AE">
        <w:rPr>
          <w:color w:val="000000"/>
        </w:rPr>
        <w:t>on</w:t>
      </w:r>
      <w:r w:rsidR="005D69AE">
        <w:rPr>
          <w:color w:val="000000"/>
        </w:rPr>
        <w:noBreakHyphen/>
      </w:r>
      <w:r w:rsidRPr="005D69AE">
        <w:rPr>
          <w:color w:val="000000"/>
        </w:rPr>
        <w:t>site</w:t>
      </w:r>
      <w:r w:rsidRPr="009E7479">
        <w:rPr>
          <w:color w:val="000000"/>
        </w:rPr>
        <w:t xml:space="preserve"> work experience </w:t>
      </w:r>
      <w:r w:rsidR="00E312A8">
        <w:rPr>
          <w:color w:val="000000"/>
          <w:u w:val="single"/>
        </w:rPr>
        <w:t>of at least three hundred eighty</w:t>
      </w:r>
      <w:r w:rsidR="005D69AE">
        <w:rPr>
          <w:color w:val="000000"/>
          <w:u w:val="single"/>
        </w:rPr>
        <w:noBreakHyphen/>
      </w:r>
      <w:r w:rsidR="00E312A8">
        <w:rPr>
          <w:color w:val="000000"/>
          <w:u w:val="single"/>
        </w:rPr>
        <w:t>four hours</w:t>
      </w:r>
      <w:r w:rsidR="00E312A8">
        <w:rPr>
          <w:color w:val="000000"/>
        </w:rPr>
        <w:t xml:space="preserve"> </w:t>
      </w:r>
      <w:r w:rsidRPr="009E7479">
        <w:rPr>
          <w:color w:val="000000"/>
        </w:rPr>
        <w:t xml:space="preserve">with supervisory and direct resident care responsibilities under the supervision of a licensed community residential care facility administrator; </w:t>
      </w:r>
      <w:r w:rsidRPr="00E312A8">
        <w:rPr>
          <w:strike/>
          <w:color w:val="000000"/>
        </w:rPr>
        <w:t xml:space="preserve"> however, a person who has a health</w:t>
      </w:r>
      <w:r w:rsidR="005D69AE">
        <w:rPr>
          <w:strike/>
          <w:color w:val="000000"/>
        </w:rPr>
        <w:noBreakHyphen/>
      </w:r>
      <w:r w:rsidRPr="00E312A8">
        <w:rPr>
          <w:strike/>
          <w:color w:val="000000"/>
        </w:rPr>
        <w:t>related associate degree or higher is required to have only six months of on</w:t>
      </w:r>
      <w:r w:rsidR="005D69AE">
        <w:rPr>
          <w:strike/>
          <w:color w:val="000000"/>
        </w:rPr>
        <w:noBreakHyphen/>
      </w:r>
      <w:r w:rsidRPr="00E312A8">
        <w:rPr>
          <w:strike/>
          <w:color w:val="000000"/>
        </w:rPr>
        <w:t>site work experience with supervisory and direct resident care responsibilities under the supervision of a licensed community residential care facility administrator;  or</w:t>
      </w:r>
      <w:r w:rsidRPr="009E7479">
        <w:rPr>
          <w:color w:val="000000"/>
        </w:rPr>
        <w:t xml:space="preserve"> </w:t>
      </w:r>
    </w:p>
    <w:p w:rsidR="009109B9" w:rsidRPr="00E312A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t>(b)</w:t>
      </w:r>
      <w:r>
        <w:rPr>
          <w:color w:val="000000"/>
        </w:rPr>
        <w:tab/>
      </w:r>
      <w:r w:rsidRPr="00E312A8">
        <w:rPr>
          <w:strike/>
          <w:color w:val="000000"/>
        </w:rPr>
        <w:t>had at least three months of on</w:t>
      </w:r>
      <w:r w:rsidR="005D69AE">
        <w:rPr>
          <w:strike/>
          <w:color w:val="000000"/>
        </w:rPr>
        <w:noBreakHyphen/>
      </w:r>
      <w:r w:rsidRPr="00E312A8">
        <w:rPr>
          <w:strike/>
          <w:color w:val="000000"/>
        </w:rPr>
        <w:t xml:space="preserve">site work experience under the supervision of a licensed community residential care facility administrator and has a: </w:t>
      </w:r>
    </w:p>
    <w:p w:rsidR="009109B9" w:rsidRPr="00E312A8"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67DC">
        <w:rPr>
          <w:color w:val="000000"/>
        </w:rPr>
        <w:tab/>
      </w:r>
      <w:r w:rsidRPr="00D667DC">
        <w:rPr>
          <w:color w:val="000000"/>
        </w:rPr>
        <w:tab/>
      </w:r>
      <w:r w:rsidRPr="00D667DC">
        <w:rPr>
          <w:color w:val="000000"/>
        </w:rPr>
        <w:tab/>
      </w:r>
      <w:r w:rsidRPr="00D667DC">
        <w:rPr>
          <w:color w:val="000000"/>
        </w:rPr>
        <w:tab/>
      </w:r>
      <w:r w:rsidR="009109B9" w:rsidRPr="00E312A8">
        <w:rPr>
          <w:strike/>
          <w:color w:val="000000"/>
        </w:rPr>
        <w:t>(i)</w:t>
      </w:r>
      <w:r w:rsidRPr="00D667DC">
        <w:rPr>
          <w:color w:val="000000"/>
        </w:rPr>
        <w:tab/>
      </w:r>
      <w:r w:rsidRPr="00D667DC">
        <w:rPr>
          <w:color w:val="000000"/>
        </w:rPr>
        <w:tab/>
      </w:r>
      <w:r w:rsidR="009109B9" w:rsidRPr="00E312A8">
        <w:rPr>
          <w:strike/>
          <w:color w:val="000000"/>
        </w:rPr>
        <w:t>health</w:t>
      </w:r>
      <w:r w:rsidR="005D69AE">
        <w:rPr>
          <w:strike/>
          <w:color w:val="000000"/>
        </w:rPr>
        <w:noBreakHyphen/>
      </w:r>
      <w:r w:rsidR="009109B9" w:rsidRPr="00E312A8">
        <w:rPr>
          <w:strike/>
          <w:color w:val="000000"/>
        </w:rPr>
        <w:t>related baccalaureate degree and at least two years</w:t>
      </w:r>
      <w:r w:rsidR="005D69AE" w:rsidRPr="005D69AE">
        <w:rPr>
          <w:strike/>
          <w:color w:val="000000"/>
        </w:rPr>
        <w:t>’</w:t>
      </w:r>
      <w:r w:rsidR="009109B9" w:rsidRPr="00E312A8">
        <w:rPr>
          <w:strike/>
          <w:color w:val="000000"/>
        </w:rPr>
        <w:t xml:space="preserve"> work experience, as defined by the board, in a health</w:t>
      </w:r>
      <w:r w:rsidR="005D69AE">
        <w:rPr>
          <w:strike/>
          <w:color w:val="000000"/>
        </w:rPr>
        <w:noBreakHyphen/>
      </w:r>
      <w:r w:rsidR="009109B9" w:rsidRPr="00E312A8">
        <w:rPr>
          <w:strike/>
          <w:color w:val="000000"/>
        </w:rPr>
        <w:t xml:space="preserve">related field other than in a community residential care facility;  or </w:t>
      </w:r>
    </w:p>
    <w:p w:rsidR="00E312A8"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Pr="00D667DC">
        <w:rPr>
          <w:color w:val="000000"/>
        </w:rPr>
        <w:tab/>
      </w:r>
      <w:r w:rsidRPr="00D667DC">
        <w:rPr>
          <w:color w:val="000000"/>
        </w:rPr>
        <w:tab/>
      </w:r>
      <w:r w:rsidRPr="00D667DC">
        <w:rPr>
          <w:color w:val="000000"/>
        </w:rPr>
        <w:tab/>
      </w:r>
      <w:r w:rsidR="009109B9" w:rsidRPr="00E312A8">
        <w:rPr>
          <w:strike/>
          <w:color w:val="000000"/>
        </w:rPr>
        <w:t>(ii)</w:t>
      </w:r>
      <w:r w:rsidRPr="00D667DC">
        <w:rPr>
          <w:color w:val="000000"/>
        </w:rPr>
        <w:tab/>
      </w:r>
      <w:r w:rsidR="009109B9" w:rsidRPr="00E312A8">
        <w:rPr>
          <w:strike/>
          <w:color w:val="000000"/>
        </w:rPr>
        <w:t>nonhealth</w:t>
      </w:r>
      <w:r w:rsidR="005D69AE">
        <w:rPr>
          <w:strike/>
          <w:color w:val="000000"/>
        </w:rPr>
        <w:noBreakHyphen/>
      </w:r>
      <w:r w:rsidR="009109B9" w:rsidRPr="00E312A8">
        <w:rPr>
          <w:strike/>
          <w:color w:val="000000"/>
        </w:rPr>
        <w:t>related baccalaureate degree with at least three years</w:t>
      </w:r>
      <w:r w:rsidR="005D69AE" w:rsidRPr="005D69AE">
        <w:rPr>
          <w:strike/>
          <w:color w:val="000000"/>
        </w:rPr>
        <w:t>’</w:t>
      </w:r>
      <w:r w:rsidR="009109B9" w:rsidRPr="00E312A8">
        <w:rPr>
          <w:strike/>
          <w:color w:val="000000"/>
        </w:rPr>
        <w:t xml:space="preserve"> work experience, as defined by the board, in a health</w:t>
      </w:r>
      <w:r w:rsidR="005D69AE">
        <w:rPr>
          <w:strike/>
          <w:color w:val="000000"/>
        </w:rPr>
        <w:noBreakHyphen/>
      </w:r>
      <w:r w:rsidR="009109B9" w:rsidRPr="00E312A8">
        <w:rPr>
          <w:strike/>
          <w:color w:val="000000"/>
        </w:rPr>
        <w:t>related field other than in a community residential care facility</w:t>
      </w:r>
      <w:r w:rsidR="00E312A8">
        <w:rPr>
          <w:strike/>
          <w:color w:val="000000"/>
        </w:rPr>
        <w:t>; or</w:t>
      </w:r>
      <w:r w:rsidR="00E312A8">
        <w:rPr>
          <w:color w:val="000000"/>
        </w:rPr>
        <w:t xml:space="preserve"> </w:t>
      </w:r>
      <w:r w:rsidR="005D69AE">
        <w:rPr>
          <w:color w:val="000000"/>
          <w:u w:val="single"/>
        </w:rPr>
        <w:t>has a health</w:t>
      </w:r>
      <w:r w:rsidR="005D69AE">
        <w:rPr>
          <w:color w:val="000000"/>
          <w:u w:val="single"/>
        </w:rPr>
        <w:noBreakHyphen/>
      </w:r>
      <w:r w:rsidR="00E312A8">
        <w:rPr>
          <w:color w:val="000000"/>
          <w:u w:val="single"/>
        </w:rPr>
        <w:t>related associates degree with at least nine months of on</w:t>
      </w:r>
      <w:r w:rsidR="005D69AE">
        <w:rPr>
          <w:color w:val="000000"/>
          <w:u w:val="single"/>
        </w:rPr>
        <w:noBreakHyphen/>
      </w:r>
      <w:r w:rsidR="00E312A8">
        <w:rPr>
          <w:color w:val="000000"/>
          <w:u w:val="single"/>
        </w:rPr>
        <w:t>site work experience of at least two hundred eighty</w:t>
      </w:r>
      <w:r w:rsidR="005D69AE">
        <w:rPr>
          <w:color w:val="000000"/>
          <w:u w:val="single"/>
        </w:rPr>
        <w:noBreakHyphen/>
      </w:r>
      <w:r w:rsidR="00E312A8">
        <w:rPr>
          <w:color w:val="000000"/>
          <w:u w:val="single"/>
        </w:rPr>
        <w:t>eight hours with supervisory and direct resident care responsibilities under the supervision of a licensed CRCA</w:t>
      </w:r>
      <w:r w:rsidR="009109B9" w:rsidRPr="00E312A8">
        <w:rPr>
          <w:color w:val="000000"/>
          <w:u w:val="single"/>
        </w:rPr>
        <w:t>;</w:t>
      </w:r>
    </w:p>
    <w:p w:rsidR="009109B9" w:rsidRPr="009E7479"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67DC">
        <w:rPr>
          <w:color w:val="000000"/>
        </w:rPr>
        <w:tab/>
      </w:r>
      <w:r w:rsidRPr="00D667DC">
        <w:rPr>
          <w:color w:val="000000"/>
        </w:rPr>
        <w:tab/>
      </w:r>
      <w:r w:rsidRPr="00D667DC">
        <w:rPr>
          <w:color w:val="000000"/>
        </w:rPr>
        <w:tab/>
      </w:r>
      <w:r w:rsidR="00E312A8">
        <w:rPr>
          <w:color w:val="000000"/>
          <w:u w:val="single"/>
        </w:rPr>
        <w:t>(c)</w:t>
      </w:r>
      <w:r w:rsidRPr="00D667DC">
        <w:rPr>
          <w:color w:val="000000"/>
        </w:rPr>
        <w:tab/>
      </w:r>
      <w:r w:rsidR="00E312A8">
        <w:rPr>
          <w:color w:val="000000"/>
          <w:u w:val="single"/>
        </w:rPr>
        <w:t>has a baccalaureate degree or higher with at least six months of on</w:t>
      </w:r>
      <w:r w:rsidR="005D69AE">
        <w:rPr>
          <w:color w:val="000000"/>
          <w:u w:val="single"/>
        </w:rPr>
        <w:noBreakHyphen/>
      </w:r>
      <w:r w:rsidR="00E312A8">
        <w:rPr>
          <w:color w:val="000000"/>
          <w:u w:val="single"/>
        </w:rPr>
        <w:t>site work experience of at least one hundred ninety</w:t>
      </w:r>
      <w:r w:rsidR="005D69AE">
        <w:rPr>
          <w:color w:val="000000"/>
          <w:u w:val="single"/>
        </w:rPr>
        <w:noBreakHyphen/>
      </w:r>
      <w:r w:rsidR="00E312A8">
        <w:rPr>
          <w:color w:val="000000"/>
          <w:u w:val="single"/>
        </w:rPr>
        <w:t>two hours with supervisory and direct resident care responsibilities under the supervision of a licensed CRCFA; or</w:t>
      </w:r>
      <w:r w:rsidR="009109B9" w:rsidRPr="009E7479">
        <w:rPr>
          <w:color w:val="000000"/>
        </w:rPr>
        <w:t xml:space="preserv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005D69AE" w:rsidRPr="005D69AE">
        <w:rPr>
          <w:color w:val="000000"/>
        </w:rPr>
        <w:t>’</w:t>
      </w:r>
      <w:r w:rsidRPr="009E7479">
        <w:rPr>
          <w:color w:val="000000"/>
        </w:rPr>
        <w:t xml:space="preserve"> examination administered by the board and has paid the established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3473F8" w:rsidRPr="003473F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3.</w:t>
      </w:r>
      <w:r>
        <w:tab/>
      </w:r>
      <w:r w:rsidR="003473F8">
        <w:t>Section 40</w:t>
      </w:r>
      <w:r w:rsidR="005D69AE">
        <w:noBreakHyphen/>
      </w:r>
      <w:r w:rsidR="003473F8">
        <w:t>35</w:t>
      </w:r>
      <w:r w:rsidR="005D69AE">
        <w:noBreakHyphen/>
      </w:r>
      <w:r w:rsidR="003473F8">
        <w:t>200(B)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4</w:t>
      </w:r>
      <w:r>
        <w:t>.</w:t>
      </w:r>
      <w:r>
        <w:tab/>
        <w:t>This act takes effect upon approval by the Governor.</w:t>
      </w:r>
    </w:p>
    <w:p w:rsidR="002F779A" w:rsidRDefault="005D6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9A" w:rsidRDefault="002F779A" w:rsidP="002F779A">
      <w:pPr>
        <w:suppressAutoHyphens/>
      </w:pPr>
    </w:p>
    <w:sectPr w:rsidR="002F779A" w:rsidSect="002F77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A3" w:rsidRDefault="00D90DA3" w:rsidP="009F0C77">
      <w:r>
        <w:separator/>
      </w:r>
    </w:p>
  </w:endnote>
  <w:endnote w:type="continuationSeparator" w:id="0">
    <w:p w:rsidR="00D90DA3" w:rsidRDefault="00D9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D002DFC-0EE1-427E-A482-419E589C6579}"/>
    <w:embedBold r:id="rId2" w:fontKey="{0F6E06B8-6BCC-45D7-92E3-E30CD08B9438}"/>
  </w:font>
  <w:font w:name="Calibri">
    <w:panose1 w:val="020F0502020204030204"/>
    <w:charset w:val="00"/>
    <w:family w:val="swiss"/>
    <w:pitch w:val="variable"/>
    <w:sig w:usb0="E10002FF" w:usb1="4000ACFF" w:usb2="00000009" w:usb3="00000000" w:csb0="0000019F" w:csb1="00000000"/>
    <w:embedRegular r:id="rId3" w:fontKey="{C4AD5327-7A93-4997-A9A8-50DF936169F5}"/>
  </w:font>
  <w:font w:name="Cambria">
    <w:panose1 w:val="02040503050406030204"/>
    <w:charset w:val="00"/>
    <w:family w:val="roman"/>
    <w:pitch w:val="variable"/>
    <w:sig w:usb0="E00002FF" w:usb1="400004FF" w:usb2="00000000" w:usb3="00000000" w:csb0="0000019F" w:csb1="00000000"/>
    <w:embedRegular r:id="rId4" w:fontKey="{E1573E77-DCF6-494B-BB6D-D8B49B0BD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E60" w:rsidRPr="002F779A" w:rsidRDefault="002F779A" w:rsidP="002F779A">
    <w:pPr>
      <w:pStyle w:val="Footer"/>
      <w:tabs>
        <w:tab w:val="clear" w:pos="4680"/>
        <w:tab w:val="clear" w:pos="9360"/>
        <w:tab w:val="center" w:pos="2995"/>
      </w:tabs>
      <w:spacing w:before="120"/>
    </w:pPr>
    <w:r>
      <w:t>[4550]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A3" w:rsidRDefault="00D90DA3" w:rsidP="009F0C77">
      <w:r>
        <w:separator/>
      </w:r>
    </w:p>
  </w:footnote>
  <w:footnote w:type="continuationSeparator" w:id="0">
    <w:p w:rsidR="00D90DA3" w:rsidRDefault="00D9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0AB14"/>
    <w:docVar w:name="CoverBillType" w:val="b"/>
    <w:docVar w:name="docpath" w:val="L:\Council\bills\AGM\18070AB14.DOCX"/>
    <w:docVar w:name="dvBillNumber" w:val="4550"/>
    <w:docVar w:name="dvBillNumberPrefix" w:val="H. "/>
    <w:docVar w:name="dvOriginalBody" w:val="House"/>
    <w:docVar w:name="dvSteno" w:val="AGM"/>
    <w:docVar w:name="NameofBody" w:val="h"/>
    <w:docVar w:name="vgroup2" w:val="Council"/>
  </w:docVars>
  <w:rsids>
    <w:rsidRoot w:val="00042FBC"/>
    <w:rsid w:val="00011869"/>
    <w:rsid w:val="00042FBC"/>
    <w:rsid w:val="000E1785"/>
    <w:rsid w:val="000F40FA"/>
    <w:rsid w:val="0010776B"/>
    <w:rsid w:val="00133E66"/>
    <w:rsid w:val="00135E62"/>
    <w:rsid w:val="001435A3"/>
    <w:rsid w:val="001D08F2"/>
    <w:rsid w:val="001D2AE2"/>
    <w:rsid w:val="001D525B"/>
    <w:rsid w:val="001D7F4F"/>
    <w:rsid w:val="002321B6"/>
    <w:rsid w:val="00241BE4"/>
    <w:rsid w:val="00250967"/>
    <w:rsid w:val="002543C8"/>
    <w:rsid w:val="00284AAE"/>
    <w:rsid w:val="002E5912"/>
    <w:rsid w:val="002F779A"/>
    <w:rsid w:val="00301B21"/>
    <w:rsid w:val="00325348"/>
    <w:rsid w:val="0032732C"/>
    <w:rsid w:val="00336AD0"/>
    <w:rsid w:val="003473F8"/>
    <w:rsid w:val="0037079A"/>
    <w:rsid w:val="003D01E8"/>
    <w:rsid w:val="003E5288"/>
    <w:rsid w:val="003F6D79"/>
    <w:rsid w:val="0041760A"/>
    <w:rsid w:val="00417C01"/>
    <w:rsid w:val="004809EE"/>
    <w:rsid w:val="004E7D54"/>
    <w:rsid w:val="005273C6"/>
    <w:rsid w:val="00530A69"/>
    <w:rsid w:val="00545593"/>
    <w:rsid w:val="00577C6C"/>
    <w:rsid w:val="005C2FE2"/>
    <w:rsid w:val="005D69AE"/>
    <w:rsid w:val="005E2BC9"/>
    <w:rsid w:val="00605102"/>
    <w:rsid w:val="006215AA"/>
    <w:rsid w:val="006913C9"/>
    <w:rsid w:val="0069470D"/>
    <w:rsid w:val="00734F00"/>
    <w:rsid w:val="00747924"/>
    <w:rsid w:val="007A70AE"/>
    <w:rsid w:val="008362E8"/>
    <w:rsid w:val="0087263E"/>
    <w:rsid w:val="00883372"/>
    <w:rsid w:val="008A1768"/>
    <w:rsid w:val="008F0F33"/>
    <w:rsid w:val="008F4429"/>
    <w:rsid w:val="00906A64"/>
    <w:rsid w:val="009109B9"/>
    <w:rsid w:val="009373B2"/>
    <w:rsid w:val="0094021A"/>
    <w:rsid w:val="0094504D"/>
    <w:rsid w:val="009B44AF"/>
    <w:rsid w:val="009C6A0B"/>
    <w:rsid w:val="009F0C77"/>
    <w:rsid w:val="009F4DD1"/>
    <w:rsid w:val="00A41684"/>
    <w:rsid w:val="00A64E80"/>
    <w:rsid w:val="00A72BCD"/>
    <w:rsid w:val="00A741D9"/>
    <w:rsid w:val="00A833AB"/>
    <w:rsid w:val="00A9741D"/>
    <w:rsid w:val="00AD4B17"/>
    <w:rsid w:val="00B10A0C"/>
    <w:rsid w:val="00B412D4"/>
    <w:rsid w:val="00BE3C22"/>
    <w:rsid w:val="00C0345E"/>
    <w:rsid w:val="00C3483A"/>
    <w:rsid w:val="00C54CA2"/>
    <w:rsid w:val="00C74E9D"/>
    <w:rsid w:val="00C82FD3"/>
    <w:rsid w:val="00C92819"/>
    <w:rsid w:val="00CC6B7B"/>
    <w:rsid w:val="00CD2089"/>
    <w:rsid w:val="00D667DC"/>
    <w:rsid w:val="00D73A67"/>
    <w:rsid w:val="00D90DA3"/>
    <w:rsid w:val="00D970A9"/>
    <w:rsid w:val="00DF3845"/>
    <w:rsid w:val="00E312A8"/>
    <w:rsid w:val="00E41911"/>
    <w:rsid w:val="00E92EEF"/>
    <w:rsid w:val="00EA3E60"/>
    <w:rsid w:val="00EB5C89"/>
    <w:rsid w:val="00F24442"/>
    <w:rsid w:val="00F50AE3"/>
    <w:rsid w:val="00F67CF1"/>
    <w:rsid w:val="00F840F0"/>
    <w:rsid w:val="00FB0D0D"/>
    <w:rsid w:val="00FB43B4"/>
    <w:rsid w:val="00FD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019CE-CBF1-4EE2-8DCF-1F2D0E3B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2014-01-21T16:02:00Z</cp:lastPrinted>
  <dcterms:created xsi:type="dcterms:W3CDTF">2014-01-23T15:41:00Z</dcterms:created>
  <dcterms:modified xsi:type="dcterms:W3CDTF">2014-01-23T15:41:00Z</dcterms:modified>
</cp:coreProperties>
</file>