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B48" w:rsidRDefault="007F2B48" w:rsidP="007F2B48">
      <w:pPr>
        <w:ind w:firstLine="0"/>
        <w:rPr>
          <w:strike/>
        </w:rPr>
      </w:pPr>
      <w:bookmarkStart w:id="0" w:name="_GoBack"/>
      <w:bookmarkEnd w:id="0"/>
    </w:p>
    <w:p w:rsidR="007F2B48" w:rsidRDefault="007F2B48" w:rsidP="007F2B48">
      <w:pPr>
        <w:ind w:firstLine="0"/>
        <w:rPr>
          <w:strike/>
        </w:rPr>
      </w:pPr>
      <w:r>
        <w:rPr>
          <w:strike/>
        </w:rPr>
        <w:t>Indicates Matter Stricken</w:t>
      </w:r>
    </w:p>
    <w:p w:rsidR="007F2B48" w:rsidRDefault="007F2B48" w:rsidP="007F2B48">
      <w:pPr>
        <w:ind w:firstLine="0"/>
        <w:rPr>
          <w:u w:val="single"/>
        </w:rPr>
      </w:pPr>
      <w:r>
        <w:rPr>
          <w:u w:val="single"/>
        </w:rPr>
        <w:t>Indicates New Matter</w:t>
      </w:r>
    </w:p>
    <w:p w:rsidR="007F2B48" w:rsidRDefault="007F2B48"/>
    <w:p w:rsidR="007F2B48" w:rsidRDefault="007F2B48">
      <w:r>
        <w:t>The House assembled at 12:00 noon.</w:t>
      </w:r>
    </w:p>
    <w:p w:rsidR="007F2B48" w:rsidRDefault="007F2B48">
      <w:r>
        <w:t>Deliberations were opened with prayer by Rev. Charles E. Seastrunk, Jr., as follows:</w:t>
      </w:r>
    </w:p>
    <w:p w:rsidR="007F2B48" w:rsidRDefault="007F2B48"/>
    <w:p w:rsidR="007F2B48" w:rsidRPr="00AF3B44" w:rsidRDefault="007F2B48" w:rsidP="007F2B48">
      <w:pPr>
        <w:tabs>
          <w:tab w:val="left" w:pos="270"/>
        </w:tabs>
        <w:ind w:firstLine="0"/>
      </w:pPr>
      <w:bookmarkStart w:id="1" w:name="file_start2"/>
      <w:bookmarkEnd w:id="1"/>
      <w:r w:rsidRPr="00AF3B44">
        <w:tab/>
        <w:t>Our thought for today is from Psalm 112:1: “Hallelujah! Happy are they who fear the Lord and have great delight in God’s commandments.”</w:t>
      </w:r>
    </w:p>
    <w:p w:rsidR="007F2B48" w:rsidRDefault="007F2B48" w:rsidP="007F2B48">
      <w:pPr>
        <w:tabs>
          <w:tab w:val="left" w:pos="270"/>
        </w:tabs>
        <w:ind w:firstLine="0"/>
      </w:pPr>
      <w:r w:rsidRPr="00AF3B44">
        <w:tab/>
        <w:t>Let us pray. Heavenly Father, support and protect us in this earthly life and encourage us to answer the call to grow in faith and love, as these Representatives work with each other. As we are guided by Your hand, bless us in all we do. In this new week, give these men and women the desire to accomplish what has been set before them. Bless those who have leadership and authority over us as we ask Your guidance over our Nation, President, State, Governor, Speaker, staff, and for those who work behind the scenes, bless and keep them in Your care. Protect our first responders and those who defend us. Heal the wounds, those seen and those hidden, of our men and women who suffer and sacrifice for our freedom. Lord, in Your mercy, hear our prayers. Amen.</w:t>
      </w:r>
    </w:p>
    <w:p w:rsidR="007F2B48" w:rsidRDefault="007F2B48" w:rsidP="007F2B48">
      <w:pPr>
        <w:tabs>
          <w:tab w:val="left" w:pos="270"/>
        </w:tabs>
        <w:ind w:firstLine="0"/>
      </w:pPr>
    </w:p>
    <w:p w:rsidR="007F2B48" w:rsidRDefault="007F2B48" w:rsidP="007F2B48">
      <w:r>
        <w:t xml:space="preserve">Pursuant to Rule 6.3, the House of Representatives was led in the Pledge of Allegiance to the Flag of the United States of America by the SPEAKER </w:t>
      </w:r>
      <w:r w:rsidRPr="007F2B48">
        <w:rPr>
          <w:i/>
        </w:rPr>
        <w:t>PRO TEMPORE</w:t>
      </w:r>
      <w:r>
        <w:t>.</w:t>
      </w:r>
    </w:p>
    <w:p w:rsidR="007F2B48" w:rsidRDefault="007F2B48" w:rsidP="007F2B48"/>
    <w:p w:rsidR="007F2B48" w:rsidRDefault="007F2B48" w:rsidP="007F2B48">
      <w:r>
        <w:t xml:space="preserve">After corrections to the Journal of the proceedings of Friday, the SPEAKER </w:t>
      </w:r>
      <w:r w:rsidRPr="007F2B48">
        <w:rPr>
          <w:i/>
        </w:rPr>
        <w:t>PRO TEMPORE</w:t>
      </w:r>
      <w:r>
        <w:t xml:space="preserve"> ordered it confirmed.</w:t>
      </w:r>
    </w:p>
    <w:p w:rsidR="007F2B48" w:rsidRDefault="007F2B48" w:rsidP="007F2B48"/>
    <w:p w:rsidR="007F2B48" w:rsidRDefault="007F2B48" w:rsidP="007F2B48">
      <w:pPr>
        <w:keepNext/>
        <w:jc w:val="center"/>
        <w:rPr>
          <w:b/>
        </w:rPr>
      </w:pPr>
      <w:r w:rsidRPr="007F2B48">
        <w:rPr>
          <w:b/>
        </w:rPr>
        <w:t>MOTION ADOPTED</w:t>
      </w:r>
    </w:p>
    <w:p w:rsidR="007F2B48" w:rsidRDefault="007F2B48" w:rsidP="007F2B48">
      <w:r>
        <w:t>Rep. MARTIN moved that when the House adjourns, it adjourn in memory of Mabel Cromer, mother of Senator Cromer, which was agreed to.</w:t>
      </w:r>
    </w:p>
    <w:p w:rsidR="007F2B48" w:rsidRDefault="007F2B48" w:rsidP="007F2B48"/>
    <w:p w:rsidR="007F2B48" w:rsidRDefault="007F2B48" w:rsidP="007F2B48">
      <w:pPr>
        <w:keepNext/>
        <w:jc w:val="center"/>
        <w:rPr>
          <w:b/>
        </w:rPr>
      </w:pPr>
      <w:r w:rsidRPr="007F2B48">
        <w:rPr>
          <w:b/>
        </w:rPr>
        <w:t>SPEAKER IN CHAIR</w:t>
      </w:r>
    </w:p>
    <w:p w:rsidR="007F2B48" w:rsidRDefault="007F2B48" w:rsidP="007F2B48"/>
    <w:p w:rsidR="007F2B48" w:rsidRPr="007F2B48" w:rsidRDefault="007F2B48" w:rsidP="007F2B48">
      <w:pPr>
        <w:keepNext/>
        <w:jc w:val="center"/>
        <w:rPr>
          <w:b/>
        </w:rPr>
      </w:pPr>
      <w:r w:rsidRPr="007F2B48">
        <w:rPr>
          <w:b/>
        </w:rPr>
        <w:t>REGULATION WITHDRAWN AND RESUBMITTED</w:t>
      </w:r>
    </w:p>
    <w:p w:rsidR="007F2B48" w:rsidRPr="00B23217" w:rsidRDefault="007F2B48" w:rsidP="00F25EBA">
      <w:pPr>
        <w:ind w:firstLine="0"/>
      </w:pPr>
      <w:bookmarkStart w:id="2" w:name="file_start8"/>
      <w:bookmarkEnd w:id="2"/>
      <w:r w:rsidRPr="00B23217">
        <w:t>Document No. 4678</w:t>
      </w:r>
    </w:p>
    <w:p w:rsidR="007F2B48" w:rsidRPr="00B23217" w:rsidRDefault="007F2B48" w:rsidP="00F25EBA">
      <w:pPr>
        <w:ind w:firstLine="0"/>
      </w:pPr>
      <w:r w:rsidRPr="00B23217">
        <w:t>Agency: South Carolina Human Affairs Commission</w:t>
      </w:r>
    </w:p>
    <w:p w:rsidR="007F2B48" w:rsidRPr="00B23217" w:rsidRDefault="007F2B48" w:rsidP="00F25EBA">
      <w:pPr>
        <w:ind w:firstLine="0"/>
      </w:pPr>
      <w:r w:rsidRPr="00B23217">
        <w:t>Statutory Authority: 1976 Code Sections 31-21-30 and 31-21-100</w:t>
      </w:r>
    </w:p>
    <w:p w:rsidR="007F2B48" w:rsidRPr="00B23217" w:rsidRDefault="007F2B48" w:rsidP="00F25EBA">
      <w:pPr>
        <w:ind w:firstLine="0"/>
      </w:pPr>
      <w:r w:rsidRPr="00B23217">
        <w:t>Investigation Procedures</w:t>
      </w:r>
    </w:p>
    <w:p w:rsidR="007F2B48" w:rsidRPr="00B23217" w:rsidRDefault="007F2B48" w:rsidP="00F25EBA">
      <w:pPr>
        <w:ind w:firstLine="0"/>
      </w:pPr>
      <w:r w:rsidRPr="00B23217">
        <w:lastRenderedPageBreak/>
        <w:t>Received by Speaker of the House of Representatives January 10, 2017</w:t>
      </w:r>
    </w:p>
    <w:p w:rsidR="007F2B48" w:rsidRPr="00B23217" w:rsidRDefault="007F2B48" w:rsidP="00F25EBA">
      <w:pPr>
        <w:ind w:firstLine="0"/>
      </w:pPr>
      <w:r w:rsidRPr="00B23217">
        <w:t xml:space="preserve">Referred to </w:t>
      </w:r>
      <w:r w:rsidRPr="00F25EBA">
        <w:t>Regulations and Administrative Procedures</w:t>
      </w:r>
      <w:r w:rsidRPr="00B23217">
        <w:t xml:space="preserve"> Committee</w:t>
      </w:r>
    </w:p>
    <w:p w:rsidR="007F2B48" w:rsidRPr="00B23217" w:rsidRDefault="007F2B48" w:rsidP="00F25EBA">
      <w:pPr>
        <w:ind w:firstLine="0"/>
      </w:pPr>
      <w:r w:rsidRPr="00B23217">
        <w:t>Legislative Review Expiration May 10, 2017</w:t>
      </w:r>
    </w:p>
    <w:p w:rsidR="007F2B48" w:rsidRDefault="007F2B48" w:rsidP="00F25EBA">
      <w:pPr>
        <w:ind w:firstLine="0"/>
      </w:pPr>
      <w:r w:rsidRPr="00B23217">
        <w:t>Revised: January 18, 2018</w:t>
      </w:r>
    </w:p>
    <w:p w:rsidR="007F2B48" w:rsidRDefault="007F2B48" w:rsidP="007F2B48"/>
    <w:p w:rsidR="00F25EBA" w:rsidRDefault="00F25EBA" w:rsidP="00F25EBA">
      <w:pPr>
        <w:jc w:val="center"/>
        <w:rPr>
          <w:b/>
        </w:rPr>
      </w:pPr>
      <w:r w:rsidRPr="00635DE4">
        <w:rPr>
          <w:b/>
        </w:rPr>
        <w:t>ROLL CALL</w:t>
      </w:r>
    </w:p>
    <w:p w:rsidR="00F25EBA" w:rsidRDefault="00F25EBA" w:rsidP="00F25EBA">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F25EBA" w:rsidRPr="00635DE4" w:rsidTr="00920973">
        <w:trPr>
          <w:jc w:val="right"/>
        </w:trPr>
        <w:tc>
          <w:tcPr>
            <w:tcW w:w="2179" w:type="dxa"/>
            <w:shd w:val="clear" w:color="auto" w:fill="auto"/>
          </w:tcPr>
          <w:p w:rsidR="00F25EBA" w:rsidRPr="00635DE4" w:rsidRDefault="00F25EBA" w:rsidP="00920973">
            <w:pPr>
              <w:ind w:firstLine="0"/>
            </w:pPr>
            <w:bookmarkStart w:id="3" w:name="vote_start2"/>
            <w:bookmarkEnd w:id="3"/>
            <w:r>
              <w:t>Alexander</w:t>
            </w:r>
          </w:p>
        </w:tc>
        <w:tc>
          <w:tcPr>
            <w:tcW w:w="2179" w:type="dxa"/>
            <w:shd w:val="clear" w:color="auto" w:fill="auto"/>
          </w:tcPr>
          <w:p w:rsidR="00F25EBA" w:rsidRPr="00635DE4" w:rsidRDefault="00F25EBA" w:rsidP="00920973">
            <w:pPr>
              <w:ind w:firstLine="0"/>
            </w:pPr>
            <w:r>
              <w:t>Allison</w:t>
            </w:r>
          </w:p>
        </w:tc>
        <w:tc>
          <w:tcPr>
            <w:tcW w:w="2180" w:type="dxa"/>
            <w:shd w:val="clear" w:color="auto" w:fill="auto"/>
          </w:tcPr>
          <w:p w:rsidR="00F25EBA" w:rsidRPr="00635DE4" w:rsidRDefault="00F25EBA" w:rsidP="00920973">
            <w:pPr>
              <w:ind w:firstLine="0"/>
            </w:pPr>
            <w:r>
              <w:t>Anderson</w:t>
            </w:r>
          </w:p>
        </w:tc>
      </w:tr>
      <w:tr w:rsidR="00F25EBA" w:rsidRPr="00635DE4" w:rsidTr="00920973">
        <w:tblPrEx>
          <w:jc w:val="left"/>
        </w:tblPrEx>
        <w:tc>
          <w:tcPr>
            <w:tcW w:w="2179" w:type="dxa"/>
            <w:shd w:val="clear" w:color="auto" w:fill="auto"/>
          </w:tcPr>
          <w:p w:rsidR="00F25EBA" w:rsidRPr="00635DE4" w:rsidRDefault="00F25EBA" w:rsidP="00920973">
            <w:pPr>
              <w:ind w:firstLine="0"/>
            </w:pPr>
            <w:r>
              <w:t>Anthony</w:t>
            </w:r>
          </w:p>
        </w:tc>
        <w:tc>
          <w:tcPr>
            <w:tcW w:w="2179" w:type="dxa"/>
            <w:shd w:val="clear" w:color="auto" w:fill="auto"/>
          </w:tcPr>
          <w:p w:rsidR="00F25EBA" w:rsidRPr="00635DE4" w:rsidRDefault="00F25EBA" w:rsidP="00920973">
            <w:pPr>
              <w:ind w:firstLine="0"/>
            </w:pPr>
            <w:r>
              <w:t>Atkinson</w:t>
            </w:r>
          </w:p>
        </w:tc>
        <w:tc>
          <w:tcPr>
            <w:tcW w:w="2180" w:type="dxa"/>
            <w:shd w:val="clear" w:color="auto" w:fill="auto"/>
          </w:tcPr>
          <w:p w:rsidR="00F25EBA" w:rsidRPr="00635DE4" w:rsidRDefault="00F25EBA" w:rsidP="00920973">
            <w:pPr>
              <w:ind w:firstLine="0"/>
            </w:pPr>
            <w:r>
              <w:t>Bales</w:t>
            </w:r>
          </w:p>
        </w:tc>
      </w:tr>
      <w:tr w:rsidR="00F25EBA" w:rsidRPr="00635DE4" w:rsidTr="00920973">
        <w:tblPrEx>
          <w:jc w:val="left"/>
        </w:tblPrEx>
        <w:tc>
          <w:tcPr>
            <w:tcW w:w="2179" w:type="dxa"/>
            <w:shd w:val="clear" w:color="auto" w:fill="auto"/>
          </w:tcPr>
          <w:p w:rsidR="00F25EBA" w:rsidRPr="00635DE4" w:rsidRDefault="00F25EBA" w:rsidP="00920973">
            <w:pPr>
              <w:ind w:firstLine="0"/>
            </w:pPr>
            <w:r>
              <w:t>Bamberg</w:t>
            </w:r>
          </w:p>
        </w:tc>
        <w:tc>
          <w:tcPr>
            <w:tcW w:w="2179" w:type="dxa"/>
            <w:shd w:val="clear" w:color="auto" w:fill="auto"/>
          </w:tcPr>
          <w:p w:rsidR="00F25EBA" w:rsidRPr="00635DE4" w:rsidRDefault="00F25EBA" w:rsidP="00920973">
            <w:pPr>
              <w:ind w:firstLine="0"/>
            </w:pPr>
            <w:r>
              <w:t>Bannister</w:t>
            </w:r>
          </w:p>
        </w:tc>
        <w:tc>
          <w:tcPr>
            <w:tcW w:w="2180" w:type="dxa"/>
            <w:shd w:val="clear" w:color="auto" w:fill="auto"/>
          </w:tcPr>
          <w:p w:rsidR="00F25EBA" w:rsidRPr="00635DE4" w:rsidRDefault="00F25EBA" w:rsidP="00920973">
            <w:pPr>
              <w:ind w:firstLine="0"/>
            </w:pPr>
            <w:r>
              <w:t>Bedingfield</w:t>
            </w:r>
          </w:p>
        </w:tc>
      </w:tr>
      <w:tr w:rsidR="00F25EBA" w:rsidRPr="00635DE4" w:rsidTr="00920973">
        <w:tblPrEx>
          <w:jc w:val="left"/>
        </w:tblPrEx>
        <w:tc>
          <w:tcPr>
            <w:tcW w:w="2179" w:type="dxa"/>
            <w:shd w:val="clear" w:color="auto" w:fill="auto"/>
          </w:tcPr>
          <w:p w:rsidR="00F25EBA" w:rsidRPr="00635DE4" w:rsidRDefault="00F25EBA" w:rsidP="00920973">
            <w:pPr>
              <w:ind w:firstLine="0"/>
            </w:pPr>
            <w:r>
              <w:t>Bennett</w:t>
            </w:r>
          </w:p>
        </w:tc>
        <w:tc>
          <w:tcPr>
            <w:tcW w:w="2179" w:type="dxa"/>
            <w:shd w:val="clear" w:color="auto" w:fill="auto"/>
          </w:tcPr>
          <w:p w:rsidR="00F25EBA" w:rsidRPr="00635DE4" w:rsidRDefault="00F25EBA" w:rsidP="00920973">
            <w:pPr>
              <w:ind w:firstLine="0"/>
            </w:pPr>
            <w:r>
              <w:t>Bernstein</w:t>
            </w:r>
          </w:p>
        </w:tc>
        <w:tc>
          <w:tcPr>
            <w:tcW w:w="2180" w:type="dxa"/>
            <w:shd w:val="clear" w:color="auto" w:fill="auto"/>
          </w:tcPr>
          <w:p w:rsidR="00F25EBA" w:rsidRPr="00635DE4" w:rsidRDefault="00F25EBA" w:rsidP="00920973">
            <w:pPr>
              <w:ind w:firstLine="0"/>
            </w:pPr>
            <w:r>
              <w:t>Blackwell</w:t>
            </w:r>
          </w:p>
        </w:tc>
      </w:tr>
      <w:tr w:rsidR="00F25EBA" w:rsidRPr="00635DE4" w:rsidTr="00920973">
        <w:tblPrEx>
          <w:jc w:val="left"/>
        </w:tblPrEx>
        <w:tc>
          <w:tcPr>
            <w:tcW w:w="2179" w:type="dxa"/>
            <w:shd w:val="clear" w:color="auto" w:fill="auto"/>
          </w:tcPr>
          <w:p w:rsidR="00F25EBA" w:rsidRPr="00635DE4" w:rsidRDefault="00F25EBA" w:rsidP="00920973">
            <w:pPr>
              <w:ind w:firstLine="0"/>
            </w:pPr>
            <w:r>
              <w:t>Bowers</w:t>
            </w:r>
          </w:p>
        </w:tc>
        <w:tc>
          <w:tcPr>
            <w:tcW w:w="2179" w:type="dxa"/>
            <w:shd w:val="clear" w:color="auto" w:fill="auto"/>
          </w:tcPr>
          <w:p w:rsidR="00F25EBA" w:rsidRPr="00635DE4" w:rsidRDefault="00F25EBA" w:rsidP="00920973">
            <w:pPr>
              <w:ind w:firstLine="0"/>
            </w:pPr>
            <w:r>
              <w:t>Bradley</w:t>
            </w:r>
          </w:p>
        </w:tc>
        <w:tc>
          <w:tcPr>
            <w:tcW w:w="2180" w:type="dxa"/>
            <w:shd w:val="clear" w:color="auto" w:fill="auto"/>
          </w:tcPr>
          <w:p w:rsidR="00F25EBA" w:rsidRPr="00635DE4" w:rsidRDefault="00F25EBA" w:rsidP="00920973">
            <w:pPr>
              <w:ind w:firstLine="0"/>
            </w:pPr>
            <w:r>
              <w:t>Brown</w:t>
            </w:r>
          </w:p>
        </w:tc>
      </w:tr>
      <w:tr w:rsidR="00F25EBA" w:rsidRPr="00635DE4" w:rsidTr="00920973">
        <w:tblPrEx>
          <w:jc w:val="left"/>
        </w:tblPrEx>
        <w:tc>
          <w:tcPr>
            <w:tcW w:w="2179" w:type="dxa"/>
            <w:shd w:val="clear" w:color="auto" w:fill="auto"/>
          </w:tcPr>
          <w:p w:rsidR="00F25EBA" w:rsidRPr="00635DE4" w:rsidRDefault="00F25EBA" w:rsidP="00920973">
            <w:pPr>
              <w:ind w:firstLine="0"/>
            </w:pPr>
            <w:r>
              <w:t>Burns</w:t>
            </w:r>
          </w:p>
        </w:tc>
        <w:tc>
          <w:tcPr>
            <w:tcW w:w="2179" w:type="dxa"/>
            <w:shd w:val="clear" w:color="auto" w:fill="auto"/>
          </w:tcPr>
          <w:p w:rsidR="00F25EBA" w:rsidRPr="00635DE4" w:rsidRDefault="00F25EBA" w:rsidP="00920973">
            <w:pPr>
              <w:ind w:firstLine="0"/>
            </w:pPr>
            <w:r>
              <w:t>Caskey</w:t>
            </w:r>
          </w:p>
        </w:tc>
        <w:tc>
          <w:tcPr>
            <w:tcW w:w="2180" w:type="dxa"/>
            <w:shd w:val="clear" w:color="auto" w:fill="auto"/>
          </w:tcPr>
          <w:p w:rsidR="00F25EBA" w:rsidRPr="00635DE4" w:rsidRDefault="00F25EBA" w:rsidP="00920973">
            <w:pPr>
              <w:ind w:firstLine="0"/>
            </w:pPr>
            <w:r>
              <w:t>Chumley</w:t>
            </w:r>
          </w:p>
        </w:tc>
      </w:tr>
      <w:tr w:rsidR="00F25EBA" w:rsidRPr="00635DE4" w:rsidTr="00920973">
        <w:tblPrEx>
          <w:jc w:val="left"/>
        </w:tblPrEx>
        <w:tc>
          <w:tcPr>
            <w:tcW w:w="2179" w:type="dxa"/>
            <w:shd w:val="clear" w:color="auto" w:fill="auto"/>
          </w:tcPr>
          <w:p w:rsidR="00F25EBA" w:rsidRPr="00635DE4" w:rsidRDefault="00F25EBA" w:rsidP="00920973">
            <w:pPr>
              <w:ind w:firstLine="0"/>
            </w:pPr>
            <w:r>
              <w:t>Clary</w:t>
            </w:r>
          </w:p>
        </w:tc>
        <w:tc>
          <w:tcPr>
            <w:tcW w:w="2179" w:type="dxa"/>
            <w:shd w:val="clear" w:color="auto" w:fill="auto"/>
          </w:tcPr>
          <w:p w:rsidR="00F25EBA" w:rsidRPr="00635DE4" w:rsidRDefault="00F25EBA" w:rsidP="00920973">
            <w:pPr>
              <w:ind w:firstLine="0"/>
            </w:pPr>
            <w:r>
              <w:t>Clemmons</w:t>
            </w:r>
          </w:p>
        </w:tc>
        <w:tc>
          <w:tcPr>
            <w:tcW w:w="2180" w:type="dxa"/>
            <w:shd w:val="clear" w:color="auto" w:fill="auto"/>
          </w:tcPr>
          <w:p w:rsidR="00F25EBA" w:rsidRPr="00635DE4" w:rsidRDefault="00F25EBA" w:rsidP="00920973">
            <w:pPr>
              <w:ind w:firstLine="0"/>
            </w:pPr>
            <w:r>
              <w:t>Clyburn</w:t>
            </w:r>
          </w:p>
        </w:tc>
      </w:tr>
      <w:tr w:rsidR="00F25EBA" w:rsidRPr="00635DE4" w:rsidTr="00920973">
        <w:tblPrEx>
          <w:jc w:val="left"/>
        </w:tblPrEx>
        <w:tc>
          <w:tcPr>
            <w:tcW w:w="2179" w:type="dxa"/>
            <w:shd w:val="clear" w:color="auto" w:fill="auto"/>
          </w:tcPr>
          <w:p w:rsidR="00F25EBA" w:rsidRPr="00635DE4" w:rsidRDefault="00F25EBA" w:rsidP="00920973">
            <w:pPr>
              <w:ind w:firstLine="0"/>
            </w:pPr>
            <w:r>
              <w:t>Cobb-Hunter</w:t>
            </w:r>
          </w:p>
        </w:tc>
        <w:tc>
          <w:tcPr>
            <w:tcW w:w="2179" w:type="dxa"/>
            <w:shd w:val="clear" w:color="auto" w:fill="auto"/>
          </w:tcPr>
          <w:p w:rsidR="00F25EBA" w:rsidRPr="00635DE4" w:rsidRDefault="00F25EBA" w:rsidP="00920973">
            <w:pPr>
              <w:ind w:firstLine="0"/>
            </w:pPr>
            <w:r>
              <w:t>Cogswell</w:t>
            </w:r>
          </w:p>
        </w:tc>
        <w:tc>
          <w:tcPr>
            <w:tcW w:w="2180" w:type="dxa"/>
            <w:shd w:val="clear" w:color="auto" w:fill="auto"/>
          </w:tcPr>
          <w:p w:rsidR="00F25EBA" w:rsidRPr="00635DE4" w:rsidRDefault="00F25EBA" w:rsidP="00920973">
            <w:pPr>
              <w:ind w:firstLine="0"/>
            </w:pPr>
            <w:r>
              <w:t>Cole</w:t>
            </w:r>
          </w:p>
        </w:tc>
      </w:tr>
      <w:tr w:rsidR="00F25EBA" w:rsidRPr="00635DE4" w:rsidTr="00920973">
        <w:tblPrEx>
          <w:jc w:val="left"/>
        </w:tblPrEx>
        <w:tc>
          <w:tcPr>
            <w:tcW w:w="2179" w:type="dxa"/>
            <w:shd w:val="clear" w:color="auto" w:fill="auto"/>
          </w:tcPr>
          <w:p w:rsidR="00F25EBA" w:rsidRPr="00635DE4" w:rsidRDefault="00F25EBA" w:rsidP="00920973">
            <w:pPr>
              <w:ind w:firstLine="0"/>
            </w:pPr>
            <w:r>
              <w:t>Collins</w:t>
            </w:r>
          </w:p>
        </w:tc>
        <w:tc>
          <w:tcPr>
            <w:tcW w:w="2179" w:type="dxa"/>
            <w:shd w:val="clear" w:color="auto" w:fill="auto"/>
          </w:tcPr>
          <w:p w:rsidR="00F25EBA" w:rsidRPr="00635DE4" w:rsidRDefault="00F25EBA" w:rsidP="00920973">
            <w:pPr>
              <w:ind w:firstLine="0"/>
            </w:pPr>
            <w:r>
              <w:t>Crosby</w:t>
            </w:r>
          </w:p>
        </w:tc>
        <w:tc>
          <w:tcPr>
            <w:tcW w:w="2180" w:type="dxa"/>
            <w:shd w:val="clear" w:color="auto" w:fill="auto"/>
          </w:tcPr>
          <w:p w:rsidR="00F25EBA" w:rsidRPr="00635DE4" w:rsidRDefault="00F25EBA" w:rsidP="00920973">
            <w:pPr>
              <w:ind w:firstLine="0"/>
            </w:pPr>
            <w:r>
              <w:t>Daning</w:t>
            </w:r>
          </w:p>
        </w:tc>
      </w:tr>
      <w:tr w:rsidR="00F25EBA" w:rsidRPr="00635DE4" w:rsidTr="00920973">
        <w:tblPrEx>
          <w:jc w:val="left"/>
        </w:tblPrEx>
        <w:tc>
          <w:tcPr>
            <w:tcW w:w="2179" w:type="dxa"/>
            <w:shd w:val="clear" w:color="auto" w:fill="auto"/>
          </w:tcPr>
          <w:p w:rsidR="00F25EBA" w:rsidRPr="00635DE4" w:rsidRDefault="00F25EBA" w:rsidP="00920973">
            <w:pPr>
              <w:ind w:firstLine="0"/>
            </w:pPr>
            <w:r>
              <w:t>Davis</w:t>
            </w:r>
          </w:p>
        </w:tc>
        <w:tc>
          <w:tcPr>
            <w:tcW w:w="2179" w:type="dxa"/>
            <w:shd w:val="clear" w:color="auto" w:fill="auto"/>
          </w:tcPr>
          <w:p w:rsidR="00F25EBA" w:rsidRPr="00635DE4" w:rsidRDefault="00F25EBA" w:rsidP="00920973">
            <w:pPr>
              <w:ind w:firstLine="0"/>
            </w:pPr>
            <w:r>
              <w:t>Delleney</w:t>
            </w:r>
          </w:p>
        </w:tc>
        <w:tc>
          <w:tcPr>
            <w:tcW w:w="2180" w:type="dxa"/>
            <w:shd w:val="clear" w:color="auto" w:fill="auto"/>
          </w:tcPr>
          <w:p w:rsidR="00F25EBA" w:rsidRPr="00635DE4" w:rsidRDefault="00F25EBA" w:rsidP="00920973">
            <w:pPr>
              <w:ind w:firstLine="0"/>
            </w:pPr>
            <w:r>
              <w:t>Dillard</w:t>
            </w:r>
          </w:p>
        </w:tc>
      </w:tr>
      <w:tr w:rsidR="00F25EBA" w:rsidRPr="00635DE4" w:rsidTr="00920973">
        <w:tblPrEx>
          <w:jc w:val="left"/>
        </w:tblPrEx>
        <w:tc>
          <w:tcPr>
            <w:tcW w:w="2179" w:type="dxa"/>
            <w:shd w:val="clear" w:color="auto" w:fill="auto"/>
          </w:tcPr>
          <w:p w:rsidR="00F25EBA" w:rsidRPr="00635DE4" w:rsidRDefault="00F25EBA" w:rsidP="00920973">
            <w:pPr>
              <w:ind w:firstLine="0"/>
            </w:pPr>
            <w:r>
              <w:t>Douglas</w:t>
            </w:r>
          </w:p>
        </w:tc>
        <w:tc>
          <w:tcPr>
            <w:tcW w:w="2179" w:type="dxa"/>
            <w:shd w:val="clear" w:color="auto" w:fill="auto"/>
          </w:tcPr>
          <w:p w:rsidR="00F25EBA" w:rsidRPr="00635DE4" w:rsidRDefault="00F25EBA" w:rsidP="00920973">
            <w:pPr>
              <w:ind w:firstLine="0"/>
            </w:pPr>
            <w:r>
              <w:t>Duckworth</w:t>
            </w:r>
          </w:p>
        </w:tc>
        <w:tc>
          <w:tcPr>
            <w:tcW w:w="2180" w:type="dxa"/>
            <w:shd w:val="clear" w:color="auto" w:fill="auto"/>
          </w:tcPr>
          <w:p w:rsidR="00F25EBA" w:rsidRPr="00635DE4" w:rsidRDefault="00F25EBA" w:rsidP="00920973">
            <w:pPr>
              <w:ind w:firstLine="0"/>
            </w:pPr>
            <w:r>
              <w:t>Elliott</w:t>
            </w:r>
          </w:p>
        </w:tc>
      </w:tr>
      <w:tr w:rsidR="00F25EBA" w:rsidRPr="00635DE4" w:rsidTr="00920973">
        <w:tblPrEx>
          <w:jc w:val="left"/>
        </w:tblPrEx>
        <w:tc>
          <w:tcPr>
            <w:tcW w:w="2179" w:type="dxa"/>
            <w:shd w:val="clear" w:color="auto" w:fill="auto"/>
          </w:tcPr>
          <w:p w:rsidR="00F25EBA" w:rsidRPr="00635DE4" w:rsidRDefault="00F25EBA" w:rsidP="00920973">
            <w:pPr>
              <w:ind w:firstLine="0"/>
            </w:pPr>
            <w:r>
              <w:t>Erickson</w:t>
            </w:r>
          </w:p>
        </w:tc>
        <w:tc>
          <w:tcPr>
            <w:tcW w:w="2179" w:type="dxa"/>
            <w:shd w:val="clear" w:color="auto" w:fill="auto"/>
          </w:tcPr>
          <w:p w:rsidR="00F25EBA" w:rsidRPr="00635DE4" w:rsidRDefault="00F25EBA" w:rsidP="00920973">
            <w:pPr>
              <w:ind w:firstLine="0"/>
            </w:pPr>
            <w:r>
              <w:t>Felder</w:t>
            </w:r>
          </w:p>
        </w:tc>
        <w:tc>
          <w:tcPr>
            <w:tcW w:w="2180" w:type="dxa"/>
            <w:shd w:val="clear" w:color="auto" w:fill="auto"/>
          </w:tcPr>
          <w:p w:rsidR="00F25EBA" w:rsidRPr="00635DE4" w:rsidRDefault="00F25EBA" w:rsidP="00920973">
            <w:pPr>
              <w:ind w:firstLine="0"/>
            </w:pPr>
            <w:r>
              <w:t>Finlay</w:t>
            </w:r>
          </w:p>
        </w:tc>
      </w:tr>
      <w:tr w:rsidR="00F25EBA" w:rsidRPr="00635DE4" w:rsidTr="00920973">
        <w:tblPrEx>
          <w:jc w:val="left"/>
        </w:tblPrEx>
        <w:tc>
          <w:tcPr>
            <w:tcW w:w="2179" w:type="dxa"/>
            <w:shd w:val="clear" w:color="auto" w:fill="auto"/>
          </w:tcPr>
          <w:p w:rsidR="00F25EBA" w:rsidRPr="00635DE4" w:rsidRDefault="00F25EBA" w:rsidP="00920973">
            <w:pPr>
              <w:ind w:firstLine="0"/>
            </w:pPr>
            <w:r>
              <w:t>Forrest</w:t>
            </w:r>
          </w:p>
        </w:tc>
        <w:tc>
          <w:tcPr>
            <w:tcW w:w="2179" w:type="dxa"/>
            <w:shd w:val="clear" w:color="auto" w:fill="auto"/>
          </w:tcPr>
          <w:p w:rsidR="00F25EBA" w:rsidRPr="00635DE4" w:rsidRDefault="00F25EBA" w:rsidP="00920973">
            <w:pPr>
              <w:ind w:firstLine="0"/>
            </w:pPr>
            <w:r>
              <w:t>Forrester</w:t>
            </w:r>
          </w:p>
        </w:tc>
        <w:tc>
          <w:tcPr>
            <w:tcW w:w="2180" w:type="dxa"/>
            <w:shd w:val="clear" w:color="auto" w:fill="auto"/>
          </w:tcPr>
          <w:p w:rsidR="00F25EBA" w:rsidRPr="00635DE4" w:rsidRDefault="00F25EBA" w:rsidP="00920973">
            <w:pPr>
              <w:ind w:firstLine="0"/>
            </w:pPr>
            <w:r>
              <w:t>Fry</w:t>
            </w:r>
          </w:p>
        </w:tc>
      </w:tr>
      <w:tr w:rsidR="00F25EBA" w:rsidRPr="00635DE4" w:rsidTr="00920973">
        <w:tblPrEx>
          <w:jc w:val="left"/>
        </w:tblPrEx>
        <w:tc>
          <w:tcPr>
            <w:tcW w:w="2179" w:type="dxa"/>
            <w:shd w:val="clear" w:color="auto" w:fill="auto"/>
          </w:tcPr>
          <w:p w:rsidR="00F25EBA" w:rsidRPr="00635DE4" w:rsidRDefault="00F25EBA" w:rsidP="00920973">
            <w:pPr>
              <w:ind w:firstLine="0"/>
            </w:pPr>
            <w:r>
              <w:t>Funderburk</w:t>
            </w:r>
          </w:p>
        </w:tc>
        <w:tc>
          <w:tcPr>
            <w:tcW w:w="2179" w:type="dxa"/>
            <w:shd w:val="clear" w:color="auto" w:fill="auto"/>
          </w:tcPr>
          <w:p w:rsidR="00F25EBA" w:rsidRPr="00635DE4" w:rsidRDefault="00F25EBA" w:rsidP="00920973">
            <w:pPr>
              <w:ind w:firstLine="0"/>
            </w:pPr>
            <w:r>
              <w:t>Gagnon</w:t>
            </w:r>
          </w:p>
        </w:tc>
        <w:tc>
          <w:tcPr>
            <w:tcW w:w="2180" w:type="dxa"/>
            <w:shd w:val="clear" w:color="auto" w:fill="auto"/>
          </w:tcPr>
          <w:p w:rsidR="00F25EBA" w:rsidRPr="00635DE4" w:rsidRDefault="00F25EBA" w:rsidP="00920973">
            <w:pPr>
              <w:ind w:firstLine="0"/>
            </w:pPr>
            <w:r>
              <w:t>Govan</w:t>
            </w:r>
          </w:p>
        </w:tc>
      </w:tr>
      <w:tr w:rsidR="00F25EBA" w:rsidRPr="00635DE4" w:rsidTr="00920973">
        <w:tblPrEx>
          <w:jc w:val="left"/>
        </w:tblPrEx>
        <w:tc>
          <w:tcPr>
            <w:tcW w:w="2179" w:type="dxa"/>
            <w:shd w:val="clear" w:color="auto" w:fill="auto"/>
          </w:tcPr>
          <w:p w:rsidR="00F25EBA" w:rsidRPr="00635DE4" w:rsidRDefault="00F25EBA" w:rsidP="00920973">
            <w:pPr>
              <w:ind w:firstLine="0"/>
            </w:pPr>
            <w:r>
              <w:t>Hardee</w:t>
            </w:r>
          </w:p>
        </w:tc>
        <w:tc>
          <w:tcPr>
            <w:tcW w:w="2179" w:type="dxa"/>
            <w:shd w:val="clear" w:color="auto" w:fill="auto"/>
          </w:tcPr>
          <w:p w:rsidR="00F25EBA" w:rsidRPr="00635DE4" w:rsidRDefault="00F25EBA" w:rsidP="00920973">
            <w:pPr>
              <w:ind w:firstLine="0"/>
            </w:pPr>
            <w:r>
              <w:t>Hart</w:t>
            </w:r>
          </w:p>
        </w:tc>
        <w:tc>
          <w:tcPr>
            <w:tcW w:w="2180" w:type="dxa"/>
            <w:shd w:val="clear" w:color="auto" w:fill="auto"/>
          </w:tcPr>
          <w:p w:rsidR="00F25EBA" w:rsidRPr="00635DE4" w:rsidRDefault="00F25EBA" w:rsidP="00920973">
            <w:pPr>
              <w:ind w:firstLine="0"/>
            </w:pPr>
            <w:r>
              <w:t>Hayes</w:t>
            </w:r>
          </w:p>
        </w:tc>
      </w:tr>
      <w:tr w:rsidR="00F25EBA" w:rsidRPr="00635DE4" w:rsidTr="00920973">
        <w:tblPrEx>
          <w:jc w:val="left"/>
        </w:tblPrEx>
        <w:tc>
          <w:tcPr>
            <w:tcW w:w="2179" w:type="dxa"/>
            <w:shd w:val="clear" w:color="auto" w:fill="auto"/>
          </w:tcPr>
          <w:p w:rsidR="00F25EBA" w:rsidRPr="00635DE4" w:rsidRDefault="00F25EBA" w:rsidP="00920973">
            <w:pPr>
              <w:ind w:firstLine="0"/>
            </w:pPr>
            <w:r>
              <w:t>Henderson</w:t>
            </w:r>
          </w:p>
        </w:tc>
        <w:tc>
          <w:tcPr>
            <w:tcW w:w="2179" w:type="dxa"/>
            <w:shd w:val="clear" w:color="auto" w:fill="auto"/>
          </w:tcPr>
          <w:p w:rsidR="00F25EBA" w:rsidRPr="00635DE4" w:rsidRDefault="00F25EBA" w:rsidP="00920973">
            <w:pPr>
              <w:ind w:firstLine="0"/>
            </w:pPr>
            <w:r>
              <w:t>Henegan</w:t>
            </w:r>
          </w:p>
        </w:tc>
        <w:tc>
          <w:tcPr>
            <w:tcW w:w="2180" w:type="dxa"/>
            <w:shd w:val="clear" w:color="auto" w:fill="auto"/>
          </w:tcPr>
          <w:p w:rsidR="00F25EBA" w:rsidRPr="00635DE4" w:rsidRDefault="00F25EBA" w:rsidP="00920973">
            <w:pPr>
              <w:ind w:firstLine="0"/>
            </w:pPr>
            <w:r>
              <w:t>Herbkersman</w:t>
            </w:r>
          </w:p>
        </w:tc>
      </w:tr>
      <w:tr w:rsidR="00F25EBA" w:rsidRPr="00635DE4" w:rsidTr="00920973">
        <w:tblPrEx>
          <w:jc w:val="left"/>
        </w:tblPrEx>
        <w:tc>
          <w:tcPr>
            <w:tcW w:w="2179" w:type="dxa"/>
            <w:shd w:val="clear" w:color="auto" w:fill="auto"/>
          </w:tcPr>
          <w:p w:rsidR="00F25EBA" w:rsidRPr="00635DE4" w:rsidRDefault="00F25EBA" w:rsidP="00920973">
            <w:pPr>
              <w:ind w:firstLine="0"/>
            </w:pPr>
            <w:r>
              <w:t>Hewitt</w:t>
            </w:r>
          </w:p>
        </w:tc>
        <w:tc>
          <w:tcPr>
            <w:tcW w:w="2179" w:type="dxa"/>
            <w:shd w:val="clear" w:color="auto" w:fill="auto"/>
          </w:tcPr>
          <w:p w:rsidR="00F25EBA" w:rsidRPr="00635DE4" w:rsidRDefault="00F25EBA" w:rsidP="00920973">
            <w:pPr>
              <w:ind w:firstLine="0"/>
            </w:pPr>
            <w:r>
              <w:t>Hill</w:t>
            </w:r>
          </w:p>
        </w:tc>
        <w:tc>
          <w:tcPr>
            <w:tcW w:w="2180" w:type="dxa"/>
            <w:shd w:val="clear" w:color="auto" w:fill="auto"/>
          </w:tcPr>
          <w:p w:rsidR="00F25EBA" w:rsidRPr="00635DE4" w:rsidRDefault="00F25EBA" w:rsidP="00920973">
            <w:pPr>
              <w:ind w:firstLine="0"/>
            </w:pPr>
            <w:r>
              <w:t>Hiott</w:t>
            </w:r>
          </w:p>
        </w:tc>
      </w:tr>
      <w:tr w:rsidR="00F25EBA" w:rsidRPr="00635DE4" w:rsidTr="00920973">
        <w:tblPrEx>
          <w:jc w:val="left"/>
        </w:tblPrEx>
        <w:tc>
          <w:tcPr>
            <w:tcW w:w="2179" w:type="dxa"/>
            <w:shd w:val="clear" w:color="auto" w:fill="auto"/>
          </w:tcPr>
          <w:p w:rsidR="00F25EBA" w:rsidRPr="00635DE4" w:rsidRDefault="00F25EBA" w:rsidP="00920973">
            <w:pPr>
              <w:ind w:firstLine="0"/>
            </w:pPr>
            <w:r>
              <w:t>Hixon</w:t>
            </w:r>
          </w:p>
        </w:tc>
        <w:tc>
          <w:tcPr>
            <w:tcW w:w="2179" w:type="dxa"/>
            <w:shd w:val="clear" w:color="auto" w:fill="auto"/>
          </w:tcPr>
          <w:p w:rsidR="00F25EBA" w:rsidRPr="00635DE4" w:rsidRDefault="00F25EBA" w:rsidP="00920973">
            <w:pPr>
              <w:ind w:firstLine="0"/>
            </w:pPr>
            <w:r>
              <w:t>Hosey</w:t>
            </w:r>
          </w:p>
        </w:tc>
        <w:tc>
          <w:tcPr>
            <w:tcW w:w="2180" w:type="dxa"/>
            <w:shd w:val="clear" w:color="auto" w:fill="auto"/>
          </w:tcPr>
          <w:p w:rsidR="00F25EBA" w:rsidRPr="00635DE4" w:rsidRDefault="00F25EBA" w:rsidP="00920973">
            <w:pPr>
              <w:ind w:firstLine="0"/>
            </w:pPr>
            <w:r>
              <w:t>Howard</w:t>
            </w:r>
          </w:p>
        </w:tc>
      </w:tr>
      <w:tr w:rsidR="00F25EBA" w:rsidRPr="00635DE4" w:rsidTr="00920973">
        <w:tblPrEx>
          <w:jc w:val="left"/>
        </w:tblPrEx>
        <w:tc>
          <w:tcPr>
            <w:tcW w:w="2179" w:type="dxa"/>
            <w:shd w:val="clear" w:color="auto" w:fill="auto"/>
          </w:tcPr>
          <w:p w:rsidR="00F25EBA" w:rsidRPr="00635DE4" w:rsidRDefault="00F25EBA" w:rsidP="00920973">
            <w:pPr>
              <w:ind w:firstLine="0"/>
            </w:pPr>
            <w:r>
              <w:t>Huggins</w:t>
            </w:r>
          </w:p>
        </w:tc>
        <w:tc>
          <w:tcPr>
            <w:tcW w:w="2179" w:type="dxa"/>
            <w:shd w:val="clear" w:color="auto" w:fill="auto"/>
          </w:tcPr>
          <w:p w:rsidR="00F25EBA" w:rsidRPr="00635DE4" w:rsidRDefault="00F25EBA" w:rsidP="00920973">
            <w:pPr>
              <w:ind w:firstLine="0"/>
            </w:pPr>
            <w:r>
              <w:t>Jefferson</w:t>
            </w:r>
          </w:p>
        </w:tc>
        <w:tc>
          <w:tcPr>
            <w:tcW w:w="2180" w:type="dxa"/>
            <w:shd w:val="clear" w:color="auto" w:fill="auto"/>
          </w:tcPr>
          <w:p w:rsidR="00F25EBA" w:rsidRPr="00635DE4" w:rsidRDefault="00F25EBA" w:rsidP="00920973">
            <w:pPr>
              <w:ind w:firstLine="0"/>
            </w:pPr>
            <w:r>
              <w:t>Johnson</w:t>
            </w:r>
          </w:p>
        </w:tc>
      </w:tr>
      <w:tr w:rsidR="00F25EBA" w:rsidRPr="00635DE4" w:rsidTr="00920973">
        <w:tblPrEx>
          <w:jc w:val="left"/>
        </w:tblPrEx>
        <w:tc>
          <w:tcPr>
            <w:tcW w:w="2179" w:type="dxa"/>
            <w:shd w:val="clear" w:color="auto" w:fill="auto"/>
          </w:tcPr>
          <w:p w:rsidR="00F25EBA" w:rsidRPr="00635DE4" w:rsidRDefault="00F25EBA" w:rsidP="00920973">
            <w:pPr>
              <w:ind w:firstLine="0"/>
            </w:pPr>
            <w:r>
              <w:t>Jordan</w:t>
            </w:r>
          </w:p>
        </w:tc>
        <w:tc>
          <w:tcPr>
            <w:tcW w:w="2179" w:type="dxa"/>
            <w:shd w:val="clear" w:color="auto" w:fill="auto"/>
          </w:tcPr>
          <w:p w:rsidR="00F25EBA" w:rsidRPr="00635DE4" w:rsidRDefault="00F25EBA" w:rsidP="00920973">
            <w:pPr>
              <w:ind w:firstLine="0"/>
            </w:pPr>
            <w:r>
              <w:t>King</w:t>
            </w:r>
          </w:p>
        </w:tc>
        <w:tc>
          <w:tcPr>
            <w:tcW w:w="2180" w:type="dxa"/>
            <w:shd w:val="clear" w:color="auto" w:fill="auto"/>
          </w:tcPr>
          <w:p w:rsidR="00F25EBA" w:rsidRPr="00635DE4" w:rsidRDefault="00F25EBA" w:rsidP="00920973">
            <w:pPr>
              <w:ind w:firstLine="0"/>
            </w:pPr>
            <w:r>
              <w:t>Knight</w:t>
            </w:r>
          </w:p>
        </w:tc>
      </w:tr>
      <w:tr w:rsidR="00F25EBA" w:rsidRPr="00635DE4" w:rsidTr="00920973">
        <w:tblPrEx>
          <w:jc w:val="left"/>
        </w:tblPrEx>
        <w:tc>
          <w:tcPr>
            <w:tcW w:w="2179" w:type="dxa"/>
            <w:shd w:val="clear" w:color="auto" w:fill="auto"/>
          </w:tcPr>
          <w:p w:rsidR="00F25EBA" w:rsidRPr="00635DE4" w:rsidRDefault="00F25EBA" w:rsidP="00920973">
            <w:pPr>
              <w:ind w:firstLine="0"/>
            </w:pPr>
            <w:r>
              <w:t>Loftis</w:t>
            </w:r>
          </w:p>
        </w:tc>
        <w:tc>
          <w:tcPr>
            <w:tcW w:w="2179" w:type="dxa"/>
            <w:shd w:val="clear" w:color="auto" w:fill="auto"/>
          </w:tcPr>
          <w:p w:rsidR="00F25EBA" w:rsidRPr="00635DE4" w:rsidRDefault="00F25EBA" w:rsidP="00920973">
            <w:pPr>
              <w:ind w:firstLine="0"/>
            </w:pPr>
            <w:r>
              <w:t>Long</w:t>
            </w:r>
          </w:p>
        </w:tc>
        <w:tc>
          <w:tcPr>
            <w:tcW w:w="2180" w:type="dxa"/>
            <w:shd w:val="clear" w:color="auto" w:fill="auto"/>
          </w:tcPr>
          <w:p w:rsidR="00F25EBA" w:rsidRPr="00635DE4" w:rsidRDefault="00F25EBA" w:rsidP="00920973">
            <w:pPr>
              <w:ind w:firstLine="0"/>
            </w:pPr>
            <w:r>
              <w:t>Lowe</w:t>
            </w:r>
          </w:p>
        </w:tc>
      </w:tr>
      <w:tr w:rsidR="00F25EBA" w:rsidRPr="00635DE4" w:rsidTr="00920973">
        <w:tblPrEx>
          <w:jc w:val="left"/>
        </w:tblPrEx>
        <w:tc>
          <w:tcPr>
            <w:tcW w:w="2179" w:type="dxa"/>
            <w:shd w:val="clear" w:color="auto" w:fill="auto"/>
          </w:tcPr>
          <w:p w:rsidR="00F25EBA" w:rsidRPr="00635DE4" w:rsidRDefault="00F25EBA" w:rsidP="00920973">
            <w:pPr>
              <w:ind w:firstLine="0"/>
            </w:pPr>
            <w:r>
              <w:t>Lucas</w:t>
            </w:r>
          </w:p>
        </w:tc>
        <w:tc>
          <w:tcPr>
            <w:tcW w:w="2179" w:type="dxa"/>
            <w:shd w:val="clear" w:color="auto" w:fill="auto"/>
          </w:tcPr>
          <w:p w:rsidR="00F25EBA" w:rsidRPr="00635DE4" w:rsidRDefault="00F25EBA" w:rsidP="00920973">
            <w:pPr>
              <w:ind w:firstLine="0"/>
            </w:pPr>
            <w:r>
              <w:t>Mack</w:t>
            </w:r>
          </w:p>
        </w:tc>
        <w:tc>
          <w:tcPr>
            <w:tcW w:w="2180" w:type="dxa"/>
            <w:shd w:val="clear" w:color="auto" w:fill="auto"/>
          </w:tcPr>
          <w:p w:rsidR="00F25EBA" w:rsidRPr="00635DE4" w:rsidRDefault="00F25EBA" w:rsidP="00920973">
            <w:pPr>
              <w:ind w:firstLine="0"/>
            </w:pPr>
            <w:r>
              <w:t>Magnuson</w:t>
            </w:r>
          </w:p>
        </w:tc>
      </w:tr>
      <w:tr w:rsidR="00F25EBA" w:rsidRPr="00635DE4" w:rsidTr="00920973">
        <w:tblPrEx>
          <w:jc w:val="left"/>
        </w:tblPrEx>
        <w:tc>
          <w:tcPr>
            <w:tcW w:w="2179" w:type="dxa"/>
            <w:shd w:val="clear" w:color="auto" w:fill="auto"/>
          </w:tcPr>
          <w:p w:rsidR="00F25EBA" w:rsidRPr="00635DE4" w:rsidRDefault="00F25EBA" w:rsidP="00920973">
            <w:pPr>
              <w:ind w:firstLine="0"/>
            </w:pPr>
            <w:r>
              <w:t>Martin</w:t>
            </w:r>
          </w:p>
        </w:tc>
        <w:tc>
          <w:tcPr>
            <w:tcW w:w="2179" w:type="dxa"/>
            <w:shd w:val="clear" w:color="auto" w:fill="auto"/>
          </w:tcPr>
          <w:p w:rsidR="00F25EBA" w:rsidRPr="00635DE4" w:rsidRDefault="00F25EBA" w:rsidP="00920973">
            <w:pPr>
              <w:ind w:firstLine="0"/>
            </w:pPr>
            <w:r>
              <w:t>McCoy</w:t>
            </w:r>
          </w:p>
        </w:tc>
        <w:tc>
          <w:tcPr>
            <w:tcW w:w="2180" w:type="dxa"/>
            <w:shd w:val="clear" w:color="auto" w:fill="auto"/>
          </w:tcPr>
          <w:p w:rsidR="00F25EBA" w:rsidRPr="00635DE4" w:rsidRDefault="00F25EBA" w:rsidP="00920973">
            <w:pPr>
              <w:ind w:firstLine="0"/>
            </w:pPr>
            <w:r>
              <w:t>McCravy</w:t>
            </w:r>
          </w:p>
        </w:tc>
      </w:tr>
      <w:tr w:rsidR="00F25EBA" w:rsidRPr="00635DE4" w:rsidTr="00920973">
        <w:tblPrEx>
          <w:jc w:val="left"/>
        </w:tblPrEx>
        <w:tc>
          <w:tcPr>
            <w:tcW w:w="2179" w:type="dxa"/>
            <w:shd w:val="clear" w:color="auto" w:fill="auto"/>
          </w:tcPr>
          <w:p w:rsidR="00F25EBA" w:rsidRPr="00635DE4" w:rsidRDefault="00F25EBA" w:rsidP="00920973">
            <w:pPr>
              <w:ind w:firstLine="0"/>
            </w:pPr>
            <w:r>
              <w:t>McEachern</w:t>
            </w:r>
          </w:p>
        </w:tc>
        <w:tc>
          <w:tcPr>
            <w:tcW w:w="2179" w:type="dxa"/>
            <w:shd w:val="clear" w:color="auto" w:fill="auto"/>
          </w:tcPr>
          <w:p w:rsidR="00F25EBA" w:rsidRPr="00635DE4" w:rsidRDefault="00F25EBA" w:rsidP="00920973">
            <w:pPr>
              <w:ind w:firstLine="0"/>
            </w:pPr>
            <w:r>
              <w:t>McKnight</w:t>
            </w:r>
          </w:p>
        </w:tc>
        <w:tc>
          <w:tcPr>
            <w:tcW w:w="2180" w:type="dxa"/>
            <w:shd w:val="clear" w:color="auto" w:fill="auto"/>
          </w:tcPr>
          <w:p w:rsidR="00F25EBA" w:rsidRPr="00635DE4" w:rsidRDefault="00F25EBA" w:rsidP="00920973">
            <w:pPr>
              <w:ind w:firstLine="0"/>
            </w:pPr>
            <w:r>
              <w:t>Mitchell</w:t>
            </w:r>
          </w:p>
        </w:tc>
      </w:tr>
      <w:tr w:rsidR="00F25EBA" w:rsidRPr="00635DE4" w:rsidTr="00920973">
        <w:tblPrEx>
          <w:jc w:val="left"/>
        </w:tblPrEx>
        <w:tc>
          <w:tcPr>
            <w:tcW w:w="2179" w:type="dxa"/>
            <w:shd w:val="clear" w:color="auto" w:fill="auto"/>
          </w:tcPr>
          <w:p w:rsidR="00F25EBA" w:rsidRPr="00635DE4" w:rsidRDefault="00F25EBA" w:rsidP="00920973">
            <w:pPr>
              <w:ind w:firstLine="0"/>
            </w:pPr>
            <w:r>
              <w:t>D. C. Moss</w:t>
            </w:r>
          </w:p>
        </w:tc>
        <w:tc>
          <w:tcPr>
            <w:tcW w:w="2179" w:type="dxa"/>
            <w:shd w:val="clear" w:color="auto" w:fill="auto"/>
          </w:tcPr>
          <w:p w:rsidR="00F25EBA" w:rsidRPr="00635DE4" w:rsidRDefault="00F25EBA" w:rsidP="00920973">
            <w:pPr>
              <w:ind w:firstLine="0"/>
            </w:pPr>
            <w:r>
              <w:t>V. S. Moss</w:t>
            </w:r>
          </w:p>
        </w:tc>
        <w:tc>
          <w:tcPr>
            <w:tcW w:w="2180" w:type="dxa"/>
            <w:shd w:val="clear" w:color="auto" w:fill="auto"/>
          </w:tcPr>
          <w:p w:rsidR="00F25EBA" w:rsidRPr="00635DE4" w:rsidRDefault="00F25EBA" w:rsidP="00920973">
            <w:pPr>
              <w:ind w:firstLine="0"/>
            </w:pPr>
            <w:r>
              <w:t>Murphy</w:t>
            </w:r>
          </w:p>
        </w:tc>
      </w:tr>
      <w:tr w:rsidR="00F25EBA" w:rsidRPr="00635DE4" w:rsidTr="00920973">
        <w:tblPrEx>
          <w:jc w:val="left"/>
        </w:tblPrEx>
        <w:tc>
          <w:tcPr>
            <w:tcW w:w="2179" w:type="dxa"/>
            <w:shd w:val="clear" w:color="auto" w:fill="auto"/>
          </w:tcPr>
          <w:p w:rsidR="00F25EBA" w:rsidRPr="00635DE4" w:rsidRDefault="00F25EBA" w:rsidP="00920973">
            <w:pPr>
              <w:ind w:firstLine="0"/>
            </w:pPr>
            <w:r>
              <w:t>B. Newton</w:t>
            </w:r>
          </w:p>
        </w:tc>
        <w:tc>
          <w:tcPr>
            <w:tcW w:w="2179" w:type="dxa"/>
            <w:shd w:val="clear" w:color="auto" w:fill="auto"/>
          </w:tcPr>
          <w:p w:rsidR="00F25EBA" w:rsidRPr="00635DE4" w:rsidRDefault="00F25EBA" w:rsidP="00920973">
            <w:pPr>
              <w:ind w:firstLine="0"/>
            </w:pPr>
            <w:r>
              <w:t>W. Newton</w:t>
            </w:r>
          </w:p>
        </w:tc>
        <w:tc>
          <w:tcPr>
            <w:tcW w:w="2180" w:type="dxa"/>
            <w:shd w:val="clear" w:color="auto" w:fill="auto"/>
          </w:tcPr>
          <w:p w:rsidR="00F25EBA" w:rsidRPr="00635DE4" w:rsidRDefault="00F25EBA" w:rsidP="00920973">
            <w:pPr>
              <w:ind w:firstLine="0"/>
            </w:pPr>
            <w:r>
              <w:t>Norman</w:t>
            </w:r>
          </w:p>
        </w:tc>
      </w:tr>
      <w:tr w:rsidR="00F25EBA" w:rsidRPr="00635DE4" w:rsidTr="00920973">
        <w:tblPrEx>
          <w:jc w:val="left"/>
        </w:tblPrEx>
        <w:tc>
          <w:tcPr>
            <w:tcW w:w="2179" w:type="dxa"/>
            <w:shd w:val="clear" w:color="auto" w:fill="auto"/>
          </w:tcPr>
          <w:p w:rsidR="00F25EBA" w:rsidRPr="00635DE4" w:rsidRDefault="00F25EBA" w:rsidP="00920973">
            <w:pPr>
              <w:ind w:firstLine="0"/>
            </w:pPr>
            <w:r>
              <w:t>Norrell</w:t>
            </w:r>
          </w:p>
        </w:tc>
        <w:tc>
          <w:tcPr>
            <w:tcW w:w="2179" w:type="dxa"/>
            <w:shd w:val="clear" w:color="auto" w:fill="auto"/>
          </w:tcPr>
          <w:p w:rsidR="00F25EBA" w:rsidRPr="00635DE4" w:rsidRDefault="00F25EBA" w:rsidP="00920973">
            <w:pPr>
              <w:ind w:firstLine="0"/>
            </w:pPr>
            <w:r>
              <w:t>Ott</w:t>
            </w:r>
          </w:p>
        </w:tc>
        <w:tc>
          <w:tcPr>
            <w:tcW w:w="2180" w:type="dxa"/>
            <w:shd w:val="clear" w:color="auto" w:fill="auto"/>
          </w:tcPr>
          <w:p w:rsidR="00F25EBA" w:rsidRPr="00635DE4" w:rsidRDefault="00F25EBA" w:rsidP="00920973">
            <w:pPr>
              <w:ind w:firstLine="0"/>
            </w:pPr>
            <w:r>
              <w:t>Parks</w:t>
            </w:r>
          </w:p>
        </w:tc>
      </w:tr>
      <w:tr w:rsidR="00F25EBA" w:rsidRPr="00635DE4" w:rsidTr="00920973">
        <w:tblPrEx>
          <w:jc w:val="left"/>
        </w:tblPrEx>
        <w:tc>
          <w:tcPr>
            <w:tcW w:w="2179" w:type="dxa"/>
            <w:shd w:val="clear" w:color="auto" w:fill="auto"/>
          </w:tcPr>
          <w:p w:rsidR="00F25EBA" w:rsidRPr="00635DE4" w:rsidRDefault="00F25EBA" w:rsidP="00920973">
            <w:pPr>
              <w:ind w:firstLine="0"/>
            </w:pPr>
            <w:r>
              <w:t>Pitts</w:t>
            </w:r>
          </w:p>
        </w:tc>
        <w:tc>
          <w:tcPr>
            <w:tcW w:w="2179" w:type="dxa"/>
            <w:shd w:val="clear" w:color="auto" w:fill="auto"/>
          </w:tcPr>
          <w:p w:rsidR="00F25EBA" w:rsidRPr="00635DE4" w:rsidRDefault="00F25EBA" w:rsidP="00920973">
            <w:pPr>
              <w:ind w:firstLine="0"/>
            </w:pPr>
            <w:r>
              <w:t>Pope</w:t>
            </w:r>
          </w:p>
        </w:tc>
        <w:tc>
          <w:tcPr>
            <w:tcW w:w="2180" w:type="dxa"/>
            <w:shd w:val="clear" w:color="auto" w:fill="auto"/>
          </w:tcPr>
          <w:p w:rsidR="00F25EBA" w:rsidRPr="00635DE4" w:rsidRDefault="00F25EBA" w:rsidP="00920973">
            <w:pPr>
              <w:ind w:firstLine="0"/>
            </w:pPr>
            <w:r>
              <w:t>Putnam</w:t>
            </w:r>
          </w:p>
        </w:tc>
      </w:tr>
      <w:tr w:rsidR="00F25EBA" w:rsidRPr="00635DE4" w:rsidTr="00920973">
        <w:tblPrEx>
          <w:jc w:val="left"/>
        </w:tblPrEx>
        <w:tc>
          <w:tcPr>
            <w:tcW w:w="2179" w:type="dxa"/>
            <w:shd w:val="clear" w:color="auto" w:fill="auto"/>
          </w:tcPr>
          <w:p w:rsidR="00F25EBA" w:rsidRPr="00635DE4" w:rsidRDefault="00F25EBA" w:rsidP="00920973">
            <w:pPr>
              <w:ind w:firstLine="0"/>
            </w:pPr>
            <w:r>
              <w:t>Quinn</w:t>
            </w:r>
          </w:p>
        </w:tc>
        <w:tc>
          <w:tcPr>
            <w:tcW w:w="2179" w:type="dxa"/>
            <w:shd w:val="clear" w:color="auto" w:fill="auto"/>
          </w:tcPr>
          <w:p w:rsidR="00F25EBA" w:rsidRPr="00635DE4" w:rsidRDefault="00F25EBA" w:rsidP="00920973">
            <w:pPr>
              <w:ind w:firstLine="0"/>
            </w:pPr>
            <w:r>
              <w:t>Ridgeway</w:t>
            </w:r>
          </w:p>
        </w:tc>
        <w:tc>
          <w:tcPr>
            <w:tcW w:w="2180" w:type="dxa"/>
            <w:shd w:val="clear" w:color="auto" w:fill="auto"/>
          </w:tcPr>
          <w:p w:rsidR="00F25EBA" w:rsidRPr="00635DE4" w:rsidRDefault="00F25EBA" w:rsidP="00920973">
            <w:pPr>
              <w:ind w:firstLine="0"/>
            </w:pPr>
            <w:r>
              <w:t>S. Rivers</w:t>
            </w:r>
          </w:p>
        </w:tc>
      </w:tr>
      <w:tr w:rsidR="00F25EBA" w:rsidRPr="00635DE4" w:rsidTr="00920973">
        <w:tblPrEx>
          <w:jc w:val="left"/>
        </w:tblPrEx>
        <w:tc>
          <w:tcPr>
            <w:tcW w:w="2179" w:type="dxa"/>
            <w:shd w:val="clear" w:color="auto" w:fill="auto"/>
          </w:tcPr>
          <w:p w:rsidR="00F25EBA" w:rsidRPr="00635DE4" w:rsidRDefault="00F25EBA" w:rsidP="00920973">
            <w:pPr>
              <w:ind w:firstLine="0"/>
            </w:pPr>
            <w:r>
              <w:t>Robinson-Simpson</w:t>
            </w:r>
          </w:p>
        </w:tc>
        <w:tc>
          <w:tcPr>
            <w:tcW w:w="2179" w:type="dxa"/>
            <w:shd w:val="clear" w:color="auto" w:fill="auto"/>
          </w:tcPr>
          <w:p w:rsidR="00F25EBA" w:rsidRPr="00635DE4" w:rsidRDefault="00F25EBA" w:rsidP="00920973">
            <w:pPr>
              <w:ind w:firstLine="0"/>
            </w:pPr>
            <w:r>
              <w:t>Rutherford</w:t>
            </w:r>
          </w:p>
        </w:tc>
        <w:tc>
          <w:tcPr>
            <w:tcW w:w="2180" w:type="dxa"/>
            <w:shd w:val="clear" w:color="auto" w:fill="auto"/>
          </w:tcPr>
          <w:p w:rsidR="00F25EBA" w:rsidRPr="00635DE4" w:rsidRDefault="00F25EBA" w:rsidP="00920973">
            <w:pPr>
              <w:ind w:firstLine="0"/>
            </w:pPr>
            <w:r>
              <w:t>Ryhal</w:t>
            </w:r>
          </w:p>
        </w:tc>
      </w:tr>
      <w:tr w:rsidR="00F25EBA" w:rsidRPr="00635DE4" w:rsidTr="00920973">
        <w:tblPrEx>
          <w:jc w:val="left"/>
        </w:tblPrEx>
        <w:tc>
          <w:tcPr>
            <w:tcW w:w="2179" w:type="dxa"/>
            <w:shd w:val="clear" w:color="auto" w:fill="auto"/>
          </w:tcPr>
          <w:p w:rsidR="00F25EBA" w:rsidRPr="00635DE4" w:rsidRDefault="00F25EBA" w:rsidP="00920973">
            <w:pPr>
              <w:ind w:firstLine="0"/>
            </w:pPr>
            <w:r>
              <w:t>Sandifer</w:t>
            </w:r>
          </w:p>
        </w:tc>
        <w:tc>
          <w:tcPr>
            <w:tcW w:w="2179" w:type="dxa"/>
            <w:shd w:val="clear" w:color="auto" w:fill="auto"/>
          </w:tcPr>
          <w:p w:rsidR="00F25EBA" w:rsidRPr="00635DE4" w:rsidRDefault="00F25EBA" w:rsidP="00920973">
            <w:pPr>
              <w:ind w:firstLine="0"/>
            </w:pPr>
            <w:r>
              <w:t>Simrill</w:t>
            </w:r>
          </w:p>
        </w:tc>
        <w:tc>
          <w:tcPr>
            <w:tcW w:w="2180" w:type="dxa"/>
            <w:shd w:val="clear" w:color="auto" w:fill="auto"/>
          </w:tcPr>
          <w:p w:rsidR="00F25EBA" w:rsidRPr="00635DE4" w:rsidRDefault="00F25EBA" w:rsidP="00920973">
            <w:pPr>
              <w:ind w:firstLine="0"/>
            </w:pPr>
            <w:r>
              <w:t>G. M. Smith</w:t>
            </w:r>
          </w:p>
        </w:tc>
      </w:tr>
      <w:tr w:rsidR="00F25EBA" w:rsidRPr="00635DE4" w:rsidTr="00920973">
        <w:tblPrEx>
          <w:jc w:val="left"/>
        </w:tblPrEx>
        <w:tc>
          <w:tcPr>
            <w:tcW w:w="2179" w:type="dxa"/>
            <w:shd w:val="clear" w:color="auto" w:fill="auto"/>
          </w:tcPr>
          <w:p w:rsidR="00F25EBA" w:rsidRPr="00635DE4" w:rsidRDefault="00F25EBA" w:rsidP="00920973">
            <w:pPr>
              <w:ind w:firstLine="0"/>
            </w:pPr>
            <w:r>
              <w:t>G. R. Smith</w:t>
            </w:r>
          </w:p>
        </w:tc>
        <w:tc>
          <w:tcPr>
            <w:tcW w:w="2179" w:type="dxa"/>
            <w:shd w:val="clear" w:color="auto" w:fill="auto"/>
          </w:tcPr>
          <w:p w:rsidR="00F25EBA" w:rsidRPr="00635DE4" w:rsidRDefault="00F25EBA" w:rsidP="00920973">
            <w:pPr>
              <w:ind w:firstLine="0"/>
            </w:pPr>
            <w:r>
              <w:t>J. E. Smith</w:t>
            </w:r>
          </w:p>
        </w:tc>
        <w:tc>
          <w:tcPr>
            <w:tcW w:w="2180" w:type="dxa"/>
            <w:shd w:val="clear" w:color="auto" w:fill="auto"/>
          </w:tcPr>
          <w:p w:rsidR="00F25EBA" w:rsidRPr="00635DE4" w:rsidRDefault="00F25EBA" w:rsidP="00920973">
            <w:pPr>
              <w:ind w:firstLine="0"/>
            </w:pPr>
            <w:r>
              <w:t>Sottile</w:t>
            </w:r>
          </w:p>
        </w:tc>
      </w:tr>
      <w:tr w:rsidR="00F25EBA" w:rsidRPr="00635DE4" w:rsidTr="00920973">
        <w:tblPrEx>
          <w:jc w:val="left"/>
        </w:tblPrEx>
        <w:tc>
          <w:tcPr>
            <w:tcW w:w="2179" w:type="dxa"/>
            <w:shd w:val="clear" w:color="auto" w:fill="auto"/>
          </w:tcPr>
          <w:p w:rsidR="00F25EBA" w:rsidRPr="00635DE4" w:rsidRDefault="00F25EBA" w:rsidP="00920973">
            <w:pPr>
              <w:ind w:firstLine="0"/>
            </w:pPr>
            <w:r>
              <w:t>Spires</w:t>
            </w:r>
          </w:p>
        </w:tc>
        <w:tc>
          <w:tcPr>
            <w:tcW w:w="2179" w:type="dxa"/>
            <w:shd w:val="clear" w:color="auto" w:fill="auto"/>
          </w:tcPr>
          <w:p w:rsidR="00F25EBA" w:rsidRPr="00635DE4" w:rsidRDefault="00F25EBA" w:rsidP="00920973">
            <w:pPr>
              <w:ind w:firstLine="0"/>
            </w:pPr>
            <w:r>
              <w:t>Stavrinakis</w:t>
            </w:r>
          </w:p>
        </w:tc>
        <w:tc>
          <w:tcPr>
            <w:tcW w:w="2180" w:type="dxa"/>
            <w:shd w:val="clear" w:color="auto" w:fill="auto"/>
          </w:tcPr>
          <w:p w:rsidR="00F25EBA" w:rsidRPr="00635DE4" w:rsidRDefault="00F25EBA" w:rsidP="00920973">
            <w:pPr>
              <w:ind w:firstLine="0"/>
            </w:pPr>
            <w:r>
              <w:t>Tallon</w:t>
            </w:r>
          </w:p>
        </w:tc>
      </w:tr>
      <w:tr w:rsidR="00F25EBA" w:rsidRPr="00635DE4" w:rsidTr="00920973">
        <w:tblPrEx>
          <w:jc w:val="left"/>
        </w:tblPrEx>
        <w:tc>
          <w:tcPr>
            <w:tcW w:w="2179" w:type="dxa"/>
            <w:shd w:val="clear" w:color="auto" w:fill="auto"/>
          </w:tcPr>
          <w:p w:rsidR="00F25EBA" w:rsidRPr="00635DE4" w:rsidRDefault="00F25EBA" w:rsidP="00920973">
            <w:pPr>
              <w:ind w:firstLine="0"/>
            </w:pPr>
            <w:r>
              <w:t>Taylor</w:t>
            </w:r>
          </w:p>
        </w:tc>
        <w:tc>
          <w:tcPr>
            <w:tcW w:w="2179" w:type="dxa"/>
            <w:shd w:val="clear" w:color="auto" w:fill="auto"/>
          </w:tcPr>
          <w:p w:rsidR="00F25EBA" w:rsidRPr="00635DE4" w:rsidRDefault="00F25EBA" w:rsidP="00920973">
            <w:pPr>
              <w:ind w:firstLine="0"/>
            </w:pPr>
            <w:r>
              <w:t>Thayer</w:t>
            </w:r>
          </w:p>
        </w:tc>
        <w:tc>
          <w:tcPr>
            <w:tcW w:w="2180" w:type="dxa"/>
            <w:shd w:val="clear" w:color="auto" w:fill="auto"/>
          </w:tcPr>
          <w:p w:rsidR="00F25EBA" w:rsidRPr="00635DE4" w:rsidRDefault="00F25EBA" w:rsidP="00920973">
            <w:pPr>
              <w:ind w:firstLine="0"/>
            </w:pPr>
            <w:r>
              <w:t>Thigpen</w:t>
            </w:r>
          </w:p>
        </w:tc>
      </w:tr>
      <w:tr w:rsidR="00F25EBA" w:rsidRPr="00635DE4" w:rsidTr="00920973">
        <w:tblPrEx>
          <w:jc w:val="left"/>
        </w:tblPrEx>
        <w:tc>
          <w:tcPr>
            <w:tcW w:w="2179" w:type="dxa"/>
            <w:shd w:val="clear" w:color="auto" w:fill="auto"/>
          </w:tcPr>
          <w:p w:rsidR="00F25EBA" w:rsidRPr="00635DE4" w:rsidRDefault="00F25EBA" w:rsidP="00920973">
            <w:pPr>
              <w:ind w:firstLine="0"/>
            </w:pPr>
            <w:r>
              <w:t>Toole</w:t>
            </w:r>
          </w:p>
        </w:tc>
        <w:tc>
          <w:tcPr>
            <w:tcW w:w="2179" w:type="dxa"/>
            <w:shd w:val="clear" w:color="auto" w:fill="auto"/>
          </w:tcPr>
          <w:p w:rsidR="00F25EBA" w:rsidRPr="00635DE4" w:rsidRDefault="00F25EBA" w:rsidP="00920973">
            <w:pPr>
              <w:ind w:firstLine="0"/>
            </w:pPr>
            <w:r>
              <w:t>Weeks</w:t>
            </w:r>
          </w:p>
        </w:tc>
        <w:tc>
          <w:tcPr>
            <w:tcW w:w="2180" w:type="dxa"/>
            <w:shd w:val="clear" w:color="auto" w:fill="auto"/>
          </w:tcPr>
          <w:p w:rsidR="00F25EBA" w:rsidRPr="00635DE4" w:rsidRDefault="00F25EBA" w:rsidP="00920973">
            <w:pPr>
              <w:ind w:firstLine="0"/>
            </w:pPr>
            <w:r>
              <w:t>West</w:t>
            </w:r>
          </w:p>
        </w:tc>
      </w:tr>
      <w:tr w:rsidR="00F25EBA" w:rsidRPr="00635DE4" w:rsidTr="00920973">
        <w:tblPrEx>
          <w:jc w:val="left"/>
        </w:tblPrEx>
        <w:tc>
          <w:tcPr>
            <w:tcW w:w="2179" w:type="dxa"/>
            <w:shd w:val="clear" w:color="auto" w:fill="auto"/>
          </w:tcPr>
          <w:p w:rsidR="00F25EBA" w:rsidRPr="00635DE4" w:rsidRDefault="00F25EBA" w:rsidP="00920973">
            <w:pPr>
              <w:ind w:firstLine="0"/>
            </w:pPr>
            <w:r>
              <w:t>Wheeler</w:t>
            </w:r>
          </w:p>
        </w:tc>
        <w:tc>
          <w:tcPr>
            <w:tcW w:w="2179" w:type="dxa"/>
            <w:shd w:val="clear" w:color="auto" w:fill="auto"/>
          </w:tcPr>
          <w:p w:rsidR="00F25EBA" w:rsidRPr="00635DE4" w:rsidRDefault="00F25EBA" w:rsidP="00920973">
            <w:pPr>
              <w:ind w:firstLine="0"/>
            </w:pPr>
            <w:r>
              <w:t>Whipper</w:t>
            </w:r>
          </w:p>
        </w:tc>
        <w:tc>
          <w:tcPr>
            <w:tcW w:w="2180" w:type="dxa"/>
            <w:shd w:val="clear" w:color="auto" w:fill="auto"/>
          </w:tcPr>
          <w:p w:rsidR="00F25EBA" w:rsidRPr="00635DE4" w:rsidRDefault="00F25EBA" w:rsidP="00920973">
            <w:pPr>
              <w:ind w:firstLine="0"/>
            </w:pPr>
            <w:r>
              <w:t>White</w:t>
            </w:r>
          </w:p>
        </w:tc>
      </w:tr>
      <w:tr w:rsidR="00F25EBA" w:rsidRPr="00635DE4" w:rsidTr="00920973">
        <w:tblPrEx>
          <w:jc w:val="left"/>
        </w:tblPrEx>
        <w:tc>
          <w:tcPr>
            <w:tcW w:w="2179" w:type="dxa"/>
            <w:shd w:val="clear" w:color="auto" w:fill="auto"/>
          </w:tcPr>
          <w:p w:rsidR="00F25EBA" w:rsidRPr="00635DE4" w:rsidRDefault="00F25EBA" w:rsidP="00920973">
            <w:pPr>
              <w:ind w:firstLine="0"/>
            </w:pPr>
            <w:r>
              <w:t>Whitmire</w:t>
            </w:r>
          </w:p>
        </w:tc>
        <w:tc>
          <w:tcPr>
            <w:tcW w:w="2179" w:type="dxa"/>
            <w:shd w:val="clear" w:color="auto" w:fill="auto"/>
          </w:tcPr>
          <w:p w:rsidR="00F25EBA" w:rsidRPr="00635DE4" w:rsidRDefault="00F25EBA" w:rsidP="00920973">
            <w:pPr>
              <w:ind w:firstLine="0"/>
            </w:pPr>
            <w:r>
              <w:t>Williams</w:t>
            </w:r>
          </w:p>
        </w:tc>
        <w:tc>
          <w:tcPr>
            <w:tcW w:w="2180" w:type="dxa"/>
            <w:shd w:val="clear" w:color="auto" w:fill="auto"/>
          </w:tcPr>
          <w:p w:rsidR="00F25EBA" w:rsidRPr="00635DE4" w:rsidRDefault="00F25EBA" w:rsidP="00920973">
            <w:pPr>
              <w:ind w:firstLine="0"/>
            </w:pPr>
            <w:r>
              <w:t>Willis</w:t>
            </w:r>
          </w:p>
        </w:tc>
      </w:tr>
      <w:tr w:rsidR="00F25EBA" w:rsidRPr="00635DE4" w:rsidTr="00920973">
        <w:tblPrEx>
          <w:jc w:val="left"/>
        </w:tblPrEx>
        <w:tc>
          <w:tcPr>
            <w:tcW w:w="2179" w:type="dxa"/>
            <w:shd w:val="clear" w:color="auto" w:fill="auto"/>
          </w:tcPr>
          <w:p w:rsidR="00F25EBA" w:rsidRPr="00635DE4" w:rsidRDefault="00F25EBA" w:rsidP="00920973">
            <w:pPr>
              <w:ind w:firstLine="0"/>
            </w:pPr>
            <w:r>
              <w:t>Yow</w:t>
            </w:r>
          </w:p>
        </w:tc>
        <w:tc>
          <w:tcPr>
            <w:tcW w:w="2179" w:type="dxa"/>
            <w:shd w:val="clear" w:color="auto" w:fill="auto"/>
          </w:tcPr>
          <w:p w:rsidR="00F25EBA" w:rsidRPr="00635DE4" w:rsidRDefault="00F25EBA" w:rsidP="00920973">
            <w:pPr>
              <w:ind w:firstLine="0"/>
            </w:pPr>
          </w:p>
        </w:tc>
        <w:tc>
          <w:tcPr>
            <w:tcW w:w="2180" w:type="dxa"/>
            <w:shd w:val="clear" w:color="auto" w:fill="auto"/>
          </w:tcPr>
          <w:p w:rsidR="00F25EBA" w:rsidRPr="00635DE4" w:rsidRDefault="00F25EBA" w:rsidP="00920973">
            <w:pPr>
              <w:ind w:firstLine="0"/>
            </w:pPr>
          </w:p>
        </w:tc>
      </w:tr>
    </w:tbl>
    <w:p w:rsidR="00F25EBA" w:rsidRDefault="00F25EBA" w:rsidP="00F25EBA"/>
    <w:p w:rsidR="00F25EBA" w:rsidRDefault="00F25EBA" w:rsidP="00F25EBA">
      <w:pPr>
        <w:jc w:val="center"/>
        <w:rPr>
          <w:b/>
        </w:rPr>
      </w:pPr>
      <w:r w:rsidRPr="00635DE4">
        <w:rPr>
          <w:b/>
        </w:rPr>
        <w:t>Total Present--112</w:t>
      </w:r>
    </w:p>
    <w:p w:rsidR="00F25EBA" w:rsidRDefault="00F25EBA" w:rsidP="00F25EBA"/>
    <w:p w:rsidR="007F2B48" w:rsidRDefault="007F2B48" w:rsidP="007F2B48">
      <w:pPr>
        <w:keepNext/>
        <w:jc w:val="center"/>
        <w:rPr>
          <w:b/>
        </w:rPr>
      </w:pPr>
      <w:r w:rsidRPr="007F2B48">
        <w:rPr>
          <w:b/>
        </w:rPr>
        <w:t>LEAVE OF ABSENCE</w:t>
      </w:r>
    </w:p>
    <w:p w:rsidR="007F2B48" w:rsidRDefault="007F2B48" w:rsidP="007F2B48">
      <w:r>
        <w:t>The SPEAKER granted Rep. BALLENTINE a leave of absence for the day due to business reasons.</w:t>
      </w:r>
    </w:p>
    <w:p w:rsidR="007F2B48" w:rsidRDefault="007F2B48" w:rsidP="007F2B48"/>
    <w:p w:rsidR="007F2B48" w:rsidRDefault="007F2B48" w:rsidP="007F2B48">
      <w:pPr>
        <w:keepNext/>
        <w:jc w:val="center"/>
        <w:rPr>
          <w:b/>
        </w:rPr>
      </w:pPr>
      <w:r w:rsidRPr="007F2B48">
        <w:rPr>
          <w:b/>
        </w:rPr>
        <w:t>LEAVE OF ABSENCE</w:t>
      </w:r>
    </w:p>
    <w:p w:rsidR="007F2B48" w:rsidRDefault="007F2B48" w:rsidP="007F2B48">
      <w:r>
        <w:t>The SPEAKER granted Rep. ATWATER a leave of absence for the day due to business reasons.</w:t>
      </w:r>
    </w:p>
    <w:p w:rsidR="007F2B48" w:rsidRDefault="007F2B48" w:rsidP="007F2B48"/>
    <w:p w:rsidR="007F2B48" w:rsidRDefault="007F2B48" w:rsidP="007F2B48">
      <w:pPr>
        <w:keepNext/>
        <w:jc w:val="center"/>
        <w:rPr>
          <w:b/>
        </w:rPr>
      </w:pPr>
      <w:r w:rsidRPr="007F2B48">
        <w:rPr>
          <w:b/>
        </w:rPr>
        <w:t>LEAVE OF ABSENCE</w:t>
      </w:r>
    </w:p>
    <w:p w:rsidR="007F2B48" w:rsidRDefault="007F2B48" w:rsidP="007F2B48">
      <w:r>
        <w:t>The SPEAKER granted Rep. ARRINGTON a leave of absence for the day due to the birth of a grandchild.</w:t>
      </w:r>
    </w:p>
    <w:p w:rsidR="007F2B48" w:rsidRDefault="007F2B48" w:rsidP="007F2B48"/>
    <w:p w:rsidR="007F2B48" w:rsidRDefault="007F2B48" w:rsidP="007F2B48">
      <w:pPr>
        <w:keepNext/>
        <w:jc w:val="center"/>
        <w:rPr>
          <w:b/>
        </w:rPr>
      </w:pPr>
      <w:r w:rsidRPr="007F2B48">
        <w:rPr>
          <w:b/>
        </w:rPr>
        <w:t>LEAVE OF ABSENCE</w:t>
      </w:r>
    </w:p>
    <w:p w:rsidR="007F2B48" w:rsidRDefault="007F2B48" w:rsidP="007F2B48">
      <w:r>
        <w:t>The SPEAKER granted Rep. GILLIARD a leave of absence for the day due to medical reasons.</w:t>
      </w:r>
    </w:p>
    <w:p w:rsidR="007F2B48" w:rsidRDefault="007F2B48" w:rsidP="007F2B48"/>
    <w:p w:rsidR="007F2B48" w:rsidRDefault="007F2B48" w:rsidP="007F2B48">
      <w:pPr>
        <w:keepNext/>
        <w:jc w:val="center"/>
        <w:rPr>
          <w:b/>
        </w:rPr>
      </w:pPr>
      <w:r w:rsidRPr="007F2B48">
        <w:rPr>
          <w:b/>
        </w:rPr>
        <w:t>LEAVE OF ABSENCE</w:t>
      </w:r>
    </w:p>
    <w:p w:rsidR="007F2B48" w:rsidRDefault="007F2B48" w:rsidP="007F2B48">
      <w:r>
        <w:t>The SPEAKER granted Rep. HAMILTON a leave of absence for the day due to business reasons.</w:t>
      </w:r>
    </w:p>
    <w:p w:rsidR="007F2B48" w:rsidRDefault="007F2B48" w:rsidP="007F2B48"/>
    <w:p w:rsidR="007F2B48" w:rsidRDefault="007F2B48" w:rsidP="007F2B48">
      <w:pPr>
        <w:keepNext/>
        <w:jc w:val="center"/>
        <w:rPr>
          <w:b/>
        </w:rPr>
      </w:pPr>
      <w:r w:rsidRPr="007F2B48">
        <w:rPr>
          <w:b/>
        </w:rPr>
        <w:t>LEAVE OF ABSENCE</w:t>
      </w:r>
    </w:p>
    <w:p w:rsidR="007F2B48" w:rsidRDefault="007F2B48" w:rsidP="007F2B48">
      <w:r>
        <w:t>The SPEAKER granted Rep. M. RIVERS a leave of absence for the day due to medical reasons.</w:t>
      </w:r>
    </w:p>
    <w:p w:rsidR="007F2B48" w:rsidRDefault="007F2B48" w:rsidP="007F2B48"/>
    <w:p w:rsidR="007F2B48" w:rsidRDefault="007F2B48" w:rsidP="007F2B48">
      <w:pPr>
        <w:keepNext/>
        <w:jc w:val="center"/>
        <w:rPr>
          <w:b/>
        </w:rPr>
      </w:pPr>
      <w:r w:rsidRPr="007F2B48">
        <w:rPr>
          <w:b/>
        </w:rPr>
        <w:t>LEAVE OF ABSENCE</w:t>
      </w:r>
    </w:p>
    <w:p w:rsidR="007F2B48" w:rsidRDefault="007F2B48" w:rsidP="007F2B48">
      <w:r>
        <w:t>The SPEAKER granted Rep. STRINGER a leave of absence for the day due to family medical reasons.</w:t>
      </w:r>
    </w:p>
    <w:p w:rsidR="007F2B48" w:rsidRDefault="007F2B48" w:rsidP="007F2B48"/>
    <w:p w:rsidR="007F2B48" w:rsidRDefault="007F2B48" w:rsidP="007F2B48">
      <w:pPr>
        <w:keepNext/>
        <w:jc w:val="center"/>
        <w:rPr>
          <w:b/>
        </w:rPr>
      </w:pPr>
      <w:r w:rsidRPr="007F2B48">
        <w:rPr>
          <w:b/>
        </w:rPr>
        <w:t>LEAVE OF ABSENCE</w:t>
      </w:r>
    </w:p>
    <w:p w:rsidR="007F2B48" w:rsidRDefault="007F2B48" w:rsidP="007F2B48">
      <w:r>
        <w:t>The SPEAKER granted Rep. KIRBY a temporary leave of absence.</w:t>
      </w:r>
    </w:p>
    <w:p w:rsidR="007F2B48" w:rsidRDefault="007F2B48" w:rsidP="007F2B48"/>
    <w:p w:rsidR="007F2B48" w:rsidRDefault="007F2B48" w:rsidP="007F2B48">
      <w:pPr>
        <w:keepNext/>
        <w:jc w:val="center"/>
        <w:rPr>
          <w:b/>
        </w:rPr>
      </w:pPr>
      <w:r w:rsidRPr="007F2B48">
        <w:rPr>
          <w:b/>
        </w:rPr>
        <w:t>LEAVE OF ABSENCE</w:t>
      </w:r>
    </w:p>
    <w:p w:rsidR="007F2B48" w:rsidRDefault="007F2B48" w:rsidP="007F2B48">
      <w:r>
        <w:t>The SPEAKER granted Rep. CRAWFORD a temporary leave of absence.</w:t>
      </w:r>
    </w:p>
    <w:p w:rsidR="007F2B48" w:rsidRDefault="007F2B48" w:rsidP="007F2B48">
      <w:pPr>
        <w:keepNext/>
        <w:jc w:val="center"/>
        <w:rPr>
          <w:b/>
        </w:rPr>
      </w:pPr>
      <w:r w:rsidRPr="007F2B48">
        <w:rPr>
          <w:b/>
        </w:rPr>
        <w:t>LEAVE OF ABSENCE</w:t>
      </w:r>
    </w:p>
    <w:p w:rsidR="007F2B48" w:rsidRDefault="007F2B48" w:rsidP="007F2B48">
      <w:r>
        <w:t>The SPEAKER granted Rep. V. S. MOSS a temporary leave of absence.</w:t>
      </w:r>
    </w:p>
    <w:p w:rsidR="007F2B48" w:rsidRDefault="007F2B48" w:rsidP="007F2B48"/>
    <w:p w:rsidR="007F2B48" w:rsidRDefault="007F2B48" w:rsidP="007F2B48">
      <w:pPr>
        <w:keepNext/>
        <w:jc w:val="center"/>
        <w:rPr>
          <w:b/>
        </w:rPr>
      </w:pPr>
      <w:r w:rsidRPr="007F2B48">
        <w:rPr>
          <w:b/>
        </w:rPr>
        <w:t>DOCTOR OF THE DAY</w:t>
      </w:r>
    </w:p>
    <w:p w:rsidR="007F2B48" w:rsidRDefault="007F2B48" w:rsidP="007F2B48">
      <w:r>
        <w:t>Announcement was made that Dr. Steven W. Samoya of Greenville was the Doctor of the Day for the General Assembly.</w:t>
      </w:r>
    </w:p>
    <w:p w:rsidR="007F2B48" w:rsidRDefault="007F2B48" w:rsidP="007F2B48"/>
    <w:p w:rsidR="007F2B48" w:rsidRDefault="007F2B48" w:rsidP="007F2B48">
      <w:pPr>
        <w:keepNext/>
        <w:jc w:val="center"/>
        <w:rPr>
          <w:b/>
        </w:rPr>
      </w:pPr>
      <w:r w:rsidRPr="007F2B48">
        <w:rPr>
          <w:b/>
        </w:rPr>
        <w:t>CO-SPONSORS ADDED</w:t>
      </w:r>
    </w:p>
    <w:p w:rsidR="007F2B48" w:rsidRDefault="007F2B48" w:rsidP="007F2B48">
      <w:r>
        <w:t>In accordance with House Rule 5.2 below:</w:t>
      </w:r>
    </w:p>
    <w:p w:rsidR="00F25EBA" w:rsidRDefault="00F25EBA" w:rsidP="007F2B48">
      <w:bookmarkStart w:id="4" w:name="file_start34"/>
      <w:bookmarkEnd w:id="4"/>
    </w:p>
    <w:p w:rsidR="007F2B48" w:rsidRDefault="007F2B48" w:rsidP="007F2B48">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7F2B48" w:rsidRDefault="007F2B48" w:rsidP="007F2B48"/>
    <w:p w:rsidR="007F2B48" w:rsidRDefault="007F2B48" w:rsidP="007F2B48">
      <w:pPr>
        <w:keepNext/>
        <w:jc w:val="center"/>
        <w:rPr>
          <w:b/>
        </w:rPr>
      </w:pPr>
      <w:r w:rsidRPr="007F2B48">
        <w:rPr>
          <w:b/>
        </w:rPr>
        <w:t>CO-SPONSOR ADDED</w:t>
      </w:r>
    </w:p>
    <w:tbl>
      <w:tblPr>
        <w:tblW w:w="0" w:type="auto"/>
        <w:tblLayout w:type="fixed"/>
        <w:tblLook w:val="0000" w:firstRow="0" w:lastRow="0" w:firstColumn="0" w:lastColumn="0" w:noHBand="0" w:noVBand="0"/>
      </w:tblPr>
      <w:tblGrid>
        <w:gridCol w:w="1500"/>
        <w:gridCol w:w="1032"/>
      </w:tblGrid>
      <w:tr w:rsidR="007F2B48" w:rsidRPr="007F2B48" w:rsidTr="007F2B48">
        <w:tc>
          <w:tcPr>
            <w:tcW w:w="1500" w:type="dxa"/>
            <w:shd w:val="clear" w:color="auto" w:fill="auto"/>
          </w:tcPr>
          <w:p w:rsidR="007F2B48" w:rsidRPr="007F2B48" w:rsidRDefault="007F2B48" w:rsidP="007F2B48">
            <w:pPr>
              <w:keepNext/>
              <w:ind w:firstLine="0"/>
            </w:pPr>
            <w:r w:rsidRPr="007F2B48">
              <w:t>Bill Number:</w:t>
            </w:r>
          </w:p>
        </w:tc>
        <w:tc>
          <w:tcPr>
            <w:tcW w:w="1032" w:type="dxa"/>
            <w:shd w:val="clear" w:color="auto" w:fill="auto"/>
          </w:tcPr>
          <w:p w:rsidR="007F2B48" w:rsidRPr="007F2B48" w:rsidRDefault="007F2B48" w:rsidP="007F2B48">
            <w:pPr>
              <w:keepNext/>
              <w:ind w:firstLine="0"/>
            </w:pPr>
            <w:r w:rsidRPr="007F2B48">
              <w:t>H. 3231</w:t>
            </w:r>
          </w:p>
        </w:tc>
      </w:tr>
      <w:tr w:rsidR="007F2B48" w:rsidRPr="007F2B48" w:rsidTr="007F2B48">
        <w:tc>
          <w:tcPr>
            <w:tcW w:w="1500" w:type="dxa"/>
            <w:shd w:val="clear" w:color="auto" w:fill="auto"/>
          </w:tcPr>
          <w:p w:rsidR="007F2B48" w:rsidRPr="007F2B48" w:rsidRDefault="007F2B48" w:rsidP="007F2B48">
            <w:pPr>
              <w:keepNext/>
              <w:ind w:firstLine="0"/>
            </w:pPr>
            <w:r w:rsidRPr="007F2B48">
              <w:t>Date:</w:t>
            </w:r>
          </w:p>
        </w:tc>
        <w:tc>
          <w:tcPr>
            <w:tcW w:w="1032" w:type="dxa"/>
            <w:shd w:val="clear" w:color="auto" w:fill="auto"/>
          </w:tcPr>
          <w:p w:rsidR="007F2B48" w:rsidRPr="007F2B48" w:rsidRDefault="007F2B48" w:rsidP="007F2B48">
            <w:pPr>
              <w:keepNext/>
              <w:ind w:firstLine="0"/>
            </w:pPr>
            <w:r w:rsidRPr="007F2B48">
              <w:t>ADD:</w:t>
            </w:r>
          </w:p>
        </w:tc>
      </w:tr>
      <w:tr w:rsidR="007F2B48" w:rsidRPr="007F2B48" w:rsidTr="007F2B48">
        <w:tc>
          <w:tcPr>
            <w:tcW w:w="1500" w:type="dxa"/>
            <w:shd w:val="clear" w:color="auto" w:fill="auto"/>
          </w:tcPr>
          <w:p w:rsidR="007F2B48" w:rsidRPr="007F2B48" w:rsidRDefault="007F2B48" w:rsidP="007F2B48">
            <w:pPr>
              <w:keepNext/>
              <w:ind w:firstLine="0"/>
            </w:pPr>
            <w:r w:rsidRPr="007F2B48">
              <w:t>02/14/17</w:t>
            </w:r>
          </w:p>
        </w:tc>
        <w:tc>
          <w:tcPr>
            <w:tcW w:w="1032" w:type="dxa"/>
            <w:shd w:val="clear" w:color="auto" w:fill="auto"/>
          </w:tcPr>
          <w:p w:rsidR="007F2B48" w:rsidRPr="007F2B48" w:rsidRDefault="007F2B48" w:rsidP="007F2B48">
            <w:pPr>
              <w:keepNext/>
              <w:ind w:firstLine="0"/>
            </w:pPr>
            <w:r w:rsidRPr="007F2B48">
              <w:t>COLE</w:t>
            </w:r>
          </w:p>
        </w:tc>
      </w:tr>
    </w:tbl>
    <w:p w:rsidR="007F2B48" w:rsidRDefault="007F2B48" w:rsidP="007F2B48"/>
    <w:p w:rsidR="007F2B48" w:rsidRDefault="007F2B48" w:rsidP="007F2B48">
      <w:pPr>
        <w:keepNext/>
        <w:jc w:val="center"/>
        <w:rPr>
          <w:b/>
        </w:rPr>
      </w:pPr>
      <w:r w:rsidRPr="007F2B48">
        <w:rPr>
          <w:b/>
        </w:rPr>
        <w:t>CO-SPONSOR</w:t>
      </w:r>
      <w:r w:rsidR="00F25EBA">
        <w:rPr>
          <w:b/>
        </w:rPr>
        <w:t>S</w:t>
      </w:r>
      <w:r w:rsidRPr="007F2B48">
        <w:rPr>
          <w:b/>
        </w:rPr>
        <w:t xml:space="preserve"> ADDED</w:t>
      </w:r>
    </w:p>
    <w:tbl>
      <w:tblPr>
        <w:tblW w:w="0" w:type="auto"/>
        <w:tblLayout w:type="fixed"/>
        <w:tblLook w:val="0000" w:firstRow="0" w:lastRow="0" w:firstColumn="0" w:lastColumn="0" w:noHBand="0" w:noVBand="0"/>
      </w:tblPr>
      <w:tblGrid>
        <w:gridCol w:w="1500"/>
        <w:gridCol w:w="3084"/>
      </w:tblGrid>
      <w:tr w:rsidR="007F2B48" w:rsidRPr="007F2B48" w:rsidTr="007F2B48">
        <w:tc>
          <w:tcPr>
            <w:tcW w:w="1500" w:type="dxa"/>
            <w:shd w:val="clear" w:color="auto" w:fill="auto"/>
          </w:tcPr>
          <w:p w:rsidR="007F2B48" w:rsidRPr="007F2B48" w:rsidRDefault="007F2B48" w:rsidP="007F2B48">
            <w:pPr>
              <w:keepNext/>
              <w:ind w:firstLine="0"/>
            </w:pPr>
            <w:r w:rsidRPr="007F2B48">
              <w:t>Bill Number:</w:t>
            </w:r>
          </w:p>
        </w:tc>
        <w:tc>
          <w:tcPr>
            <w:tcW w:w="3084" w:type="dxa"/>
            <w:shd w:val="clear" w:color="auto" w:fill="auto"/>
          </w:tcPr>
          <w:p w:rsidR="007F2B48" w:rsidRPr="007F2B48" w:rsidRDefault="007F2B48" w:rsidP="007F2B48">
            <w:pPr>
              <w:keepNext/>
              <w:ind w:firstLine="0"/>
            </w:pPr>
            <w:r w:rsidRPr="007F2B48">
              <w:t>H. 3336</w:t>
            </w:r>
          </w:p>
        </w:tc>
      </w:tr>
      <w:tr w:rsidR="007F2B48" w:rsidRPr="007F2B48" w:rsidTr="007F2B48">
        <w:tc>
          <w:tcPr>
            <w:tcW w:w="1500" w:type="dxa"/>
            <w:shd w:val="clear" w:color="auto" w:fill="auto"/>
          </w:tcPr>
          <w:p w:rsidR="007F2B48" w:rsidRPr="007F2B48" w:rsidRDefault="007F2B48" w:rsidP="007F2B48">
            <w:pPr>
              <w:keepNext/>
              <w:ind w:firstLine="0"/>
            </w:pPr>
            <w:r w:rsidRPr="007F2B48">
              <w:t>Date:</w:t>
            </w:r>
          </w:p>
        </w:tc>
        <w:tc>
          <w:tcPr>
            <w:tcW w:w="3084" w:type="dxa"/>
            <w:shd w:val="clear" w:color="auto" w:fill="auto"/>
          </w:tcPr>
          <w:p w:rsidR="007F2B48" w:rsidRPr="007F2B48" w:rsidRDefault="007F2B48" w:rsidP="007F2B48">
            <w:pPr>
              <w:keepNext/>
              <w:ind w:firstLine="0"/>
            </w:pPr>
            <w:r w:rsidRPr="007F2B48">
              <w:t>ADD:</w:t>
            </w:r>
          </w:p>
        </w:tc>
      </w:tr>
      <w:tr w:rsidR="007F2B48" w:rsidRPr="007F2B48" w:rsidTr="007F2B48">
        <w:tc>
          <w:tcPr>
            <w:tcW w:w="1500" w:type="dxa"/>
            <w:shd w:val="clear" w:color="auto" w:fill="auto"/>
          </w:tcPr>
          <w:p w:rsidR="007F2B48" w:rsidRPr="007F2B48" w:rsidRDefault="007F2B48" w:rsidP="007F2B48">
            <w:pPr>
              <w:keepNext/>
              <w:ind w:firstLine="0"/>
            </w:pPr>
            <w:r w:rsidRPr="007F2B48">
              <w:t>02/14/17</w:t>
            </w:r>
          </w:p>
        </w:tc>
        <w:tc>
          <w:tcPr>
            <w:tcW w:w="3084" w:type="dxa"/>
            <w:shd w:val="clear" w:color="auto" w:fill="auto"/>
          </w:tcPr>
          <w:p w:rsidR="007F2B48" w:rsidRPr="007F2B48" w:rsidRDefault="007F2B48" w:rsidP="007F2B48">
            <w:pPr>
              <w:keepNext/>
              <w:ind w:firstLine="0"/>
            </w:pPr>
            <w:r w:rsidRPr="007F2B48">
              <w:t>BERNSTEIN and J. E. SMITH</w:t>
            </w:r>
          </w:p>
        </w:tc>
      </w:tr>
    </w:tbl>
    <w:p w:rsidR="007F2B48" w:rsidRDefault="007F2B48" w:rsidP="007F2B48"/>
    <w:p w:rsidR="007F2B48" w:rsidRDefault="007F2B48" w:rsidP="007F2B48">
      <w:pPr>
        <w:keepNext/>
        <w:jc w:val="center"/>
        <w:rPr>
          <w:b/>
        </w:rPr>
      </w:pPr>
      <w:r w:rsidRPr="007F2B48">
        <w:rPr>
          <w:b/>
        </w:rPr>
        <w:t>CO-SPONSOR</w:t>
      </w:r>
      <w:r w:rsidR="00F25EBA">
        <w:rPr>
          <w:b/>
        </w:rPr>
        <w:t>S</w:t>
      </w:r>
      <w:r w:rsidRPr="007F2B48">
        <w:rPr>
          <w:b/>
        </w:rPr>
        <w:t xml:space="preserve"> ADDED</w:t>
      </w:r>
    </w:p>
    <w:tbl>
      <w:tblPr>
        <w:tblW w:w="0" w:type="auto"/>
        <w:tblLayout w:type="fixed"/>
        <w:tblLook w:val="0000" w:firstRow="0" w:lastRow="0" w:firstColumn="0" w:lastColumn="0" w:noHBand="0" w:noVBand="0"/>
      </w:tblPr>
      <w:tblGrid>
        <w:gridCol w:w="1500"/>
        <w:gridCol w:w="3084"/>
      </w:tblGrid>
      <w:tr w:rsidR="007F2B48" w:rsidRPr="007F2B48" w:rsidTr="007F2B48">
        <w:tc>
          <w:tcPr>
            <w:tcW w:w="1500" w:type="dxa"/>
            <w:shd w:val="clear" w:color="auto" w:fill="auto"/>
          </w:tcPr>
          <w:p w:rsidR="007F2B48" w:rsidRPr="007F2B48" w:rsidRDefault="007F2B48" w:rsidP="007F2B48">
            <w:pPr>
              <w:keepNext/>
              <w:ind w:firstLine="0"/>
            </w:pPr>
            <w:r w:rsidRPr="007F2B48">
              <w:t>Bill Number:</w:t>
            </w:r>
          </w:p>
        </w:tc>
        <w:tc>
          <w:tcPr>
            <w:tcW w:w="3084" w:type="dxa"/>
            <w:shd w:val="clear" w:color="auto" w:fill="auto"/>
          </w:tcPr>
          <w:p w:rsidR="007F2B48" w:rsidRPr="007F2B48" w:rsidRDefault="007F2B48" w:rsidP="007F2B48">
            <w:pPr>
              <w:keepNext/>
              <w:ind w:firstLine="0"/>
            </w:pPr>
            <w:r w:rsidRPr="007F2B48">
              <w:t>H. 3337</w:t>
            </w:r>
          </w:p>
        </w:tc>
      </w:tr>
      <w:tr w:rsidR="007F2B48" w:rsidRPr="007F2B48" w:rsidTr="007F2B48">
        <w:tc>
          <w:tcPr>
            <w:tcW w:w="1500" w:type="dxa"/>
            <w:shd w:val="clear" w:color="auto" w:fill="auto"/>
          </w:tcPr>
          <w:p w:rsidR="007F2B48" w:rsidRPr="007F2B48" w:rsidRDefault="007F2B48" w:rsidP="007F2B48">
            <w:pPr>
              <w:keepNext/>
              <w:ind w:firstLine="0"/>
            </w:pPr>
            <w:r w:rsidRPr="007F2B48">
              <w:t>Date:</w:t>
            </w:r>
          </w:p>
        </w:tc>
        <w:tc>
          <w:tcPr>
            <w:tcW w:w="3084" w:type="dxa"/>
            <w:shd w:val="clear" w:color="auto" w:fill="auto"/>
          </w:tcPr>
          <w:p w:rsidR="007F2B48" w:rsidRPr="007F2B48" w:rsidRDefault="007F2B48" w:rsidP="007F2B48">
            <w:pPr>
              <w:keepNext/>
              <w:ind w:firstLine="0"/>
            </w:pPr>
            <w:r w:rsidRPr="007F2B48">
              <w:t>ADD:</w:t>
            </w:r>
          </w:p>
        </w:tc>
      </w:tr>
      <w:tr w:rsidR="007F2B48" w:rsidRPr="007F2B48" w:rsidTr="007F2B48">
        <w:tc>
          <w:tcPr>
            <w:tcW w:w="1500" w:type="dxa"/>
            <w:shd w:val="clear" w:color="auto" w:fill="auto"/>
          </w:tcPr>
          <w:p w:rsidR="007F2B48" w:rsidRPr="007F2B48" w:rsidRDefault="007F2B48" w:rsidP="007F2B48">
            <w:pPr>
              <w:keepNext/>
              <w:ind w:firstLine="0"/>
            </w:pPr>
            <w:r w:rsidRPr="007F2B48">
              <w:t>02/14/17</w:t>
            </w:r>
          </w:p>
        </w:tc>
        <w:tc>
          <w:tcPr>
            <w:tcW w:w="3084" w:type="dxa"/>
            <w:shd w:val="clear" w:color="auto" w:fill="auto"/>
          </w:tcPr>
          <w:p w:rsidR="007F2B48" w:rsidRPr="007F2B48" w:rsidRDefault="007F2B48" w:rsidP="007F2B48">
            <w:pPr>
              <w:keepNext/>
              <w:ind w:firstLine="0"/>
            </w:pPr>
            <w:r w:rsidRPr="007F2B48">
              <w:t>BERNSTEIN and J. E. SMITH</w:t>
            </w:r>
          </w:p>
        </w:tc>
      </w:tr>
    </w:tbl>
    <w:p w:rsidR="007F2B48" w:rsidRDefault="007F2B48" w:rsidP="007F2B48"/>
    <w:p w:rsidR="007F2B48" w:rsidRDefault="007F2B48" w:rsidP="007F2B48">
      <w:pPr>
        <w:keepNext/>
        <w:jc w:val="center"/>
        <w:rPr>
          <w:b/>
        </w:rPr>
      </w:pPr>
      <w:r w:rsidRPr="007F2B48">
        <w:rPr>
          <w:b/>
        </w:rPr>
        <w:t>CO-SPONSOR ADDED</w:t>
      </w:r>
    </w:p>
    <w:tbl>
      <w:tblPr>
        <w:tblW w:w="0" w:type="auto"/>
        <w:tblLayout w:type="fixed"/>
        <w:tblLook w:val="0000" w:firstRow="0" w:lastRow="0" w:firstColumn="0" w:lastColumn="0" w:noHBand="0" w:noVBand="0"/>
      </w:tblPr>
      <w:tblGrid>
        <w:gridCol w:w="1500"/>
        <w:gridCol w:w="1404"/>
      </w:tblGrid>
      <w:tr w:rsidR="007F2B48" w:rsidRPr="007F2B48" w:rsidTr="007F2B48">
        <w:tc>
          <w:tcPr>
            <w:tcW w:w="1500" w:type="dxa"/>
            <w:shd w:val="clear" w:color="auto" w:fill="auto"/>
          </w:tcPr>
          <w:p w:rsidR="007F2B48" w:rsidRPr="007F2B48" w:rsidRDefault="007F2B48" w:rsidP="007F2B48">
            <w:pPr>
              <w:keepNext/>
              <w:ind w:firstLine="0"/>
            </w:pPr>
            <w:r w:rsidRPr="007F2B48">
              <w:t>Bill Number:</w:t>
            </w:r>
          </w:p>
        </w:tc>
        <w:tc>
          <w:tcPr>
            <w:tcW w:w="1404" w:type="dxa"/>
            <w:shd w:val="clear" w:color="auto" w:fill="auto"/>
          </w:tcPr>
          <w:p w:rsidR="007F2B48" w:rsidRPr="007F2B48" w:rsidRDefault="007F2B48" w:rsidP="007F2B48">
            <w:pPr>
              <w:keepNext/>
              <w:ind w:firstLine="0"/>
            </w:pPr>
            <w:r w:rsidRPr="007F2B48">
              <w:t>H. 3358</w:t>
            </w:r>
          </w:p>
        </w:tc>
      </w:tr>
      <w:tr w:rsidR="007F2B48" w:rsidRPr="007F2B48" w:rsidTr="007F2B48">
        <w:tc>
          <w:tcPr>
            <w:tcW w:w="1500" w:type="dxa"/>
            <w:shd w:val="clear" w:color="auto" w:fill="auto"/>
          </w:tcPr>
          <w:p w:rsidR="007F2B48" w:rsidRPr="007F2B48" w:rsidRDefault="007F2B48" w:rsidP="007F2B48">
            <w:pPr>
              <w:keepNext/>
              <w:ind w:firstLine="0"/>
            </w:pPr>
            <w:r w:rsidRPr="007F2B48">
              <w:t>Date:</w:t>
            </w:r>
          </w:p>
        </w:tc>
        <w:tc>
          <w:tcPr>
            <w:tcW w:w="1404" w:type="dxa"/>
            <w:shd w:val="clear" w:color="auto" w:fill="auto"/>
          </w:tcPr>
          <w:p w:rsidR="007F2B48" w:rsidRPr="007F2B48" w:rsidRDefault="007F2B48" w:rsidP="007F2B48">
            <w:pPr>
              <w:keepNext/>
              <w:ind w:firstLine="0"/>
            </w:pPr>
            <w:r w:rsidRPr="007F2B48">
              <w:t>ADD:</w:t>
            </w:r>
          </w:p>
        </w:tc>
      </w:tr>
      <w:tr w:rsidR="007F2B48" w:rsidRPr="007F2B48" w:rsidTr="007F2B48">
        <w:tc>
          <w:tcPr>
            <w:tcW w:w="1500" w:type="dxa"/>
            <w:shd w:val="clear" w:color="auto" w:fill="auto"/>
          </w:tcPr>
          <w:p w:rsidR="007F2B48" w:rsidRPr="007F2B48" w:rsidRDefault="007F2B48" w:rsidP="007F2B48">
            <w:pPr>
              <w:keepNext/>
              <w:ind w:firstLine="0"/>
            </w:pPr>
            <w:r w:rsidRPr="007F2B48">
              <w:t>02/14/17</w:t>
            </w:r>
          </w:p>
        </w:tc>
        <w:tc>
          <w:tcPr>
            <w:tcW w:w="1404" w:type="dxa"/>
            <w:shd w:val="clear" w:color="auto" w:fill="auto"/>
          </w:tcPr>
          <w:p w:rsidR="007F2B48" w:rsidRPr="007F2B48" w:rsidRDefault="007F2B48" w:rsidP="007F2B48">
            <w:pPr>
              <w:keepNext/>
              <w:ind w:firstLine="0"/>
            </w:pPr>
            <w:r w:rsidRPr="007F2B48">
              <w:t>WILLIAMS</w:t>
            </w:r>
          </w:p>
        </w:tc>
      </w:tr>
    </w:tbl>
    <w:p w:rsidR="007F2B48" w:rsidRDefault="007F2B48" w:rsidP="007F2B48"/>
    <w:p w:rsidR="007F2B48" w:rsidRDefault="007F2B48" w:rsidP="007F2B48">
      <w:pPr>
        <w:keepNext/>
        <w:jc w:val="center"/>
        <w:rPr>
          <w:b/>
        </w:rPr>
      </w:pPr>
      <w:r w:rsidRPr="007F2B48">
        <w:rPr>
          <w:b/>
        </w:rPr>
        <w:t>CO-SPONSOR ADDED</w:t>
      </w:r>
    </w:p>
    <w:tbl>
      <w:tblPr>
        <w:tblW w:w="0" w:type="auto"/>
        <w:tblLayout w:type="fixed"/>
        <w:tblLook w:val="0000" w:firstRow="0" w:lastRow="0" w:firstColumn="0" w:lastColumn="0" w:noHBand="0" w:noVBand="0"/>
      </w:tblPr>
      <w:tblGrid>
        <w:gridCol w:w="1500"/>
        <w:gridCol w:w="1176"/>
      </w:tblGrid>
      <w:tr w:rsidR="007F2B48" w:rsidRPr="007F2B48" w:rsidTr="007F2B48">
        <w:tc>
          <w:tcPr>
            <w:tcW w:w="1500" w:type="dxa"/>
            <w:shd w:val="clear" w:color="auto" w:fill="auto"/>
          </w:tcPr>
          <w:p w:rsidR="007F2B48" w:rsidRPr="007F2B48" w:rsidRDefault="007F2B48" w:rsidP="007F2B48">
            <w:pPr>
              <w:keepNext/>
              <w:ind w:firstLine="0"/>
            </w:pPr>
            <w:r w:rsidRPr="007F2B48">
              <w:t>Bill Number:</w:t>
            </w:r>
          </w:p>
        </w:tc>
        <w:tc>
          <w:tcPr>
            <w:tcW w:w="1176" w:type="dxa"/>
            <w:shd w:val="clear" w:color="auto" w:fill="auto"/>
          </w:tcPr>
          <w:p w:rsidR="007F2B48" w:rsidRPr="007F2B48" w:rsidRDefault="007F2B48" w:rsidP="007F2B48">
            <w:pPr>
              <w:keepNext/>
              <w:ind w:firstLine="0"/>
            </w:pPr>
            <w:r w:rsidRPr="007F2B48">
              <w:t>H. 3407</w:t>
            </w:r>
          </w:p>
        </w:tc>
      </w:tr>
      <w:tr w:rsidR="007F2B48" w:rsidRPr="007F2B48" w:rsidTr="007F2B48">
        <w:tc>
          <w:tcPr>
            <w:tcW w:w="1500" w:type="dxa"/>
            <w:shd w:val="clear" w:color="auto" w:fill="auto"/>
          </w:tcPr>
          <w:p w:rsidR="007F2B48" w:rsidRPr="007F2B48" w:rsidRDefault="007F2B48" w:rsidP="007F2B48">
            <w:pPr>
              <w:keepNext/>
              <w:ind w:firstLine="0"/>
            </w:pPr>
            <w:r w:rsidRPr="007F2B48">
              <w:t>Date:</w:t>
            </w:r>
          </w:p>
        </w:tc>
        <w:tc>
          <w:tcPr>
            <w:tcW w:w="1176" w:type="dxa"/>
            <w:shd w:val="clear" w:color="auto" w:fill="auto"/>
          </w:tcPr>
          <w:p w:rsidR="007F2B48" w:rsidRPr="007F2B48" w:rsidRDefault="007F2B48" w:rsidP="007F2B48">
            <w:pPr>
              <w:keepNext/>
              <w:ind w:firstLine="0"/>
            </w:pPr>
            <w:r w:rsidRPr="007F2B48">
              <w:t>ADD:</w:t>
            </w:r>
          </w:p>
        </w:tc>
      </w:tr>
      <w:tr w:rsidR="007F2B48" w:rsidRPr="007F2B48" w:rsidTr="007F2B48">
        <w:tc>
          <w:tcPr>
            <w:tcW w:w="1500" w:type="dxa"/>
            <w:shd w:val="clear" w:color="auto" w:fill="auto"/>
          </w:tcPr>
          <w:p w:rsidR="007F2B48" w:rsidRPr="007F2B48" w:rsidRDefault="007F2B48" w:rsidP="007F2B48">
            <w:pPr>
              <w:keepNext/>
              <w:ind w:firstLine="0"/>
            </w:pPr>
            <w:r w:rsidRPr="007F2B48">
              <w:t>02/14/17</w:t>
            </w:r>
          </w:p>
        </w:tc>
        <w:tc>
          <w:tcPr>
            <w:tcW w:w="1176" w:type="dxa"/>
            <w:shd w:val="clear" w:color="auto" w:fill="auto"/>
          </w:tcPr>
          <w:p w:rsidR="007F2B48" w:rsidRPr="007F2B48" w:rsidRDefault="007F2B48" w:rsidP="007F2B48">
            <w:pPr>
              <w:keepNext/>
              <w:ind w:firstLine="0"/>
            </w:pPr>
            <w:r w:rsidRPr="007F2B48">
              <w:t>MARTIN</w:t>
            </w:r>
          </w:p>
        </w:tc>
      </w:tr>
    </w:tbl>
    <w:p w:rsidR="007F2B48" w:rsidRDefault="007F2B48" w:rsidP="007F2B48"/>
    <w:p w:rsidR="007F2B48" w:rsidRDefault="007F2B48" w:rsidP="007F2B48">
      <w:pPr>
        <w:keepNext/>
        <w:jc w:val="center"/>
        <w:rPr>
          <w:b/>
        </w:rPr>
      </w:pPr>
      <w:r w:rsidRPr="007F2B48">
        <w:rPr>
          <w:b/>
        </w:rPr>
        <w:t>CO-SPONSOR ADDED</w:t>
      </w:r>
    </w:p>
    <w:tbl>
      <w:tblPr>
        <w:tblW w:w="0" w:type="auto"/>
        <w:tblLayout w:type="fixed"/>
        <w:tblLook w:val="0000" w:firstRow="0" w:lastRow="0" w:firstColumn="0" w:lastColumn="0" w:noHBand="0" w:noVBand="0"/>
      </w:tblPr>
      <w:tblGrid>
        <w:gridCol w:w="1500"/>
        <w:gridCol w:w="1176"/>
      </w:tblGrid>
      <w:tr w:rsidR="007F2B48" w:rsidRPr="007F2B48" w:rsidTr="007F2B48">
        <w:tc>
          <w:tcPr>
            <w:tcW w:w="1500" w:type="dxa"/>
            <w:shd w:val="clear" w:color="auto" w:fill="auto"/>
          </w:tcPr>
          <w:p w:rsidR="007F2B48" w:rsidRPr="007F2B48" w:rsidRDefault="007F2B48" w:rsidP="007F2B48">
            <w:pPr>
              <w:keepNext/>
              <w:ind w:firstLine="0"/>
            </w:pPr>
            <w:r w:rsidRPr="007F2B48">
              <w:t>Bill Number:</w:t>
            </w:r>
          </w:p>
        </w:tc>
        <w:tc>
          <w:tcPr>
            <w:tcW w:w="1176" w:type="dxa"/>
            <w:shd w:val="clear" w:color="auto" w:fill="auto"/>
          </w:tcPr>
          <w:p w:rsidR="007F2B48" w:rsidRPr="007F2B48" w:rsidRDefault="007F2B48" w:rsidP="007F2B48">
            <w:pPr>
              <w:keepNext/>
              <w:ind w:firstLine="0"/>
            </w:pPr>
            <w:r w:rsidRPr="007F2B48">
              <w:t>H. 3408</w:t>
            </w:r>
          </w:p>
        </w:tc>
      </w:tr>
      <w:tr w:rsidR="007F2B48" w:rsidRPr="007F2B48" w:rsidTr="007F2B48">
        <w:tc>
          <w:tcPr>
            <w:tcW w:w="1500" w:type="dxa"/>
            <w:shd w:val="clear" w:color="auto" w:fill="auto"/>
          </w:tcPr>
          <w:p w:rsidR="007F2B48" w:rsidRPr="007F2B48" w:rsidRDefault="007F2B48" w:rsidP="007F2B48">
            <w:pPr>
              <w:keepNext/>
              <w:ind w:firstLine="0"/>
            </w:pPr>
            <w:r w:rsidRPr="007F2B48">
              <w:t>Date:</w:t>
            </w:r>
          </w:p>
        </w:tc>
        <w:tc>
          <w:tcPr>
            <w:tcW w:w="1176" w:type="dxa"/>
            <w:shd w:val="clear" w:color="auto" w:fill="auto"/>
          </w:tcPr>
          <w:p w:rsidR="007F2B48" w:rsidRPr="007F2B48" w:rsidRDefault="007F2B48" w:rsidP="007F2B48">
            <w:pPr>
              <w:keepNext/>
              <w:ind w:firstLine="0"/>
            </w:pPr>
            <w:r w:rsidRPr="007F2B48">
              <w:t>ADD:</w:t>
            </w:r>
          </w:p>
        </w:tc>
      </w:tr>
      <w:tr w:rsidR="007F2B48" w:rsidRPr="007F2B48" w:rsidTr="007F2B48">
        <w:tc>
          <w:tcPr>
            <w:tcW w:w="1500" w:type="dxa"/>
            <w:shd w:val="clear" w:color="auto" w:fill="auto"/>
          </w:tcPr>
          <w:p w:rsidR="007F2B48" w:rsidRPr="007F2B48" w:rsidRDefault="007F2B48" w:rsidP="007F2B48">
            <w:pPr>
              <w:keepNext/>
              <w:ind w:firstLine="0"/>
            </w:pPr>
            <w:r w:rsidRPr="007F2B48">
              <w:t>02/14/17</w:t>
            </w:r>
          </w:p>
        </w:tc>
        <w:tc>
          <w:tcPr>
            <w:tcW w:w="1176" w:type="dxa"/>
            <w:shd w:val="clear" w:color="auto" w:fill="auto"/>
          </w:tcPr>
          <w:p w:rsidR="007F2B48" w:rsidRPr="007F2B48" w:rsidRDefault="007F2B48" w:rsidP="007F2B48">
            <w:pPr>
              <w:keepNext/>
              <w:ind w:firstLine="0"/>
            </w:pPr>
            <w:r w:rsidRPr="007F2B48">
              <w:t>MARTIN</w:t>
            </w:r>
          </w:p>
        </w:tc>
      </w:tr>
    </w:tbl>
    <w:p w:rsidR="007F2B48" w:rsidRDefault="007F2B48" w:rsidP="007F2B48"/>
    <w:p w:rsidR="007F2B48" w:rsidRDefault="007F2B48" w:rsidP="007F2B48">
      <w:pPr>
        <w:keepNext/>
        <w:jc w:val="center"/>
        <w:rPr>
          <w:b/>
        </w:rPr>
      </w:pPr>
      <w:r w:rsidRPr="007F2B48">
        <w:rPr>
          <w:b/>
        </w:rPr>
        <w:t>CO-SPONSOR ADDED</w:t>
      </w:r>
    </w:p>
    <w:tbl>
      <w:tblPr>
        <w:tblW w:w="0" w:type="auto"/>
        <w:tblLayout w:type="fixed"/>
        <w:tblLook w:val="0000" w:firstRow="0" w:lastRow="0" w:firstColumn="0" w:lastColumn="0" w:noHBand="0" w:noVBand="0"/>
      </w:tblPr>
      <w:tblGrid>
        <w:gridCol w:w="1500"/>
        <w:gridCol w:w="1176"/>
      </w:tblGrid>
      <w:tr w:rsidR="007F2B48" w:rsidRPr="007F2B48" w:rsidTr="007F2B48">
        <w:tc>
          <w:tcPr>
            <w:tcW w:w="1500" w:type="dxa"/>
            <w:shd w:val="clear" w:color="auto" w:fill="auto"/>
          </w:tcPr>
          <w:p w:rsidR="007F2B48" w:rsidRPr="007F2B48" w:rsidRDefault="007F2B48" w:rsidP="007F2B48">
            <w:pPr>
              <w:keepNext/>
              <w:ind w:firstLine="0"/>
            </w:pPr>
            <w:r w:rsidRPr="007F2B48">
              <w:t>Bill Number:</w:t>
            </w:r>
          </w:p>
        </w:tc>
        <w:tc>
          <w:tcPr>
            <w:tcW w:w="1176" w:type="dxa"/>
            <w:shd w:val="clear" w:color="auto" w:fill="auto"/>
          </w:tcPr>
          <w:p w:rsidR="007F2B48" w:rsidRPr="007F2B48" w:rsidRDefault="007F2B48" w:rsidP="007F2B48">
            <w:pPr>
              <w:keepNext/>
              <w:ind w:firstLine="0"/>
            </w:pPr>
            <w:r w:rsidRPr="007F2B48">
              <w:t>H. 3409</w:t>
            </w:r>
          </w:p>
        </w:tc>
      </w:tr>
      <w:tr w:rsidR="007F2B48" w:rsidRPr="007F2B48" w:rsidTr="007F2B48">
        <w:tc>
          <w:tcPr>
            <w:tcW w:w="1500" w:type="dxa"/>
            <w:shd w:val="clear" w:color="auto" w:fill="auto"/>
          </w:tcPr>
          <w:p w:rsidR="007F2B48" w:rsidRPr="007F2B48" w:rsidRDefault="007F2B48" w:rsidP="007F2B48">
            <w:pPr>
              <w:keepNext/>
              <w:ind w:firstLine="0"/>
            </w:pPr>
            <w:r w:rsidRPr="007F2B48">
              <w:t>Date:</w:t>
            </w:r>
          </w:p>
        </w:tc>
        <w:tc>
          <w:tcPr>
            <w:tcW w:w="1176" w:type="dxa"/>
            <w:shd w:val="clear" w:color="auto" w:fill="auto"/>
          </w:tcPr>
          <w:p w:rsidR="007F2B48" w:rsidRPr="007F2B48" w:rsidRDefault="007F2B48" w:rsidP="007F2B48">
            <w:pPr>
              <w:keepNext/>
              <w:ind w:firstLine="0"/>
            </w:pPr>
            <w:r w:rsidRPr="007F2B48">
              <w:t>ADD:</w:t>
            </w:r>
          </w:p>
        </w:tc>
      </w:tr>
      <w:tr w:rsidR="007F2B48" w:rsidRPr="007F2B48" w:rsidTr="007F2B48">
        <w:tc>
          <w:tcPr>
            <w:tcW w:w="1500" w:type="dxa"/>
            <w:shd w:val="clear" w:color="auto" w:fill="auto"/>
          </w:tcPr>
          <w:p w:rsidR="007F2B48" w:rsidRPr="007F2B48" w:rsidRDefault="007F2B48" w:rsidP="007F2B48">
            <w:pPr>
              <w:keepNext/>
              <w:ind w:firstLine="0"/>
            </w:pPr>
            <w:r w:rsidRPr="007F2B48">
              <w:t>02/14/17</w:t>
            </w:r>
          </w:p>
        </w:tc>
        <w:tc>
          <w:tcPr>
            <w:tcW w:w="1176" w:type="dxa"/>
            <w:shd w:val="clear" w:color="auto" w:fill="auto"/>
          </w:tcPr>
          <w:p w:rsidR="007F2B48" w:rsidRPr="007F2B48" w:rsidRDefault="007F2B48" w:rsidP="007F2B48">
            <w:pPr>
              <w:keepNext/>
              <w:ind w:firstLine="0"/>
            </w:pPr>
            <w:r w:rsidRPr="007F2B48">
              <w:t>MARTIN</w:t>
            </w:r>
          </w:p>
        </w:tc>
      </w:tr>
    </w:tbl>
    <w:p w:rsidR="007F2B48" w:rsidRDefault="007F2B48" w:rsidP="007F2B48"/>
    <w:p w:rsidR="007F2B48" w:rsidRDefault="007F2B48" w:rsidP="007F2B48">
      <w:pPr>
        <w:keepNext/>
        <w:jc w:val="center"/>
        <w:rPr>
          <w:b/>
        </w:rPr>
      </w:pPr>
      <w:r w:rsidRPr="007F2B48">
        <w:rPr>
          <w:b/>
        </w:rPr>
        <w:t>CO-SPONSOR ADDED</w:t>
      </w:r>
    </w:p>
    <w:tbl>
      <w:tblPr>
        <w:tblW w:w="0" w:type="auto"/>
        <w:tblLayout w:type="fixed"/>
        <w:tblLook w:val="0000" w:firstRow="0" w:lastRow="0" w:firstColumn="0" w:lastColumn="0" w:noHBand="0" w:noVBand="0"/>
      </w:tblPr>
      <w:tblGrid>
        <w:gridCol w:w="1500"/>
        <w:gridCol w:w="1176"/>
      </w:tblGrid>
      <w:tr w:rsidR="007F2B48" w:rsidRPr="007F2B48" w:rsidTr="007F2B48">
        <w:tc>
          <w:tcPr>
            <w:tcW w:w="1500" w:type="dxa"/>
            <w:shd w:val="clear" w:color="auto" w:fill="auto"/>
          </w:tcPr>
          <w:p w:rsidR="007F2B48" w:rsidRPr="007F2B48" w:rsidRDefault="007F2B48" w:rsidP="007F2B48">
            <w:pPr>
              <w:keepNext/>
              <w:ind w:firstLine="0"/>
            </w:pPr>
            <w:r w:rsidRPr="007F2B48">
              <w:t>Bill Number:</w:t>
            </w:r>
          </w:p>
        </w:tc>
        <w:tc>
          <w:tcPr>
            <w:tcW w:w="1176" w:type="dxa"/>
            <w:shd w:val="clear" w:color="auto" w:fill="auto"/>
          </w:tcPr>
          <w:p w:rsidR="007F2B48" w:rsidRPr="007F2B48" w:rsidRDefault="007F2B48" w:rsidP="007F2B48">
            <w:pPr>
              <w:keepNext/>
              <w:ind w:firstLine="0"/>
            </w:pPr>
            <w:r w:rsidRPr="007F2B48">
              <w:t>H. 3516</w:t>
            </w:r>
          </w:p>
        </w:tc>
      </w:tr>
      <w:tr w:rsidR="007F2B48" w:rsidRPr="007F2B48" w:rsidTr="007F2B48">
        <w:tc>
          <w:tcPr>
            <w:tcW w:w="1500" w:type="dxa"/>
            <w:shd w:val="clear" w:color="auto" w:fill="auto"/>
          </w:tcPr>
          <w:p w:rsidR="007F2B48" w:rsidRPr="007F2B48" w:rsidRDefault="007F2B48" w:rsidP="007F2B48">
            <w:pPr>
              <w:keepNext/>
              <w:ind w:firstLine="0"/>
            </w:pPr>
            <w:r w:rsidRPr="007F2B48">
              <w:t>Date:</w:t>
            </w:r>
          </w:p>
        </w:tc>
        <w:tc>
          <w:tcPr>
            <w:tcW w:w="1176" w:type="dxa"/>
            <w:shd w:val="clear" w:color="auto" w:fill="auto"/>
          </w:tcPr>
          <w:p w:rsidR="007F2B48" w:rsidRPr="007F2B48" w:rsidRDefault="007F2B48" w:rsidP="007F2B48">
            <w:pPr>
              <w:keepNext/>
              <w:ind w:firstLine="0"/>
            </w:pPr>
            <w:r w:rsidRPr="007F2B48">
              <w:t>ADD:</w:t>
            </w:r>
          </w:p>
        </w:tc>
      </w:tr>
      <w:tr w:rsidR="007F2B48" w:rsidRPr="007F2B48" w:rsidTr="007F2B48">
        <w:tc>
          <w:tcPr>
            <w:tcW w:w="1500" w:type="dxa"/>
            <w:shd w:val="clear" w:color="auto" w:fill="auto"/>
          </w:tcPr>
          <w:p w:rsidR="007F2B48" w:rsidRPr="007F2B48" w:rsidRDefault="007F2B48" w:rsidP="007F2B48">
            <w:pPr>
              <w:keepNext/>
              <w:ind w:firstLine="0"/>
            </w:pPr>
            <w:r w:rsidRPr="007F2B48">
              <w:t>02/14/17</w:t>
            </w:r>
          </w:p>
        </w:tc>
        <w:tc>
          <w:tcPr>
            <w:tcW w:w="1176" w:type="dxa"/>
            <w:shd w:val="clear" w:color="auto" w:fill="auto"/>
          </w:tcPr>
          <w:p w:rsidR="007F2B48" w:rsidRPr="007F2B48" w:rsidRDefault="007F2B48" w:rsidP="007F2B48">
            <w:pPr>
              <w:keepNext/>
              <w:ind w:firstLine="0"/>
            </w:pPr>
            <w:r w:rsidRPr="007F2B48">
              <w:t>DANING</w:t>
            </w:r>
          </w:p>
        </w:tc>
      </w:tr>
    </w:tbl>
    <w:p w:rsidR="007F2B48" w:rsidRDefault="007F2B48" w:rsidP="007F2B48"/>
    <w:p w:rsidR="007F2B48" w:rsidRDefault="007F2B48" w:rsidP="007F2B48">
      <w:pPr>
        <w:keepNext/>
        <w:jc w:val="center"/>
        <w:rPr>
          <w:b/>
        </w:rPr>
      </w:pPr>
      <w:r w:rsidRPr="007F2B48">
        <w:rPr>
          <w:b/>
        </w:rPr>
        <w:t>CO-SPONSOR</w:t>
      </w:r>
      <w:r w:rsidR="00F25EBA">
        <w:rPr>
          <w:b/>
        </w:rPr>
        <w:t>S</w:t>
      </w:r>
      <w:r w:rsidRPr="007F2B48">
        <w:rPr>
          <w:b/>
        </w:rPr>
        <w:t xml:space="preserve"> ADDED</w:t>
      </w:r>
    </w:p>
    <w:tbl>
      <w:tblPr>
        <w:tblW w:w="0" w:type="auto"/>
        <w:tblLayout w:type="fixed"/>
        <w:tblLook w:val="0000" w:firstRow="0" w:lastRow="0" w:firstColumn="0" w:lastColumn="0" w:noHBand="0" w:noVBand="0"/>
      </w:tblPr>
      <w:tblGrid>
        <w:gridCol w:w="1500"/>
        <w:gridCol w:w="2688"/>
      </w:tblGrid>
      <w:tr w:rsidR="007F2B48" w:rsidRPr="007F2B48" w:rsidTr="007F2B48">
        <w:tc>
          <w:tcPr>
            <w:tcW w:w="1500" w:type="dxa"/>
            <w:shd w:val="clear" w:color="auto" w:fill="auto"/>
          </w:tcPr>
          <w:p w:rsidR="007F2B48" w:rsidRPr="007F2B48" w:rsidRDefault="007F2B48" w:rsidP="007F2B48">
            <w:pPr>
              <w:keepNext/>
              <w:ind w:firstLine="0"/>
            </w:pPr>
            <w:r w:rsidRPr="007F2B48">
              <w:t>Bill Number:</w:t>
            </w:r>
          </w:p>
        </w:tc>
        <w:tc>
          <w:tcPr>
            <w:tcW w:w="2688" w:type="dxa"/>
            <w:shd w:val="clear" w:color="auto" w:fill="auto"/>
          </w:tcPr>
          <w:p w:rsidR="007F2B48" w:rsidRPr="007F2B48" w:rsidRDefault="007F2B48" w:rsidP="007F2B48">
            <w:pPr>
              <w:keepNext/>
              <w:ind w:firstLine="0"/>
            </w:pPr>
            <w:r w:rsidRPr="007F2B48">
              <w:t>H. 3523</w:t>
            </w:r>
          </w:p>
        </w:tc>
      </w:tr>
      <w:tr w:rsidR="007F2B48" w:rsidRPr="007F2B48" w:rsidTr="007F2B48">
        <w:tc>
          <w:tcPr>
            <w:tcW w:w="1500" w:type="dxa"/>
            <w:shd w:val="clear" w:color="auto" w:fill="auto"/>
          </w:tcPr>
          <w:p w:rsidR="007F2B48" w:rsidRPr="007F2B48" w:rsidRDefault="007F2B48" w:rsidP="007F2B48">
            <w:pPr>
              <w:keepNext/>
              <w:ind w:firstLine="0"/>
            </w:pPr>
            <w:r w:rsidRPr="007F2B48">
              <w:t>Date:</w:t>
            </w:r>
          </w:p>
        </w:tc>
        <w:tc>
          <w:tcPr>
            <w:tcW w:w="2688" w:type="dxa"/>
            <w:shd w:val="clear" w:color="auto" w:fill="auto"/>
          </w:tcPr>
          <w:p w:rsidR="007F2B48" w:rsidRPr="007F2B48" w:rsidRDefault="007F2B48" w:rsidP="007F2B48">
            <w:pPr>
              <w:keepNext/>
              <w:ind w:firstLine="0"/>
            </w:pPr>
            <w:r w:rsidRPr="007F2B48">
              <w:t>ADD:</w:t>
            </w:r>
          </w:p>
        </w:tc>
      </w:tr>
      <w:tr w:rsidR="007F2B48" w:rsidRPr="007F2B48" w:rsidTr="007F2B48">
        <w:tc>
          <w:tcPr>
            <w:tcW w:w="1500" w:type="dxa"/>
            <w:shd w:val="clear" w:color="auto" w:fill="auto"/>
          </w:tcPr>
          <w:p w:rsidR="007F2B48" w:rsidRPr="007F2B48" w:rsidRDefault="007F2B48" w:rsidP="007F2B48">
            <w:pPr>
              <w:keepNext/>
              <w:ind w:firstLine="0"/>
            </w:pPr>
            <w:r w:rsidRPr="007F2B48">
              <w:t>02/14/17</w:t>
            </w:r>
          </w:p>
        </w:tc>
        <w:tc>
          <w:tcPr>
            <w:tcW w:w="2688" w:type="dxa"/>
            <w:shd w:val="clear" w:color="auto" w:fill="auto"/>
          </w:tcPr>
          <w:p w:rsidR="007F2B48" w:rsidRPr="007F2B48" w:rsidRDefault="007F2B48" w:rsidP="007F2B48">
            <w:pPr>
              <w:keepNext/>
              <w:ind w:firstLine="0"/>
            </w:pPr>
            <w:r w:rsidRPr="007F2B48">
              <w:t>DUCKWORTH and YOW</w:t>
            </w:r>
          </w:p>
        </w:tc>
      </w:tr>
    </w:tbl>
    <w:p w:rsidR="007F2B48" w:rsidRDefault="007F2B48" w:rsidP="007F2B48"/>
    <w:p w:rsidR="007F2B48" w:rsidRDefault="007F2B48" w:rsidP="007F2B48">
      <w:pPr>
        <w:keepNext/>
        <w:jc w:val="center"/>
        <w:rPr>
          <w:b/>
        </w:rPr>
      </w:pPr>
      <w:r w:rsidRPr="007F2B48">
        <w:rPr>
          <w:b/>
        </w:rPr>
        <w:t>CO-SPONSOR</w:t>
      </w:r>
      <w:r w:rsidR="00F25EBA">
        <w:rPr>
          <w:b/>
        </w:rPr>
        <w:t>S</w:t>
      </w:r>
      <w:r w:rsidRPr="007F2B48">
        <w:rPr>
          <w:b/>
        </w:rPr>
        <w:t xml:space="preserve"> ADDED</w:t>
      </w:r>
    </w:p>
    <w:tbl>
      <w:tblPr>
        <w:tblW w:w="0" w:type="auto"/>
        <w:tblLayout w:type="fixed"/>
        <w:tblLook w:val="0000" w:firstRow="0" w:lastRow="0" w:firstColumn="0" w:lastColumn="0" w:noHBand="0" w:noVBand="0"/>
      </w:tblPr>
      <w:tblGrid>
        <w:gridCol w:w="1500"/>
        <w:gridCol w:w="2388"/>
      </w:tblGrid>
      <w:tr w:rsidR="007F2B48" w:rsidRPr="007F2B48" w:rsidTr="007F2B48">
        <w:tc>
          <w:tcPr>
            <w:tcW w:w="1500" w:type="dxa"/>
            <w:shd w:val="clear" w:color="auto" w:fill="auto"/>
          </w:tcPr>
          <w:p w:rsidR="007F2B48" w:rsidRPr="007F2B48" w:rsidRDefault="007F2B48" w:rsidP="007F2B48">
            <w:pPr>
              <w:keepNext/>
              <w:ind w:firstLine="0"/>
            </w:pPr>
            <w:r w:rsidRPr="007F2B48">
              <w:t>Bill Number:</w:t>
            </w:r>
          </w:p>
        </w:tc>
        <w:tc>
          <w:tcPr>
            <w:tcW w:w="2388" w:type="dxa"/>
            <w:shd w:val="clear" w:color="auto" w:fill="auto"/>
          </w:tcPr>
          <w:p w:rsidR="007F2B48" w:rsidRPr="007F2B48" w:rsidRDefault="007F2B48" w:rsidP="007F2B48">
            <w:pPr>
              <w:keepNext/>
              <w:ind w:firstLine="0"/>
            </w:pPr>
            <w:r w:rsidRPr="007F2B48">
              <w:t>H. 3591</w:t>
            </w:r>
          </w:p>
        </w:tc>
      </w:tr>
      <w:tr w:rsidR="007F2B48" w:rsidRPr="007F2B48" w:rsidTr="007F2B48">
        <w:tc>
          <w:tcPr>
            <w:tcW w:w="1500" w:type="dxa"/>
            <w:shd w:val="clear" w:color="auto" w:fill="auto"/>
          </w:tcPr>
          <w:p w:rsidR="007F2B48" w:rsidRPr="007F2B48" w:rsidRDefault="007F2B48" w:rsidP="007F2B48">
            <w:pPr>
              <w:keepNext/>
              <w:ind w:firstLine="0"/>
            </w:pPr>
            <w:r w:rsidRPr="007F2B48">
              <w:t>Date:</w:t>
            </w:r>
          </w:p>
        </w:tc>
        <w:tc>
          <w:tcPr>
            <w:tcW w:w="2388" w:type="dxa"/>
            <w:shd w:val="clear" w:color="auto" w:fill="auto"/>
          </w:tcPr>
          <w:p w:rsidR="007F2B48" w:rsidRPr="007F2B48" w:rsidRDefault="007F2B48" w:rsidP="007F2B48">
            <w:pPr>
              <w:keepNext/>
              <w:ind w:firstLine="0"/>
            </w:pPr>
            <w:r w:rsidRPr="007F2B48">
              <w:t>ADD:</w:t>
            </w:r>
          </w:p>
        </w:tc>
      </w:tr>
      <w:tr w:rsidR="007F2B48" w:rsidRPr="007F2B48" w:rsidTr="007F2B48">
        <w:tc>
          <w:tcPr>
            <w:tcW w:w="1500" w:type="dxa"/>
            <w:shd w:val="clear" w:color="auto" w:fill="auto"/>
          </w:tcPr>
          <w:p w:rsidR="007F2B48" w:rsidRPr="007F2B48" w:rsidRDefault="007F2B48" w:rsidP="007F2B48">
            <w:pPr>
              <w:keepNext/>
              <w:ind w:firstLine="0"/>
            </w:pPr>
            <w:r w:rsidRPr="007F2B48">
              <w:t>02/14/17</w:t>
            </w:r>
          </w:p>
        </w:tc>
        <w:tc>
          <w:tcPr>
            <w:tcW w:w="2388" w:type="dxa"/>
            <w:shd w:val="clear" w:color="auto" w:fill="auto"/>
          </w:tcPr>
          <w:p w:rsidR="007F2B48" w:rsidRPr="007F2B48" w:rsidRDefault="007F2B48" w:rsidP="007F2B48">
            <w:pPr>
              <w:keepNext/>
              <w:ind w:firstLine="0"/>
            </w:pPr>
            <w:r w:rsidRPr="007F2B48">
              <w:t>B. NEWTON and OTT</w:t>
            </w:r>
          </w:p>
        </w:tc>
      </w:tr>
    </w:tbl>
    <w:p w:rsidR="007F2B48" w:rsidRDefault="007F2B48" w:rsidP="007F2B48"/>
    <w:p w:rsidR="007F2B48" w:rsidRDefault="007F2B48" w:rsidP="007F2B48">
      <w:pPr>
        <w:keepNext/>
        <w:jc w:val="center"/>
        <w:rPr>
          <w:b/>
        </w:rPr>
      </w:pPr>
      <w:r w:rsidRPr="007F2B48">
        <w:rPr>
          <w:b/>
        </w:rPr>
        <w:t>CO-SPONSOR ADDED</w:t>
      </w:r>
    </w:p>
    <w:tbl>
      <w:tblPr>
        <w:tblW w:w="0" w:type="auto"/>
        <w:tblLayout w:type="fixed"/>
        <w:tblLook w:val="0000" w:firstRow="0" w:lastRow="0" w:firstColumn="0" w:lastColumn="0" w:noHBand="0" w:noVBand="0"/>
      </w:tblPr>
      <w:tblGrid>
        <w:gridCol w:w="1500"/>
        <w:gridCol w:w="1536"/>
      </w:tblGrid>
      <w:tr w:rsidR="007F2B48" w:rsidRPr="007F2B48" w:rsidTr="007F2B48">
        <w:tc>
          <w:tcPr>
            <w:tcW w:w="1500" w:type="dxa"/>
            <w:shd w:val="clear" w:color="auto" w:fill="auto"/>
          </w:tcPr>
          <w:p w:rsidR="007F2B48" w:rsidRPr="007F2B48" w:rsidRDefault="007F2B48" w:rsidP="007F2B48">
            <w:pPr>
              <w:keepNext/>
              <w:ind w:firstLine="0"/>
            </w:pPr>
            <w:r w:rsidRPr="007F2B48">
              <w:t>Bill Number:</w:t>
            </w:r>
          </w:p>
        </w:tc>
        <w:tc>
          <w:tcPr>
            <w:tcW w:w="1536" w:type="dxa"/>
            <w:shd w:val="clear" w:color="auto" w:fill="auto"/>
          </w:tcPr>
          <w:p w:rsidR="007F2B48" w:rsidRPr="007F2B48" w:rsidRDefault="007F2B48" w:rsidP="007F2B48">
            <w:pPr>
              <w:keepNext/>
              <w:ind w:firstLine="0"/>
            </w:pPr>
            <w:r w:rsidRPr="007F2B48">
              <w:t>H. 3614</w:t>
            </w:r>
          </w:p>
        </w:tc>
      </w:tr>
      <w:tr w:rsidR="007F2B48" w:rsidRPr="007F2B48" w:rsidTr="007F2B48">
        <w:tc>
          <w:tcPr>
            <w:tcW w:w="1500" w:type="dxa"/>
            <w:shd w:val="clear" w:color="auto" w:fill="auto"/>
          </w:tcPr>
          <w:p w:rsidR="007F2B48" w:rsidRPr="007F2B48" w:rsidRDefault="007F2B48" w:rsidP="007F2B48">
            <w:pPr>
              <w:keepNext/>
              <w:ind w:firstLine="0"/>
            </w:pPr>
            <w:r w:rsidRPr="007F2B48">
              <w:t>Date:</w:t>
            </w:r>
          </w:p>
        </w:tc>
        <w:tc>
          <w:tcPr>
            <w:tcW w:w="1536" w:type="dxa"/>
            <w:shd w:val="clear" w:color="auto" w:fill="auto"/>
          </w:tcPr>
          <w:p w:rsidR="007F2B48" w:rsidRPr="007F2B48" w:rsidRDefault="007F2B48" w:rsidP="007F2B48">
            <w:pPr>
              <w:keepNext/>
              <w:ind w:firstLine="0"/>
            </w:pPr>
            <w:r w:rsidRPr="007F2B48">
              <w:t>ADD:</w:t>
            </w:r>
          </w:p>
        </w:tc>
      </w:tr>
      <w:tr w:rsidR="007F2B48" w:rsidRPr="007F2B48" w:rsidTr="007F2B48">
        <w:tc>
          <w:tcPr>
            <w:tcW w:w="1500" w:type="dxa"/>
            <w:shd w:val="clear" w:color="auto" w:fill="auto"/>
          </w:tcPr>
          <w:p w:rsidR="007F2B48" w:rsidRPr="007F2B48" w:rsidRDefault="007F2B48" w:rsidP="007F2B48">
            <w:pPr>
              <w:keepNext/>
              <w:ind w:firstLine="0"/>
            </w:pPr>
            <w:r w:rsidRPr="007F2B48">
              <w:t>02/14/17</w:t>
            </w:r>
          </w:p>
        </w:tc>
        <w:tc>
          <w:tcPr>
            <w:tcW w:w="1536" w:type="dxa"/>
            <w:shd w:val="clear" w:color="auto" w:fill="auto"/>
          </w:tcPr>
          <w:p w:rsidR="007F2B48" w:rsidRPr="007F2B48" w:rsidRDefault="007F2B48" w:rsidP="007F2B48">
            <w:pPr>
              <w:keepNext/>
              <w:ind w:firstLine="0"/>
            </w:pPr>
            <w:r w:rsidRPr="007F2B48">
              <w:t>G. R. SMITH</w:t>
            </w:r>
          </w:p>
        </w:tc>
      </w:tr>
    </w:tbl>
    <w:p w:rsidR="007F2B48" w:rsidRDefault="007F2B48" w:rsidP="007F2B48"/>
    <w:p w:rsidR="007F2B48" w:rsidRDefault="007F2B48" w:rsidP="007F2B48">
      <w:pPr>
        <w:keepNext/>
        <w:jc w:val="center"/>
        <w:rPr>
          <w:b/>
        </w:rPr>
      </w:pPr>
      <w:r w:rsidRPr="007F2B48">
        <w:rPr>
          <w:b/>
        </w:rPr>
        <w:t>CO-SPONSOR</w:t>
      </w:r>
      <w:r w:rsidR="00F25EBA">
        <w:rPr>
          <w:b/>
        </w:rPr>
        <w:t>S</w:t>
      </w:r>
      <w:r w:rsidRPr="007F2B48">
        <w:rPr>
          <w:b/>
        </w:rPr>
        <w:t xml:space="preserve"> ADDED</w:t>
      </w:r>
    </w:p>
    <w:tbl>
      <w:tblPr>
        <w:tblW w:w="0" w:type="auto"/>
        <w:tblLayout w:type="fixed"/>
        <w:tblLook w:val="0000" w:firstRow="0" w:lastRow="0" w:firstColumn="0" w:lastColumn="0" w:noHBand="0" w:noVBand="0"/>
      </w:tblPr>
      <w:tblGrid>
        <w:gridCol w:w="1500"/>
        <w:gridCol w:w="5038"/>
      </w:tblGrid>
      <w:tr w:rsidR="007F2B48" w:rsidRPr="007F2B48" w:rsidTr="007F2B48">
        <w:tc>
          <w:tcPr>
            <w:tcW w:w="1500" w:type="dxa"/>
            <w:shd w:val="clear" w:color="auto" w:fill="auto"/>
          </w:tcPr>
          <w:p w:rsidR="007F2B48" w:rsidRPr="007F2B48" w:rsidRDefault="007F2B48" w:rsidP="007F2B48">
            <w:pPr>
              <w:keepNext/>
              <w:ind w:firstLine="0"/>
            </w:pPr>
            <w:r w:rsidRPr="007F2B48">
              <w:t>Bill Number:</w:t>
            </w:r>
          </w:p>
        </w:tc>
        <w:tc>
          <w:tcPr>
            <w:tcW w:w="5038" w:type="dxa"/>
            <w:shd w:val="clear" w:color="auto" w:fill="auto"/>
          </w:tcPr>
          <w:p w:rsidR="007F2B48" w:rsidRPr="007F2B48" w:rsidRDefault="007F2B48" w:rsidP="007F2B48">
            <w:pPr>
              <w:keepNext/>
              <w:ind w:firstLine="0"/>
            </w:pPr>
            <w:r w:rsidRPr="007F2B48">
              <w:t>H. 3643</w:t>
            </w:r>
          </w:p>
        </w:tc>
      </w:tr>
      <w:tr w:rsidR="007F2B48" w:rsidRPr="007F2B48" w:rsidTr="007F2B48">
        <w:tc>
          <w:tcPr>
            <w:tcW w:w="1500" w:type="dxa"/>
            <w:shd w:val="clear" w:color="auto" w:fill="auto"/>
          </w:tcPr>
          <w:p w:rsidR="007F2B48" w:rsidRPr="007F2B48" w:rsidRDefault="007F2B48" w:rsidP="007F2B48">
            <w:pPr>
              <w:keepNext/>
              <w:ind w:firstLine="0"/>
            </w:pPr>
            <w:r w:rsidRPr="007F2B48">
              <w:t>Date:</w:t>
            </w:r>
          </w:p>
        </w:tc>
        <w:tc>
          <w:tcPr>
            <w:tcW w:w="5038" w:type="dxa"/>
            <w:shd w:val="clear" w:color="auto" w:fill="auto"/>
          </w:tcPr>
          <w:p w:rsidR="007F2B48" w:rsidRPr="007F2B48" w:rsidRDefault="007F2B48" w:rsidP="007F2B48">
            <w:pPr>
              <w:keepNext/>
              <w:ind w:firstLine="0"/>
            </w:pPr>
            <w:r w:rsidRPr="007F2B48">
              <w:t>ADD:</w:t>
            </w:r>
          </w:p>
        </w:tc>
      </w:tr>
      <w:tr w:rsidR="007F2B48" w:rsidRPr="007F2B48" w:rsidTr="007F2B48">
        <w:tc>
          <w:tcPr>
            <w:tcW w:w="1500" w:type="dxa"/>
            <w:shd w:val="clear" w:color="auto" w:fill="auto"/>
          </w:tcPr>
          <w:p w:rsidR="007F2B48" w:rsidRPr="007F2B48" w:rsidRDefault="007F2B48" w:rsidP="007F2B48">
            <w:pPr>
              <w:keepNext/>
              <w:ind w:firstLine="0"/>
            </w:pPr>
            <w:r w:rsidRPr="007F2B48">
              <w:t>02/14/17</w:t>
            </w:r>
          </w:p>
        </w:tc>
        <w:tc>
          <w:tcPr>
            <w:tcW w:w="5038" w:type="dxa"/>
            <w:shd w:val="clear" w:color="auto" w:fill="auto"/>
          </w:tcPr>
          <w:p w:rsidR="007F2B48" w:rsidRPr="007F2B48" w:rsidRDefault="007F2B48" w:rsidP="007F2B48">
            <w:pPr>
              <w:keepNext/>
              <w:ind w:firstLine="0"/>
            </w:pPr>
            <w:r w:rsidRPr="007F2B48">
              <w:t>ATKINSON, ANTHONY, WEEKS, COLLINS, J. E. SMITH and HAYES</w:t>
            </w:r>
          </w:p>
        </w:tc>
      </w:tr>
    </w:tbl>
    <w:p w:rsidR="007F2B48" w:rsidRDefault="007F2B48" w:rsidP="007F2B48"/>
    <w:p w:rsidR="007F2B48" w:rsidRDefault="007F2B48" w:rsidP="007F2B48">
      <w:pPr>
        <w:keepNext/>
        <w:jc w:val="center"/>
        <w:rPr>
          <w:b/>
        </w:rPr>
      </w:pPr>
      <w:r w:rsidRPr="007F2B48">
        <w:rPr>
          <w:b/>
        </w:rPr>
        <w:t>CO-SPONSOR ADDED</w:t>
      </w:r>
    </w:p>
    <w:tbl>
      <w:tblPr>
        <w:tblW w:w="0" w:type="auto"/>
        <w:tblLayout w:type="fixed"/>
        <w:tblLook w:val="0000" w:firstRow="0" w:lastRow="0" w:firstColumn="0" w:lastColumn="0" w:noHBand="0" w:noVBand="0"/>
      </w:tblPr>
      <w:tblGrid>
        <w:gridCol w:w="1500"/>
        <w:gridCol w:w="1212"/>
      </w:tblGrid>
      <w:tr w:rsidR="007F2B48" w:rsidRPr="007F2B48" w:rsidTr="007F2B48">
        <w:tc>
          <w:tcPr>
            <w:tcW w:w="1500" w:type="dxa"/>
            <w:shd w:val="clear" w:color="auto" w:fill="auto"/>
          </w:tcPr>
          <w:p w:rsidR="007F2B48" w:rsidRPr="007F2B48" w:rsidRDefault="007F2B48" w:rsidP="007F2B48">
            <w:pPr>
              <w:keepNext/>
              <w:ind w:firstLine="0"/>
            </w:pPr>
            <w:r w:rsidRPr="007F2B48">
              <w:t>Bill Number:</w:t>
            </w:r>
          </w:p>
        </w:tc>
        <w:tc>
          <w:tcPr>
            <w:tcW w:w="1212" w:type="dxa"/>
            <w:shd w:val="clear" w:color="auto" w:fill="auto"/>
          </w:tcPr>
          <w:p w:rsidR="007F2B48" w:rsidRPr="007F2B48" w:rsidRDefault="007F2B48" w:rsidP="007F2B48">
            <w:pPr>
              <w:keepNext/>
              <w:ind w:firstLine="0"/>
            </w:pPr>
            <w:r w:rsidRPr="007F2B48">
              <w:t>H. 3652</w:t>
            </w:r>
          </w:p>
        </w:tc>
      </w:tr>
      <w:tr w:rsidR="007F2B48" w:rsidRPr="007F2B48" w:rsidTr="007F2B48">
        <w:tc>
          <w:tcPr>
            <w:tcW w:w="1500" w:type="dxa"/>
            <w:shd w:val="clear" w:color="auto" w:fill="auto"/>
          </w:tcPr>
          <w:p w:rsidR="007F2B48" w:rsidRPr="007F2B48" w:rsidRDefault="007F2B48" w:rsidP="007F2B48">
            <w:pPr>
              <w:keepNext/>
              <w:ind w:firstLine="0"/>
            </w:pPr>
            <w:r w:rsidRPr="007F2B48">
              <w:t>Date:</w:t>
            </w:r>
          </w:p>
        </w:tc>
        <w:tc>
          <w:tcPr>
            <w:tcW w:w="1212" w:type="dxa"/>
            <w:shd w:val="clear" w:color="auto" w:fill="auto"/>
          </w:tcPr>
          <w:p w:rsidR="007F2B48" w:rsidRPr="007F2B48" w:rsidRDefault="007F2B48" w:rsidP="007F2B48">
            <w:pPr>
              <w:keepNext/>
              <w:ind w:firstLine="0"/>
            </w:pPr>
            <w:r w:rsidRPr="007F2B48">
              <w:t>ADD:</w:t>
            </w:r>
          </w:p>
        </w:tc>
      </w:tr>
      <w:tr w:rsidR="007F2B48" w:rsidRPr="007F2B48" w:rsidTr="007F2B48">
        <w:tc>
          <w:tcPr>
            <w:tcW w:w="1500" w:type="dxa"/>
            <w:shd w:val="clear" w:color="auto" w:fill="auto"/>
          </w:tcPr>
          <w:p w:rsidR="007F2B48" w:rsidRPr="007F2B48" w:rsidRDefault="007F2B48" w:rsidP="007F2B48">
            <w:pPr>
              <w:keepNext/>
              <w:ind w:firstLine="0"/>
            </w:pPr>
            <w:r w:rsidRPr="007F2B48">
              <w:t>02/14/17</w:t>
            </w:r>
          </w:p>
        </w:tc>
        <w:tc>
          <w:tcPr>
            <w:tcW w:w="1212" w:type="dxa"/>
            <w:shd w:val="clear" w:color="auto" w:fill="auto"/>
          </w:tcPr>
          <w:p w:rsidR="007F2B48" w:rsidRPr="007F2B48" w:rsidRDefault="007F2B48" w:rsidP="007F2B48">
            <w:pPr>
              <w:keepNext/>
              <w:ind w:firstLine="0"/>
            </w:pPr>
            <w:r w:rsidRPr="007F2B48">
              <w:t>ELLIOTT</w:t>
            </w:r>
          </w:p>
        </w:tc>
      </w:tr>
    </w:tbl>
    <w:p w:rsidR="007F2B48" w:rsidRDefault="007F2B48" w:rsidP="007F2B48"/>
    <w:p w:rsidR="007F2B48" w:rsidRDefault="007F2B48" w:rsidP="007F2B48">
      <w:pPr>
        <w:keepNext/>
        <w:jc w:val="center"/>
        <w:rPr>
          <w:b/>
        </w:rPr>
      </w:pPr>
      <w:r w:rsidRPr="007F2B48">
        <w:rPr>
          <w:b/>
        </w:rPr>
        <w:t>CO-SPONSOR ADDED</w:t>
      </w:r>
    </w:p>
    <w:tbl>
      <w:tblPr>
        <w:tblW w:w="0" w:type="auto"/>
        <w:tblLayout w:type="fixed"/>
        <w:tblLook w:val="0000" w:firstRow="0" w:lastRow="0" w:firstColumn="0" w:lastColumn="0" w:noHBand="0" w:noVBand="0"/>
      </w:tblPr>
      <w:tblGrid>
        <w:gridCol w:w="1500"/>
        <w:gridCol w:w="1032"/>
      </w:tblGrid>
      <w:tr w:rsidR="007F2B48" w:rsidRPr="007F2B48" w:rsidTr="007F2B48">
        <w:tc>
          <w:tcPr>
            <w:tcW w:w="1500" w:type="dxa"/>
            <w:shd w:val="clear" w:color="auto" w:fill="auto"/>
          </w:tcPr>
          <w:p w:rsidR="007F2B48" w:rsidRPr="007F2B48" w:rsidRDefault="007F2B48" w:rsidP="007F2B48">
            <w:pPr>
              <w:keepNext/>
              <w:ind w:firstLine="0"/>
            </w:pPr>
            <w:r w:rsidRPr="007F2B48">
              <w:t>Bill Number:</w:t>
            </w:r>
          </w:p>
        </w:tc>
        <w:tc>
          <w:tcPr>
            <w:tcW w:w="1032" w:type="dxa"/>
            <w:shd w:val="clear" w:color="auto" w:fill="auto"/>
          </w:tcPr>
          <w:p w:rsidR="007F2B48" w:rsidRPr="007F2B48" w:rsidRDefault="007F2B48" w:rsidP="007F2B48">
            <w:pPr>
              <w:keepNext/>
              <w:ind w:firstLine="0"/>
            </w:pPr>
            <w:r w:rsidRPr="007F2B48">
              <w:t>H. 3653</w:t>
            </w:r>
          </w:p>
        </w:tc>
      </w:tr>
      <w:tr w:rsidR="007F2B48" w:rsidRPr="007F2B48" w:rsidTr="007F2B48">
        <w:tc>
          <w:tcPr>
            <w:tcW w:w="1500" w:type="dxa"/>
            <w:shd w:val="clear" w:color="auto" w:fill="auto"/>
          </w:tcPr>
          <w:p w:rsidR="007F2B48" w:rsidRPr="007F2B48" w:rsidRDefault="007F2B48" w:rsidP="007F2B48">
            <w:pPr>
              <w:keepNext/>
              <w:ind w:firstLine="0"/>
            </w:pPr>
            <w:r w:rsidRPr="007F2B48">
              <w:t>Date:</w:t>
            </w:r>
          </w:p>
        </w:tc>
        <w:tc>
          <w:tcPr>
            <w:tcW w:w="1032" w:type="dxa"/>
            <w:shd w:val="clear" w:color="auto" w:fill="auto"/>
          </w:tcPr>
          <w:p w:rsidR="007F2B48" w:rsidRPr="007F2B48" w:rsidRDefault="007F2B48" w:rsidP="007F2B48">
            <w:pPr>
              <w:keepNext/>
              <w:ind w:firstLine="0"/>
            </w:pPr>
            <w:r w:rsidRPr="007F2B48">
              <w:t>ADD:</w:t>
            </w:r>
          </w:p>
        </w:tc>
      </w:tr>
      <w:tr w:rsidR="007F2B48" w:rsidRPr="007F2B48" w:rsidTr="007F2B48">
        <w:tc>
          <w:tcPr>
            <w:tcW w:w="1500" w:type="dxa"/>
            <w:shd w:val="clear" w:color="auto" w:fill="auto"/>
          </w:tcPr>
          <w:p w:rsidR="007F2B48" w:rsidRPr="007F2B48" w:rsidRDefault="007F2B48" w:rsidP="007F2B48">
            <w:pPr>
              <w:keepNext/>
              <w:ind w:firstLine="0"/>
            </w:pPr>
            <w:r w:rsidRPr="007F2B48">
              <w:t>02/14/17</w:t>
            </w:r>
          </w:p>
        </w:tc>
        <w:tc>
          <w:tcPr>
            <w:tcW w:w="1032" w:type="dxa"/>
            <w:shd w:val="clear" w:color="auto" w:fill="auto"/>
          </w:tcPr>
          <w:p w:rsidR="007F2B48" w:rsidRPr="007F2B48" w:rsidRDefault="007F2B48" w:rsidP="007F2B48">
            <w:pPr>
              <w:keepNext/>
              <w:ind w:firstLine="0"/>
            </w:pPr>
            <w:r w:rsidRPr="007F2B48">
              <w:t>WEST</w:t>
            </w:r>
          </w:p>
        </w:tc>
      </w:tr>
    </w:tbl>
    <w:p w:rsidR="007F2B48" w:rsidRDefault="007F2B48" w:rsidP="007F2B48"/>
    <w:p w:rsidR="007F2B48" w:rsidRDefault="007F2B48" w:rsidP="007F2B48">
      <w:pPr>
        <w:keepNext/>
        <w:jc w:val="center"/>
        <w:rPr>
          <w:b/>
        </w:rPr>
      </w:pPr>
      <w:r w:rsidRPr="007F2B48">
        <w:rPr>
          <w:b/>
        </w:rPr>
        <w:t>CO-SPONSOR</w:t>
      </w:r>
      <w:r w:rsidR="00F25EBA">
        <w:rPr>
          <w:b/>
        </w:rPr>
        <w:t>S</w:t>
      </w:r>
      <w:r w:rsidRPr="007F2B48">
        <w:rPr>
          <w:b/>
        </w:rPr>
        <w:t xml:space="preserve"> ADDED</w:t>
      </w:r>
    </w:p>
    <w:tbl>
      <w:tblPr>
        <w:tblW w:w="0" w:type="auto"/>
        <w:tblLayout w:type="fixed"/>
        <w:tblLook w:val="0000" w:firstRow="0" w:lastRow="0" w:firstColumn="0" w:lastColumn="0" w:noHBand="0" w:noVBand="0"/>
      </w:tblPr>
      <w:tblGrid>
        <w:gridCol w:w="1500"/>
        <w:gridCol w:w="2592"/>
      </w:tblGrid>
      <w:tr w:rsidR="007F2B48" w:rsidRPr="007F2B48" w:rsidTr="007F2B48">
        <w:tc>
          <w:tcPr>
            <w:tcW w:w="1500" w:type="dxa"/>
            <w:shd w:val="clear" w:color="auto" w:fill="auto"/>
          </w:tcPr>
          <w:p w:rsidR="007F2B48" w:rsidRPr="007F2B48" w:rsidRDefault="007F2B48" w:rsidP="007F2B48">
            <w:pPr>
              <w:keepNext/>
              <w:ind w:firstLine="0"/>
            </w:pPr>
            <w:r w:rsidRPr="007F2B48">
              <w:t>Bill Number:</w:t>
            </w:r>
          </w:p>
        </w:tc>
        <w:tc>
          <w:tcPr>
            <w:tcW w:w="2592" w:type="dxa"/>
            <w:shd w:val="clear" w:color="auto" w:fill="auto"/>
          </w:tcPr>
          <w:p w:rsidR="007F2B48" w:rsidRPr="007F2B48" w:rsidRDefault="007F2B48" w:rsidP="007F2B48">
            <w:pPr>
              <w:keepNext/>
              <w:ind w:firstLine="0"/>
            </w:pPr>
            <w:r w:rsidRPr="007F2B48">
              <w:t>H. 3700</w:t>
            </w:r>
          </w:p>
        </w:tc>
      </w:tr>
      <w:tr w:rsidR="007F2B48" w:rsidRPr="007F2B48" w:rsidTr="007F2B48">
        <w:tc>
          <w:tcPr>
            <w:tcW w:w="1500" w:type="dxa"/>
            <w:shd w:val="clear" w:color="auto" w:fill="auto"/>
          </w:tcPr>
          <w:p w:rsidR="007F2B48" w:rsidRPr="007F2B48" w:rsidRDefault="007F2B48" w:rsidP="007F2B48">
            <w:pPr>
              <w:keepNext/>
              <w:ind w:firstLine="0"/>
            </w:pPr>
            <w:r w:rsidRPr="007F2B48">
              <w:t>Date:</w:t>
            </w:r>
          </w:p>
        </w:tc>
        <w:tc>
          <w:tcPr>
            <w:tcW w:w="2592" w:type="dxa"/>
            <w:shd w:val="clear" w:color="auto" w:fill="auto"/>
          </w:tcPr>
          <w:p w:rsidR="007F2B48" w:rsidRPr="007F2B48" w:rsidRDefault="007F2B48" w:rsidP="007F2B48">
            <w:pPr>
              <w:keepNext/>
              <w:ind w:firstLine="0"/>
            </w:pPr>
            <w:r w:rsidRPr="007F2B48">
              <w:t>ADD:</w:t>
            </w:r>
          </w:p>
        </w:tc>
      </w:tr>
      <w:tr w:rsidR="007F2B48" w:rsidRPr="007F2B48" w:rsidTr="007F2B48">
        <w:tc>
          <w:tcPr>
            <w:tcW w:w="1500" w:type="dxa"/>
            <w:shd w:val="clear" w:color="auto" w:fill="auto"/>
          </w:tcPr>
          <w:p w:rsidR="007F2B48" w:rsidRPr="007F2B48" w:rsidRDefault="007F2B48" w:rsidP="007F2B48">
            <w:pPr>
              <w:keepNext/>
              <w:ind w:firstLine="0"/>
            </w:pPr>
            <w:r w:rsidRPr="007F2B48">
              <w:t>02/14/17</w:t>
            </w:r>
          </w:p>
        </w:tc>
        <w:tc>
          <w:tcPr>
            <w:tcW w:w="2592" w:type="dxa"/>
            <w:shd w:val="clear" w:color="auto" w:fill="auto"/>
          </w:tcPr>
          <w:p w:rsidR="007F2B48" w:rsidRPr="007F2B48" w:rsidRDefault="007F2B48" w:rsidP="007F2B48">
            <w:pPr>
              <w:keepNext/>
              <w:ind w:firstLine="0"/>
            </w:pPr>
            <w:r w:rsidRPr="007F2B48">
              <w:t>MARTIN and HUGGINS</w:t>
            </w:r>
          </w:p>
        </w:tc>
      </w:tr>
    </w:tbl>
    <w:p w:rsidR="007F2B48" w:rsidRDefault="007F2B48" w:rsidP="007F2B48"/>
    <w:p w:rsidR="007F2B48" w:rsidRDefault="007F2B48" w:rsidP="007F2B48">
      <w:pPr>
        <w:keepNext/>
        <w:jc w:val="center"/>
        <w:rPr>
          <w:b/>
        </w:rPr>
      </w:pPr>
      <w:r w:rsidRPr="007F2B48">
        <w:rPr>
          <w:b/>
        </w:rPr>
        <w:t>CO-SPONSOR</w:t>
      </w:r>
      <w:r w:rsidR="00F25EBA">
        <w:rPr>
          <w:b/>
        </w:rPr>
        <w:t>S</w:t>
      </w:r>
      <w:r w:rsidRPr="007F2B48">
        <w:rPr>
          <w:b/>
        </w:rPr>
        <w:t xml:space="preserve"> ADDED</w:t>
      </w:r>
    </w:p>
    <w:tbl>
      <w:tblPr>
        <w:tblW w:w="0" w:type="auto"/>
        <w:tblLayout w:type="fixed"/>
        <w:tblLook w:val="0000" w:firstRow="0" w:lastRow="0" w:firstColumn="0" w:lastColumn="0" w:noHBand="0" w:noVBand="0"/>
      </w:tblPr>
      <w:tblGrid>
        <w:gridCol w:w="1500"/>
        <w:gridCol w:w="5038"/>
      </w:tblGrid>
      <w:tr w:rsidR="007F2B48" w:rsidRPr="007F2B48" w:rsidTr="007F2B48">
        <w:tc>
          <w:tcPr>
            <w:tcW w:w="1500" w:type="dxa"/>
            <w:shd w:val="clear" w:color="auto" w:fill="auto"/>
          </w:tcPr>
          <w:p w:rsidR="007F2B48" w:rsidRPr="007F2B48" w:rsidRDefault="007F2B48" w:rsidP="007F2B48">
            <w:pPr>
              <w:keepNext/>
              <w:ind w:firstLine="0"/>
            </w:pPr>
            <w:r w:rsidRPr="007F2B48">
              <w:t>Bill Number:</w:t>
            </w:r>
          </w:p>
        </w:tc>
        <w:tc>
          <w:tcPr>
            <w:tcW w:w="5038" w:type="dxa"/>
            <w:shd w:val="clear" w:color="auto" w:fill="auto"/>
          </w:tcPr>
          <w:p w:rsidR="007F2B48" w:rsidRPr="007F2B48" w:rsidRDefault="007F2B48" w:rsidP="007F2B48">
            <w:pPr>
              <w:keepNext/>
              <w:ind w:firstLine="0"/>
            </w:pPr>
            <w:r w:rsidRPr="007F2B48">
              <w:t>H. 3719</w:t>
            </w:r>
          </w:p>
        </w:tc>
      </w:tr>
      <w:tr w:rsidR="007F2B48" w:rsidRPr="007F2B48" w:rsidTr="007F2B48">
        <w:tc>
          <w:tcPr>
            <w:tcW w:w="1500" w:type="dxa"/>
            <w:shd w:val="clear" w:color="auto" w:fill="auto"/>
          </w:tcPr>
          <w:p w:rsidR="007F2B48" w:rsidRPr="007F2B48" w:rsidRDefault="007F2B48" w:rsidP="007F2B48">
            <w:pPr>
              <w:keepNext/>
              <w:ind w:firstLine="0"/>
            </w:pPr>
            <w:r w:rsidRPr="007F2B48">
              <w:t>Date:</w:t>
            </w:r>
          </w:p>
        </w:tc>
        <w:tc>
          <w:tcPr>
            <w:tcW w:w="5038" w:type="dxa"/>
            <w:shd w:val="clear" w:color="auto" w:fill="auto"/>
          </w:tcPr>
          <w:p w:rsidR="007F2B48" w:rsidRPr="007F2B48" w:rsidRDefault="007F2B48" w:rsidP="007F2B48">
            <w:pPr>
              <w:keepNext/>
              <w:ind w:firstLine="0"/>
            </w:pPr>
            <w:r w:rsidRPr="007F2B48">
              <w:t>ADD:</w:t>
            </w:r>
          </w:p>
        </w:tc>
      </w:tr>
      <w:tr w:rsidR="007F2B48" w:rsidRPr="007F2B48" w:rsidTr="007F2B48">
        <w:tc>
          <w:tcPr>
            <w:tcW w:w="1500" w:type="dxa"/>
            <w:shd w:val="clear" w:color="auto" w:fill="auto"/>
          </w:tcPr>
          <w:p w:rsidR="007F2B48" w:rsidRPr="007F2B48" w:rsidRDefault="007F2B48" w:rsidP="007F2B48">
            <w:pPr>
              <w:keepNext/>
              <w:ind w:firstLine="0"/>
            </w:pPr>
            <w:r w:rsidRPr="007F2B48">
              <w:t>02/14/17</w:t>
            </w:r>
          </w:p>
        </w:tc>
        <w:tc>
          <w:tcPr>
            <w:tcW w:w="5038" w:type="dxa"/>
            <w:shd w:val="clear" w:color="auto" w:fill="auto"/>
          </w:tcPr>
          <w:p w:rsidR="007F2B48" w:rsidRPr="007F2B48" w:rsidRDefault="007F2B48" w:rsidP="007F2B48">
            <w:pPr>
              <w:keepNext/>
              <w:ind w:firstLine="0"/>
            </w:pPr>
            <w:r w:rsidRPr="007F2B48">
              <w:t>HIXON, CHUMLEY, BANNISTER and G. R. SMITH</w:t>
            </w:r>
          </w:p>
        </w:tc>
      </w:tr>
    </w:tbl>
    <w:p w:rsidR="007F2B48" w:rsidRDefault="007F2B48" w:rsidP="007F2B48"/>
    <w:p w:rsidR="007F2B48" w:rsidRDefault="007F2B48" w:rsidP="007F2B48">
      <w:pPr>
        <w:keepNext/>
        <w:jc w:val="center"/>
        <w:rPr>
          <w:b/>
        </w:rPr>
      </w:pPr>
      <w:r w:rsidRPr="007F2B48">
        <w:rPr>
          <w:b/>
        </w:rPr>
        <w:t>CO-SPONSOR</w:t>
      </w:r>
      <w:r w:rsidR="00F25EBA">
        <w:rPr>
          <w:b/>
        </w:rPr>
        <w:t>S</w:t>
      </w:r>
      <w:r w:rsidRPr="007F2B48">
        <w:rPr>
          <w:b/>
        </w:rPr>
        <w:t xml:space="preserve"> ADDED</w:t>
      </w:r>
    </w:p>
    <w:tbl>
      <w:tblPr>
        <w:tblW w:w="0" w:type="auto"/>
        <w:tblLayout w:type="fixed"/>
        <w:tblLook w:val="0000" w:firstRow="0" w:lastRow="0" w:firstColumn="0" w:lastColumn="0" w:noHBand="0" w:noVBand="0"/>
      </w:tblPr>
      <w:tblGrid>
        <w:gridCol w:w="1500"/>
        <w:gridCol w:w="3084"/>
      </w:tblGrid>
      <w:tr w:rsidR="007F2B48" w:rsidRPr="007F2B48" w:rsidTr="007F2B48">
        <w:tc>
          <w:tcPr>
            <w:tcW w:w="1500" w:type="dxa"/>
            <w:shd w:val="clear" w:color="auto" w:fill="auto"/>
          </w:tcPr>
          <w:p w:rsidR="007F2B48" w:rsidRPr="007F2B48" w:rsidRDefault="007F2B48" w:rsidP="007F2B48">
            <w:pPr>
              <w:keepNext/>
              <w:ind w:firstLine="0"/>
            </w:pPr>
            <w:r w:rsidRPr="007F2B48">
              <w:t>Bill Number:</w:t>
            </w:r>
          </w:p>
        </w:tc>
        <w:tc>
          <w:tcPr>
            <w:tcW w:w="3084" w:type="dxa"/>
            <w:shd w:val="clear" w:color="auto" w:fill="auto"/>
          </w:tcPr>
          <w:p w:rsidR="007F2B48" w:rsidRPr="007F2B48" w:rsidRDefault="007F2B48" w:rsidP="007F2B48">
            <w:pPr>
              <w:keepNext/>
              <w:ind w:firstLine="0"/>
            </w:pPr>
            <w:r w:rsidRPr="007F2B48">
              <w:t>H. 3724</w:t>
            </w:r>
          </w:p>
        </w:tc>
      </w:tr>
      <w:tr w:rsidR="007F2B48" w:rsidRPr="007F2B48" w:rsidTr="007F2B48">
        <w:tc>
          <w:tcPr>
            <w:tcW w:w="1500" w:type="dxa"/>
            <w:shd w:val="clear" w:color="auto" w:fill="auto"/>
          </w:tcPr>
          <w:p w:rsidR="007F2B48" w:rsidRPr="007F2B48" w:rsidRDefault="007F2B48" w:rsidP="007F2B48">
            <w:pPr>
              <w:keepNext/>
              <w:ind w:firstLine="0"/>
            </w:pPr>
            <w:r w:rsidRPr="007F2B48">
              <w:t>Date:</w:t>
            </w:r>
          </w:p>
        </w:tc>
        <w:tc>
          <w:tcPr>
            <w:tcW w:w="3084" w:type="dxa"/>
            <w:shd w:val="clear" w:color="auto" w:fill="auto"/>
          </w:tcPr>
          <w:p w:rsidR="007F2B48" w:rsidRPr="007F2B48" w:rsidRDefault="007F2B48" w:rsidP="007F2B48">
            <w:pPr>
              <w:keepNext/>
              <w:ind w:firstLine="0"/>
            </w:pPr>
            <w:r w:rsidRPr="007F2B48">
              <w:t>ADD:</w:t>
            </w:r>
          </w:p>
        </w:tc>
      </w:tr>
      <w:tr w:rsidR="007F2B48" w:rsidRPr="007F2B48" w:rsidTr="007F2B48">
        <w:tc>
          <w:tcPr>
            <w:tcW w:w="1500" w:type="dxa"/>
            <w:shd w:val="clear" w:color="auto" w:fill="auto"/>
          </w:tcPr>
          <w:p w:rsidR="007F2B48" w:rsidRPr="007F2B48" w:rsidRDefault="007F2B48" w:rsidP="007F2B48">
            <w:pPr>
              <w:keepNext/>
              <w:ind w:firstLine="0"/>
            </w:pPr>
            <w:r w:rsidRPr="007F2B48">
              <w:t>02/14/17</w:t>
            </w:r>
          </w:p>
        </w:tc>
        <w:tc>
          <w:tcPr>
            <w:tcW w:w="3084" w:type="dxa"/>
            <w:shd w:val="clear" w:color="auto" w:fill="auto"/>
          </w:tcPr>
          <w:p w:rsidR="007F2B48" w:rsidRPr="007F2B48" w:rsidRDefault="007F2B48" w:rsidP="007F2B48">
            <w:pPr>
              <w:keepNext/>
              <w:ind w:firstLine="0"/>
            </w:pPr>
            <w:r w:rsidRPr="007F2B48">
              <w:t>BERNSTEIN and J. E. SMITH</w:t>
            </w:r>
          </w:p>
        </w:tc>
      </w:tr>
    </w:tbl>
    <w:p w:rsidR="007F2B48" w:rsidRDefault="007F2B48" w:rsidP="007F2B48"/>
    <w:p w:rsidR="007F2B48" w:rsidRDefault="007F2B48" w:rsidP="007F2B48">
      <w:pPr>
        <w:keepNext/>
        <w:jc w:val="center"/>
        <w:rPr>
          <w:b/>
        </w:rPr>
      </w:pPr>
      <w:r w:rsidRPr="007F2B48">
        <w:rPr>
          <w:b/>
        </w:rPr>
        <w:t>CO-SPONSOR ADDED</w:t>
      </w:r>
    </w:p>
    <w:tbl>
      <w:tblPr>
        <w:tblW w:w="0" w:type="auto"/>
        <w:tblLayout w:type="fixed"/>
        <w:tblLook w:val="0000" w:firstRow="0" w:lastRow="0" w:firstColumn="0" w:lastColumn="0" w:noHBand="0" w:noVBand="0"/>
      </w:tblPr>
      <w:tblGrid>
        <w:gridCol w:w="1500"/>
        <w:gridCol w:w="1140"/>
      </w:tblGrid>
      <w:tr w:rsidR="007F2B48" w:rsidRPr="007F2B48" w:rsidTr="007F2B48">
        <w:tc>
          <w:tcPr>
            <w:tcW w:w="1500" w:type="dxa"/>
            <w:shd w:val="clear" w:color="auto" w:fill="auto"/>
          </w:tcPr>
          <w:p w:rsidR="007F2B48" w:rsidRPr="007F2B48" w:rsidRDefault="007F2B48" w:rsidP="007F2B48">
            <w:pPr>
              <w:keepNext/>
              <w:ind w:firstLine="0"/>
            </w:pPr>
            <w:r w:rsidRPr="007F2B48">
              <w:t>Bill Number:</w:t>
            </w:r>
          </w:p>
        </w:tc>
        <w:tc>
          <w:tcPr>
            <w:tcW w:w="1140" w:type="dxa"/>
            <w:shd w:val="clear" w:color="auto" w:fill="auto"/>
          </w:tcPr>
          <w:p w:rsidR="007F2B48" w:rsidRPr="007F2B48" w:rsidRDefault="007F2B48" w:rsidP="007F2B48">
            <w:pPr>
              <w:keepNext/>
              <w:ind w:firstLine="0"/>
            </w:pPr>
            <w:r w:rsidRPr="007F2B48">
              <w:t>H. 3725</w:t>
            </w:r>
          </w:p>
        </w:tc>
      </w:tr>
      <w:tr w:rsidR="007F2B48" w:rsidRPr="007F2B48" w:rsidTr="007F2B48">
        <w:tc>
          <w:tcPr>
            <w:tcW w:w="1500" w:type="dxa"/>
            <w:shd w:val="clear" w:color="auto" w:fill="auto"/>
          </w:tcPr>
          <w:p w:rsidR="007F2B48" w:rsidRPr="007F2B48" w:rsidRDefault="007F2B48" w:rsidP="007F2B48">
            <w:pPr>
              <w:keepNext/>
              <w:ind w:firstLine="0"/>
            </w:pPr>
            <w:r w:rsidRPr="007F2B48">
              <w:t>Date:</w:t>
            </w:r>
          </w:p>
        </w:tc>
        <w:tc>
          <w:tcPr>
            <w:tcW w:w="1140" w:type="dxa"/>
            <w:shd w:val="clear" w:color="auto" w:fill="auto"/>
          </w:tcPr>
          <w:p w:rsidR="007F2B48" w:rsidRPr="007F2B48" w:rsidRDefault="007F2B48" w:rsidP="007F2B48">
            <w:pPr>
              <w:keepNext/>
              <w:ind w:firstLine="0"/>
            </w:pPr>
            <w:r w:rsidRPr="007F2B48">
              <w:t>ADD:</w:t>
            </w:r>
          </w:p>
        </w:tc>
      </w:tr>
      <w:tr w:rsidR="007F2B48" w:rsidRPr="007F2B48" w:rsidTr="007F2B48">
        <w:tc>
          <w:tcPr>
            <w:tcW w:w="1500" w:type="dxa"/>
            <w:shd w:val="clear" w:color="auto" w:fill="auto"/>
          </w:tcPr>
          <w:p w:rsidR="007F2B48" w:rsidRPr="007F2B48" w:rsidRDefault="007F2B48" w:rsidP="007F2B48">
            <w:pPr>
              <w:keepNext/>
              <w:ind w:firstLine="0"/>
            </w:pPr>
            <w:r w:rsidRPr="007F2B48">
              <w:t>02/14/17</w:t>
            </w:r>
          </w:p>
        </w:tc>
        <w:tc>
          <w:tcPr>
            <w:tcW w:w="1140" w:type="dxa"/>
            <w:shd w:val="clear" w:color="auto" w:fill="auto"/>
          </w:tcPr>
          <w:p w:rsidR="007F2B48" w:rsidRPr="007F2B48" w:rsidRDefault="007F2B48" w:rsidP="007F2B48">
            <w:pPr>
              <w:keepNext/>
              <w:ind w:firstLine="0"/>
            </w:pPr>
            <w:r w:rsidRPr="007F2B48">
              <w:t>FELDER</w:t>
            </w:r>
          </w:p>
        </w:tc>
      </w:tr>
    </w:tbl>
    <w:p w:rsidR="007F2B48" w:rsidRDefault="007F2B48" w:rsidP="007F2B48"/>
    <w:p w:rsidR="007F2B48" w:rsidRDefault="007F2B48" w:rsidP="007F2B48">
      <w:pPr>
        <w:keepNext/>
        <w:jc w:val="center"/>
        <w:rPr>
          <w:b/>
        </w:rPr>
      </w:pPr>
      <w:r w:rsidRPr="007F2B48">
        <w:rPr>
          <w:b/>
        </w:rPr>
        <w:t>H. 3352--DEBATE ADJOURNED</w:t>
      </w:r>
    </w:p>
    <w:p w:rsidR="007F2B48" w:rsidRDefault="007F2B48" w:rsidP="007F2B48">
      <w:pPr>
        <w:keepNext/>
      </w:pPr>
      <w:r>
        <w:t>The following Bill was taken up:</w:t>
      </w:r>
    </w:p>
    <w:p w:rsidR="007F2B48" w:rsidRDefault="007F2B48" w:rsidP="007F2B48">
      <w:pPr>
        <w:keepNext/>
      </w:pPr>
      <w:bookmarkStart w:id="5" w:name="include_clip_start_72"/>
      <w:bookmarkEnd w:id="5"/>
    </w:p>
    <w:p w:rsidR="004E5C2F" w:rsidRPr="00886BAC" w:rsidRDefault="004E5C2F" w:rsidP="0092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id="6" w:name="include_clip_end_72"/>
      <w:bookmarkEnd w:id="6"/>
      <w:r w:rsidRPr="00886BAC">
        <w:t>H. 3352</w:t>
      </w:r>
      <w:r w:rsidR="00920973">
        <w:t xml:space="preserve"> </w:t>
      </w:r>
      <w:r w:rsidRPr="00886BAC">
        <w:t xml:space="preserve">-- Reps. W. Newton, Taylor and Norrell:  </w:t>
      </w:r>
      <w:r w:rsidRPr="00886BAC">
        <w:rPr>
          <w:szCs w:val="30"/>
        </w:rPr>
        <w:t xml:space="preserve">A BILL </w:t>
      </w:r>
      <w:r w:rsidRPr="00886BAC">
        <w:t>TO AMEND THE CODE OF LAWS OF SOUTH CAROLINA, 1976, BY ADDING SECTION 1</w:t>
      </w:r>
      <w:r w:rsidRPr="00886BAC">
        <w:noBreakHyphen/>
        <w:t>23</w:t>
      </w:r>
      <w:r w:rsidRPr="00886BAC">
        <w:noBreakHyphen/>
        <w:t>665 SO AS TO CREATE THE OFFICE OF FREEDOM OF INFORMATION ACT REVIEW WITHIN THE ADMINISTRATIVE LAW COURT, AND TO PROVIDE FOR THE DUTIES AND FUNCTIONS OF THE OFFICE; TO AMEND SECTION 1</w:t>
      </w:r>
      <w:r w:rsidRPr="00886BAC">
        <w:noBreakHyphen/>
        <w:t>23</w:t>
      </w:r>
      <w:r w:rsidRPr="00886BAC">
        <w:noBreakHyphen/>
        <w:t>500, AS AMENDED, RELATING TO THE ADMINISTRATIVE LAW COURT, SO AS TO PROVIDE THE COURT, INCLUDING THE OFFICE OF FREEDOM OF INFORMATION ACT, IS CONSIDERED PART OF THE UNIFIED JUDICIAL SYSTEM FOR THE PURPOSES OF CERTAIN ETHICS, GOVERNMENT ACCOUNTABILITY, AND CAMPAIGN REFORM STATUTES; TO AMEND SECTION 30</w:t>
      </w:r>
      <w:r w:rsidRPr="00886BAC">
        <w:noBreakHyphen/>
        <w:t>4</w:t>
      </w:r>
      <w:r w:rsidRPr="00886BAC">
        <w:noBreakHyphen/>
        <w:t>30, RELATING TO RIGHTS TO INSPECT PUBLIC RECORDS UNDER THE FREEDOM OF INFORMATION ACT, SO AS TO INCLUDE ELECTRONIC TRANSMISSIONS AMONG THE RECORD FORMATS AVAILABLE FOR INSPECTION, TO PROVIDE CERTAIN LIMITATIONS APPLICABLE TO PRISONERS, TO PROVIDE PUBLIC BODIES ARE NOT REQUIRED TO CREATE  ELECTRONIC VERSIONS OF PUBLIC RECORDS TO FULFILL RECORDS REQUESTS, TO REVISE REQUIREMENTS CONCERNING FEES TO FULFILL RECORDS REQUESTS, AND TO REVISE THE MANNER FOR RESPONDING TO RECORDS REQUESTS; TO AMEND SECTION 30</w:t>
      </w:r>
      <w:r w:rsidRPr="00886BAC">
        <w:noBreakHyphen/>
        <w:t>4</w:t>
      </w:r>
      <w:r w:rsidRPr="00886BAC">
        <w:noBreakHyphen/>
        <w:t>40, AS AMENDED, RELATING TO MATTERS EXEMPT FROM DISCLOSURE IN THE FREEDOM OF INFORMATION ACT, SO AS TO INCLUDE CERTAIN LAW ENFORCEMENT RECORDINGS; TO AMEND SECTION 30</w:t>
      </w:r>
      <w:r w:rsidRPr="00886BAC">
        <w:noBreakHyphen/>
        <w:t>4</w:t>
      </w:r>
      <w:r w:rsidRPr="00886BAC">
        <w:noBreakHyphen/>
        <w:t>50, RELATING TO CATEGORIES OF MATTERS DECLARED TO BE PUBLIC INFORMATION IN THE FREEDOM OF INFORMATION ACT, SO AS TO INCLUDE LAW ENFORCEMENT VEHICLE MOUNTED VIDEO AND AUDIO RECORDINGS, AND TO PROVIDE THAT LAW ENFORCEMENT MAY APPLY FOR INJUNCTIVE RELIEF FROM THE CIRCUIT COURT IF THERE IS CLEAR AND CONVINCING EVIDENCE OF SPECIFIC HARM FROM THE RELEASE OF THE RECORDING; TO AMEND SECTION 30</w:t>
      </w:r>
      <w:r w:rsidRPr="00886BAC">
        <w:noBreakHyphen/>
        <w:t>4</w:t>
      </w:r>
      <w:r w:rsidRPr="00886BAC">
        <w:noBreakHyphen/>
        <w:t>100, RELATING TO EQUITABLE REMEDIES AVAILABLE UNDER THE FREEDOM OF INFORMATION ACT, SO AS TO REVISE THE AVAILABLE REMEDIES; TO AMEND SECTION 30</w:t>
      </w:r>
      <w:r w:rsidRPr="00886BAC">
        <w:noBreakHyphen/>
        <w:t>4</w:t>
      </w:r>
      <w:r w:rsidRPr="00886BAC">
        <w:noBreakHyphen/>
        <w:t>110, RELATING TO PENALTIES FOR VIOLATIONS OF THE FREEDOM OF INFORMATION ACT, SO AS TO REMOVE CRIMINAL PENALTIES, TO VEST EXCLUSIVE JURISDICTION OVER CASES ARISING FROM REQUESTS FOR RECORDS AND EXEMPTIONS FROM DISCLOSURE, TO PROVIDE EXCEPTIONS TO THIS JURISDICTION, TO PROVIDE RELATED PROCEDURES FOR PERSONS ALLEGING VIOLATIONS, TO PROVIDE REVISED REMEDIES AND RELIEF AVAILABLE FOR VIOLATIONS, AND TO PROVIDE A PROCESS FOR APPEALS; TO AMEND SECTION 30</w:t>
      </w:r>
      <w:r w:rsidRPr="00886BAC">
        <w:noBreakHyphen/>
        <w:t>2</w:t>
      </w:r>
      <w:r w:rsidRPr="00886BAC">
        <w:noBreakHyphen/>
        <w:t>50, RELATING TO THE PROHIBITION ON OBTAINING PERSONAL INFORMATION FROM A STATE AGENCY FOR COMMERCIAL SOLICITATION, SO AS TO EXTEND THE PROHIBITION TO INFORMATION OBTAINED FROM LOCAL GOVERNMENTS AND POLITICAL SUBDIVISIONS OF THE STATE; AND TO PROVIDE THAT THESE MEASURES TAKE EFFECT OCTOBER 1, 2017.</w:t>
      </w:r>
    </w:p>
    <w:p w:rsidR="007F2B48" w:rsidRDefault="007F2B48" w:rsidP="007F2B48"/>
    <w:p w:rsidR="007F2B48" w:rsidRDefault="007F2B48" w:rsidP="007F2B48">
      <w:r>
        <w:t>Rep. W. NEWTON moved to adjourn debate on the Bill until Wednesday, March 8, which was agreed to.</w:t>
      </w:r>
    </w:p>
    <w:p w:rsidR="007F2B48" w:rsidRDefault="007F2B48" w:rsidP="007F2B48"/>
    <w:p w:rsidR="007F2B48" w:rsidRDefault="007F2B48" w:rsidP="007F2B48">
      <w:pPr>
        <w:keepNext/>
        <w:jc w:val="center"/>
        <w:rPr>
          <w:b/>
        </w:rPr>
      </w:pPr>
      <w:r w:rsidRPr="007F2B48">
        <w:rPr>
          <w:b/>
        </w:rPr>
        <w:t>H. 3429--AMENDED AND ORDERED TO THIRD READING</w:t>
      </w:r>
    </w:p>
    <w:p w:rsidR="007F2B48" w:rsidRDefault="007F2B48" w:rsidP="007F2B48">
      <w:pPr>
        <w:keepNext/>
      </w:pPr>
      <w:r>
        <w:t>The following Bill was taken up:</w:t>
      </w:r>
    </w:p>
    <w:p w:rsidR="007F2B48" w:rsidRDefault="007F2B48" w:rsidP="007F2B48">
      <w:pPr>
        <w:keepNext/>
      </w:pPr>
      <w:bookmarkStart w:id="7" w:name="include_clip_start_75"/>
      <w:bookmarkEnd w:id="7"/>
    </w:p>
    <w:p w:rsidR="007F2B48" w:rsidRDefault="007F2B48" w:rsidP="007F2B48">
      <w:r>
        <w:t>H. 3429 -- Reps. Clemmons and Norrell: A BILL TO AMEND SECTION 15-41-30, AS AMENDED, CODE OF LAWS OF SOUTH CAROLINA, 1976, RELATING TO PROPERTY EXEMPT FROM BANKRUPTCY PROCEEDINGS OR ATTACHMENT, LEVY, AND SALE, SO AS TO REVISE EXEMPTIONS IN BANKRUPTCY.</w:t>
      </w:r>
    </w:p>
    <w:p w:rsidR="007F2B48" w:rsidRDefault="007F2B48" w:rsidP="007F2B48"/>
    <w:p w:rsidR="007F2B48" w:rsidRPr="00EA0DDC" w:rsidRDefault="007F2B48" w:rsidP="007F2B48">
      <w:r w:rsidRPr="00EA0DDC">
        <w:t>The Committee on Judiciary proposed the following Amendment No. 1</w:t>
      </w:r>
      <w:r w:rsidR="00F25EBA">
        <w:t xml:space="preserve"> to </w:t>
      </w:r>
      <w:r w:rsidRPr="00EA0DDC">
        <w:t>H. 3429 (COUNCIL\AHB\3429C001.BH.AHB17), which was adopted:</w:t>
      </w:r>
    </w:p>
    <w:p w:rsidR="007F2B48" w:rsidRPr="00EA0DDC" w:rsidRDefault="007F2B48" w:rsidP="007F2B48">
      <w:r w:rsidRPr="00EA0DDC">
        <w:t>Amend the bill, as and if amended, by striking all after the enacting words and inserting:</w:t>
      </w:r>
    </w:p>
    <w:p w:rsidR="007F2B48" w:rsidRPr="007F2B48" w:rsidRDefault="007F2B48" w:rsidP="007F2B48">
      <w:pPr>
        <w:rPr>
          <w:u w:color="000000"/>
        </w:rPr>
      </w:pPr>
      <w:r w:rsidRPr="00EA0DDC">
        <w:t>/</w:t>
      </w:r>
      <w:r w:rsidRPr="00EA0DDC">
        <w:tab/>
        <w:t>SECTION</w:t>
      </w:r>
      <w:r w:rsidRPr="00EA0DDC">
        <w:tab/>
        <w:t>1.</w:t>
      </w:r>
      <w:r w:rsidRPr="00EA0DDC">
        <w:tab/>
      </w:r>
      <w:r w:rsidRPr="007F2B48">
        <w:rPr>
          <w:u w:color="000000"/>
        </w:rPr>
        <w:t>Section 15</w:t>
      </w:r>
      <w:r w:rsidRPr="007F2B48">
        <w:rPr>
          <w:u w:color="000000"/>
        </w:rPr>
        <w:noBreakHyphen/>
        <w:t>41</w:t>
      </w:r>
      <w:r w:rsidRPr="007F2B48">
        <w:rPr>
          <w:u w:color="000000"/>
        </w:rPr>
        <w:noBreakHyphen/>
        <w:t>30(A) of the 1976 Code, as last amended by Act 153 of 2012, is further amended to read:</w:t>
      </w:r>
    </w:p>
    <w:p w:rsidR="007F2B48" w:rsidRPr="00EA0DDC" w:rsidRDefault="007F2B48" w:rsidP="007F2B48">
      <w:r w:rsidRPr="00EA0DDC">
        <w:tab/>
        <w:t>“(A)</w:t>
      </w:r>
      <w:r w:rsidRPr="00EA0DDC">
        <w:tab/>
        <w:t>The following real and personal property of a debtor domiciled in this State is exempt from attachment, levy, and sale under any mesne or final process issued by a court or bankruptcy proceeding:</w:t>
      </w:r>
    </w:p>
    <w:p w:rsidR="007F2B48" w:rsidRPr="00EA0DDC" w:rsidRDefault="007F2B48" w:rsidP="007F2B48">
      <w:r w:rsidRPr="00EA0DDC">
        <w:tab/>
      </w:r>
      <w:r w:rsidRPr="00EA0DDC">
        <w:tab/>
        <w:t>(1)</w:t>
      </w:r>
      <w:r w:rsidRPr="00EA0DDC">
        <w:rPr>
          <w:u w:val="single"/>
        </w:rPr>
        <w:t>(a)</w:t>
      </w:r>
      <w:r w:rsidRPr="00EA0DDC">
        <w:tab/>
        <w:t>The debtor’s aggregate interest, not to exceed fifty thousand dollars in value</w:t>
      </w:r>
      <w:r w:rsidRPr="00920973">
        <w:t xml:space="preserve">, </w:t>
      </w:r>
      <w:r w:rsidRPr="00EA0DDC">
        <w:t xml:space="preserve">in real property or personal property that the debtor or a dependent of the debtor uses as a residence, in a cooperative that owns property that the debtor or a dependent of the debtor uses as a residence, or in a burial plot for the debtor or a dependent of the debtor, except that the aggregate value of multiple homestead exemptions allowable with respect to a single living unit may not exceed one hundred thousand dollars. If there are </w:t>
      </w:r>
      <w:bookmarkStart w:id="8" w:name="temp"/>
      <w:bookmarkEnd w:id="8"/>
      <w:r w:rsidRPr="00EA0DDC">
        <w:t>multiple owners of such a living unit exempt as a homestead, the value of the exemption of each individual owner may not exceed his fractional portion of one hundred thousand dollars.</w:t>
      </w:r>
    </w:p>
    <w:p w:rsidR="007F2B48" w:rsidRPr="007F2B48" w:rsidRDefault="007F2B48" w:rsidP="007F2B48">
      <w:pPr>
        <w:rPr>
          <w:color w:val="000000"/>
          <w:u w:val="single" w:color="000000"/>
        </w:rPr>
      </w:pPr>
      <w:r w:rsidRPr="00EA0DDC">
        <w:tab/>
      </w:r>
      <w:r w:rsidRPr="00EA0DDC">
        <w:tab/>
      </w:r>
      <w:r w:rsidRPr="00EA0DDC">
        <w:tab/>
      </w:r>
      <w:r w:rsidRPr="007F2B48">
        <w:rPr>
          <w:color w:val="000000"/>
          <w:u w:val="single" w:color="000000"/>
        </w:rPr>
        <w:t>(b)</w:t>
      </w:r>
      <w:r w:rsidRPr="007F2B48">
        <w:rPr>
          <w:color w:val="000000"/>
          <w:u w:val="single" w:color="000000"/>
        </w:rPr>
        <w:tab/>
        <w:t>A surviving spouse may exempt, in addition to the aggregate interest, not to exceed fifty thousand dollars, owned in the residence prior to the death of the decedent spouse, the aggregate interest to which the surviving spouse succeeded by inheritance, testamentary transfer, or non</w:t>
      </w:r>
      <w:r w:rsidRPr="007F2B48">
        <w:rPr>
          <w:color w:val="000000"/>
          <w:u w:val="single" w:color="000000"/>
        </w:rPr>
        <w:noBreakHyphen/>
        <w:t>probate transfer on the death of the decedent spouse, not to exceed fifty thousand dollars.  For purposes of this subsection, a surviving spouse means a spouse married to the decedent at the time of the death, who has not remarried, and who is living in the residence or cooperative that is used as a residence.</w:t>
      </w:r>
    </w:p>
    <w:p w:rsidR="007F2B48" w:rsidRPr="00EA0DDC" w:rsidRDefault="007F2B48" w:rsidP="007F2B48">
      <w:r w:rsidRPr="00EA0DDC">
        <w:tab/>
      </w:r>
      <w:r w:rsidRPr="00EA0DDC">
        <w:tab/>
        <w:t>(2)</w:t>
      </w:r>
      <w:r w:rsidRPr="00EA0DDC">
        <w:tab/>
        <w:t>The debtor’s interest, not to exceed five thousand dollars in value, in one motor vehicle.</w:t>
      </w:r>
    </w:p>
    <w:p w:rsidR="007F2B48" w:rsidRPr="00EA0DDC" w:rsidRDefault="007F2B48" w:rsidP="007F2B48">
      <w:r w:rsidRPr="00EA0DDC">
        <w:tab/>
      </w:r>
      <w:r w:rsidRPr="00EA0DDC">
        <w:tab/>
        <w:t>(3)</w:t>
      </w:r>
      <w:r w:rsidRPr="00EA0DDC">
        <w:tab/>
        <w:t>The debtor’s interest, not to exceed four thousand dollars in aggregate value in household furnishings, household goods, wearing apparel, appliances, books, animals, crops, or musical instruments, that are held primarily for the personal, family, or household use of the debtor or a dependent of the debtor.</w:t>
      </w:r>
    </w:p>
    <w:p w:rsidR="007F2B48" w:rsidRPr="00EA0DDC" w:rsidRDefault="007F2B48" w:rsidP="007F2B48">
      <w:r w:rsidRPr="00EA0DDC">
        <w:tab/>
      </w:r>
      <w:r w:rsidRPr="00EA0DDC">
        <w:tab/>
        <w:t>(4)</w:t>
      </w:r>
      <w:r w:rsidRPr="00EA0DDC">
        <w:tab/>
        <w:t>The debtor’s aggregate interest, not to exceed one thousand dollars in value, in jewelry held primarily for the personal, family, or household use of the debtor or a dependent of the debtor.</w:t>
      </w:r>
    </w:p>
    <w:p w:rsidR="007F2B48" w:rsidRPr="00EA0DDC" w:rsidRDefault="007F2B48" w:rsidP="007F2B48">
      <w:r w:rsidRPr="00EA0DDC">
        <w:tab/>
      </w:r>
      <w:r w:rsidRPr="00EA0DDC">
        <w:tab/>
        <w:t>(5)</w:t>
      </w:r>
      <w:r w:rsidRPr="00EA0DDC">
        <w:tab/>
        <w:t>The debtor’s aggregate interest in cash and other liquid assets to the extent of a value not exceeding five thousand dollars, except that this exemption is available only to an individual who does not claim a homestead exemption. The term ‘liquid assets’ includes deposits, securities, notes, drafts, unpaid earnings not otherwise exempt, accrued vacation pay, refunds, prepayments, and other receivables.</w:t>
      </w:r>
    </w:p>
    <w:p w:rsidR="007F2B48" w:rsidRPr="00EA0DDC" w:rsidRDefault="007F2B48" w:rsidP="007F2B48">
      <w:r w:rsidRPr="00EA0DDC">
        <w:tab/>
      </w:r>
      <w:r w:rsidRPr="00EA0DDC">
        <w:tab/>
        <w:t>(6)</w:t>
      </w:r>
      <w:r w:rsidRPr="00EA0DDC">
        <w:tab/>
        <w:t>The debtor’s aggregate interest, not to exceed one thousand five hundred dollars in value, in any implements, professional books, or tools of the trade of the debtor or the trade of a dependent of the debtor.</w:t>
      </w:r>
    </w:p>
    <w:p w:rsidR="007F2B48" w:rsidRPr="00EA0DDC" w:rsidRDefault="007F2B48" w:rsidP="007F2B48">
      <w:r w:rsidRPr="00EA0DDC">
        <w:tab/>
      </w:r>
      <w:r w:rsidRPr="00EA0DDC">
        <w:tab/>
        <w:t>(7)</w:t>
      </w:r>
      <w:r w:rsidRPr="00EA0DDC">
        <w:tab/>
        <w:t>The debtor’s aggregate interest in any property, not to exceed five thousand dollars in value of an unused exemption amount to which the debtor is entitled pursuant to subsection (A), items (1) through (6).</w:t>
      </w:r>
    </w:p>
    <w:p w:rsidR="007F2B48" w:rsidRPr="00EA0DDC" w:rsidRDefault="007F2B48" w:rsidP="007F2B48">
      <w:r w:rsidRPr="00EA0DDC">
        <w:tab/>
      </w:r>
      <w:r w:rsidRPr="00EA0DDC">
        <w:tab/>
        <w:t>(8)</w:t>
      </w:r>
      <w:r w:rsidRPr="00EA0DDC">
        <w:tab/>
        <w:t>Any unmatured life insurance contract owned by the debtor, other than a credit life insurance contract.</w:t>
      </w:r>
    </w:p>
    <w:p w:rsidR="007F2B48" w:rsidRPr="00EA0DDC" w:rsidRDefault="007F2B48" w:rsidP="007F2B48">
      <w:r w:rsidRPr="00EA0DDC">
        <w:tab/>
      </w:r>
      <w:r w:rsidRPr="00EA0DDC">
        <w:tab/>
        <w:t>(9)</w:t>
      </w:r>
      <w:r w:rsidRPr="00EA0DDC">
        <w:tab/>
        <w:t>The debtor’s aggregate interest, not to exceed in value four thousand dollars less any amount of property of the estate transferred in the manner specified in Section 542(d) of the Bankruptcy Code of 1978, in any accrued dividend or interest under, or loan value of, any unmatured life insurance contract owned by the debtor under which the insured is the debtor or an individual of whom the debtor is a dependent.</w:t>
      </w:r>
    </w:p>
    <w:p w:rsidR="007F2B48" w:rsidRPr="00EA0DDC" w:rsidRDefault="007F2B48" w:rsidP="007F2B48">
      <w:r w:rsidRPr="00EA0DDC">
        <w:tab/>
      </w:r>
      <w:r w:rsidRPr="00EA0DDC">
        <w:tab/>
        <w:t>(10)</w:t>
      </w:r>
      <w:r w:rsidRPr="00EA0DDC">
        <w:tab/>
        <w:t>Professionally prescribed health aids for the debtor or a dependent of the debtor.</w:t>
      </w:r>
    </w:p>
    <w:p w:rsidR="007F2B48" w:rsidRPr="00EA0DDC" w:rsidRDefault="007F2B48" w:rsidP="007F2B48">
      <w:r w:rsidRPr="00EA0DDC">
        <w:tab/>
      </w:r>
      <w:r w:rsidRPr="00EA0DDC">
        <w:tab/>
        <w:t>(11)</w:t>
      </w:r>
      <w:r w:rsidRPr="00EA0DDC">
        <w:tab/>
        <w:t>The debtor’s right to receive or property that is traceable to:</w:t>
      </w:r>
    </w:p>
    <w:p w:rsidR="007F2B48" w:rsidRPr="00EA0DDC" w:rsidRDefault="007F2B48" w:rsidP="007F2B48">
      <w:r w:rsidRPr="00EA0DDC">
        <w:tab/>
      </w:r>
      <w:r w:rsidRPr="00EA0DDC">
        <w:tab/>
      </w:r>
      <w:r w:rsidRPr="00EA0DDC">
        <w:tab/>
        <w:t>(a)</w:t>
      </w:r>
      <w:r w:rsidRPr="00EA0DDC">
        <w:tab/>
        <w:t>a social security benefit, unemployment compensation, or a local public assistance benefit;</w:t>
      </w:r>
    </w:p>
    <w:p w:rsidR="007F2B48" w:rsidRPr="00EA0DDC" w:rsidRDefault="007F2B48" w:rsidP="007F2B48">
      <w:r w:rsidRPr="00EA0DDC">
        <w:tab/>
      </w:r>
      <w:r w:rsidRPr="00EA0DDC">
        <w:tab/>
      </w:r>
      <w:r w:rsidRPr="00EA0DDC">
        <w:tab/>
        <w:t>(b)</w:t>
      </w:r>
      <w:r w:rsidRPr="00EA0DDC">
        <w:tab/>
        <w:t>a veteran’s benefit;</w:t>
      </w:r>
    </w:p>
    <w:p w:rsidR="007F2B48" w:rsidRPr="00EA0DDC" w:rsidRDefault="007F2B48" w:rsidP="007F2B48">
      <w:r w:rsidRPr="00EA0DDC">
        <w:tab/>
      </w:r>
      <w:r w:rsidRPr="00EA0DDC">
        <w:tab/>
      </w:r>
      <w:r w:rsidRPr="00EA0DDC">
        <w:tab/>
        <w:t>(c)</w:t>
      </w:r>
      <w:r w:rsidRPr="00EA0DDC">
        <w:tab/>
        <w:t>a disability benefit, except as provided in Section 15</w:t>
      </w:r>
      <w:r w:rsidRPr="00EA0DDC">
        <w:noBreakHyphen/>
        <w:t>41</w:t>
      </w:r>
      <w:r w:rsidRPr="00EA0DDC">
        <w:noBreakHyphen/>
        <w:t>33, or an illness or unemployment benefit;</w:t>
      </w:r>
    </w:p>
    <w:p w:rsidR="007F2B48" w:rsidRPr="00EA0DDC" w:rsidRDefault="007F2B48" w:rsidP="007F2B48">
      <w:r w:rsidRPr="00EA0DDC">
        <w:tab/>
      </w:r>
      <w:r w:rsidRPr="00EA0DDC">
        <w:tab/>
      </w:r>
      <w:r w:rsidRPr="00EA0DDC">
        <w:tab/>
        <w:t>(d)</w:t>
      </w:r>
      <w:r w:rsidRPr="00EA0DDC">
        <w:tab/>
        <w:t>alimony, support, or separate maintenance; or</w:t>
      </w:r>
    </w:p>
    <w:p w:rsidR="007F2B48" w:rsidRPr="00EA0DDC" w:rsidRDefault="007F2B48" w:rsidP="007F2B48">
      <w:r w:rsidRPr="00EA0DDC">
        <w:tab/>
      </w:r>
      <w:r w:rsidRPr="00EA0DDC">
        <w:tab/>
      </w:r>
      <w:r w:rsidRPr="00EA0DDC">
        <w:tab/>
        <w:t>(e)</w:t>
      </w:r>
      <w:r w:rsidRPr="00EA0DDC">
        <w:tab/>
        <w:t>a payment under a stock bonus, pension, profit sharing, annuity, or similar plan or contract on account of illness, disability, death, age, or length of service, unless:</w:t>
      </w:r>
    </w:p>
    <w:p w:rsidR="007F2B48" w:rsidRPr="00EA0DDC" w:rsidRDefault="007F2B48" w:rsidP="007F2B48">
      <w:r w:rsidRPr="00EA0DDC">
        <w:tab/>
      </w:r>
      <w:r w:rsidRPr="00EA0DDC">
        <w:tab/>
      </w:r>
      <w:r w:rsidRPr="00EA0DDC">
        <w:tab/>
      </w:r>
      <w:r w:rsidRPr="00EA0DDC">
        <w:tab/>
        <w:t>(i)</w:t>
      </w:r>
      <w:r w:rsidRPr="00EA0DDC">
        <w:tab/>
      </w:r>
      <w:r w:rsidRPr="00EA0DDC">
        <w:tab/>
        <w:t>the plan or contract was established by or under the auspices of an insider that employed the debtor at the time the debtor’s rights under the plan or contract arose;</w:t>
      </w:r>
    </w:p>
    <w:p w:rsidR="007F2B48" w:rsidRPr="00EA0DDC" w:rsidRDefault="007F2B48" w:rsidP="007F2B48">
      <w:r w:rsidRPr="00EA0DDC">
        <w:tab/>
      </w:r>
      <w:r w:rsidRPr="00EA0DDC">
        <w:tab/>
      </w:r>
      <w:r w:rsidRPr="00EA0DDC">
        <w:tab/>
      </w:r>
      <w:r w:rsidRPr="00EA0DDC">
        <w:tab/>
        <w:t>(ii)</w:t>
      </w:r>
      <w:r w:rsidRPr="00EA0DDC">
        <w:tab/>
        <w:t>the payment is on account of age or length of service; and</w:t>
      </w:r>
    </w:p>
    <w:p w:rsidR="007F2B48" w:rsidRPr="00EA0DDC" w:rsidRDefault="007F2B48" w:rsidP="007F2B48">
      <w:r w:rsidRPr="00EA0DDC">
        <w:tab/>
      </w:r>
      <w:r w:rsidRPr="00EA0DDC">
        <w:tab/>
      </w:r>
      <w:r w:rsidRPr="00EA0DDC">
        <w:tab/>
      </w:r>
      <w:r w:rsidRPr="00EA0DDC">
        <w:tab/>
        <w:t>(iii)</w:t>
      </w:r>
      <w:r w:rsidRPr="00EA0DDC">
        <w:tab/>
        <w:t>the plan or contract does not qualify under Sections 401(a), 403(a), 403(b), or 409 of the Internal Revenue Code of 1954 (26 U.S.C. 401(a), 403(a), 403(b), or 409).</w:t>
      </w:r>
    </w:p>
    <w:p w:rsidR="007F2B48" w:rsidRPr="00EA0DDC" w:rsidRDefault="007F2B48" w:rsidP="007F2B48">
      <w:r w:rsidRPr="00EA0DDC">
        <w:tab/>
      </w:r>
      <w:r w:rsidRPr="00EA0DDC">
        <w:tab/>
        <w:t>(12)</w:t>
      </w:r>
      <w:r w:rsidRPr="00EA0DDC">
        <w:tab/>
        <w:t>The debtor’s right to receive or property that is traceable to:</w:t>
      </w:r>
    </w:p>
    <w:p w:rsidR="007F2B48" w:rsidRPr="00EA0DDC" w:rsidRDefault="007F2B48" w:rsidP="007F2B48">
      <w:r w:rsidRPr="00EA0DDC">
        <w:tab/>
      </w:r>
      <w:r w:rsidRPr="00EA0DDC">
        <w:tab/>
      </w:r>
      <w:r w:rsidRPr="00EA0DDC">
        <w:tab/>
        <w:t>(a)</w:t>
      </w:r>
      <w:r w:rsidRPr="00EA0DDC">
        <w:tab/>
        <w:t>an award under a crime victim’s reparation law;</w:t>
      </w:r>
    </w:p>
    <w:p w:rsidR="007F2B48" w:rsidRPr="00EA0DDC" w:rsidRDefault="007F2B48" w:rsidP="007F2B48">
      <w:r w:rsidRPr="00EA0DDC">
        <w:tab/>
      </w:r>
      <w:r w:rsidRPr="00EA0DDC">
        <w:tab/>
      </w:r>
      <w:r w:rsidRPr="00EA0DDC">
        <w:tab/>
        <w:t>(b)</w:t>
      </w:r>
      <w:r w:rsidRPr="00EA0DDC">
        <w:tab/>
        <w:t>a payment on account of the bodily injury of the debtor or of the wrongful death or bodily injury of another individual of whom the debtor was or is a dependent; or</w:t>
      </w:r>
    </w:p>
    <w:p w:rsidR="007F2B48" w:rsidRPr="00EA0DDC" w:rsidRDefault="007F2B48" w:rsidP="007F2B48">
      <w:r w:rsidRPr="00EA0DDC">
        <w:tab/>
      </w:r>
      <w:r w:rsidRPr="00EA0DDC">
        <w:tab/>
      </w:r>
      <w:r w:rsidRPr="00EA0DDC">
        <w:tab/>
        <w:t>(c)</w:t>
      </w:r>
      <w:r w:rsidRPr="00EA0DDC">
        <w:tab/>
        <w:t>a payment under a life insurance contract that insured the life of an individual of whom the debtor was a dependent on the date of that individual’s death, to the extent reasonably necessary for the support of the debtor and any dependent of the debtor.</w:t>
      </w:r>
    </w:p>
    <w:p w:rsidR="007F2B48" w:rsidRPr="00EA0DDC" w:rsidRDefault="007F2B48" w:rsidP="007F2B48">
      <w:r w:rsidRPr="00EA0DDC">
        <w:tab/>
      </w:r>
      <w:r w:rsidRPr="00EA0DDC">
        <w:tab/>
        <w:t>(13)</w:t>
      </w:r>
      <w:r w:rsidRPr="00EA0DDC">
        <w:tab/>
        <w:t>The debtor’s right to receive individual retirement accounts as described in Sections 408(a) and 408A of the Internal Revenue Code, individual retirement annuities as described in Section 408(b) of the Internal Revenue Code, and accounts established as part of a trust described in Section 408(c) of the Internal Revenue Code. A claimed exemption may be reduced or eliminated by the amount of a fraudulent conveyance into the individual retirement account or other plan. For purposes of this item, ‘Internal Revenue Code’ has the meaning provided in Section 12</w:t>
      </w:r>
      <w:r w:rsidRPr="00EA0DDC">
        <w:noBreakHyphen/>
        <w:t>6</w:t>
      </w:r>
      <w:r w:rsidRPr="00EA0DDC">
        <w:noBreakHyphen/>
        <w:t>40(A). The interest of an individual under a retirement plan shall be exempt from creditor process to the same extent permitted in Section 522(d) under federal bankruptcy law and is an exception to Section 15</w:t>
      </w:r>
      <w:r w:rsidRPr="00EA0DDC">
        <w:noBreakHyphen/>
        <w:t>41</w:t>
      </w:r>
      <w:r w:rsidRPr="00EA0DDC">
        <w:noBreakHyphen/>
        <w:t>35. The exemption provided by this section shall be available whether such individual has an interest in the retirement plan as a participant, beneficiary, contingent annuitant, alternate payee, or otherwise.</w:t>
      </w:r>
    </w:p>
    <w:p w:rsidR="007F2B48" w:rsidRPr="007F2B48" w:rsidRDefault="007F2B48" w:rsidP="007F2B48">
      <w:pPr>
        <w:rPr>
          <w:u w:color="000000"/>
        </w:rPr>
      </w:pPr>
      <w:r w:rsidRPr="00EA0DDC">
        <w:tab/>
      </w:r>
      <w:r w:rsidRPr="00EA0DDC">
        <w:tab/>
        <w:t>(14)</w:t>
      </w:r>
      <w:r w:rsidRPr="00EA0DDC">
        <w:tab/>
        <w:t>The debtor’s interest in a pension plan qualified under the Employee Retirement Income Security Act of 1974, as amended.</w:t>
      </w:r>
    </w:p>
    <w:p w:rsidR="007F2B48" w:rsidRPr="007F2B48" w:rsidRDefault="007F2B48" w:rsidP="007F2B48">
      <w:pPr>
        <w:rPr>
          <w:color w:val="000000"/>
          <w:u w:color="000000"/>
        </w:rPr>
      </w:pPr>
      <w:r w:rsidRPr="007F2B48">
        <w:rPr>
          <w:u w:color="000000"/>
        </w:rPr>
        <w:tab/>
      </w:r>
      <w:r w:rsidRPr="007F2B48">
        <w:rPr>
          <w:u w:color="000000"/>
        </w:rPr>
        <w:tab/>
      </w:r>
      <w:r w:rsidRPr="007F2B48">
        <w:rPr>
          <w:u w:val="single" w:color="000000"/>
        </w:rPr>
        <w:t>(15)</w:t>
      </w:r>
      <w:r w:rsidRPr="007F2B48">
        <w:rPr>
          <w:u w:color="000000"/>
        </w:rPr>
        <w:tab/>
      </w:r>
      <w:r w:rsidRPr="007F2B48">
        <w:rPr>
          <w:u w:val="single" w:color="000000"/>
        </w:rPr>
        <w:t>The debtor’s aggregate interest, not to exceed ten thousand dollars in value, in any rifle, shotgun, pistol, or any combination of those owned by the debtor.</w:t>
      </w:r>
      <w:r w:rsidRPr="007F2B48">
        <w:rPr>
          <w:u w:color="000000"/>
        </w:rPr>
        <w:t>”</w:t>
      </w:r>
    </w:p>
    <w:p w:rsidR="007F2B48" w:rsidRPr="00EA0DDC" w:rsidRDefault="007F2B48" w:rsidP="007F2B48">
      <w:pPr>
        <w:suppressAutoHyphens/>
      </w:pPr>
      <w:r w:rsidRPr="00EA0DDC">
        <w:t>SECTION</w:t>
      </w:r>
      <w:r w:rsidRPr="00EA0DDC">
        <w:tab/>
        <w:t>2.</w:t>
      </w:r>
      <w:r w:rsidRPr="00EA0DDC">
        <w:tab/>
        <w:t>This act takes effect upon approval by the Governor.</w:t>
      </w:r>
      <w:r w:rsidR="00F25EBA">
        <w:t xml:space="preserve"> </w:t>
      </w:r>
      <w:r w:rsidRPr="00EA0DDC">
        <w:t>/</w:t>
      </w:r>
    </w:p>
    <w:p w:rsidR="007F2B48" w:rsidRPr="00EA0DDC" w:rsidRDefault="007F2B48" w:rsidP="007F2B48">
      <w:r w:rsidRPr="00EA0DDC">
        <w:t>Renumber sections to conform.</w:t>
      </w:r>
    </w:p>
    <w:p w:rsidR="007F2B48" w:rsidRPr="00EA0DDC" w:rsidRDefault="007F2B48" w:rsidP="007F2B48">
      <w:r w:rsidRPr="00EA0DDC">
        <w:t>Amend title to conform.</w:t>
      </w:r>
    </w:p>
    <w:p w:rsidR="007F2B48" w:rsidRDefault="007F2B48" w:rsidP="007F2B48">
      <w:bookmarkStart w:id="9" w:name="file_end76"/>
      <w:bookmarkEnd w:id="9"/>
    </w:p>
    <w:p w:rsidR="007F2B48" w:rsidRDefault="007F2B48" w:rsidP="007F2B48">
      <w:r>
        <w:t>Rep. BANNISTER spoke in favor of the amendment.</w:t>
      </w:r>
    </w:p>
    <w:p w:rsidR="007F2B48" w:rsidRDefault="007F2B48" w:rsidP="007F2B48">
      <w:r>
        <w:t>The amendment was then adopted.</w:t>
      </w:r>
    </w:p>
    <w:p w:rsidR="007F2B48" w:rsidRDefault="007F2B48" w:rsidP="007F2B48"/>
    <w:p w:rsidR="007F2B48" w:rsidRDefault="007F2B48" w:rsidP="007F2B48">
      <w:r>
        <w:t>The question then recurred to the passage of the Bill.</w:t>
      </w:r>
    </w:p>
    <w:p w:rsidR="007F2B48" w:rsidRDefault="007F2B48" w:rsidP="007F2B48"/>
    <w:p w:rsidR="007F2B48" w:rsidRDefault="007F2B48" w:rsidP="007F2B48">
      <w:r>
        <w:t xml:space="preserve">The yeas and nays were taken resulting as follows: </w:t>
      </w:r>
    </w:p>
    <w:p w:rsidR="007F2B48" w:rsidRDefault="007F2B48" w:rsidP="007F2B48">
      <w:pPr>
        <w:jc w:val="center"/>
      </w:pPr>
      <w:r>
        <w:t xml:space="preserve"> </w:t>
      </w:r>
      <w:bookmarkStart w:id="10" w:name="vote_start80"/>
      <w:bookmarkEnd w:id="10"/>
      <w:r>
        <w:t>Yeas 98; Nays 3</w:t>
      </w:r>
    </w:p>
    <w:p w:rsidR="007F2B48" w:rsidRDefault="007F2B48" w:rsidP="007F2B48">
      <w:pPr>
        <w:jc w:val="center"/>
      </w:pPr>
    </w:p>
    <w:p w:rsidR="007F2B48" w:rsidRDefault="007F2B48" w:rsidP="007F2B4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F2B48" w:rsidRPr="007F2B48" w:rsidTr="007F2B48">
        <w:tc>
          <w:tcPr>
            <w:tcW w:w="2179" w:type="dxa"/>
            <w:shd w:val="clear" w:color="auto" w:fill="auto"/>
          </w:tcPr>
          <w:p w:rsidR="007F2B48" w:rsidRPr="007F2B48" w:rsidRDefault="007F2B48" w:rsidP="007F2B48">
            <w:pPr>
              <w:keepNext/>
              <w:ind w:firstLine="0"/>
            </w:pPr>
            <w:r>
              <w:t>Allison</w:t>
            </w:r>
          </w:p>
        </w:tc>
        <w:tc>
          <w:tcPr>
            <w:tcW w:w="2179" w:type="dxa"/>
            <w:shd w:val="clear" w:color="auto" w:fill="auto"/>
          </w:tcPr>
          <w:p w:rsidR="007F2B48" w:rsidRPr="007F2B48" w:rsidRDefault="007F2B48" w:rsidP="007F2B48">
            <w:pPr>
              <w:keepNext/>
              <w:ind w:firstLine="0"/>
            </w:pPr>
            <w:r>
              <w:t>Anderson</w:t>
            </w:r>
          </w:p>
        </w:tc>
        <w:tc>
          <w:tcPr>
            <w:tcW w:w="2180" w:type="dxa"/>
            <w:shd w:val="clear" w:color="auto" w:fill="auto"/>
          </w:tcPr>
          <w:p w:rsidR="007F2B48" w:rsidRPr="007F2B48" w:rsidRDefault="007F2B48" w:rsidP="007F2B48">
            <w:pPr>
              <w:keepNext/>
              <w:ind w:firstLine="0"/>
            </w:pPr>
            <w:r>
              <w:t>Anthony</w:t>
            </w:r>
          </w:p>
        </w:tc>
      </w:tr>
      <w:tr w:rsidR="007F2B48" w:rsidRPr="007F2B48" w:rsidTr="007F2B48">
        <w:tc>
          <w:tcPr>
            <w:tcW w:w="2179" w:type="dxa"/>
            <w:shd w:val="clear" w:color="auto" w:fill="auto"/>
          </w:tcPr>
          <w:p w:rsidR="007F2B48" w:rsidRPr="007F2B48" w:rsidRDefault="007F2B48" w:rsidP="007F2B48">
            <w:pPr>
              <w:ind w:firstLine="0"/>
            </w:pPr>
            <w:r>
              <w:t>Atkinson</w:t>
            </w:r>
          </w:p>
        </w:tc>
        <w:tc>
          <w:tcPr>
            <w:tcW w:w="2179" w:type="dxa"/>
            <w:shd w:val="clear" w:color="auto" w:fill="auto"/>
          </w:tcPr>
          <w:p w:rsidR="007F2B48" w:rsidRPr="007F2B48" w:rsidRDefault="007F2B48" w:rsidP="007F2B48">
            <w:pPr>
              <w:ind w:firstLine="0"/>
            </w:pPr>
            <w:r>
              <w:t>Bales</w:t>
            </w:r>
          </w:p>
        </w:tc>
        <w:tc>
          <w:tcPr>
            <w:tcW w:w="2180" w:type="dxa"/>
            <w:shd w:val="clear" w:color="auto" w:fill="auto"/>
          </w:tcPr>
          <w:p w:rsidR="007F2B48" w:rsidRPr="007F2B48" w:rsidRDefault="007F2B48" w:rsidP="007F2B48">
            <w:pPr>
              <w:ind w:firstLine="0"/>
            </w:pPr>
            <w:r>
              <w:t>Bamberg</w:t>
            </w:r>
          </w:p>
        </w:tc>
      </w:tr>
      <w:tr w:rsidR="007F2B48" w:rsidRPr="007F2B48" w:rsidTr="007F2B48">
        <w:tc>
          <w:tcPr>
            <w:tcW w:w="2179" w:type="dxa"/>
            <w:shd w:val="clear" w:color="auto" w:fill="auto"/>
          </w:tcPr>
          <w:p w:rsidR="007F2B48" w:rsidRPr="007F2B48" w:rsidRDefault="007F2B48" w:rsidP="007F2B48">
            <w:pPr>
              <w:ind w:firstLine="0"/>
            </w:pPr>
            <w:r>
              <w:t>Bannister</w:t>
            </w:r>
          </w:p>
        </w:tc>
        <w:tc>
          <w:tcPr>
            <w:tcW w:w="2179" w:type="dxa"/>
            <w:shd w:val="clear" w:color="auto" w:fill="auto"/>
          </w:tcPr>
          <w:p w:rsidR="007F2B48" w:rsidRPr="007F2B48" w:rsidRDefault="007F2B48" w:rsidP="007F2B48">
            <w:pPr>
              <w:ind w:firstLine="0"/>
            </w:pPr>
            <w:r>
              <w:t>Bedingfield</w:t>
            </w:r>
          </w:p>
        </w:tc>
        <w:tc>
          <w:tcPr>
            <w:tcW w:w="2180" w:type="dxa"/>
            <w:shd w:val="clear" w:color="auto" w:fill="auto"/>
          </w:tcPr>
          <w:p w:rsidR="007F2B48" w:rsidRPr="007F2B48" w:rsidRDefault="007F2B48" w:rsidP="007F2B48">
            <w:pPr>
              <w:ind w:firstLine="0"/>
            </w:pPr>
            <w:r>
              <w:t>Bennett</w:t>
            </w:r>
          </w:p>
        </w:tc>
      </w:tr>
      <w:tr w:rsidR="007F2B48" w:rsidRPr="007F2B48" w:rsidTr="007F2B48">
        <w:tc>
          <w:tcPr>
            <w:tcW w:w="2179" w:type="dxa"/>
            <w:shd w:val="clear" w:color="auto" w:fill="auto"/>
          </w:tcPr>
          <w:p w:rsidR="007F2B48" w:rsidRPr="007F2B48" w:rsidRDefault="007F2B48" w:rsidP="007F2B48">
            <w:pPr>
              <w:ind w:firstLine="0"/>
            </w:pPr>
            <w:r>
              <w:t>Bernstein</w:t>
            </w:r>
          </w:p>
        </w:tc>
        <w:tc>
          <w:tcPr>
            <w:tcW w:w="2179" w:type="dxa"/>
            <w:shd w:val="clear" w:color="auto" w:fill="auto"/>
          </w:tcPr>
          <w:p w:rsidR="007F2B48" w:rsidRPr="007F2B48" w:rsidRDefault="007F2B48" w:rsidP="007F2B48">
            <w:pPr>
              <w:ind w:firstLine="0"/>
            </w:pPr>
            <w:r>
              <w:t>Blackwell</w:t>
            </w:r>
          </w:p>
        </w:tc>
        <w:tc>
          <w:tcPr>
            <w:tcW w:w="2180" w:type="dxa"/>
            <w:shd w:val="clear" w:color="auto" w:fill="auto"/>
          </w:tcPr>
          <w:p w:rsidR="007F2B48" w:rsidRPr="007F2B48" w:rsidRDefault="007F2B48" w:rsidP="007F2B48">
            <w:pPr>
              <w:ind w:firstLine="0"/>
            </w:pPr>
            <w:r>
              <w:t>Bowers</w:t>
            </w:r>
          </w:p>
        </w:tc>
      </w:tr>
      <w:tr w:rsidR="007F2B48" w:rsidRPr="007F2B48" w:rsidTr="007F2B48">
        <w:tc>
          <w:tcPr>
            <w:tcW w:w="2179" w:type="dxa"/>
            <w:shd w:val="clear" w:color="auto" w:fill="auto"/>
          </w:tcPr>
          <w:p w:rsidR="007F2B48" w:rsidRPr="007F2B48" w:rsidRDefault="007F2B48" w:rsidP="007F2B48">
            <w:pPr>
              <w:ind w:firstLine="0"/>
            </w:pPr>
            <w:r>
              <w:t>Bradley</w:t>
            </w:r>
          </w:p>
        </w:tc>
        <w:tc>
          <w:tcPr>
            <w:tcW w:w="2179" w:type="dxa"/>
            <w:shd w:val="clear" w:color="auto" w:fill="auto"/>
          </w:tcPr>
          <w:p w:rsidR="007F2B48" w:rsidRPr="007F2B48" w:rsidRDefault="007F2B48" w:rsidP="007F2B48">
            <w:pPr>
              <w:ind w:firstLine="0"/>
            </w:pPr>
            <w:r>
              <w:t>Burns</w:t>
            </w:r>
          </w:p>
        </w:tc>
        <w:tc>
          <w:tcPr>
            <w:tcW w:w="2180" w:type="dxa"/>
            <w:shd w:val="clear" w:color="auto" w:fill="auto"/>
          </w:tcPr>
          <w:p w:rsidR="007F2B48" w:rsidRPr="007F2B48" w:rsidRDefault="007F2B48" w:rsidP="007F2B48">
            <w:pPr>
              <w:ind w:firstLine="0"/>
            </w:pPr>
            <w:r>
              <w:t>Chumley</w:t>
            </w:r>
          </w:p>
        </w:tc>
      </w:tr>
      <w:tr w:rsidR="007F2B48" w:rsidRPr="007F2B48" w:rsidTr="007F2B48">
        <w:tc>
          <w:tcPr>
            <w:tcW w:w="2179" w:type="dxa"/>
            <w:shd w:val="clear" w:color="auto" w:fill="auto"/>
          </w:tcPr>
          <w:p w:rsidR="007F2B48" w:rsidRPr="007F2B48" w:rsidRDefault="007F2B48" w:rsidP="007F2B48">
            <w:pPr>
              <w:ind w:firstLine="0"/>
            </w:pPr>
            <w:r>
              <w:t>Clary</w:t>
            </w:r>
          </w:p>
        </w:tc>
        <w:tc>
          <w:tcPr>
            <w:tcW w:w="2179" w:type="dxa"/>
            <w:shd w:val="clear" w:color="auto" w:fill="auto"/>
          </w:tcPr>
          <w:p w:rsidR="007F2B48" w:rsidRPr="007F2B48" w:rsidRDefault="007F2B48" w:rsidP="007F2B48">
            <w:pPr>
              <w:ind w:firstLine="0"/>
            </w:pPr>
            <w:r>
              <w:t>Clemmons</w:t>
            </w:r>
          </w:p>
        </w:tc>
        <w:tc>
          <w:tcPr>
            <w:tcW w:w="2180" w:type="dxa"/>
            <w:shd w:val="clear" w:color="auto" w:fill="auto"/>
          </w:tcPr>
          <w:p w:rsidR="007F2B48" w:rsidRPr="007F2B48" w:rsidRDefault="007F2B48" w:rsidP="007F2B48">
            <w:pPr>
              <w:ind w:firstLine="0"/>
            </w:pPr>
            <w:r>
              <w:t>Clyburn</w:t>
            </w:r>
          </w:p>
        </w:tc>
      </w:tr>
      <w:tr w:rsidR="007F2B48" w:rsidRPr="007F2B48" w:rsidTr="007F2B48">
        <w:tc>
          <w:tcPr>
            <w:tcW w:w="2179" w:type="dxa"/>
            <w:shd w:val="clear" w:color="auto" w:fill="auto"/>
          </w:tcPr>
          <w:p w:rsidR="007F2B48" w:rsidRPr="007F2B48" w:rsidRDefault="007F2B48" w:rsidP="007F2B48">
            <w:pPr>
              <w:ind w:firstLine="0"/>
            </w:pPr>
            <w:r>
              <w:t>Cobb-Hunter</w:t>
            </w:r>
          </w:p>
        </w:tc>
        <w:tc>
          <w:tcPr>
            <w:tcW w:w="2179" w:type="dxa"/>
            <w:shd w:val="clear" w:color="auto" w:fill="auto"/>
          </w:tcPr>
          <w:p w:rsidR="007F2B48" w:rsidRPr="007F2B48" w:rsidRDefault="007F2B48" w:rsidP="007F2B48">
            <w:pPr>
              <w:ind w:firstLine="0"/>
            </w:pPr>
            <w:r>
              <w:t>Cole</w:t>
            </w:r>
          </w:p>
        </w:tc>
        <w:tc>
          <w:tcPr>
            <w:tcW w:w="2180" w:type="dxa"/>
            <w:shd w:val="clear" w:color="auto" w:fill="auto"/>
          </w:tcPr>
          <w:p w:rsidR="007F2B48" w:rsidRPr="007F2B48" w:rsidRDefault="007F2B48" w:rsidP="007F2B48">
            <w:pPr>
              <w:ind w:firstLine="0"/>
            </w:pPr>
            <w:r>
              <w:t>Collins</w:t>
            </w:r>
          </w:p>
        </w:tc>
      </w:tr>
      <w:tr w:rsidR="007F2B48" w:rsidRPr="007F2B48" w:rsidTr="007F2B48">
        <w:tc>
          <w:tcPr>
            <w:tcW w:w="2179" w:type="dxa"/>
            <w:shd w:val="clear" w:color="auto" w:fill="auto"/>
          </w:tcPr>
          <w:p w:rsidR="007F2B48" w:rsidRPr="007F2B48" w:rsidRDefault="007F2B48" w:rsidP="007F2B48">
            <w:pPr>
              <w:ind w:firstLine="0"/>
            </w:pPr>
            <w:r>
              <w:t>Crosby</w:t>
            </w:r>
          </w:p>
        </w:tc>
        <w:tc>
          <w:tcPr>
            <w:tcW w:w="2179" w:type="dxa"/>
            <w:shd w:val="clear" w:color="auto" w:fill="auto"/>
          </w:tcPr>
          <w:p w:rsidR="007F2B48" w:rsidRPr="007F2B48" w:rsidRDefault="007F2B48" w:rsidP="007F2B48">
            <w:pPr>
              <w:ind w:firstLine="0"/>
            </w:pPr>
            <w:r>
              <w:t>Daning</w:t>
            </w:r>
          </w:p>
        </w:tc>
        <w:tc>
          <w:tcPr>
            <w:tcW w:w="2180" w:type="dxa"/>
            <w:shd w:val="clear" w:color="auto" w:fill="auto"/>
          </w:tcPr>
          <w:p w:rsidR="007F2B48" w:rsidRPr="007F2B48" w:rsidRDefault="007F2B48" w:rsidP="007F2B48">
            <w:pPr>
              <w:ind w:firstLine="0"/>
            </w:pPr>
            <w:r>
              <w:t>Davis</w:t>
            </w:r>
          </w:p>
        </w:tc>
      </w:tr>
      <w:tr w:rsidR="007F2B48" w:rsidRPr="007F2B48" w:rsidTr="007F2B48">
        <w:tc>
          <w:tcPr>
            <w:tcW w:w="2179" w:type="dxa"/>
            <w:shd w:val="clear" w:color="auto" w:fill="auto"/>
          </w:tcPr>
          <w:p w:rsidR="007F2B48" w:rsidRPr="007F2B48" w:rsidRDefault="007F2B48" w:rsidP="007F2B48">
            <w:pPr>
              <w:ind w:firstLine="0"/>
            </w:pPr>
            <w:r>
              <w:t>Delleney</w:t>
            </w:r>
          </w:p>
        </w:tc>
        <w:tc>
          <w:tcPr>
            <w:tcW w:w="2179" w:type="dxa"/>
            <w:shd w:val="clear" w:color="auto" w:fill="auto"/>
          </w:tcPr>
          <w:p w:rsidR="007F2B48" w:rsidRPr="007F2B48" w:rsidRDefault="007F2B48" w:rsidP="007F2B48">
            <w:pPr>
              <w:ind w:firstLine="0"/>
            </w:pPr>
            <w:r>
              <w:t>Dillard</w:t>
            </w:r>
          </w:p>
        </w:tc>
        <w:tc>
          <w:tcPr>
            <w:tcW w:w="2180" w:type="dxa"/>
            <w:shd w:val="clear" w:color="auto" w:fill="auto"/>
          </w:tcPr>
          <w:p w:rsidR="007F2B48" w:rsidRPr="007F2B48" w:rsidRDefault="007F2B48" w:rsidP="007F2B48">
            <w:pPr>
              <w:ind w:firstLine="0"/>
            </w:pPr>
            <w:r>
              <w:t>Douglas</w:t>
            </w:r>
          </w:p>
        </w:tc>
      </w:tr>
      <w:tr w:rsidR="007F2B48" w:rsidRPr="007F2B48" w:rsidTr="007F2B48">
        <w:tc>
          <w:tcPr>
            <w:tcW w:w="2179" w:type="dxa"/>
            <w:shd w:val="clear" w:color="auto" w:fill="auto"/>
          </w:tcPr>
          <w:p w:rsidR="007F2B48" w:rsidRPr="007F2B48" w:rsidRDefault="007F2B48" w:rsidP="007F2B48">
            <w:pPr>
              <w:ind w:firstLine="0"/>
            </w:pPr>
            <w:r>
              <w:t>Duckworth</w:t>
            </w:r>
          </w:p>
        </w:tc>
        <w:tc>
          <w:tcPr>
            <w:tcW w:w="2179" w:type="dxa"/>
            <w:shd w:val="clear" w:color="auto" w:fill="auto"/>
          </w:tcPr>
          <w:p w:rsidR="007F2B48" w:rsidRPr="007F2B48" w:rsidRDefault="007F2B48" w:rsidP="007F2B48">
            <w:pPr>
              <w:ind w:firstLine="0"/>
            </w:pPr>
            <w:r>
              <w:t>Elliott</w:t>
            </w:r>
          </w:p>
        </w:tc>
        <w:tc>
          <w:tcPr>
            <w:tcW w:w="2180" w:type="dxa"/>
            <w:shd w:val="clear" w:color="auto" w:fill="auto"/>
          </w:tcPr>
          <w:p w:rsidR="007F2B48" w:rsidRPr="007F2B48" w:rsidRDefault="007F2B48" w:rsidP="007F2B48">
            <w:pPr>
              <w:ind w:firstLine="0"/>
            </w:pPr>
            <w:r>
              <w:t>Erickson</w:t>
            </w:r>
          </w:p>
        </w:tc>
      </w:tr>
      <w:tr w:rsidR="007F2B48" w:rsidRPr="007F2B48" w:rsidTr="007F2B48">
        <w:tc>
          <w:tcPr>
            <w:tcW w:w="2179" w:type="dxa"/>
            <w:shd w:val="clear" w:color="auto" w:fill="auto"/>
          </w:tcPr>
          <w:p w:rsidR="007F2B48" w:rsidRPr="007F2B48" w:rsidRDefault="007F2B48" w:rsidP="007F2B48">
            <w:pPr>
              <w:ind w:firstLine="0"/>
            </w:pPr>
            <w:r>
              <w:t>Felder</w:t>
            </w:r>
          </w:p>
        </w:tc>
        <w:tc>
          <w:tcPr>
            <w:tcW w:w="2179" w:type="dxa"/>
            <w:shd w:val="clear" w:color="auto" w:fill="auto"/>
          </w:tcPr>
          <w:p w:rsidR="007F2B48" w:rsidRPr="007F2B48" w:rsidRDefault="007F2B48" w:rsidP="007F2B48">
            <w:pPr>
              <w:ind w:firstLine="0"/>
            </w:pPr>
            <w:r>
              <w:t>Finlay</w:t>
            </w:r>
          </w:p>
        </w:tc>
        <w:tc>
          <w:tcPr>
            <w:tcW w:w="2180" w:type="dxa"/>
            <w:shd w:val="clear" w:color="auto" w:fill="auto"/>
          </w:tcPr>
          <w:p w:rsidR="007F2B48" w:rsidRPr="007F2B48" w:rsidRDefault="007F2B48" w:rsidP="007F2B48">
            <w:pPr>
              <w:ind w:firstLine="0"/>
            </w:pPr>
            <w:r>
              <w:t>Forrest</w:t>
            </w:r>
          </w:p>
        </w:tc>
      </w:tr>
      <w:tr w:rsidR="007F2B48" w:rsidRPr="007F2B48" w:rsidTr="007F2B48">
        <w:tc>
          <w:tcPr>
            <w:tcW w:w="2179" w:type="dxa"/>
            <w:shd w:val="clear" w:color="auto" w:fill="auto"/>
          </w:tcPr>
          <w:p w:rsidR="007F2B48" w:rsidRPr="007F2B48" w:rsidRDefault="007F2B48" w:rsidP="007F2B48">
            <w:pPr>
              <w:ind w:firstLine="0"/>
            </w:pPr>
            <w:r>
              <w:t>Forrester</w:t>
            </w:r>
          </w:p>
        </w:tc>
        <w:tc>
          <w:tcPr>
            <w:tcW w:w="2179" w:type="dxa"/>
            <w:shd w:val="clear" w:color="auto" w:fill="auto"/>
          </w:tcPr>
          <w:p w:rsidR="007F2B48" w:rsidRPr="007F2B48" w:rsidRDefault="007F2B48" w:rsidP="007F2B48">
            <w:pPr>
              <w:ind w:firstLine="0"/>
            </w:pPr>
            <w:r>
              <w:t>Fry</w:t>
            </w:r>
          </w:p>
        </w:tc>
        <w:tc>
          <w:tcPr>
            <w:tcW w:w="2180" w:type="dxa"/>
            <w:shd w:val="clear" w:color="auto" w:fill="auto"/>
          </w:tcPr>
          <w:p w:rsidR="007F2B48" w:rsidRPr="007F2B48" w:rsidRDefault="007F2B48" w:rsidP="007F2B48">
            <w:pPr>
              <w:ind w:firstLine="0"/>
            </w:pPr>
            <w:r>
              <w:t>Funderburk</w:t>
            </w:r>
          </w:p>
        </w:tc>
      </w:tr>
      <w:tr w:rsidR="007F2B48" w:rsidRPr="007F2B48" w:rsidTr="007F2B48">
        <w:tc>
          <w:tcPr>
            <w:tcW w:w="2179" w:type="dxa"/>
            <w:shd w:val="clear" w:color="auto" w:fill="auto"/>
          </w:tcPr>
          <w:p w:rsidR="007F2B48" w:rsidRPr="007F2B48" w:rsidRDefault="007F2B48" w:rsidP="007F2B48">
            <w:pPr>
              <w:ind w:firstLine="0"/>
            </w:pPr>
            <w:r>
              <w:t>Gagnon</w:t>
            </w:r>
          </w:p>
        </w:tc>
        <w:tc>
          <w:tcPr>
            <w:tcW w:w="2179" w:type="dxa"/>
            <w:shd w:val="clear" w:color="auto" w:fill="auto"/>
          </w:tcPr>
          <w:p w:rsidR="007F2B48" w:rsidRPr="007F2B48" w:rsidRDefault="007F2B48" w:rsidP="007F2B48">
            <w:pPr>
              <w:ind w:firstLine="0"/>
            </w:pPr>
            <w:r>
              <w:t>Govan</w:t>
            </w:r>
          </w:p>
        </w:tc>
        <w:tc>
          <w:tcPr>
            <w:tcW w:w="2180" w:type="dxa"/>
            <w:shd w:val="clear" w:color="auto" w:fill="auto"/>
          </w:tcPr>
          <w:p w:rsidR="007F2B48" w:rsidRPr="007F2B48" w:rsidRDefault="007F2B48" w:rsidP="007F2B48">
            <w:pPr>
              <w:ind w:firstLine="0"/>
            </w:pPr>
            <w:r>
              <w:t>Hardee</w:t>
            </w:r>
          </w:p>
        </w:tc>
      </w:tr>
      <w:tr w:rsidR="007F2B48" w:rsidRPr="007F2B48" w:rsidTr="007F2B48">
        <w:tc>
          <w:tcPr>
            <w:tcW w:w="2179" w:type="dxa"/>
            <w:shd w:val="clear" w:color="auto" w:fill="auto"/>
          </w:tcPr>
          <w:p w:rsidR="007F2B48" w:rsidRPr="007F2B48" w:rsidRDefault="007F2B48" w:rsidP="007F2B48">
            <w:pPr>
              <w:ind w:firstLine="0"/>
            </w:pPr>
            <w:r>
              <w:t>Hayes</w:t>
            </w:r>
          </w:p>
        </w:tc>
        <w:tc>
          <w:tcPr>
            <w:tcW w:w="2179" w:type="dxa"/>
            <w:shd w:val="clear" w:color="auto" w:fill="auto"/>
          </w:tcPr>
          <w:p w:rsidR="007F2B48" w:rsidRPr="007F2B48" w:rsidRDefault="007F2B48" w:rsidP="007F2B48">
            <w:pPr>
              <w:ind w:firstLine="0"/>
            </w:pPr>
            <w:r>
              <w:t>Henderson</w:t>
            </w:r>
          </w:p>
        </w:tc>
        <w:tc>
          <w:tcPr>
            <w:tcW w:w="2180" w:type="dxa"/>
            <w:shd w:val="clear" w:color="auto" w:fill="auto"/>
          </w:tcPr>
          <w:p w:rsidR="007F2B48" w:rsidRPr="007F2B48" w:rsidRDefault="007F2B48" w:rsidP="007F2B48">
            <w:pPr>
              <w:ind w:firstLine="0"/>
            </w:pPr>
            <w:r>
              <w:t>Henegan</w:t>
            </w:r>
          </w:p>
        </w:tc>
      </w:tr>
      <w:tr w:rsidR="007F2B48" w:rsidRPr="007F2B48" w:rsidTr="007F2B48">
        <w:tc>
          <w:tcPr>
            <w:tcW w:w="2179" w:type="dxa"/>
            <w:shd w:val="clear" w:color="auto" w:fill="auto"/>
          </w:tcPr>
          <w:p w:rsidR="007F2B48" w:rsidRPr="007F2B48" w:rsidRDefault="007F2B48" w:rsidP="007F2B48">
            <w:pPr>
              <w:ind w:firstLine="0"/>
            </w:pPr>
            <w:r>
              <w:t>Herbkersman</w:t>
            </w:r>
          </w:p>
        </w:tc>
        <w:tc>
          <w:tcPr>
            <w:tcW w:w="2179" w:type="dxa"/>
            <w:shd w:val="clear" w:color="auto" w:fill="auto"/>
          </w:tcPr>
          <w:p w:rsidR="007F2B48" w:rsidRPr="007F2B48" w:rsidRDefault="007F2B48" w:rsidP="007F2B48">
            <w:pPr>
              <w:ind w:firstLine="0"/>
            </w:pPr>
            <w:r>
              <w:t>Hewitt</w:t>
            </w:r>
          </w:p>
        </w:tc>
        <w:tc>
          <w:tcPr>
            <w:tcW w:w="2180" w:type="dxa"/>
            <w:shd w:val="clear" w:color="auto" w:fill="auto"/>
          </w:tcPr>
          <w:p w:rsidR="007F2B48" w:rsidRPr="007F2B48" w:rsidRDefault="007F2B48" w:rsidP="007F2B48">
            <w:pPr>
              <w:ind w:firstLine="0"/>
            </w:pPr>
            <w:r>
              <w:t>Hiott</w:t>
            </w:r>
          </w:p>
        </w:tc>
      </w:tr>
      <w:tr w:rsidR="007F2B48" w:rsidRPr="007F2B48" w:rsidTr="007F2B48">
        <w:tc>
          <w:tcPr>
            <w:tcW w:w="2179" w:type="dxa"/>
            <w:shd w:val="clear" w:color="auto" w:fill="auto"/>
          </w:tcPr>
          <w:p w:rsidR="007F2B48" w:rsidRPr="007F2B48" w:rsidRDefault="007F2B48" w:rsidP="007F2B48">
            <w:pPr>
              <w:ind w:firstLine="0"/>
            </w:pPr>
            <w:r>
              <w:t>Hixon</w:t>
            </w:r>
          </w:p>
        </w:tc>
        <w:tc>
          <w:tcPr>
            <w:tcW w:w="2179" w:type="dxa"/>
            <w:shd w:val="clear" w:color="auto" w:fill="auto"/>
          </w:tcPr>
          <w:p w:rsidR="007F2B48" w:rsidRPr="007F2B48" w:rsidRDefault="007F2B48" w:rsidP="007F2B48">
            <w:pPr>
              <w:ind w:firstLine="0"/>
            </w:pPr>
            <w:r>
              <w:t>Hosey</w:t>
            </w:r>
          </w:p>
        </w:tc>
        <w:tc>
          <w:tcPr>
            <w:tcW w:w="2180" w:type="dxa"/>
            <w:shd w:val="clear" w:color="auto" w:fill="auto"/>
          </w:tcPr>
          <w:p w:rsidR="007F2B48" w:rsidRPr="007F2B48" w:rsidRDefault="007F2B48" w:rsidP="007F2B48">
            <w:pPr>
              <w:ind w:firstLine="0"/>
            </w:pPr>
            <w:r>
              <w:t>Howard</w:t>
            </w:r>
          </w:p>
        </w:tc>
      </w:tr>
      <w:tr w:rsidR="007F2B48" w:rsidRPr="007F2B48" w:rsidTr="007F2B48">
        <w:tc>
          <w:tcPr>
            <w:tcW w:w="2179" w:type="dxa"/>
            <w:shd w:val="clear" w:color="auto" w:fill="auto"/>
          </w:tcPr>
          <w:p w:rsidR="007F2B48" w:rsidRPr="007F2B48" w:rsidRDefault="007F2B48" w:rsidP="007F2B48">
            <w:pPr>
              <w:ind w:firstLine="0"/>
            </w:pPr>
            <w:r>
              <w:t>Huggins</w:t>
            </w:r>
          </w:p>
        </w:tc>
        <w:tc>
          <w:tcPr>
            <w:tcW w:w="2179" w:type="dxa"/>
            <w:shd w:val="clear" w:color="auto" w:fill="auto"/>
          </w:tcPr>
          <w:p w:rsidR="007F2B48" w:rsidRPr="007F2B48" w:rsidRDefault="007F2B48" w:rsidP="007F2B48">
            <w:pPr>
              <w:ind w:firstLine="0"/>
            </w:pPr>
            <w:r>
              <w:t>Jefferson</w:t>
            </w:r>
          </w:p>
        </w:tc>
        <w:tc>
          <w:tcPr>
            <w:tcW w:w="2180" w:type="dxa"/>
            <w:shd w:val="clear" w:color="auto" w:fill="auto"/>
          </w:tcPr>
          <w:p w:rsidR="007F2B48" w:rsidRPr="007F2B48" w:rsidRDefault="007F2B48" w:rsidP="007F2B48">
            <w:pPr>
              <w:ind w:firstLine="0"/>
            </w:pPr>
            <w:r>
              <w:t>Johnson</w:t>
            </w:r>
          </w:p>
        </w:tc>
      </w:tr>
      <w:tr w:rsidR="007F2B48" w:rsidRPr="007F2B48" w:rsidTr="007F2B48">
        <w:tc>
          <w:tcPr>
            <w:tcW w:w="2179" w:type="dxa"/>
            <w:shd w:val="clear" w:color="auto" w:fill="auto"/>
          </w:tcPr>
          <w:p w:rsidR="007F2B48" w:rsidRPr="007F2B48" w:rsidRDefault="007F2B48" w:rsidP="007F2B48">
            <w:pPr>
              <w:ind w:firstLine="0"/>
            </w:pPr>
            <w:r>
              <w:t>Jordan</w:t>
            </w:r>
          </w:p>
        </w:tc>
        <w:tc>
          <w:tcPr>
            <w:tcW w:w="2179" w:type="dxa"/>
            <w:shd w:val="clear" w:color="auto" w:fill="auto"/>
          </w:tcPr>
          <w:p w:rsidR="007F2B48" w:rsidRPr="007F2B48" w:rsidRDefault="007F2B48" w:rsidP="007F2B48">
            <w:pPr>
              <w:ind w:firstLine="0"/>
            </w:pPr>
            <w:r>
              <w:t>King</w:t>
            </w:r>
          </w:p>
        </w:tc>
        <w:tc>
          <w:tcPr>
            <w:tcW w:w="2180" w:type="dxa"/>
            <w:shd w:val="clear" w:color="auto" w:fill="auto"/>
          </w:tcPr>
          <w:p w:rsidR="007F2B48" w:rsidRPr="007F2B48" w:rsidRDefault="007F2B48" w:rsidP="007F2B48">
            <w:pPr>
              <w:ind w:firstLine="0"/>
            </w:pPr>
            <w:r>
              <w:t>Knight</w:t>
            </w:r>
          </w:p>
        </w:tc>
      </w:tr>
      <w:tr w:rsidR="007F2B48" w:rsidRPr="007F2B48" w:rsidTr="007F2B48">
        <w:tc>
          <w:tcPr>
            <w:tcW w:w="2179" w:type="dxa"/>
            <w:shd w:val="clear" w:color="auto" w:fill="auto"/>
          </w:tcPr>
          <w:p w:rsidR="007F2B48" w:rsidRPr="007F2B48" w:rsidRDefault="007F2B48" w:rsidP="007F2B48">
            <w:pPr>
              <w:ind w:firstLine="0"/>
            </w:pPr>
            <w:r>
              <w:t>Loftis</w:t>
            </w:r>
          </w:p>
        </w:tc>
        <w:tc>
          <w:tcPr>
            <w:tcW w:w="2179" w:type="dxa"/>
            <w:shd w:val="clear" w:color="auto" w:fill="auto"/>
          </w:tcPr>
          <w:p w:rsidR="007F2B48" w:rsidRPr="007F2B48" w:rsidRDefault="007F2B48" w:rsidP="007F2B48">
            <w:pPr>
              <w:ind w:firstLine="0"/>
            </w:pPr>
            <w:r>
              <w:t>Long</w:t>
            </w:r>
          </w:p>
        </w:tc>
        <w:tc>
          <w:tcPr>
            <w:tcW w:w="2180" w:type="dxa"/>
            <w:shd w:val="clear" w:color="auto" w:fill="auto"/>
          </w:tcPr>
          <w:p w:rsidR="007F2B48" w:rsidRPr="007F2B48" w:rsidRDefault="007F2B48" w:rsidP="007F2B48">
            <w:pPr>
              <w:ind w:firstLine="0"/>
            </w:pPr>
            <w:r>
              <w:t>Lucas</w:t>
            </w:r>
          </w:p>
        </w:tc>
      </w:tr>
      <w:tr w:rsidR="007F2B48" w:rsidRPr="007F2B48" w:rsidTr="007F2B48">
        <w:tc>
          <w:tcPr>
            <w:tcW w:w="2179" w:type="dxa"/>
            <w:shd w:val="clear" w:color="auto" w:fill="auto"/>
          </w:tcPr>
          <w:p w:rsidR="007F2B48" w:rsidRPr="007F2B48" w:rsidRDefault="007F2B48" w:rsidP="007F2B48">
            <w:pPr>
              <w:ind w:firstLine="0"/>
            </w:pPr>
            <w:r>
              <w:t>Mack</w:t>
            </w:r>
          </w:p>
        </w:tc>
        <w:tc>
          <w:tcPr>
            <w:tcW w:w="2179" w:type="dxa"/>
            <w:shd w:val="clear" w:color="auto" w:fill="auto"/>
          </w:tcPr>
          <w:p w:rsidR="007F2B48" w:rsidRPr="007F2B48" w:rsidRDefault="007F2B48" w:rsidP="007F2B48">
            <w:pPr>
              <w:ind w:firstLine="0"/>
            </w:pPr>
            <w:r>
              <w:t>Magnuson</w:t>
            </w:r>
          </w:p>
        </w:tc>
        <w:tc>
          <w:tcPr>
            <w:tcW w:w="2180" w:type="dxa"/>
            <w:shd w:val="clear" w:color="auto" w:fill="auto"/>
          </w:tcPr>
          <w:p w:rsidR="007F2B48" w:rsidRPr="007F2B48" w:rsidRDefault="007F2B48" w:rsidP="007F2B48">
            <w:pPr>
              <w:ind w:firstLine="0"/>
            </w:pPr>
            <w:r>
              <w:t>Martin</w:t>
            </w:r>
          </w:p>
        </w:tc>
      </w:tr>
      <w:tr w:rsidR="007F2B48" w:rsidRPr="007F2B48" w:rsidTr="007F2B48">
        <w:tc>
          <w:tcPr>
            <w:tcW w:w="2179" w:type="dxa"/>
            <w:shd w:val="clear" w:color="auto" w:fill="auto"/>
          </w:tcPr>
          <w:p w:rsidR="007F2B48" w:rsidRPr="007F2B48" w:rsidRDefault="007F2B48" w:rsidP="007F2B48">
            <w:pPr>
              <w:ind w:firstLine="0"/>
            </w:pPr>
            <w:r>
              <w:t>McCoy</w:t>
            </w:r>
          </w:p>
        </w:tc>
        <w:tc>
          <w:tcPr>
            <w:tcW w:w="2179" w:type="dxa"/>
            <w:shd w:val="clear" w:color="auto" w:fill="auto"/>
          </w:tcPr>
          <w:p w:rsidR="007F2B48" w:rsidRPr="007F2B48" w:rsidRDefault="007F2B48" w:rsidP="007F2B48">
            <w:pPr>
              <w:ind w:firstLine="0"/>
            </w:pPr>
            <w:r>
              <w:t>McCravy</w:t>
            </w:r>
          </w:p>
        </w:tc>
        <w:tc>
          <w:tcPr>
            <w:tcW w:w="2180" w:type="dxa"/>
            <w:shd w:val="clear" w:color="auto" w:fill="auto"/>
          </w:tcPr>
          <w:p w:rsidR="007F2B48" w:rsidRPr="007F2B48" w:rsidRDefault="007F2B48" w:rsidP="007F2B48">
            <w:pPr>
              <w:ind w:firstLine="0"/>
            </w:pPr>
            <w:r>
              <w:t>McEachern</w:t>
            </w:r>
          </w:p>
        </w:tc>
      </w:tr>
      <w:tr w:rsidR="007F2B48" w:rsidRPr="007F2B48" w:rsidTr="007F2B48">
        <w:tc>
          <w:tcPr>
            <w:tcW w:w="2179" w:type="dxa"/>
            <w:shd w:val="clear" w:color="auto" w:fill="auto"/>
          </w:tcPr>
          <w:p w:rsidR="007F2B48" w:rsidRPr="007F2B48" w:rsidRDefault="007F2B48" w:rsidP="007F2B48">
            <w:pPr>
              <w:ind w:firstLine="0"/>
            </w:pPr>
            <w:r>
              <w:t>McKnight</w:t>
            </w:r>
          </w:p>
        </w:tc>
        <w:tc>
          <w:tcPr>
            <w:tcW w:w="2179" w:type="dxa"/>
            <w:shd w:val="clear" w:color="auto" w:fill="auto"/>
          </w:tcPr>
          <w:p w:rsidR="007F2B48" w:rsidRPr="007F2B48" w:rsidRDefault="007F2B48" w:rsidP="007F2B48">
            <w:pPr>
              <w:ind w:firstLine="0"/>
            </w:pPr>
            <w:r>
              <w:t>D. C. Moss</w:t>
            </w:r>
          </w:p>
        </w:tc>
        <w:tc>
          <w:tcPr>
            <w:tcW w:w="2180" w:type="dxa"/>
            <w:shd w:val="clear" w:color="auto" w:fill="auto"/>
          </w:tcPr>
          <w:p w:rsidR="007F2B48" w:rsidRPr="007F2B48" w:rsidRDefault="007F2B48" w:rsidP="007F2B48">
            <w:pPr>
              <w:ind w:firstLine="0"/>
            </w:pPr>
            <w:r>
              <w:t>Murphy</w:t>
            </w:r>
          </w:p>
        </w:tc>
      </w:tr>
      <w:tr w:rsidR="007F2B48" w:rsidRPr="007F2B48" w:rsidTr="007F2B48">
        <w:tc>
          <w:tcPr>
            <w:tcW w:w="2179" w:type="dxa"/>
            <w:shd w:val="clear" w:color="auto" w:fill="auto"/>
          </w:tcPr>
          <w:p w:rsidR="007F2B48" w:rsidRPr="007F2B48" w:rsidRDefault="007F2B48" w:rsidP="007F2B48">
            <w:pPr>
              <w:ind w:firstLine="0"/>
            </w:pPr>
            <w:r>
              <w:t>B. Newton</w:t>
            </w:r>
          </w:p>
        </w:tc>
        <w:tc>
          <w:tcPr>
            <w:tcW w:w="2179" w:type="dxa"/>
            <w:shd w:val="clear" w:color="auto" w:fill="auto"/>
          </w:tcPr>
          <w:p w:rsidR="007F2B48" w:rsidRPr="007F2B48" w:rsidRDefault="007F2B48" w:rsidP="007F2B48">
            <w:pPr>
              <w:ind w:firstLine="0"/>
            </w:pPr>
            <w:r>
              <w:t>W. Newton</w:t>
            </w:r>
          </w:p>
        </w:tc>
        <w:tc>
          <w:tcPr>
            <w:tcW w:w="2180" w:type="dxa"/>
            <w:shd w:val="clear" w:color="auto" w:fill="auto"/>
          </w:tcPr>
          <w:p w:rsidR="007F2B48" w:rsidRPr="007F2B48" w:rsidRDefault="007F2B48" w:rsidP="007F2B48">
            <w:pPr>
              <w:ind w:firstLine="0"/>
            </w:pPr>
            <w:r>
              <w:t>Norrell</w:t>
            </w:r>
          </w:p>
        </w:tc>
      </w:tr>
      <w:tr w:rsidR="007F2B48" w:rsidRPr="007F2B48" w:rsidTr="007F2B48">
        <w:tc>
          <w:tcPr>
            <w:tcW w:w="2179" w:type="dxa"/>
            <w:shd w:val="clear" w:color="auto" w:fill="auto"/>
          </w:tcPr>
          <w:p w:rsidR="007F2B48" w:rsidRPr="007F2B48" w:rsidRDefault="007F2B48" w:rsidP="007F2B48">
            <w:pPr>
              <w:ind w:firstLine="0"/>
            </w:pPr>
            <w:r>
              <w:t>Ott</w:t>
            </w:r>
          </w:p>
        </w:tc>
        <w:tc>
          <w:tcPr>
            <w:tcW w:w="2179" w:type="dxa"/>
            <w:shd w:val="clear" w:color="auto" w:fill="auto"/>
          </w:tcPr>
          <w:p w:rsidR="007F2B48" w:rsidRPr="007F2B48" w:rsidRDefault="007F2B48" w:rsidP="007F2B48">
            <w:pPr>
              <w:ind w:firstLine="0"/>
            </w:pPr>
            <w:r>
              <w:t>Parks</w:t>
            </w:r>
          </w:p>
        </w:tc>
        <w:tc>
          <w:tcPr>
            <w:tcW w:w="2180" w:type="dxa"/>
            <w:shd w:val="clear" w:color="auto" w:fill="auto"/>
          </w:tcPr>
          <w:p w:rsidR="007F2B48" w:rsidRPr="007F2B48" w:rsidRDefault="007F2B48" w:rsidP="007F2B48">
            <w:pPr>
              <w:ind w:firstLine="0"/>
            </w:pPr>
            <w:r>
              <w:t>Pitts</w:t>
            </w:r>
          </w:p>
        </w:tc>
      </w:tr>
      <w:tr w:rsidR="007F2B48" w:rsidRPr="007F2B48" w:rsidTr="007F2B48">
        <w:tc>
          <w:tcPr>
            <w:tcW w:w="2179" w:type="dxa"/>
            <w:shd w:val="clear" w:color="auto" w:fill="auto"/>
          </w:tcPr>
          <w:p w:rsidR="007F2B48" w:rsidRPr="007F2B48" w:rsidRDefault="007F2B48" w:rsidP="007F2B48">
            <w:pPr>
              <w:ind w:firstLine="0"/>
            </w:pPr>
            <w:r>
              <w:t>Pope</w:t>
            </w:r>
          </w:p>
        </w:tc>
        <w:tc>
          <w:tcPr>
            <w:tcW w:w="2179" w:type="dxa"/>
            <w:shd w:val="clear" w:color="auto" w:fill="auto"/>
          </w:tcPr>
          <w:p w:rsidR="007F2B48" w:rsidRPr="007F2B48" w:rsidRDefault="007F2B48" w:rsidP="007F2B48">
            <w:pPr>
              <w:ind w:firstLine="0"/>
            </w:pPr>
            <w:r>
              <w:t>Putnam</w:t>
            </w:r>
          </w:p>
        </w:tc>
        <w:tc>
          <w:tcPr>
            <w:tcW w:w="2180" w:type="dxa"/>
            <w:shd w:val="clear" w:color="auto" w:fill="auto"/>
          </w:tcPr>
          <w:p w:rsidR="007F2B48" w:rsidRPr="007F2B48" w:rsidRDefault="007F2B48" w:rsidP="007F2B48">
            <w:pPr>
              <w:ind w:firstLine="0"/>
            </w:pPr>
            <w:r>
              <w:t>Ridgeway</w:t>
            </w:r>
          </w:p>
        </w:tc>
      </w:tr>
      <w:tr w:rsidR="007F2B48" w:rsidRPr="007F2B48" w:rsidTr="007F2B48">
        <w:tc>
          <w:tcPr>
            <w:tcW w:w="2179" w:type="dxa"/>
            <w:shd w:val="clear" w:color="auto" w:fill="auto"/>
          </w:tcPr>
          <w:p w:rsidR="007F2B48" w:rsidRPr="007F2B48" w:rsidRDefault="007F2B48" w:rsidP="007F2B48">
            <w:pPr>
              <w:ind w:firstLine="0"/>
            </w:pPr>
            <w:r>
              <w:t>Robinson-Simpson</w:t>
            </w:r>
          </w:p>
        </w:tc>
        <w:tc>
          <w:tcPr>
            <w:tcW w:w="2179" w:type="dxa"/>
            <w:shd w:val="clear" w:color="auto" w:fill="auto"/>
          </w:tcPr>
          <w:p w:rsidR="007F2B48" w:rsidRPr="007F2B48" w:rsidRDefault="007F2B48" w:rsidP="007F2B48">
            <w:pPr>
              <w:ind w:firstLine="0"/>
            </w:pPr>
            <w:r>
              <w:t>Rutherford</w:t>
            </w:r>
          </w:p>
        </w:tc>
        <w:tc>
          <w:tcPr>
            <w:tcW w:w="2180" w:type="dxa"/>
            <w:shd w:val="clear" w:color="auto" w:fill="auto"/>
          </w:tcPr>
          <w:p w:rsidR="007F2B48" w:rsidRPr="007F2B48" w:rsidRDefault="007F2B48" w:rsidP="007F2B48">
            <w:pPr>
              <w:ind w:firstLine="0"/>
            </w:pPr>
            <w:r>
              <w:t>Ryhal</w:t>
            </w:r>
          </w:p>
        </w:tc>
      </w:tr>
      <w:tr w:rsidR="007F2B48" w:rsidRPr="007F2B48" w:rsidTr="007F2B48">
        <w:tc>
          <w:tcPr>
            <w:tcW w:w="2179" w:type="dxa"/>
            <w:shd w:val="clear" w:color="auto" w:fill="auto"/>
          </w:tcPr>
          <w:p w:rsidR="007F2B48" w:rsidRPr="007F2B48" w:rsidRDefault="007F2B48" w:rsidP="007F2B48">
            <w:pPr>
              <w:ind w:firstLine="0"/>
            </w:pPr>
            <w:r>
              <w:t>Sandifer</w:t>
            </w:r>
          </w:p>
        </w:tc>
        <w:tc>
          <w:tcPr>
            <w:tcW w:w="2179" w:type="dxa"/>
            <w:shd w:val="clear" w:color="auto" w:fill="auto"/>
          </w:tcPr>
          <w:p w:rsidR="007F2B48" w:rsidRPr="007F2B48" w:rsidRDefault="007F2B48" w:rsidP="007F2B48">
            <w:pPr>
              <w:ind w:firstLine="0"/>
            </w:pPr>
            <w:r>
              <w:t>Simrill</w:t>
            </w:r>
          </w:p>
        </w:tc>
        <w:tc>
          <w:tcPr>
            <w:tcW w:w="2180" w:type="dxa"/>
            <w:shd w:val="clear" w:color="auto" w:fill="auto"/>
          </w:tcPr>
          <w:p w:rsidR="007F2B48" w:rsidRPr="007F2B48" w:rsidRDefault="007F2B48" w:rsidP="007F2B48">
            <w:pPr>
              <w:ind w:firstLine="0"/>
            </w:pPr>
            <w:r>
              <w:t>G. M. Smith</w:t>
            </w:r>
          </w:p>
        </w:tc>
      </w:tr>
      <w:tr w:rsidR="007F2B48" w:rsidRPr="007F2B48" w:rsidTr="007F2B48">
        <w:tc>
          <w:tcPr>
            <w:tcW w:w="2179" w:type="dxa"/>
            <w:shd w:val="clear" w:color="auto" w:fill="auto"/>
          </w:tcPr>
          <w:p w:rsidR="007F2B48" w:rsidRPr="007F2B48" w:rsidRDefault="007F2B48" w:rsidP="007F2B48">
            <w:pPr>
              <w:ind w:firstLine="0"/>
            </w:pPr>
            <w:r>
              <w:t>G. R. Smith</w:t>
            </w:r>
          </w:p>
        </w:tc>
        <w:tc>
          <w:tcPr>
            <w:tcW w:w="2179" w:type="dxa"/>
            <w:shd w:val="clear" w:color="auto" w:fill="auto"/>
          </w:tcPr>
          <w:p w:rsidR="007F2B48" w:rsidRPr="007F2B48" w:rsidRDefault="007F2B48" w:rsidP="007F2B48">
            <w:pPr>
              <w:ind w:firstLine="0"/>
            </w:pPr>
            <w:r>
              <w:t>J. E. Smith</w:t>
            </w:r>
          </w:p>
        </w:tc>
        <w:tc>
          <w:tcPr>
            <w:tcW w:w="2180" w:type="dxa"/>
            <w:shd w:val="clear" w:color="auto" w:fill="auto"/>
          </w:tcPr>
          <w:p w:rsidR="007F2B48" w:rsidRPr="007F2B48" w:rsidRDefault="007F2B48" w:rsidP="007F2B48">
            <w:pPr>
              <w:ind w:firstLine="0"/>
            </w:pPr>
            <w:r>
              <w:t>Sottile</w:t>
            </w:r>
          </w:p>
        </w:tc>
      </w:tr>
      <w:tr w:rsidR="007F2B48" w:rsidRPr="007F2B48" w:rsidTr="007F2B48">
        <w:tc>
          <w:tcPr>
            <w:tcW w:w="2179" w:type="dxa"/>
            <w:shd w:val="clear" w:color="auto" w:fill="auto"/>
          </w:tcPr>
          <w:p w:rsidR="007F2B48" w:rsidRPr="007F2B48" w:rsidRDefault="007F2B48" w:rsidP="007F2B48">
            <w:pPr>
              <w:ind w:firstLine="0"/>
            </w:pPr>
            <w:r>
              <w:t>Spires</w:t>
            </w:r>
          </w:p>
        </w:tc>
        <w:tc>
          <w:tcPr>
            <w:tcW w:w="2179" w:type="dxa"/>
            <w:shd w:val="clear" w:color="auto" w:fill="auto"/>
          </w:tcPr>
          <w:p w:rsidR="007F2B48" w:rsidRPr="007F2B48" w:rsidRDefault="007F2B48" w:rsidP="007F2B48">
            <w:pPr>
              <w:ind w:firstLine="0"/>
            </w:pPr>
            <w:r>
              <w:t>Stavrinakis</w:t>
            </w:r>
          </w:p>
        </w:tc>
        <w:tc>
          <w:tcPr>
            <w:tcW w:w="2180" w:type="dxa"/>
            <w:shd w:val="clear" w:color="auto" w:fill="auto"/>
          </w:tcPr>
          <w:p w:rsidR="007F2B48" w:rsidRPr="007F2B48" w:rsidRDefault="007F2B48" w:rsidP="007F2B48">
            <w:pPr>
              <w:ind w:firstLine="0"/>
            </w:pPr>
            <w:r>
              <w:t>Tallon</w:t>
            </w:r>
          </w:p>
        </w:tc>
      </w:tr>
      <w:tr w:rsidR="007F2B48" w:rsidRPr="007F2B48" w:rsidTr="007F2B48">
        <w:tc>
          <w:tcPr>
            <w:tcW w:w="2179" w:type="dxa"/>
            <w:shd w:val="clear" w:color="auto" w:fill="auto"/>
          </w:tcPr>
          <w:p w:rsidR="007F2B48" w:rsidRPr="007F2B48" w:rsidRDefault="007F2B48" w:rsidP="007F2B48">
            <w:pPr>
              <w:ind w:firstLine="0"/>
            </w:pPr>
            <w:r>
              <w:t>Taylor</w:t>
            </w:r>
          </w:p>
        </w:tc>
        <w:tc>
          <w:tcPr>
            <w:tcW w:w="2179" w:type="dxa"/>
            <w:shd w:val="clear" w:color="auto" w:fill="auto"/>
          </w:tcPr>
          <w:p w:rsidR="007F2B48" w:rsidRPr="007F2B48" w:rsidRDefault="007F2B48" w:rsidP="007F2B48">
            <w:pPr>
              <w:ind w:firstLine="0"/>
            </w:pPr>
            <w:r>
              <w:t>Thayer</w:t>
            </w:r>
          </w:p>
        </w:tc>
        <w:tc>
          <w:tcPr>
            <w:tcW w:w="2180" w:type="dxa"/>
            <w:shd w:val="clear" w:color="auto" w:fill="auto"/>
          </w:tcPr>
          <w:p w:rsidR="007F2B48" w:rsidRPr="007F2B48" w:rsidRDefault="007F2B48" w:rsidP="007F2B48">
            <w:pPr>
              <w:ind w:firstLine="0"/>
            </w:pPr>
            <w:r>
              <w:t>Thigpen</w:t>
            </w:r>
          </w:p>
        </w:tc>
      </w:tr>
      <w:tr w:rsidR="007F2B48" w:rsidRPr="007F2B48" w:rsidTr="007F2B48">
        <w:tc>
          <w:tcPr>
            <w:tcW w:w="2179" w:type="dxa"/>
            <w:shd w:val="clear" w:color="auto" w:fill="auto"/>
          </w:tcPr>
          <w:p w:rsidR="007F2B48" w:rsidRPr="007F2B48" w:rsidRDefault="007F2B48" w:rsidP="007F2B48">
            <w:pPr>
              <w:ind w:firstLine="0"/>
            </w:pPr>
            <w:r>
              <w:t>Weeks</w:t>
            </w:r>
          </w:p>
        </w:tc>
        <w:tc>
          <w:tcPr>
            <w:tcW w:w="2179" w:type="dxa"/>
            <w:shd w:val="clear" w:color="auto" w:fill="auto"/>
          </w:tcPr>
          <w:p w:rsidR="007F2B48" w:rsidRPr="007F2B48" w:rsidRDefault="007F2B48" w:rsidP="007F2B48">
            <w:pPr>
              <w:ind w:firstLine="0"/>
            </w:pPr>
            <w:r>
              <w:t>West</w:t>
            </w:r>
          </w:p>
        </w:tc>
        <w:tc>
          <w:tcPr>
            <w:tcW w:w="2180" w:type="dxa"/>
            <w:shd w:val="clear" w:color="auto" w:fill="auto"/>
          </w:tcPr>
          <w:p w:rsidR="007F2B48" w:rsidRPr="007F2B48" w:rsidRDefault="007F2B48" w:rsidP="007F2B48">
            <w:pPr>
              <w:ind w:firstLine="0"/>
            </w:pPr>
            <w:r>
              <w:t>Wheeler</w:t>
            </w:r>
          </w:p>
        </w:tc>
      </w:tr>
      <w:tr w:rsidR="007F2B48" w:rsidRPr="007F2B48" w:rsidTr="007F2B48">
        <w:tc>
          <w:tcPr>
            <w:tcW w:w="2179" w:type="dxa"/>
            <w:shd w:val="clear" w:color="auto" w:fill="auto"/>
          </w:tcPr>
          <w:p w:rsidR="007F2B48" w:rsidRPr="007F2B48" w:rsidRDefault="007F2B48" w:rsidP="007F2B48">
            <w:pPr>
              <w:keepNext/>
              <w:ind w:firstLine="0"/>
            </w:pPr>
            <w:r>
              <w:t>White</w:t>
            </w:r>
          </w:p>
        </w:tc>
        <w:tc>
          <w:tcPr>
            <w:tcW w:w="2179" w:type="dxa"/>
            <w:shd w:val="clear" w:color="auto" w:fill="auto"/>
          </w:tcPr>
          <w:p w:rsidR="007F2B48" w:rsidRPr="007F2B48" w:rsidRDefault="007F2B48" w:rsidP="007F2B48">
            <w:pPr>
              <w:keepNext/>
              <w:ind w:firstLine="0"/>
            </w:pPr>
            <w:r>
              <w:t>Whitmire</w:t>
            </w:r>
          </w:p>
        </w:tc>
        <w:tc>
          <w:tcPr>
            <w:tcW w:w="2180" w:type="dxa"/>
            <w:shd w:val="clear" w:color="auto" w:fill="auto"/>
          </w:tcPr>
          <w:p w:rsidR="007F2B48" w:rsidRPr="007F2B48" w:rsidRDefault="007F2B48" w:rsidP="007F2B48">
            <w:pPr>
              <w:keepNext/>
              <w:ind w:firstLine="0"/>
            </w:pPr>
            <w:r>
              <w:t>Williams</w:t>
            </w:r>
          </w:p>
        </w:tc>
      </w:tr>
      <w:tr w:rsidR="007F2B48" w:rsidRPr="007F2B48" w:rsidTr="007F2B48">
        <w:tc>
          <w:tcPr>
            <w:tcW w:w="2179" w:type="dxa"/>
            <w:shd w:val="clear" w:color="auto" w:fill="auto"/>
          </w:tcPr>
          <w:p w:rsidR="007F2B48" w:rsidRPr="007F2B48" w:rsidRDefault="007F2B48" w:rsidP="007F2B48">
            <w:pPr>
              <w:keepNext/>
              <w:ind w:firstLine="0"/>
            </w:pPr>
            <w:r>
              <w:t>Willis</w:t>
            </w:r>
          </w:p>
        </w:tc>
        <w:tc>
          <w:tcPr>
            <w:tcW w:w="2179" w:type="dxa"/>
            <w:shd w:val="clear" w:color="auto" w:fill="auto"/>
          </w:tcPr>
          <w:p w:rsidR="007F2B48" w:rsidRPr="007F2B48" w:rsidRDefault="007F2B48" w:rsidP="007F2B48">
            <w:pPr>
              <w:keepNext/>
              <w:ind w:firstLine="0"/>
            </w:pPr>
            <w:r>
              <w:t>Yow</w:t>
            </w:r>
          </w:p>
        </w:tc>
        <w:tc>
          <w:tcPr>
            <w:tcW w:w="2180" w:type="dxa"/>
            <w:shd w:val="clear" w:color="auto" w:fill="auto"/>
          </w:tcPr>
          <w:p w:rsidR="007F2B48" w:rsidRPr="007F2B48" w:rsidRDefault="007F2B48" w:rsidP="007F2B48">
            <w:pPr>
              <w:keepNext/>
              <w:ind w:firstLine="0"/>
            </w:pPr>
          </w:p>
        </w:tc>
      </w:tr>
    </w:tbl>
    <w:p w:rsidR="007F2B48" w:rsidRDefault="007F2B48" w:rsidP="007F2B48"/>
    <w:p w:rsidR="007F2B48" w:rsidRDefault="007F2B48" w:rsidP="007F2B48">
      <w:pPr>
        <w:jc w:val="center"/>
        <w:rPr>
          <w:b/>
        </w:rPr>
      </w:pPr>
      <w:r w:rsidRPr="007F2B48">
        <w:rPr>
          <w:b/>
        </w:rPr>
        <w:t>Total--98</w:t>
      </w:r>
    </w:p>
    <w:p w:rsidR="007F2B48" w:rsidRDefault="007F2B48" w:rsidP="007F2B48">
      <w:pPr>
        <w:jc w:val="center"/>
        <w:rPr>
          <w:b/>
        </w:rPr>
      </w:pPr>
    </w:p>
    <w:p w:rsidR="007F2B48" w:rsidRDefault="007F2B48" w:rsidP="007F2B48">
      <w:pPr>
        <w:ind w:firstLine="0"/>
      </w:pPr>
      <w:r w:rsidRPr="007F2B4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F2B48" w:rsidRPr="007F2B48" w:rsidTr="007F2B48">
        <w:tc>
          <w:tcPr>
            <w:tcW w:w="2179" w:type="dxa"/>
            <w:shd w:val="clear" w:color="auto" w:fill="auto"/>
          </w:tcPr>
          <w:p w:rsidR="007F2B48" w:rsidRPr="007F2B48" w:rsidRDefault="007F2B48" w:rsidP="007F2B48">
            <w:pPr>
              <w:keepNext/>
              <w:ind w:firstLine="0"/>
            </w:pPr>
            <w:r>
              <w:t>Caskey</w:t>
            </w:r>
          </w:p>
        </w:tc>
        <w:tc>
          <w:tcPr>
            <w:tcW w:w="2179" w:type="dxa"/>
            <w:shd w:val="clear" w:color="auto" w:fill="auto"/>
          </w:tcPr>
          <w:p w:rsidR="007F2B48" w:rsidRPr="007F2B48" w:rsidRDefault="007F2B48" w:rsidP="007F2B48">
            <w:pPr>
              <w:keepNext/>
              <w:ind w:firstLine="0"/>
            </w:pPr>
            <w:r>
              <w:t>Hill</w:t>
            </w:r>
          </w:p>
        </w:tc>
        <w:tc>
          <w:tcPr>
            <w:tcW w:w="2180" w:type="dxa"/>
            <w:shd w:val="clear" w:color="auto" w:fill="auto"/>
          </w:tcPr>
          <w:p w:rsidR="007F2B48" w:rsidRPr="007F2B48" w:rsidRDefault="007F2B48" w:rsidP="007F2B48">
            <w:pPr>
              <w:keepNext/>
              <w:ind w:firstLine="0"/>
            </w:pPr>
            <w:r>
              <w:t>Norman</w:t>
            </w:r>
          </w:p>
        </w:tc>
      </w:tr>
    </w:tbl>
    <w:p w:rsidR="007F2B48" w:rsidRDefault="007F2B48" w:rsidP="007F2B48"/>
    <w:p w:rsidR="007F2B48" w:rsidRDefault="007F2B48" w:rsidP="007F2B48">
      <w:pPr>
        <w:jc w:val="center"/>
        <w:rPr>
          <w:b/>
        </w:rPr>
      </w:pPr>
      <w:r w:rsidRPr="007F2B48">
        <w:rPr>
          <w:b/>
        </w:rPr>
        <w:t>Total--3</w:t>
      </w:r>
    </w:p>
    <w:p w:rsidR="007F2B48" w:rsidRDefault="007F2B48" w:rsidP="007F2B48">
      <w:pPr>
        <w:jc w:val="center"/>
        <w:rPr>
          <w:b/>
        </w:rPr>
      </w:pPr>
    </w:p>
    <w:p w:rsidR="007F2B48" w:rsidRDefault="007F2B48" w:rsidP="007F2B48">
      <w:r>
        <w:t>So, the Bill, as amended, was read the second time and ordered to third reading.</w:t>
      </w:r>
    </w:p>
    <w:p w:rsidR="007F2B48" w:rsidRDefault="007F2B48" w:rsidP="007F2B48"/>
    <w:p w:rsidR="007F2B48" w:rsidRDefault="007F2B48" w:rsidP="007F2B48">
      <w:pPr>
        <w:keepNext/>
        <w:jc w:val="center"/>
        <w:rPr>
          <w:b/>
        </w:rPr>
      </w:pPr>
      <w:r w:rsidRPr="007F2B48">
        <w:rPr>
          <w:b/>
        </w:rPr>
        <w:t>H. 3176--ORDERED TO THIRD READING</w:t>
      </w:r>
    </w:p>
    <w:p w:rsidR="007F2B48" w:rsidRDefault="007F2B48" w:rsidP="007F2B48">
      <w:pPr>
        <w:keepNext/>
      </w:pPr>
      <w:r>
        <w:t>The following Bill was taken up:</w:t>
      </w:r>
    </w:p>
    <w:p w:rsidR="007F2B48" w:rsidRDefault="007F2B48" w:rsidP="007F2B48">
      <w:pPr>
        <w:keepNext/>
      </w:pPr>
      <w:bookmarkStart w:id="11" w:name="include_clip_start_83"/>
      <w:bookmarkEnd w:id="11"/>
    </w:p>
    <w:p w:rsidR="007F2B48" w:rsidRDefault="007F2B48" w:rsidP="007F2B48">
      <w:r>
        <w:t>H. 3176 -- Reps. Clemmons, Daning, Pitts and Norrell: A BILL TO AMEND SECTION 15-41-30, AS AMENDED, CODE OF LAWS OF SOUTH CAROLINA, 1976, RELATING TO AN INDIVIDUAL RETIREMENT ACCOUNT BEING EXEMPT FROM ATTACHMENT, LEVY, AND SALE, SO AS TO DELETE THE PROVISION THAT THE EXEMPTION APPLIES ONLY TO THE EXTENT THAT IS PERMITTED IN SECTION 522(d) OF THE FEDERAL BANKRUPTCY CODE.</w:t>
      </w:r>
    </w:p>
    <w:p w:rsidR="007F2B48" w:rsidRDefault="007F2B48" w:rsidP="007F2B48">
      <w:bookmarkStart w:id="12" w:name="include_clip_end_83"/>
      <w:bookmarkEnd w:id="12"/>
    </w:p>
    <w:p w:rsidR="007F2B48" w:rsidRDefault="007F2B48" w:rsidP="007F2B48">
      <w:r>
        <w:t>Rep. BANNISTER explained the Bill.</w:t>
      </w:r>
    </w:p>
    <w:p w:rsidR="007F2B48" w:rsidRDefault="007F2B48" w:rsidP="007F2B48"/>
    <w:p w:rsidR="007F2B48" w:rsidRDefault="007F2B48" w:rsidP="007F2B48">
      <w:r>
        <w:t xml:space="preserve">The yeas and nays were taken resulting as follows: </w:t>
      </w:r>
    </w:p>
    <w:p w:rsidR="007F2B48" w:rsidRDefault="007F2B48" w:rsidP="007F2B48">
      <w:pPr>
        <w:jc w:val="center"/>
      </w:pPr>
      <w:r>
        <w:t xml:space="preserve"> </w:t>
      </w:r>
      <w:bookmarkStart w:id="13" w:name="vote_start85"/>
      <w:bookmarkEnd w:id="13"/>
      <w:r>
        <w:t>Yeas 101; Nays 1</w:t>
      </w:r>
    </w:p>
    <w:p w:rsidR="007F2B48" w:rsidRDefault="007F2B48" w:rsidP="007F2B48">
      <w:pPr>
        <w:jc w:val="center"/>
      </w:pPr>
    </w:p>
    <w:p w:rsidR="007F2B48" w:rsidRDefault="007F2B48" w:rsidP="007F2B4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F2B48" w:rsidRPr="007F2B48" w:rsidTr="007F2B48">
        <w:tc>
          <w:tcPr>
            <w:tcW w:w="2179" w:type="dxa"/>
            <w:shd w:val="clear" w:color="auto" w:fill="auto"/>
          </w:tcPr>
          <w:p w:rsidR="007F2B48" w:rsidRPr="007F2B48" w:rsidRDefault="007F2B48" w:rsidP="007F2B48">
            <w:pPr>
              <w:keepNext/>
              <w:ind w:firstLine="0"/>
            </w:pPr>
            <w:r>
              <w:t>Alexander</w:t>
            </w:r>
          </w:p>
        </w:tc>
        <w:tc>
          <w:tcPr>
            <w:tcW w:w="2179" w:type="dxa"/>
            <w:shd w:val="clear" w:color="auto" w:fill="auto"/>
          </w:tcPr>
          <w:p w:rsidR="007F2B48" w:rsidRPr="007F2B48" w:rsidRDefault="007F2B48" w:rsidP="007F2B48">
            <w:pPr>
              <w:keepNext/>
              <w:ind w:firstLine="0"/>
            </w:pPr>
            <w:r>
              <w:t>Allison</w:t>
            </w:r>
          </w:p>
        </w:tc>
        <w:tc>
          <w:tcPr>
            <w:tcW w:w="2180" w:type="dxa"/>
            <w:shd w:val="clear" w:color="auto" w:fill="auto"/>
          </w:tcPr>
          <w:p w:rsidR="007F2B48" w:rsidRPr="007F2B48" w:rsidRDefault="007F2B48" w:rsidP="007F2B48">
            <w:pPr>
              <w:keepNext/>
              <w:ind w:firstLine="0"/>
            </w:pPr>
            <w:r>
              <w:t>Anderson</w:t>
            </w:r>
          </w:p>
        </w:tc>
      </w:tr>
      <w:tr w:rsidR="007F2B48" w:rsidRPr="007F2B48" w:rsidTr="007F2B48">
        <w:tc>
          <w:tcPr>
            <w:tcW w:w="2179" w:type="dxa"/>
            <w:shd w:val="clear" w:color="auto" w:fill="auto"/>
          </w:tcPr>
          <w:p w:rsidR="007F2B48" w:rsidRPr="007F2B48" w:rsidRDefault="007F2B48" w:rsidP="007F2B48">
            <w:pPr>
              <w:ind w:firstLine="0"/>
            </w:pPr>
            <w:r>
              <w:t>Anthony</w:t>
            </w:r>
          </w:p>
        </w:tc>
        <w:tc>
          <w:tcPr>
            <w:tcW w:w="2179" w:type="dxa"/>
            <w:shd w:val="clear" w:color="auto" w:fill="auto"/>
          </w:tcPr>
          <w:p w:rsidR="007F2B48" w:rsidRPr="007F2B48" w:rsidRDefault="007F2B48" w:rsidP="007F2B48">
            <w:pPr>
              <w:ind w:firstLine="0"/>
            </w:pPr>
            <w:r>
              <w:t>Atkinson</w:t>
            </w:r>
          </w:p>
        </w:tc>
        <w:tc>
          <w:tcPr>
            <w:tcW w:w="2180" w:type="dxa"/>
            <w:shd w:val="clear" w:color="auto" w:fill="auto"/>
          </w:tcPr>
          <w:p w:rsidR="007F2B48" w:rsidRPr="007F2B48" w:rsidRDefault="007F2B48" w:rsidP="007F2B48">
            <w:pPr>
              <w:ind w:firstLine="0"/>
            </w:pPr>
            <w:r>
              <w:t>Bales</w:t>
            </w:r>
          </w:p>
        </w:tc>
      </w:tr>
      <w:tr w:rsidR="007F2B48" w:rsidRPr="007F2B48" w:rsidTr="007F2B48">
        <w:tc>
          <w:tcPr>
            <w:tcW w:w="2179" w:type="dxa"/>
            <w:shd w:val="clear" w:color="auto" w:fill="auto"/>
          </w:tcPr>
          <w:p w:rsidR="007F2B48" w:rsidRPr="007F2B48" w:rsidRDefault="007F2B48" w:rsidP="007F2B48">
            <w:pPr>
              <w:ind w:firstLine="0"/>
            </w:pPr>
            <w:r>
              <w:t>Bamberg</w:t>
            </w:r>
          </w:p>
        </w:tc>
        <w:tc>
          <w:tcPr>
            <w:tcW w:w="2179" w:type="dxa"/>
            <w:shd w:val="clear" w:color="auto" w:fill="auto"/>
          </w:tcPr>
          <w:p w:rsidR="007F2B48" w:rsidRPr="007F2B48" w:rsidRDefault="007F2B48" w:rsidP="007F2B48">
            <w:pPr>
              <w:ind w:firstLine="0"/>
            </w:pPr>
            <w:r>
              <w:t>Bannister</w:t>
            </w:r>
          </w:p>
        </w:tc>
        <w:tc>
          <w:tcPr>
            <w:tcW w:w="2180" w:type="dxa"/>
            <w:shd w:val="clear" w:color="auto" w:fill="auto"/>
          </w:tcPr>
          <w:p w:rsidR="007F2B48" w:rsidRPr="007F2B48" w:rsidRDefault="007F2B48" w:rsidP="007F2B48">
            <w:pPr>
              <w:ind w:firstLine="0"/>
            </w:pPr>
            <w:r>
              <w:t>Bedingfield</w:t>
            </w:r>
          </w:p>
        </w:tc>
      </w:tr>
      <w:tr w:rsidR="007F2B48" w:rsidRPr="007F2B48" w:rsidTr="007F2B48">
        <w:tc>
          <w:tcPr>
            <w:tcW w:w="2179" w:type="dxa"/>
            <w:shd w:val="clear" w:color="auto" w:fill="auto"/>
          </w:tcPr>
          <w:p w:rsidR="007F2B48" w:rsidRPr="007F2B48" w:rsidRDefault="007F2B48" w:rsidP="007F2B48">
            <w:pPr>
              <w:ind w:firstLine="0"/>
            </w:pPr>
            <w:r>
              <w:t>Bennett</w:t>
            </w:r>
          </w:p>
        </w:tc>
        <w:tc>
          <w:tcPr>
            <w:tcW w:w="2179" w:type="dxa"/>
            <w:shd w:val="clear" w:color="auto" w:fill="auto"/>
          </w:tcPr>
          <w:p w:rsidR="007F2B48" w:rsidRPr="007F2B48" w:rsidRDefault="007F2B48" w:rsidP="007F2B48">
            <w:pPr>
              <w:ind w:firstLine="0"/>
            </w:pPr>
            <w:r>
              <w:t>Bernstein</w:t>
            </w:r>
          </w:p>
        </w:tc>
        <w:tc>
          <w:tcPr>
            <w:tcW w:w="2180" w:type="dxa"/>
            <w:shd w:val="clear" w:color="auto" w:fill="auto"/>
          </w:tcPr>
          <w:p w:rsidR="007F2B48" w:rsidRPr="007F2B48" w:rsidRDefault="007F2B48" w:rsidP="007F2B48">
            <w:pPr>
              <w:ind w:firstLine="0"/>
            </w:pPr>
            <w:r>
              <w:t>Blackwell</w:t>
            </w:r>
          </w:p>
        </w:tc>
      </w:tr>
      <w:tr w:rsidR="007F2B48" w:rsidRPr="007F2B48" w:rsidTr="007F2B48">
        <w:tc>
          <w:tcPr>
            <w:tcW w:w="2179" w:type="dxa"/>
            <w:shd w:val="clear" w:color="auto" w:fill="auto"/>
          </w:tcPr>
          <w:p w:rsidR="007F2B48" w:rsidRPr="007F2B48" w:rsidRDefault="007F2B48" w:rsidP="007F2B48">
            <w:pPr>
              <w:ind w:firstLine="0"/>
            </w:pPr>
            <w:r>
              <w:t>Bowers</w:t>
            </w:r>
          </w:p>
        </w:tc>
        <w:tc>
          <w:tcPr>
            <w:tcW w:w="2179" w:type="dxa"/>
            <w:shd w:val="clear" w:color="auto" w:fill="auto"/>
          </w:tcPr>
          <w:p w:rsidR="007F2B48" w:rsidRPr="007F2B48" w:rsidRDefault="007F2B48" w:rsidP="007F2B48">
            <w:pPr>
              <w:ind w:firstLine="0"/>
            </w:pPr>
            <w:r>
              <w:t>Bradley</w:t>
            </w:r>
          </w:p>
        </w:tc>
        <w:tc>
          <w:tcPr>
            <w:tcW w:w="2180" w:type="dxa"/>
            <w:shd w:val="clear" w:color="auto" w:fill="auto"/>
          </w:tcPr>
          <w:p w:rsidR="007F2B48" w:rsidRPr="007F2B48" w:rsidRDefault="007F2B48" w:rsidP="007F2B48">
            <w:pPr>
              <w:ind w:firstLine="0"/>
            </w:pPr>
            <w:r>
              <w:t>Brown</w:t>
            </w:r>
          </w:p>
        </w:tc>
      </w:tr>
      <w:tr w:rsidR="007F2B48" w:rsidRPr="007F2B48" w:rsidTr="007F2B48">
        <w:tc>
          <w:tcPr>
            <w:tcW w:w="2179" w:type="dxa"/>
            <w:shd w:val="clear" w:color="auto" w:fill="auto"/>
          </w:tcPr>
          <w:p w:rsidR="007F2B48" w:rsidRPr="007F2B48" w:rsidRDefault="007F2B48" w:rsidP="007F2B48">
            <w:pPr>
              <w:ind w:firstLine="0"/>
            </w:pPr>
            <w:r>
              <w:t>Burns</w:t>
            </w:r>
          </w:p>
        </w:tc>
        <w:tc>
          <w:tcPr>
            <w:tcW w:w="2179" w:type="dxa"/>
            <w:shd w:val="clear" w:color="auto" w:fill="auto"/>
          </w:tcPr>
          <w:p w:rsidR="007F2B48" w:rsidRPr="007F2B48" w:rsidRDefault="007F2B48" w:rsidP="007F2B48">
            <w:pPr>
              <w:ind w:firstLine="0"/>
            </w:pPr>
            <w:r>
              <w:t>Caskey</w:t>
            </w:r>
          </w:p>
        </w:tc>
        <w:tc>
          <w:tcPr>
            <w:tcW w:w="2180" w:type="dxa"/>
            <w:shd w:val="clear" w:color="auto" w:fill="auto"/>
          </w:tcPr>
          <w:p w:rsidR="007F2B48" w:rsidRPr="007F2B48" w:rsidRDefault="007F2B48" w:rsidP="007F2B48">
            <w:pPr>
              <w:ind w:firstLine="0"/>
            </w:pPr>
            <w:r>
              <w:t>Chumley</w:t>
            </w:r>
          </w:p>
        </w:tc>
      </w:tr>
      <w:tr w:rsidR="007F2B48" w:rsidRPr="007F2B48" w:rsidTr="007F2B48">
        <w:tc>
          <w:tcPr>
            <w:tcW w:w="2179" w:type="dxa"/>
            <w:shd w:val="clear" w:color="auto" w:fill="auto"/>
          </w:tcPr>
          <w:p w:rsidR="007F2B48" w:rsidRPr="007F2B48" w:rsidRDefault="007F2B48" w:rsidP="007F2B48">
            <w:pPr>
              <w:ind w:firstLine="0"/>
            </w:pPr>
            <w:r>
              <w:t>Clary</w:t>
            </w:r>
          </w:p>
        </w:tc>
        <w:tc>
          <w:tcPr>
            <w:tcW w:w="2179" w:type="dxa"/>
            <w:shd w:val="clear" w:color="auto" w:fill="auto"/>
          </w:tcPr>
          <w:p w:rsidR="007F2B48" w:rsidRPr="007F2B48" w:rsidRDefault="007F2B48" w:rsidP="007F2B48">
            <w:pPr>
              <w:ind w:firstLine="0"/>
            </w:pPr>
            <w:r>
              <w:t>Clemmons</w:t>
            </w:r>
          </w:p>
        </w:tc>
        <w:tc>
          <w:tcPr>
            <w:tcW w:w="2180" w:type="dxa"/>
            <w:shd w:val="clear" w:color="auto" w:fill="auto"/>
          </w:tcPr>
          <w:p w:rsidR="007F2B48" w:rsidRPr="007F2B48" w:rsidRDefault="007F2B48" w:rsidP="007F2B48">
            <w:pPr>
              <w:ind w:firstLine="0"/>
            </w:pPr>
            <w:r>
              <w:t>Clyburn</w:t>
            </w:r>
          </w:p>
        </w:tc>
      </w:tr>
      <w:tr w:rsidR="007F2B48" w:rsidRPr="007F2B48" w:rsidTr="007F2B48">
        <w:tc>
          <w:tcPr>
            <w:tcW w:w="2179" w:type="dxa"/>
            <w:shd w:val="clear" w:color="auto" w:fill="auto"/>
          </w:tcPr>
          <w:p w:rsidR="007F2B48" w:rsidRPr="007F2B48" w:rsidRDefault="007F2B48" w:rsidP="007F2B48">
            <w:pPr>
              <w:ind w:firstLine="0"/>
            </w:pPr>
            <w:r>
              <w:t>Cobb-Hunter</w:t>
            </w:r>
          </w:p>
        </w:tc>
        <w:tc>
          <w:tcPr>
            <w:tcW w:w="2179" w:type="dxa"/>
            <w:shd w:val="clear" w:color="auto" w:fill="auto"/>
          </w:tcPr>
          <w:p w:rsidR="007F2B48" w:rsidRPr="007F2B48" w:rsidRDefault="007F2B48" w:rsidP="007F2B48">
            <w:pPr>
              <w:ind w:firstLine="0"/>
            </w:pPr>
            <w:r>
              <w:t>Cogswell</w:t>
            </w:r>
          </w:p>
        </w:tc>
        <w:tc>
          <w:tcPr>
            <w:tcW w:w="2180" w:type="dxa"/>
            <w:shd w:val="clear" w:color="auto" w:fill="auto"/>
          </w:tcPr>
          <w:p w:rsidR="007F2B48" w:rsidRPr="007F2B48" w:rsidRDefault="007F2B48" w:rsidP="007F2B48">
            <w:pPr>
              <w:ind w:firstLine="0"/>
            </w:pPr>
            <w:r>
              <w:t>Cole</w:t>
            </w:r>
          </w:p>
        </w:tc>
      </w:tr>
      <w:tr w:rsidR="007F2B48" w:rsidRPr="007F2B48" w:rsidTr="007F2B48">
        <w:tc>
          <w:tcPr>
            <w:tcW w:w="2179" w:type="dxa"/>
            <w:shd w:val="clear" w:color="auto" w:fill="auto"/>
          </w:tcPr>
          <w:p w:rsidR="007F2B48" w:rsidRPr="007F2B48" w:rsidRDefault="007F2B48" w:rsidP="007F2B48">
            <w:pPr>
              <w:ind w:firstLine="0"/>
            </w:pPr>
            <w:r>
              <w:t>Collins</w:t>
            </w:r>
          </w:p>
        </w:tc>
        <w:tc>
          <w:tcPr>
            <w:tcW w:w="2179" w:type="dxa"/>
            <w:shd w:val="clear" w:color="auto" w:fill="auto"/>
          </w:tcPr>
          <w:p w:rsidR="007F2B48" w:rsidRPr="007F2B48" w:rsidRDefault="007F2B48" w:rsidP="007F2B48">
            <w:pPr>
              <w:ind w:firstLine="0"/>
            </w:pPr>
            <w:r>
              <w:t>Crosby</w:t>
            </w:r>
          </w:p>
        </w:tc>
        <w:tc>
          <w:tcPr>
            <w:tcW w:w="2180" w:type="dxa"/>
            <w:shd w:val="clear" w:color="auto" w:fill="auto"/>
          </w:tcPr>
          <w:p w:rsidR="007F2B48" w:rsidRPr="007F2B48" w:rsidRDefault="007F2B48" w:rsidP="007F2B48">
            <w:pPr>
              <w:ind w:firstLine="0"/>
            </w:pPr>
            <w:r>
              <w:t>Daning</w:t>
            </w:r>
          </w:p>
        </w:tc>
      </w:tr>
      <w:tr w:rsidR="007F2B48" w:rsidRPr="007F2B48" w:rsidTr="007F2B48">
        <w:tc>
          <w:tcPr>
            <w:tcW w:w="2179" w:type="dxa"/>
            <w:shd w:val="clear" w:color="auto" w:fill="auto"/>
          </w:tcPr>
          <w:p w:rsidR="007F2B48" w:rsidRPr="007F2B48" w:rsidRDefault="007F2B48" w:rsidP="007F2B48">
            <w:pPr>
              <w:ind w:firstLine="0"/>
            </w:pPr>
            <w:r>
              <w:t>Davis</w:t>
            </w:r>
          </w:p>
        </w:tc>
        <w:tc>
          <w:tcPr>
            <w:tcW w:w="2179" w:type="dxa"/>
            <w:shd w:val="clear" w:color="auto" w:fill="auto"/>
          </w:tcPr>
          <w:p w:rsidR="007F2B48" w:rsidRPr="007F2B48" w:rsidRDefault="007F2B48" w:rsidP="007F2B48">
            <w:pPr>
              <w:ind w:firstLine="0"/>
            </w:pPr>
            <w:r>
              <w:t>Delleney</w:t>
            </w:r>
          </w:p>
        </w:tc>
        <w:tc>
          <w:tcPr>
            <w:tcW w:w="2180" w:type="dxa"/>
            <w:shd w:val="clear" w:color="auto" w:fill="auto"/>
          </w:tcPr>
          <w:p w:rsidR="007F2B48" w:rsidRPr="007F2B48" w:rsidRDefault="007F2B48" w:rsidP="007F2B48">
            <w:pPr>
              <w:ind w:firstLine="0"/>
            </w:pPr>
            <w:r>
              <w:t>Dillard</w:t>
            </w:r>
          </w:p>
        </w:tc>
      </w:tr>
      <w:tr w:rsidR="007F2B48" w:rsidRPr="007F2B48" w:rsidTr="007F2B48">
        <w:tc>
          <w:tcPr>
            <w:tcW w:w="2179" w:type="dxa"/>
            <w:shd w:val="clear" w:color="auto" w:fill="auto"/>
          </w:tcPr>
          <w:p w:rsidR="007F2B48" w:rsidRPr="007F2B48" w:rsidRDefault="007F2B48" w:rsidP="007F2B48">
            <w:pPr>
              <w:ind w:firstLine="0"/>
            </w:pPr>
            <w:r>
              <w:t>Douglas</w:t>
            </w:r>
          </w:p>
        </w:tc>
        <w:tc>
          <w:tcPr>
            <w:tcW w:w="2179" w:type="dxa"/>
            <w:shd w:val="clear" w:color="auto" w:fill="auto"/>
          </w:tcPr>
          <w:p w:rsidR="007F2B48" w:rsidRPr="007F2B48" w:rsidRDefault="007F2B48" w:rsidP="007F2B48">
            <w:pPr>
              <w:ind w:firstLine="0"/>
            </w:pPr>
            <w:r>
              <w:t>Duckworth</w:t>
            </w:r>
          </w:p>
        </w:tc>
        <w:tc>
          <w:tcPr>
            <w:tcW w:w="2180" w:type="dxa"/>
            <w:shd w:val="clear" w:color="auto" w:fill="auto"/>
          </w:tcPr>
          <w:p w:rsidR="007F2B48" w:rsidRPr="007F2B48" w:rsidRDefault="007F2B48" w:rsidP="007F2B48">
            <w:pPr>
              <w:ind w:firstLine="0"/>
            </w:pPr>
            <w:r>
              <w:t>Elliott</w:t>
            </w:r>
          </w:p>
        </w:tc>
      </w:tr>
      <w:tr w:rsidR="007F2B48" w:rsidRPr="007F2B48" w:rsidTr="007F2B48">
        <w:tc>
          <w:tcPr>
            <w:tcW w:w="2179" w:type="dxa"/>
            <w:shd w:val="clear" w:color="auto" w:fill="auto"/>
          </w:tcPr>
          <w:p w:rsidR="007F2B48" w:rsidRPr="007F2B48" w:rsidRDefault="007F2B48" w:rsidP="007F2B48">
            <w:pPr>
              <w:ind w:firstLine="0"/>
            </w:pPr>
            <w:r>
              <w:t>Erickson</w:t>
            </w:r>
          </w:p>
        </w:tc>
        <w:tc>
          <w:tcPr>
            <w:tcW w:w="2179" w:type="dxa"/>
            <w:shd w:val="clear" w:color="auto" w:fill="auto"/>
          </w:tcPr>
          <w:p w:rsidR="007F2B48" w:rsidRPr="007F2B48" w:rsidRDefault="007F2B48" w:rsidP="007F2B48">
            <w:pPr>
              <w:ind w:firstLine="0"/>
            </w:pPr>
            <w:r>
              <w:t>Felder</w:t>
            </w:r>
          </w:p>
        </w:tc>
        <w:tc>
          <w:tcPr>
            <w:tcW w:w="2180" w:type="dxa"/>
            <w:shd w:val="clear" w:color="auto" w:fill="auto"/>
          </w:tcPr>
          <w:p w:rsidR="007F2B48" w:rsidRPr="007F2B48" w:rsidRDefault="007F2B48" w:rsidP="007F2B48">
            <w:pPr>
              <w:ind w:firstLine="0"/>
            </w:pPr>
            <w:r>
              <w:t>Finlay</w:t>
            </w:r>
          </w:p>
        </w:tc>
      </w:tr>
      <w:tr w:rsidR="007F2B48" w:rsidRPr="007F2B48" w:rsidTr="007F2B48">
        <w:tc>
          <w:tcPr>
            <w:tcW w:w="2179" w:type="dxa"/>
            <w:shd w:val="clear" w:color="auto" w:fill="auto"/>
          </w:tcPr>
          <w:p w:rsidR="007F2B48" w:rsidRPr="007F2B48" w:rsidRDefault="007F2B48" w:rsidP="007F2B48">
            <w:pPr>
              <w:ind w:firstLine="0"/>
            </w:pPr>
            <w:r>
              <w:t>Forrest</w:t>
            </w:r>
          </w:p>
        </w:tc>
        <w:tc>
          <w:tcPr>
            <w:tcW w:w="2179" w:type="dxa"/>
            <w:shd w:val="clear" w:color="auto" w:fill="auto"/>
          </w:tcPr>
          <w:p w:rsidR="007F2B48" w:rsidRPr="007F2B48" w:rsidRDefault="007F2B48" w:rsidP="007F2B48">
            <w:pPr>
              <w:ind w:firstLine="0"/>
            </w:pPr>
            <w:r>
              <w:t>Fry</w:t>
            </w:r>
          </w:p>
        </w:tc>
        <w:tc>
          <w:tcPr>
            <w:tcW w:w="2180" w:type="dxa"/>
            <w:shd w:val="clear" w:color="auto" w:fill="auto"/>
          </w:tcPr>
          <w:p w:rsidR="007F2B48" w:rsidRPr="007F2B48" w:rsidRDefault="007F2B48" w:rsidP="007F2B48">
            <w:pPr>
              <w:ind w:firstLine="0"/>
            </w:pPr>
            <w:r>
              <w:t>Funderburk</w:t>
            </w:r>
          </w:p>
        </w:tc>
      </w:tr>
      <w:tr w:rsidR="007F2B48" w:rsidRPr="007F2B48" w:rsidTr="007F2B48">
        <w:tc>
          <w:tcPr>
            <w:tcW w:w="2179" w:type="dxa"/>
            <w:shd w:val="clear" w:color="auto" w:fill="auto"/>
          </w:tcPr>
          <w:p w:rsidR="007F2B48" w:rsidRPr="007F2B48" w:rsidRDefault="007F2B48" w:rsidP="007F2B48">
            <w:pPr>
              <w:ind w:firstLine="0"/>
            </w:pPr>
            <w:r>
              <w:t>Gagnon</w:t>
            </w:r>
          </w:p>
        </w:tc>
        <w:tc>
          <w:tcPr>
            <w:tcW w:w="2179" w:type="dxa"/>
            <w:shd w:val="clear" w:color="auto" w:fill="auto"/>
          </w:tcPr>
          <w:p w:rsidR="007F2B48" w:rsidRPr="007F2B48" w:rsidRDefault="007F2B48" w:rsidP="007F2B48">
            <w:pPr>
              <w:ind w:firstLine="0"/>
            </w:pPr>
            <w:r>
              <w:t>Hardee</w:t>
            </w:r>
          </w:p>
        </w:tc>
        <w:tc>
          <w:tcPr>
            <w:tcW w:w="2180" w:type="dxa"/>
            <w:shd w:val="clear" w:color="auto" w:fill="auto"/>
          </w:tcPr>
          <w:p w:rsidR="007F2B48" w:rsidRPr="007F2B48" w:rsidRDefault="007F2B48" w:rsidP="007F2B48">
            <w:pPr>
              <w:ind w:firstLine="0"/>
            </w:pPr>
            <w:r>
              <w:t>Hart</w:t>
            </w:r>
          </w:p>
        </w:tc>
      </w:tr>
      <w:tr w:rsidR="007F2B48" w:rsidRPr="007F2B48" w:rsidTr="007F2B48">
        <w:tc>
          <w:tcPr>
            <w:tcW w:w="2179" w:type="dxa"/>
            <w:shd w:val="clear" w:color="auto" w:fill="auto"/>
          </w:tcPr>
          <w:p w:rsidR="007F2B48" w:rsidRPr="007F2B48" w:rsidRDefault="007F2B48" w:rsidP="007F2B48">
            <w:pPr>
              <w:ind w:firstLine="0"/>
            </w:pPr>
            <w:r>
              <w:t>Hayes</w:t>
            </w:r>
          </w:p>
        </w:tc>
        <w:tc>
          <w:tcPr>
            <w:tcW w:w="2179" w:type="dxa"/>
            <w:shd w:val="clear" w:color="auto" w:fill="auto"/>
          </w:tcPr>
          <w:p w:rsidR="007F2B48" w:rsidRPr="007F2B48" w:rsidRDefault="007F2B48" w:rsidP="007F2B48">
            <w:pPr>
              <w:ind w:firstLine="0"/>
            </w:pPr>
            <w:r>
              <w:t>Henderson</w:t>
            </w:r>
          </w:p>
        </w:tc>
        <w:tc>
          <w:tcPr>
            <w:tcW w:w="2180" w:type="dxa"/>
            <w:shd w:val="clear" w:color="auto" w:fill="auto"/>
          </w:tcPr>
          <w:p w:rsidR="007F2B48" w:rsidRPr="007F2B48" w:rsidRDefault="007F2B48" w:rsidP="007F2B48">
            <w:pPr>
              <w:ind w:firstLine="0"/>
            </w:pPr>
            <w:r>
              <w:t>Henegan</w:t>
            </w:r>
          </w:p>
        </w:tc>
      </w:tr>
      <w:tr w:rsidR="007F2B48" w:rsidRPr="007F2B48" w:rsidTr="007F2B48">
        <w:tc>
          <w:tcPr>
            <w:tcW w:w="2179" w:type="dxa"/>
            <w:shd w:val="clear" w:color="auto" w:fill="auto"/>
          </w:tcPr>
          <w:p w:rsidR="007F2B48" w:rsidRPr="007F2B48" w:rsidRDefault="007F2B48" w:rsidP="007F2B48">
            <w:pPr>
              <w:ind w:firstLine="0"/>
            </w:pPr>
            <w:r>
              <w:t>Herbkersman</w:t>
            </w:r>
          </w:p>
        </w:tc>
        <w:tc>
          <w:tcPr>
            <w:tcW w:w="2179" w:type="dxa"/>
            <w:shd w:val="clear" w:color="auto" w:fill="auto"/>
          </w:tcPr>
          <w:p w:rsidR="007F2B48" w:rsidRPr="007F2B48" w:rsidRDefault="007F2B48" w:rsidP="007F2B48">
            <w:pPr>
              <w:ind w:firstLine="0"/>
            </w:pPr>
            <w:r>
              <w:t>Hewitt</w:t>
            </w:r>
          </w:p>
        </w:tc>
        <w:tc>
          <w:tcPr>
            <w:tcW w:w="2180" w:type="dxa"/>
            <w:shd w:val="clear" w:color="auto" w:fill="auto"/>
          </w:tcPr>
          <w:p w:rsidR="007F2B48" w:rsidRPr="007F2B48" w:rsidRDefault="007F2B48" w:rsidP="007F2B48">
            <w:pPr>
              <w:ind w:firstLine="0"/>
            </w:pPr>
            <w:r>
              <w:t>Hill</w:t>
            </w:r>
          </w:p>
        </w:tc>
      </w:tr>
      <w:tr w:rsidR="007F2B48" w:rsidRPr="007F2B48" w:rsidTr="007F2B48">
        <w:tc>
          <w:tcPr>
            <w:tcW w:w="2179" w:type="dxa"/>
            <w:shd w:val="clear" w:color="auto" w:fill="auto"/>
          </w:tcPr>
          <w:p w:rsidR="007F2B48" w:rsidRPr="007F2B48" w:rsidRDefault="007F2B48" w:rsidP="007F2B48">
            <w:pPr>
              <w:ind w:firstLine="0"/>
            </w:pPr>
            <w:r>
              <w:t>Hiott</w:t>
            </w:r>
          </w:p>
        </w:tc>
        <w:tc>
          <w:tcPr>
            <w:tcW w:w="2179" w:type="dxa"/>
            <w:shd w:val="clear" w:color="auto" w:fill="auto"/>
          </w:tcPr>
          <w:p w:rsidR="007F2B48" w:rsidRPr="007F2B48" w:rsidRDefault="007F2B48" w:rsidP="007F2B48">
            <w:pPr>
              <w:ind w:firstLine="0"/>
            </w:pPr>
            <w:r>
              <w:t>Hixon</w:t>
            </w:r>
          </w:p>
        </w:tc>
        <w:tc>
          <w:tcPr>
            <w:tcW w:w="2180" w:type="dxa"/>
            <w:shd w:val="clear" w:color="auto" w:fill="auto"/>
          </w:tcPr>
          <w:p w:rsidR="007F2B48" w:rsidRPr="007F2B48" w:rsidRDefault="007F2B48" w:rsidP="007F2B48">
            <w:pPr>
              <w:ind w:firstLine="0"/>
            </w:pPr>
            <w:r>
              <w:t>Hosey</w:t>
            </w:r>
          </w:p>
        </w:tc>
      </w:tr>
      <w:tr w:rsidR="007F2B48" w:rsidRPr="007F2B48" w:rsidTr="007F2B48">
        <w:tc>
          <w:tcPr>
            <w:tcW w:w="2179" w:type="dxa"/>
            <w:shd w:val="clear" w:color="auto" w:fill="auto"/>
          </w:tcPr>
          <w:p w:rsidR="007F2B48" w:rsidRPr="007F2B48" w:rsidRDefault="007F2B48" w:rsidP="007F2B48">
            <w:pPr>
              <w:ind w:firstLine="0"/>
            </w:pPr>
            <w:r>
              <w:t>Howard</w:t>
            </w:r>
          </w:p>
        </w:tc>
        <w:tc>
          <w:tcPr>
            <w:tcW w:w="2179" w:type="dxa"/>
            <w:shd w:val="clear" w:color="auto" w:fill="auto"/>
          </w:tcPr>
          <w:p w:rsidR="007F2B48" w:rsidRPr="007F2B48" w:rsidRDefault="007F2B48" w:rsidP="007F2B48">
            <w:pPr>
              <w:ind w:firstLine="0"/>
            </w:pPr>
            <w:r>
              <w:t>Huggins</w:t>
            </w:r>
          </w:p>
        </w:tc>
        <w:tc>
          <w:tcPr>
            <w:tcW w:w="2180" w:type="dxa"/>
            <w:shd w:val="clear" w:color="auto" w:fill="auto"/>
          </w:tcPr>
          <w:p w:rsidR="007F2B48" w:rsidRPr="007F2B48" w:rsidRDefault="007F2B48" w:rsidP="007F2B48">
            <w:pPr>
              <w:ind w:firstLine="0"/>
            </w:pPr>
            <w:r>
              <w:t>Jefferson</w:t>
            </w:r>
          </w:p>
        </w:tc>
      </w:tr>
      <w:tr w:rsidR="007F2B48" w:rsidRPr="007F2B48" w:rsidTr="007F2B48">
        <w:tc>
          <w:tcPr>
            <w:tcW w:w="2179" w:type="dxa"/>
            <w:shd w:val="clear" w:color="auto" w:fill="auto"/>
          </w:tcPr>
          <w:p w:rsidR="007F2B48" w:rsidRPr="007F2B48" w:rsidRDefault="007F2B48" w:rsidP="007F2B48">
            <w:pPr>
              <w:ind w:firstLine="0"/>
            </w:pPr>
            <w:r>
              <w:t>Johnson</w:t>
            </w:r>
          </w:p>
        </w:tc>
        <w:tc>
          <w:tcPr>
            <w:tcW w:w="2179" w:type="dxa"/>
            <w:shd w:val="clear" w:color="auto" w:fill="auto"/>
          </w:tcPr>
          <w:p w:rsidR="007F2B48" w:rsidRPr="007F2B48" w:rsidRDefault="007F2B48" w:rsidP="007F2B48">
            <w:pPr>
              <w:ind w:firstLine="0"/>
            </w:pPr>
            <w:r>
              <w:t>Jordan</w:t>
            </w:r>
          </w:p>
        </w:tc>
        <w:tc>
          <w:tcPr>
            <w:tcW w:w="2180" w:type="dxa"/>
            <w:shd w:val="clear" w:color="auto" w:fill="auto"/>
          </w:tcPr>
          <w:p w:rsidR="007F2B48" w:rsidRPr="007F2B48" w:rsidRDefault="007F2B48" w:rsidP="007F2B48">
            <w:pPr>
              <w:ind w:firstLine="0"/>
            </w:pPr>
            <w:r>
              <w:t>King</w:t>
            </w:r>
          </w:p>
        </w:tc>
      </w:tr>
      <w:tr w:rsidR="007F2B48" w:rsidRPr="007F2B48" w:rsidTr="007F2B48">
        <w:tc>
          <w:tcPr>
            <w:tcW w:w="2179" w:type="dxa"/>
            <w:shd w:val="clear" w:color="auto" w:fill="auto"/>
          </w:tcPr>
          <w:p w:rsidR="007F2B48" w:rsidRPr="007F2B48" w:rsidRDefault="007F2B48" w:rsidP="007F2B48">
            <w:pPr>
              <w:ind w:firstLine="0"/>
            </w:pPr>
            <w:r>
              <w:t>Knight</w:t>
            </w:r>
          </w:p>
        </w:tc>
        <w:tc>
          <w:tcPr>
            <w:tcW w:w="2179" w:type="dxa"/>
            <w:shd w:val="clear" w:color="auto" w:fill="auto"/>
          </w:tcPr>
          <w:p w:rsidR="007F2B48" w:rsidRPr="007F2B48" w:rsidRDefault="007F2B48" w:rsidP="007F2B48">
            <w:pPr>
              <w:ind w:firstLine="0"/>
            </w:pPr>
            <w:r>
              <w:t>Loftis</w:t>
            </w:r>
          </w:p>
        </w:tc>
        <w:tc>
          <w:tcPr>
            <w:tcW w:w="2180" w:type="dxa"/>
            <w:shd w:val="clear" w:color="auto" w:fill="auto"/>
          </w:tcPr>
          <w:p w:rsidR="007F2B48" w:rsidRPr="007F2B48" w:rsidRDefault="007F2B48" w:rsidP="007F2B48">
            <w:pPr>
              <w:ind w:firstLine="0"/>
            </w:pPr>
            <w:r>
              <w:t>Long</w:t>
            </w:r>
          </w:p>
        </w:tc>
      </w:tr>
      <w:tr w:rsidR="007F2B48" w:rsidRPr="007F2B48" w:rsidTr="007F2B48">
        <w:tc>
          <w:tcPr>
            <w:tcW w:w="2179" w:type="dxa"/>
            <w:shd w:val="clear" w:color="auto" w:fill="auto"/>
          </w:tcPr>
          <w:p w:rsidR="007F2B48" w:rsidRPr="007F2B48" w:rsidRDefault="007F2B48" w:rsidP="007F2B48">
            <w:pPr>
              <w:ind w:firstLine="0"/>
            </w:pPr>
            <w:r>
              <w:t>Lucas</w:t>
            </w:r>
          </w:p>
        </w:tc>
        <w:tc>
          <w:tcPr>
            <w:tcW w:w="2179" w:type="dxa"/>
            <w:shd w:val="clear" w:color="auto" w:fill="auto"/>
          </w:tcPr>
          <w:p w:rsidR="007F2B48" w:rsidRPr="007F2B48" w:rsidRDefault="007F2B48" w:rsidP="007F2B48">
            <w:pPr>
              <w:ind w:firstLine="0"/>
            </w:pPr>
            <w:r>
              <w:t>Mack</w:t>
            </w:r>
          </w:p>
        </w:tc>
        <w:tc>
          <w:tcPr>
            <w:tcW w:w="2180" w:type="dxa"/>
            <w:shd w:val="clear" w:color="auto" w:fill="auto"/>
          </w:tcPr>
          <w:p w:rsidR="007F2B48" w:rsidRPr="007F2B48" w:rsidRDefault="007F2B48" w:rsidP="007F2B48">
            <w:pPr>
              <w:ind w:firstLine="0"/>
            </w:pPr>
            <w:r>
              <w:t>Magnuson</w:t>
            </w:r>
          </w:p>
        </w:tc>
      </w:tr>
      <w:tr w:rsidR="007F2B48" w:rsidRPr="007F2B48" w:rsidTr="007F2B48">
        <w:tc>
          <w:tcPr>
            <w:tcW w:w="2179" w:type="dxa"/>
            <w:shd w:val="clear" w:color="auto" w:fill="auto"/>
          </w:tcPr>
          <w:p w:rsidR="007F2B48" w:rsidRPr="007F2B48" w:rsidRDefault="007F2B48" w:rsidP="007F2B48">
            <w:pPr>
              <w:ind w:firstLine="0"/>
            </w:pPr>
            <w:r>
              <w:t>Martin</w:t>
            </w:r>
          </w:p>
        </w:tc>
        <w:tc>
          <w:tcPr>
            <w:tcW w:w="2179" w:type="dxa"/>
            <w:shd w:val="clear" w:color="auto" w:fill="auto"/>
          </w:tcPr>
          <w:p w:rsidR="007F2B48" w:rsidRPr="007F2B48" w:rsidRDefault="007F2B48" w:rsidP="007F2B48">
            <w:pPr>
              <w:ind w:firstLine="0"/>
            </w:pPr>
            <w:r>
              <w:t>McCoy</w:t>
            </w:r>
          </w:p>
        </w:tc>
        <w:tc>
          <w:tcPr>
            <w:tcW w:w="2180" w:type="dxa"/>
            <w:shd w:val="clear" w:color="auto" w:fill="auto"/>
          </w:tcPr>
          <w:p w:rsidR="007F2B48" w:rsidRPr="007F2B48" w:rsidRDefault="007F2B48" w:rsidP="007F2B48">
            <w:pPr>
              <w:ind w:firstLine="0"/>
            </w:pPr>
            <w:r>
              <w:t>McCravy</w:t>
            </w:r>
          </w:p>
        </w:tc>
      </w:tr>
      <w:tr w:rsidR="007F2B48" w:rsidRPr="007F2B48" w:rsidTr="007F2B48">
        <w:tc>
          <w:tcPr>
            <w:tcW w:w="2179" w:type="dxa"/>
            <w:shd w:val="clear" w:color="auto" w:fill="auto"/>
          </w:tcPr>
          <w:p w:rsidR="007F2B48" w:rsidRPr="007F2B48" w:rsidRDefault="007F2B48" w:rsidP="007F2B48">
            <w:pPr>
              <w:ind w:firstLine="0"/>
            </w:pPr>
            <w:r>
              <w:t>McEachern</w:t>
            </w:r>
          </w:p>
        </w:tc>
        <w:tc>
          <w:tcPr>
            <w:tcW w:w="2179" w:type="dxa"/>
            <w:shd w:val="clear" w:color="auto" w:fill="auto"/>
          </w:tcPr>
          <w:p w:rsidR="007F2B48" w:rsidRPr="007F2B48" w:rsidRDefault="007F2B48" w:rsidP="007F2B48">
            <w:pPr>
              <w:ind w:firstLine="0"/>
            </w:pPr>
            <w:r>
              <w:t>McKnight</w:t>
            </w:r>
          </w:p>
        </w:tc>
        <w:tc>
          <w:tcPr>
            <w:tcW w:w="2180" w:type="dxa"/>
            <w:shd w:val="clear" w:color="auto" w:fill="auto"/>
          </w:tcPr>
          <w:p w:rsidR="007F2B48" w:rsidRPr="007F2B48" w:rsidRDefault="007F2B48" w:rsidP="007F2B48">
            <w:pPr>
              <w:ind w:firstLine="0"/>
            </w:pPr>
            <w:r>
              <w:t>D. C. Moss</w:t>
            </w:r>
          </w:p>
        </w:tc>
      </w:tr>
      <w:tr w:rsidR="007F2B48" w:rsidRPr="007F2B48" w:rsidTr="007F2B48">
        <w:tc>
          <w:tcPr>
            <w:tcW w:w="2179" w:type="dxa"/>
            <w:shd w:val="clear" w:color="auto" w:fill="auto"/>
          </w:tcPr>
          <w:p w:rsidR="007F2B48" w:rsidRPr="007F2B48" w:rsidRDefault="007F2B48" w:rsidP="007F2B48">
            <w:pPr>
              <w:ind w:firstLine="0"/>
            </w:pPr>
            <w:r>
              <w:t>Murphy</w:t>
            </w:r>
          </w:p>
        </w:tc>
        <w:tc>
          <w:tcPr>
            <w:tcW w:w="2179" w:type="dxa"/>
            <w:shd w:val="clear" w:color="auto" w:fill="auto"/>
          </w:tcPr>
          <w:p w:rsidR="007F2B48" w:rsidRPr="007F2B48" w:rsidRDefault="007F2B48" w:rsidP="007F2B48">
            <w:pPr>
              <w:ind w:firstLine="0"/>
            </w:pPr>
            <w:r>
              <w:t>B. Newton</w:t>
            </w:r>
          </w:p>
        </w:tc>
        <w:tc>
          <w:tcPr>
            <w:tcW w:w="2180" w:type="dxa"/>
            <w:shd w:val="clear" w:color="auto" w:fill="auto"/>
          </w:tcPr>
          <w:p w:rsidR="007F2B48" w:rsidRPr="007F2B48" w:rsidRDefault="007F2B48" w:rsidP="007F2B48">
            <w:pPr>
              <w:ind w:firstLine="0"/>
            </w:pPr>
            <w:r>
              <w:t>W. Newton</w:t>
            </w:r>
          </w:p>
        </w:tc>
      </w:tr>
      <w:tr w:rsidR="007F2B48" w:rsidRPr="007F2B48" w:rsidTr="007F2B48">
        <w:tc>
          <w:tcPr>
            <w:tcW w:w="2179" w:type="dxa"/>
            <w:shd w:val="clear" w:color="auto" w:fill="auto"/>
          </w:tcPr>
          <w:p w:rsidR="007F2B48" w:rsidRPr="007F2B48" w:rsidRDefault="007F2B48" w:rsidP="007F2B48">
            <w:pPr>
              <w:ind w:firstLine="0"/>
            </w:pPr>
            <w:r>
              <w:t>Norrell</w:t>
            </w:r>
          </w:p>
        </w:tc>
        <w:tc>
          <w:tcPr>
            <w:tcW w:w="2179" w:type="dxa"/>
            <w:shd w:val="clear" w:color="auto" w:fill="auto"/>
          </w:tcPr>
          <w:p w:rsidR="007F2B48" w:rsidRPr="007F2B48" w:rsidRDefault="007F2B48" w:rsidP="007F2B48">
            <w:pPr>
              <w:ind w:firstLine="0"/>
            </w:pPr>
            <w:r>
              <w:t>Parks</w:t>
            </w:r>
          </w:p>
        </w:tc>
        <w:tc>
          <w:tcPr>
            <w:tcW w:w="2180" w:type="dxa"/>
            <w:shd w:val="clear" w:color="auto" w:fill="auto"/>
          </w:tcPr>
          <w:p w:rsidR="007F2B48" w:rsidRPr="007F2B48" w:rsidRDefault="007F2B48" w:rsidP="007F2B48">
            <w:pPr>
              <w:ind w:firstLine="0"/>
            </w:pPr>
            <w:r>
              <w:t>Pitts</w:t>
            </w:r>
          </w:p>
        </w:tc>
      </w:tr>
      <w:tr w:rsidR="007F2B48" w:rsidRPr="007F2B48" w:rsidTr="007F2B48">
        <w:tc>
          <w:tcPr>
            <w:tcW w:w="2179" w:type="dxa"/>
            <w:shd w:val="clear" w:color="auto" w:fill="auto"/>
          </w:tcPr>
          <w:p w:rsidR="007F2B48" w:rsidRPr="007F2B48" w:rsidRDefault="007F2B48" w:rsidP="007F2B48">
            <w:pPr>
              <w:ind w:firstLine="0"/>
            </w:pPr>
            <w:r>
              <w:t>Pope</w:t>
            </w:r>
          </w:p>
        </w:tc>
        <w:tc>
          <w:tcPr>
            <w:tcW w:w="2179" w:type="dxa"/>
            <w:shd w:val="clear" w:color="auto" w:fill="auto"/>
          </w:tcPr>
          <w:p w:rsidR="007F2B48" w:rsidRPr="007F2B48" w:rsidRDefault="007F2B48" w:rsidP="007F2B48">
            <w:pPr>
              <w:ind w:firstLine="0"/>
            </w:pPr>
            <w:r>
              <w:t>Putnam</w:t>
            </w:r>
          </w:p>
        </w:tc>
        <w:tc>
          <w:tcPr>
            <w:tcW w:w="2180" w:type="dxa"/>
            <w:shd w:val="clear" w:color="auto" w:fill="auto"/>
          </w:tcPr>
          <w:p w:rsidR="007F2B48" w:rsidRPr="007F2B48" w:rsidRDefault="007F2B48" w:rsidP="007F2B48">
            <w:pPr>
              <w:ind w:firstLine="0"/>
            </w:pPr>
            <w:r>
              <w:t>Ridgeway</w:t>
            </w:r>
          </w:p>
        </w:tc>
      </w:tr>
      <w:tr w:rsidR="007F2B48" w:rsidRPr="007F2B48" w:rsidTr="007F2B48">
        <w:tc>
          <w:tcPr>
            <w:tcW w:w="2179" w:type="dxa"/>
            <w:shd w:val="clear" w:color="auto" w:fill="auto"/>
          </w:tcPr>
          <w:p w:rsidR="007F2B48" w:rsidRPr="007F2B48" w:rsidRDefault="007F2B48" w:rsidP="007F2B48">
            <w:pPr>
              <w:ind w:firstLine="0"/>
            </w:pPr>
            <w:r>
              <w:t>S. Rivers</w:t>
            </w:r>
          </w:p>
        </w:tc>
        <w:tc>
          <w:tcPr>
            <w:tcW w:w="2179" w:type="dxa"/>
            <w:shd w:val="clear" w:color="auto" w:fill="auto"/>
          </w:tcPr>
          <w:p w:rsidR="007F2B48" w:rsidRPr="007F2B48" w:rsidRDefault="007F2B48" w:rsidP="007F2B48">
            <w:pPr>
              <w:ind w:firstLine="0"/>
            </w:pPr>
            <w:r>
              <w:t>Robinson-Simpson</w:t>
            </w:r>
          </w:p>
        </w:tc>
        <w:tc>
          <w:tcPr>
            <w:tcW w:w="2180" w:type="dxa"/>
            <w:shd w:val="clear" w:color="auto" w:fill="auto"/>
          </w:tcPr>
          <w:p w:rsidR="007F2B48" w:rsidRPr="007F2B48" w:rsidRDefault="007F2B48" w:rsidP="007F2B48">
            <w:pPr>
              <w:ind w:firstLine="0"/>
            </w:pPr>
            <w:r>
              <w:t>Ryhal</w:t>
            </w:r>
          </w:p>
        </w:tc>
      </w:tr>
      <w:tr w:rsidR="007F2B48" w:rsidRPr="007F2B48" w:rsidTr="007F2B48">
        <w:tc>
          <w:tcPr>
            <w:tcW w:w="2179" w:type="dxa"/>
            <w:shd w:val="clear" w:color="auto" w:fill="auto"/>
          </w:tcPr>
          <w:p w:rsidR="007F2B48" w:rsidRPr="007F2B48" w:rsidRDefault="007F2B48" w:rsidP="007F2B48">
            <w:pPr>
              <w:ind w:firstLine="0"/>
            </w:pPr>
            <w:r>
              <w:t>Sandifer</w:t>
            </w:r>
          </w:p>
        </w:tc>
        <w:tc>
          <w:tcPr>
            <w:tcW w:w="2179" w:type="dxa"/>
            <w:shd w:val="clear" w:color="auto" w:fill="auto"/>
          </w:tcPr>
          <w:p w:rsidR="007F2B48" w:rsidRPr="007F2B48" w:rsidRDefault="007F2B48" w:rsidP="007F2B48">
            <w:pPr>
              <w:ind w:firstLine="0"/>
            </w:pPr>
            <w:r>
              <w:t>Simrill</w:t>
            </w:r>
          </w:p>
        </w:tc>
        <w:tc>
          <w:tcPr>
            <w:tcW w:w="2180" w:type="dxa"/>
            <w:shd w:val="clear" w:color="auto" w:fill="auto"/>
          </w:tcPr>
          <w:p w:rsidR="007F2B48" w:rsidRPr="007F2B48" w:rsidRDefault="007F2B48" w:rsidP="007F2B48">
            <w:pPr>
              <w:ind w:firstLine="0"/>
            </w:pPr>
            <w:r>
              <w:t>G. M. Smith</w:t>
            </w:r>
          </w:p>
        </w:tc>
      </w:tr>
      <w:tr w:rsidR="007F2B48" w:rsidRPr="007F2B48" w:rsidTr="007F2B48">
        <w:tc>
          <w:tcPr>
            <w:tcW w:w="2179" w:type="dxa"/>
            <w:shd w:val="clear" w:color="auto" w:fill="auto"/>
          </w:tcPr>
          <w:p w:rsidR="007F2B48" w:rsidRPr="007F2B48" w:rsidRDefault="007F2B48" w:rsidP="007F2B48">
            <w:pPr>
              <w:ind w:firstLine="0"/>
            </w:pPr>
            <w:r>
              <w:t>G. R. Smith</w:t>
            </w:r>
          </w:p>
        </w:tc>
        <w:tc>
          <w:tcPr>
            <w:tcW w:w="2179" w:type="dxa"/>
            <w:shd w:val="clear" w:color="auto" w:fill="auto"/>
          </w:tcPr>
          <w:p w:rsidR="007F2B48" w:rsidRPr="007F2B48" w:rsidRDefault="007F2B48" w:rsidP="007F2B48">
            <w:pPr>
              <w:ind w:firstLine="0"/>
            </w:pPr>
            <w:r>
              <w:t>J. E. Smith</w:t>
            </w:r>
          </w:p>
        </w:tc>
        <w:tc>
          <w:tcPr>
            <w:tcW w:w="2180" w:type="dxa"/>
            <w:shd w:val="clear" w:color="auto" w:fill="auto"/>
          </w:tcPr>
          <w:p w:rsidR="007F2B48" w:rsidRPr="007F2B48" w:rsidRDefault="007F2B48" w:rsidP="007F2B48">
            <w:pPr>
              <w:ind w:firstLine="0"/>
            </w:pPr>
            <w:r>
              <w:t>Sottile</w:t>
            </w:r>
          </w:p>
        </w:tc>
      </w:tr>
      <w:tr w:rsidR="007F2B48" w:rsidRPr="007F2B48" w:rsidTr="007F2B48">
        <w:tc>
          <w:tcPr>
            <w:tcW w:w="2179" w:type="dxa"/>
            <w:shd w:val="clear" w:color="auto" w:fill="auto"/>
          </w:tcPr>
          <w:p w:rsidR="007F2B48" w:rsidRPr="007F2B48" w:rsidRDefault="007F2B48" w:rsidP="007F2B48">
            <w:pPr>
              <w:ind w:firstLine="0"/>
            </w:pPr>
            <w:r>
              <w:t>Spires</w:t>
            </w:r>
          </w:p>
        </w:tc>
        <w:tc>
          <w:tcPr>
            <w:tcW w:w="2179" w:type="dxa"/>
            <w:shd w:val="clear" w:color="auto" w:fill="auto"/>
          </w:tcPr>
          <w:p w:rsidR="007F2B48" w:rsidRPr="007F2B48" w:rsidRDefault="007F2B48" w:rsidP="007F2B48">
            <w:pPr>
              <w:ind w:firstLine="0"/>
            </w:pPr>
            <w:r>
              <w:t>Stavrinakis</w:t>
            </w:r>
          </w:p>
        </w:tc>
        <w:tc>
          <w:tcPr>
            <w:tcW w:w="2180" w:type="dxa"/>
            <w:shd w:val="clear" w:color="auto" w:fill="auto"/>
          </w:tcPr>
          <w:p w:rsidR="007F2B48" w:rsidRPr="007F2B48" w:rsidRDefault="007F2B48" w:rsidP="007F2B48">
            <w:pPr>
              <w:ind w:firstLine="0"/>
            </w:pPr>
            <w:r>
              <w:t>Tallon</w:t>
            </w:r>
          </w:p>
        </w:tc>
      </w:tr>
      <w:tr w:rsidR="007F2B48" w:rsidRPr="007F2B48" w:rsidTr="007F2B48">
        <w:tc>
          <w:tcPr>
            <w:tcW w:w="2179" w:type="dxa"/>
            <w:shd w:val="clear" w:color="auto" w:fill="auto"/>
          </w:tcPr>
          <w:p w:rsidR="007F2B48" w:rsidRPr="007F2B48" w:rsidRDefault="007F2B48" w:rsidP="007F2B48">
            <w:pPr>
              <w:ind w:firstLine="0"/>
            </w:pPr>
            <w:r>
              <w:t>Taylor</w:t>
            </w:r>
          </w:p>
        </w:tc>
        <w:tc>
          <w:tcPr>
            <w:tcW w:w="2179" w:type="dxa"/>
            <w:shd w:val="clear" w:color="auto" w:fill="auto"/>
          </w:tcPr>
          <w:p w:rsidR="007F2B48" w:rsidRPr="007F2B48" w:rsidRDefault="007F2B48" w:rsidP="007F2B48">
            <w:pPr>
              <w:ind w:firstLine="0"/>
            </w:pPr>
            <w:r>
              <w:t>Thayer</w:t>
            </w:r>
          </w:p>
        </w:tc>
        <w:tc>
          <w:tcPr>
            <w:tcW w:w="2180" w:type="dxa"/>
            <w:shd w:val="clear" w:color="auto" w:fill="auto"/>
          </w:tcPr>
          <w:p w:rsidR="007F2B48" w:rsidRPr="007F2B48" w:rsidRDefault="007F2B48" w:rsidP="007F2B48">
            <w:pPr>
              <w:ind w:firstLine="0"/>
            </w:pPr>
            <w:r>
              <w:t>Thigpen</w:t>
            </w:r>
          </w:p>
        </w:tc>
      </w:tr>
      <w:tr w:rsidR="007F2B48" w:rsidRPr="007F2B48" w:rsidTr="007F2B48">
        <w:tc>
          <w:tcPr>
            <w:tcW w:w="2179" w:type="dxa"/>
            <w:shd w:val="clear" w:color="auto" w:fill="auto"/>
          </w:tcPr>
          <w:p w:rsidR="007F2B48" w:rsidRPr="007F2B48" w:rsidRDefault="007F2B48" w:rsidP="007F2B48">
            <w:pPr>
              <w:ind w:firstLine="0"/>
            </w:pPr>
            <w:r>
              <w:t>Weeks</w:t>
            </w:r>
          </w:p>
        </w:tc>
        <w:tc>
          <w:tcPr>
            <w:tcW w:w="2179" w:type="dxa"/>
            <w:shd w:val="clear" w:color="auto" w:fill="auto"/>
          </w:tcPr>
          <w:p w:rsidR="007F2B48" w:rsidRPr="007F2B48" w:rsidRDefault="007F2B48" w:rsidP="007F2B48">
            <w:pPr>
              <w:ind w:firstLine="0"/>
            </w:pPr>
            <w:r>
              <w:t>West</w:t>
            </w:r>
          </w:p>
        </w:tc>
        <w:tc>
          <w:tcPr>
            <w:tcW w:w="2180" w:type="dxa"/>
            <w:shd w:val="clear" w:color="auto" w:fill="auto"/>
          </w:tcPr>
          <w:p w:rsidR="007F2B48" w:rsidRPr="007F2B48" w:rsidRDefault="007F2B48" w:rsidP="007F2B48">
            <w:pPr>
              <w:ind w:firstLine="0"/>
            </w:pPr>
            <w:r>
              <w:t>Wheeler</w:t>
            </w:r>
          </w:p>
        </w:tc>
      </w:tr>
      <w:tr w:rsidR="007F2B48" w:rsidRPr="007F2B48" w:rsidTr="007F2B48">
        <w:tc>
          <w:tcPr>
            <w:tcW w:w="2179" w:type="dxa"/>
            <w:shd w:val="clear" w:color="auto" w:fill="auto"/>
          </w:tcPr>
          <w:p w:rsidR="007F2B48" w:rsidRPr="007F2B48" w:rsidRDefault="007F2B48" w:rsidP="007F2B48">
            <w:pPr>
              <w:keepNext/>
              <w:ind w:firstLine="0"/>
            </w:pPr>
            <w:r>
              <w:t>White</w:t>
            </w:r>
          </w:p>
        </w:tc>
        <w:tc>
          <w:tcPr>
            <w:tcW w:w="2179" w:type="dxa"/>
            <w:shd w:val="clear" w:color="auto" w:fill="auto"/>
          </w:tcPr>
          <w:p w:rsidR="007F2B48" w:rsidRPr="007F2B48" w:rsidRDefault="007F2B48" w:rsidP="007F2B48">
            <w:pPr>
              <w:keepNext/>
              <w:ind w:firstLine="0"/>
            </w:pPr>
            <w:r>
              <w:t>Whitmire</w:t>
            </w:r>
          </w:p>
        </w:tc>
        <w:tc>
          <w:tcPr>
            <w:tcW w:w="2180" w:type="dxa"/>
            <w:shd w:val="clear" w:color="auto" w:fill="auto"/>
          </w:tcPr>
          <w:p w:rsidR="007F2B48" w:rsidRPr="007F2B48" w:rsidRDefault="007F2B48" w:rsidP="007F2B48">
            <w:pPr>
              <w:keepNext/>
              <w:ind w:firstLine="0"/>
            </w:pPr>
            <w:r>
              <w:t>Williams</w:t>
            </w:r>
          </w:p>
        </w:tc>
      </w:tr>
      <w:tr w:rsidR="007F2B48" w:rsidRPr="007F2B48" w:rsidTr="007F2B48">
        <w:tc>
          <w:tcPr>
            <w:tcW w:w="2179" w:type="dxa"/>
            <w:shd w:val="clear" w:color="auto" w:fill="auto"/>
          </w:tcPr>
          <w:p w:rsidR="007F2B48" w:rsidRPr="007F2B48" w:rsidRDefault="007F2B48" w:rsidP="007F2B48">
            <w:pPr>
              <w:keepNext/>
              <w:ind w:firstLine="0"/>
            </w:pPr>
            <w:r>
              <w:t>Willis</w:t>
            </w:r>
          </w:p>
        </w:tc>
        <w:tc>
          <w:tcPr>
            <w:tcW w:w="2179" w:type="dxa"/>
            <w:shd w:val="clear" w:color="auto" w:fill="auto"/>
          </w:tcPr>
          <w:p w:rsidR="007F2B48" w:rsidRPr="007F2B48" w:rsidRDefault="007F2B48" w:rsidP="007F2B48">
            <w:pPr>
              <w:keepNext/>
              <w:ind w:firstLine="0"/>
            </w:pPr>
            <w:r>
              <w:t>Yow</w:t>
            </w:r>
          </w:p>
        </w:tc>
        <w:tc>
          <w:tcPr>
            <w:tcW w:w="2180" w:type="dxa"/>
            <w:shd w:val="clear" w:color="auto" w:fill="auto"/>
          </w:tcPr>
          <w:p w:rsidR="007F2B48" w:rsidRPr="007F2B48" w:rsidRDefault="007F2B48" w:rsidP="007F2B48">
            <w:pPr>
              <w:keepNext/>
              <w:ind w:firstLine="0"/>
            </w:pPr>
          </w:p>
        </w:tc>
      </w:tr>
    </w:tbl>
    <w:p w:rsidR="007F2B48" w:rsidRDefault="007F2B48" w:rsidP="007F2B48"/>
    <w:p w:rsidR="007F2B48" w:rsidRDefault="007F2B48" w:rsidP="007F2B48">
      <w:pPr>
        <w:jc w:val="center"/>
        <w:rPr>
          <w:b/>
        </w:rPr>
      </w:pPr>
      <w:r w:rsidRPr="007F2B48">
        <w:rPr>
          <w:b/>
        </w:rPr>
        <w:t>Total--101</w:t>
      </w:r>
    </w:p>
    <w:p w:rsidR="007F2B48" w:rsidRDefault="007F2B48" w:rsidP="007F2B48">
      <w:pPr>
        <w:jc w:val="center"/>
        <w:rPr>
          <w:b/>
        </w:rPr>
      </w:pPr>
    </w:p>
    <w:p w:rsidR="007F2B48" w:rsidRDefault="007F2B48" w:rsidP="007F2B48">
      <w:pPr>
        <w:ind w:firstLine="0"/>
      </w:pPr>
      <w:r w:rsidRPr="007F2B4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F2B48" w:rsidRPr="007F2B48" w:rsidTr="007F2B48">
        <w:tc>
          <w:tcPr>
            <w:tcW w:w="2179" w:type="dxa"/>
            <w:shd w:val="clear" w:color="auto" w:fill="auto"/>
          </w:tcPr>
          <w:p w:rsidR="007F2B48" w:rsidRPr="007F2B48" w:rsidRDefault="007F2B48" w:rsidP="007F2B48">
            <w:pPr>
              <w:keepNext/>
              <w:ind w:firstLine="0"/>
            </w:pPr>
            <w:r>
              <w:t>Norman</w:t>
            </w:r>
          </w:p>
        </w:tc>
        <w:tc>
          <w:tcPr>
            <w:tcW w:w="2179" w:type="dxa"/>
            <w:shd w:val="clear" w:color="auto" w:fill="auto"/>
          </w:tcPr>
          <w:p w:rsidR="007F2B48" w:rsidRPr="007F2B48" w:rsidRDefault="007F2B48" w:rsidP="007F2B48">
            <w:pPr>
              <w:keepNext/>
              <w:ind w:firstLine="0"/>
            </w:pPr>
          </w:p>
        </w:tc>
        <w:tc>
          <w:tcPr>
            <w:tcW w:w="2180" w:type="dxa"/>
            <w:shd w:val="clear" w:color="auto" w:fill="auto"/>
          </w:tcPr>
          <w:p w:rsidR="007F2B48" w:rsidRPr="007F2B48" w:rsidRDefault="007F2B48" w:rsidP="007F2B48">
            <w:pPr>
              <w:keepNext/>
              <w:ind w:firstLine="0"/>
            </w:pPr>
          </w:p>
        </w:tc>
      </w:tr>
    </w:tbl>
    <w:p w:rsidR="007F2B48" w:rsidRDefault="007F2B48" w:rsidP="007F2B48"/>
    <w:p w:rsidR="007F2B48" w:rsidRDefault="007F2B48" w:rsidP="007F2B48">
      <w:pPr>
        <w:jc w:val="center"/>
        <w:rPr>
          <w:b/>
        </w:rPr>
      </w:pPr>
      <w:r w:rsidRPr="007F2B48">
        <w:rPr>
          <w:b/>
        </w:rPr>
        <w:t>Total--1</w:t>
      </w:r>
    </w:p>
    <w:p w:rsidR="007F2B48" w:rsidRDefault="007F2B48" w:rsidP="007F2B48">
      <w:pPr>
        <w:jc w:val="center"/>
        <w:rPr>
          <w:b/>
        </w:rPr>
      </w:pPr>
    </w:p>
    <w:p w:rsidR="007F2B48" w:rsidRDefault="007F2B48" w:rsidP="007F2B48">
      <w:r>
        <w:t xml:space="preserve">So, the Bill was read the second time and ordered to third reading.  </w:t>
      </w:r>
    </w:p>
    <w:p w:rsidR="007F2B48" w:rsidRDefault="007F2B48" w:rsidP="007F2B48"/>
    <w:p w:rsidR="007F2B48" w:rsidRDefault="007F2B48" w:rsidP="007F2B48">
      <w:pPr>
        <w:keepNext/>
        <w:jc w:val="center"/>
        <w:rPr>
          <w:b/>
        </w:rPr>
      </w:pPr>
      <w:r w:rsidRPr="007F2B48">
        <w:rPr>
          <w:b/>
        </w:rPr>
        <w:t>H. 3278--DEBATE ADJOURNED</w:t>
      </w:r>
    </w:p>
    <w:p w:rsidR="007F2B48" w:rsidRDefault="007F2B48" w:rsidP="007F2B48">
      <w:pPr>
        <w:keepNext/>
      </w:pPr>
      <w:r>
        <w:t>The following Bill was taken up:</w:t>
      </w:r>
    </w:p>
    <w:p w:rsidR="007F2B48" w:rsidRDefault="007F2B48" w:rsidP="007F2B48">
      <w:pPr>
        <w:keepNext/>
      </w:pPr>
      <w:bookmarkStart w:id="14" w:name="include_clip_start_88"/>
      <w:bookmarkEnd w:id="14"/>
    </w:p>
    <w:p w:rsidR="007F2B48" w:rsidRDefault="007F2B48" w:rsidP="007F2B48">
      <w:r>
        <w:t>H. 3278 -- Reps. Rutherford and Clyburn: A BILL TO AMEND THE CODE OF LAWS OF SOUTH CAROLINA, 1976, BY ADDING SECTION 24-3-980 SO AS TO PROVIDE THAT A STATE, COUNTY, OR MUNICIPAL DETENTION FACILITY SHALL NOT PROHIBIT AN IN-PERSON MEETING BETWEEN AN INMATE AND HIS ATTORNEY.</w:t>
      </w:r>
    </w:p>
    <w:p w:rsidR="007F2B48" w:rsidRDefault="007F2B48" w:rsidP="007F2B48"/>
    <w:p w:rsidR="007F2B48" w:rsidRPr="00B501AB" w:rsidRDefault="007F2B48" w:rsidP="007F2B48">
      <w:r w:rsidRPr="00B501AB">
        <w:t>The Committee on Judiciary proposed the following Amendment No. 1</w:t>
      </w:r>
      <w:r w:rsidR="00F25EBA">
        <w:t xml:space="preserve"> to </w:t>
      </w:r>
      <w:r w:rsidRPr="00B501AB">
        <w:t>H. 3278 (COUNCIL\CM\3278C001.GT.CM17):</w:t>
      </w:r>
    </w:p>
    <w:p w:rsidR="007F2B48" w:rsidRPr="00B501AB" w:rsidRDefault="007F2B48" w:rsidP="007F2B48">
      <w:r w:rsidRPr="00B501AB">
        <w:t>Amend the bill, as and if amended, SECTION 1, by deleting SECTION 1 and inserting:</w:t>
      </w:r>
    </w:p>
    <w:p w:rsidR="007F2B48" w:rsidRPr="00B501AB" w:rsidRDefault="007F2B48" w:rsidP="007F2B48">
      <w:pPr>
        <w:suppressAutoHyphens/>
      </w:pPr>
      <w:r w:rsidRPr="00B501AB">
        <w:t>\</w:t>
      </w:r>
      <w:r w:rsidRPr="00B501AB">
        <w:tab/>
        <w:t>SECTION</w:t>
      </w:r>
      <w:r w:rsidRPr="00B501AB">
        <w:tab/>
        <w:t>1.</w:t>
      </w:r>
      <w:r w:rsidRPr="00B501AB">
        <w:tab/>
        <w:t>Article 9, Chapter 3, Title 24 of the 1976 Code is amended by adding:</w:t>
      </w:r>
    </w:p>
    <w:p w:rsidR="007F2B48" w:rsidRPr="00B501AB" w:rsidRDefault="007F2B48" w:rsidP="007F2B48">
      <w:r w:rsidRPr="00B501AB">
        <w:tab/>
        <w:t>“Section 24</w:t>
      </w:r>
      <w:r w:rsidRPr="00B501AB">
        <w:noBreakHyphen/>
        <w:t>3</w:t>
      </w:r>
      <w:r w:rsidRPr="00B501AB">
        <w:noBreakHyphen/>
        <w:t>980.</w:t>
      </w:r>
      <w:r w:rsidRPr="00B501AB">
        <w:tab/>
        <w:t>A state, county, or municipal detention facility shall not prohibit an in</w:t>
      </w:r>
      <w:r w:rsidRPr="00B501AB">
        <w:noBreakHyphen/>
        <w:t>person meeting between an inmate and his attorney provided, however, the meeting may not jeopardize the security of the detention facility or prohibit the normal operations of the detention facility.”  \</w:t>
      </w:r>
    </w:p>
    <w:p w:rsidR="007F2B48" w:rsidRPr="00B501AB" w:rsidRDefault="007F2B48" w:rsidP="007F2B48">
      <w:r w:rsidRPr="00B501AB">
        <w:t>Renumber sections to conform.</w:t>
      </w:r>
    </w:p>
    <w:p w:rsidR="007F2B48" w:rsidRDefault="007F2B48" w:rsidP="007F2B48">
      <w:r w:rsidRPr="00B501AB">
        <w:t>Amend title to conform.</w:t>
      </w:r>
    </w:p>
    <w:p w:rsidR="007F2B48" w:rsidRDefault="007F2B48" w:rsidP="007F2B48"/>
    <w:p w:rsidR="007F2B48" w:rsidRDefault="007F2B48" w:rsidP="007F2B48">
      <w:bookmarkStart w:id="15" w:name="include_clip_end_89"/>
      <w:bookmarkEnd w:id="15"/>
      <w:r>
        <w:t>Rep. WEEKS explained the amendment.</w:t>
      </w:r>
    </w:p>
    <w:p w:rsidR="00F25EBA" w:rsidRDefault="00F25EBA" w:rsidP="007F2B48"/>
    <w:p w:rsidR="007F2B48" w:rsidRDefault="007F2B48" w:rsidP="007F2B48">
      <w:r>
        <w:t>Rep. WEEKS moved to adjourn debate on the Bill until Wednesday, February 15</w:t>
      </w:r>
      <w:r w:rsidR="00920973">
        <w:t>, which was agreed to</w:t>
      </w:r>
      <w:r>
        <w:t xml:space="preserve">.  </w:t>
      </w:r>
    </w:p>
    <w:p w:rsidR="007F2B48" w:rsidRDefault="007F2B48" w:rsidP="007F2B48"/>
    <w:p w:rsidR="007F2B48" w:rsidRDefault="007F2B48" w:rsidP="007F2B48">
      <w:pPr>
        <w:keepNext/>
        <w:jc w:val="center"/>
        <w:rPr>
          <w:b/>
        </w:rPr>
      </w:pPr>
      <w:r w:rsidRPr="007F2B48">
        <w:rPr>
          <w:b/>
        </w:rPr>
        <w:t>H. 3515--AMENDED AND ORDERED TO THIRD READING</w:t>
      </w:r>
    </w:p>
    <w:p w:rsidR="007F2B48" w:rsidRDefault="007F2B48" w:rsidP="007F2B48">
      <w:pPr>
        <w:keepNext/>
      </w:pPr>
      <w:r>
        <w:t>The following Joint Resolution was taken up:</w:t>
      </w:r>
    </w:p>
    <w:p w:rsidR="007F2B48" w:rsidRDefault="007F2B48" w:rsidP="007F2B48">
      <w:pPr>
        <w:keepNext/>
      </w:pPr>
      <w:bookmarkStart w:id="16" w:name="include_clip_start_93"/>
      <w:bookmarkEnd w:id="16"/>
    </w:p>
    <w:p w:rsidR="007F2B48" w:rsidRDefault="007F2B48" w:rsidP="007F2B48">
      <w:r>
        <w:t>H. 3515 -- Reps. Erickson, W. Newton, Yow, Loftis, Bowers, Bradley and Herbkersman: A JOINT RESOLUTION TO PROVIDE FOR THE WAIVER OF FIVE OR FEWER DAYS THAT SCHOOLS IN COUNTIES FOR WHICH FEDERAL MAJOR DISASTER DECLARATIONS WERE MADE AS A RESULT OF HURRICANE MATTHEW, AND TO PROVIDE THAT THESE WAIVERS ARE AVAILABLE IN ADDITION TO THOSE AVAILABLE BY STATUTE, AND TO PROVIDE THAT THESE WAIVERS MAY BE MADE REGARDLESS OF WHETHER THE SCHOOLS FOR WHICH A WAIVER IS SOUGHT HAS MADE UP THREE FULL DAYS, OR THE EQUIVALENT NUMBER OF HOURS, MISSED DUE TO SNOW, EXTREME WEATHER, OR OTHER DISRUPTIONS REQUIRING THE SCHOOL TO CLOSE DURING THE 2016-2017 SCHOOL YEAR.</w:t>
      </w:r>
    </w:p>
    <w:p w:rsidR="007F2B48" w:rsidRDefault="007F2B48" w:rsidP="007F2B48"/>
    <w:p w:rsidR="007F2B48" w:rsidRPr="00DD0E32" w:rsidRDefault="007F2B48" w:rsidP="007F2B48">
      <w:r w:rsidRPr="00DD0E32">
        <w:t>The Committee on Education and Public Works proposed the following Amendment No. 1</w:t>
      </w:r>
      <w:r w:rsidR="00F25EBA">
        <w:t xml:space="preserve"> to </w:t>
      </w:r>
      <w:r w:rsidRPr="00DD0E32">
        <w:t>H. 3515 (COUNCIL\WAB\3515C003.</w:t>
      </w:r>
      <w:r w:rsidR="00F25EBA">
        <w:t xml:space="preserve"> </w:t>
      </w:r>
      <w:r w:rsidRPr="00DD0E32">
        <w:t>AGM.WAB17), which was adopted:</w:t>
      </w:r>
    </w:p>
    <w:p w:rsidR="007F2B48" w:rsidRPr="00DD0E32" w:rsidRDefault="007F2B48" w:rsidP="007F2B48">
      <w:r w:rsidRPr="00DD0E32">
        <w:t>Amend the joint resolution, as and if amended, by striking all after the enacting words and inserting:</w:t>
      </w:r>
    </w:p>
    <w:p w:rsidR="007F2B48" w:rsidRPr="00DD0E32" w:rsidRDefault="007F2B48" w:rsidP="007F2B48">
      <w:r w:rsidRPr="00DD0E32">
        <w:t>/</w:t>
      </w:r>
      <w:r w:rsidRPr="00DD0E32">
        <w:tab/>
        <w:t>SECTION</w:t>
      </w:r>
      <w:r w:rsidRPr="00DD0E32">
        <w:tab/>
        <w:t>1.</w:t>
      </w:r>
      <w:r w:rsidRPr="00DD0E32">
        <w:tab/>
        <w:t>(A) The provisions of this joint resolution apply to school districts in Allendale, Bamberg, Barnwell, Beaufort, Calhoun, Clarendon, Colleton, Darlington, Dillon, Dorchester, Florence, Georgetown, Hampton, Horry, Jasper, Lee, Marion, Marlboro, Orangeburg, Sumter, and Williamsburg Counties that missed school days due to Hurricane Matthew in October of 2016.</w:t>
      </w:r>
    </w:p>
    <w:p w:rsidR="007F2B48" w:rsidRPr="00DD0E32" w:rsidRDefault="007F2B48" w:rsidP="007F2B48">
      <w:r w:rsidRPr="00DD0E32">
        <w:tab/>
        <w:t>(B)</w:t>
      </w:r>
      <w:r w:rsidRPr="00DD0E32">
        <w:tab/>
        <w:t>Schools that have made up, or will make up, at least three days or the equivalent number of hours, have received a waiver for three missed instructional days or the equivalent number of hours from their local governing board, and received a waiver of three additional days or the equivalent number of hours from the State Board of Education pursuant to Section 59</w:t>
      </w:r>
      <w:r w:rsidRPr="00DD0E32">
        <w:noBreakHyphen/>
        <w:t>1</w:t>
      </w:r>
      <w:r w:rsidRPr="00DD0E32">
        <w:noBreakHyphen/>
        <w:t>425, may have the local governing board waive up to five additional school days or the equivalent number of hours missed due to snow, extreme weather, or other disruptions requiring the school to close during the 2016</w:t>
      </w:r>
      <w:r w:rsidRPr="00DD0E32">
        <w:noBreakHyphen/>
        <w:t>2017 School Year.</w:t>
      </w:r>
    </w:p>
    <w:p w:rsidR="007F2B48" w:rsidRPr="00DD0E32" w:rsidRDefault="007F2B48" w:rsidP="007F2B48">
      <w:r w:rsidRPr="00DD0E32">
        <w:tab/>
        <w:t>(C)</w:t>
      </w:r>
      <w:r w:rsidRPr="00DD0E32">
        <w:tab/>
      </w:r>
      <w:r w:rsidRPr="00DD0E32">
        <w:rPr>
          <w:color w:val="000000"/>
        </w:rPr>
        <w:t xml:space="preserve">When </w:t>
      </w:r>
      <w:r w:rsidRPr="00DD0E32">
        <w:t>a district waives a make</w:t>
      </w:r>
      <w:r w:rsidRPr="00DD0E32">
        <w:noBreakHyphen/>
        <w:t>up day pursuant to this joint resolution, the make</w:t>
      </w:r>
      <w:r w:rsidRPr="00DD0E32">
        <w:noBreakHyphen/>
        <w:t>up day also is waived for any student participating in a home schooling program approved by the board of trustees of the district in which the student resides.</w:t>
      </w:r>
    </w:p>
    <w:p w:rsidR="007F2B48" w:rsidRPr="00DD0E32" w:rsidRDefault="007F2B48" w:rsidP="007F2B48">
      <w:r w:rsidRPr="00DD0E32">
        <w:t>SECTION</w:t>
      </w:r>
      <w:r w:rsidRPr="00DD0E32">
        <w:tab/>
        <w:t>2.</w:t>
      </w:r>
      <w:r w:rsidRPr="00DD0E32">
        <w:tab/>
        <w:t xml:space="preserve">This joint resolution takes effect upon approval by the Governor. / </w:t>
      </w:r>
    </w:p>
    <w:p w:rsidR="007F2B48" w:rsidRPr="00DD0E32" w:rsidRDefault="007F2B48" w:rsidP="007F2B48">
      <w:r w:rsidRPr="00DD0E32">
        <w:t>Amend the joint resolution further by striking all before the enacting words and inserting:</w:t>
      </w:r>
    </w:p>
    <w:p w:rsidR="007F2B48" w:rsidRPr="00DD0E32" w:rsidRDefault="007F2B48" w:rsidP="007F2B48">
      <w:r w:rsidRPr="00DD0E32">
        <w:t>/ TO PROVIDE FOR THE WAIVER OF FIVE OR FEWER DAYS THAT SCHOOLS IN COUNTIES FOR WHICH FEDERAL MAJOR DISASTER DECLARATIONS WERE MADE AS A RESULT OF HURRICANE MATTHEW, AND TO PROVIDE THAT THESE WAIVERS ARE AVAILABLE ONCE WAIVERS AVAILABLE UNDER THE AUTHORITY OF THE LOCAL SCHOOL DISTRICTS AND STATE BOARD OF EDUCATION ARE EXHAUSTED.</w:t>
      </w:r>
    </w:p>
    <w:p w:rsidR="007F2B48" w:rsidRPr="00DD0E32" w:rsidRDefault="007F2B48" w:rsidP="007F2B48">
      <w:pPr>
        <w:pStyle w:val="NormalWeb"/>
        <w:ind w:firstLine="216"/>
        <w:jc w:val="both"/>
        <w:rPr>
          <w:sz w:val="22"/>
        </w:rPr>
      </w:pPr>
      <w:r w:rsidRPr="00DD0E32">
        <w:rPr>
          <w:sz w:val="22"/>
        </w:rPr>
        <w:t xml:space="preserve">Whereas, in October 2016 the State of South Carolina endured extreme weather and resulting disastrous effects due to Hurricane Matthew, the first Category Five Atlantic Hurricane since 2007; and </w:t>
      </w:r>
    </w:p>
    <w:p w:rsidR="007F2B48" w:rsidRPr="00DD0E32" w:rsidRDefault="007F2B48" w:rsidP="007F2B48">
      <w:pPr>
        <w:pStyle w:val="NormalWeb"/>
        <w:ind w:firstLine="216"/>
        <w:jc w:val="both"/>
        <w:rPr>
          <w:sz w:val="22"/>
        </w:rPr>
      </w:pPr>
      <w:r w:rsidRPr="00DD0E32">
        <w:rPr>
          <w:sz w:val="22"/>
        </w:rPr>
        <w:t>Whereas, in recognition of the severity and magnitude of this disaster, the President made a declaration of a major disaster for twenty</w:t>
      </w:r>
      <w:r w:rsidRPr="00DD0E32">
        <w:rPr>
          <w:sz w:val="22"/>
        </w:rPr>
        <w:noBreakHyphen/>
        <w:t xml:space="preserve">one counties in South Carolina; and </w:t>
      </w:r>
    </w:p>
    <w:p w:rsidR="007F2B48" w:rsidRPr="00DD0E32" w:rsidRDefault="007F2B48" w:rsidP="007F2B48">
      <w:r w:rsidRPr="00DD0E32">
        <w:t>Whereas, schools in these districts closed for varying numbers of days in the days surrounding Hurricane Matthew’s landfall, and the unique circumstances of this natural disaster merit the waiving of some of these school closing days for school districts that have exhausted their remedies available under Section 59</w:t>
      </w:r>
      <w:r w:rsidRPr="00DD0E32">
        <w:noBreakHyphen/>
        <w:t>1</w:t>
      </w:r>
      <w:r w:rsidRPr="00DD0E32">
        <w:noBreakHyphen/>
        <w:t>425, which through Act 21 of 2015 was amended by the General Assembly to provide greater flexibility to school districts and the State Board of Education with respect to grating waivers for school days missed due to snow, extreme weather, or other disruptions requiring school closure. Now, therefore, /</w:t>
      </w:r>
    </w:p>
    <w:p w:rsidR="007F2B48" w:rsidRPr="00DD0E32" w:rsidRDefault="007F2B48" w:rsidP="007F2B48">
      <w:r w:rsidRPr="00DD0E32">
        <w:t>Renumber sections to conform.</w:t>
      </w:r>
    </w:p>
    <w:p w:rsidR="007F2B48" w:rsidRDefault="007F2B48" w:rsidP="007F2B48">
      <w:r w:rsidRPr="00DD0E32">
        <w:t>Amend title to conform.</w:t>
      </w:r>
    </w:p>
    <w:p w:rsidR="007F2B48" w:rsidRDefault="007F2B48" w:rsidP="007F2B48"/>
    <w:p w:rsidR="007F2B48" w:rsidRDefault="007F2B48" w:rsidP="007F2B48">
      <w:r>
        <w:t>Rep. FELDER explained the amendment.</w:t>
      </w:r>
    </w:p>
    <w:p w:rsidR="007F2B48" w:rsidRDefault="007F2B48" w:rsidP="007F2B48">
      <w:r>
        <w:t>The amendment was then adopted.</w:t>
      </w:r>
    </w:p>
    <w:p w:rsidR="007F2B48" w:rsidRDefault="007F2B48" w:rsidP="007F2B48"/>
    <w:p w:rsidR="007F2B48" w:rsidRPr="00197156" w:rsidRDefault="007F2B48" w:rsidP="007F2B48">
      <w:r w:rsidRPr="00197156">
        <w:t>Rep. ERICKSON proposed the following Amendment No. 2</w:t>
      </w:r>
      <w:r w:rsidR="00F25EBA">
        <w:t xml:space="preserve"> to </w:t>
      </w:r>
      <w:r w:rsidRPr="00197156">
        <w:t>H.</w:t>
      </w:r>
      <w:r w:rsidR="00F25EBA">
        <w:t> </w:t>
      </w:r>
      <w:r w:rsidRPr="00197156">
        <w:t>3515 (COUNCIL\WAB\3515C004.AGM.WAB17), which was adopted:</w:t>
      </w:r>
    </w:p>
    <w:p w:rsidR="007F2B48" w:rsidRPr="00197156" w:rsidRDefault="007F2B48" w:rsidP="007F2B48">
      <w:r w:rsidRPr="00197156">
        <w:t>Amend the joint resolution, as and if amended, by striking all after the enacting words and inserting:</w:t>
      </w:r>
    </w:p>
    <w:p w:rsidR="007F2B48" w:rsidRPr="00197156" w:rsidRDefault="007F2B48" w:rsidP="007F2B48">
      <w:r w:rsidRPr="00197156">
        <w:t>/</w:t>
      </w:r>
      <w:r w:rsidRPr="00197156">
        <w:tab/>
        <w:t>SECTION</w:t>
      </w:r>
      <w:r w:rsidRPr="00197156">
        <w:tab/>
        <w:t>1.</w:t>
      </w:r>
      <w:r w:rsidRPr="00197156">
        <w:tab/>
        <w:t>(A) The provisions of this joint resolution apply to school districts in Allendale, Bamberg, Barnwell, Beaufort, Calhoun, Charleston, Clarendon, Colleton, Darlington, Dillon, Dorchester, Florence, Georgetown, Hampton, Horry, Jasper, Lee, Marion, Marlboro, Orangeburg, Sumter, and Williamsburg Counties that missed school days due to Hurricane Matthew in October of 2016.</w:t>
      </w:r>
    </w:p>
    <w:p w:rsidR="007F2B48" w:rsidRPr="00197156" w:rsidRDefault="007F2B48" w:rsidP="007F2B48">
      <w:r w:rsidRPr="00197156">
        <w:tab/>
        <w:t>(B)</w:t>
      </w:r>
      <w:r w:rsidRPr="00197156">
        <w:tab/>
        <w:t>Schools that have made up, or will make up, at least three days or the equivalent number of hours, have received a waiver for three missed instructional days or the equivalent number of hours from their local governing board, and received a waiver of three additional days or the equivalent number of hours from the State Board of Education pursuant to Section 59</w:t>
      </w:r>
      <w:r w:rsidRPr="00197156">
        <w:noBreakHyphen/>
        <w:t>1</w:t>
      </w:r>
      <w:r w:rsidRPr="00197156">
        <w:noBreakHyphen/>
        <w:t>425, may have the local governing board waive up to five additional school days or the equivalent number of hours missed due to snow, extreme weather, or other disruptions requiring the school to close during the 2016</w:t>
      </w:r>
      <w:r w:rsidRPr="00197156">
        <w:noBreakHyphen/>
        <w:t>2017 School Year.</w:t>
      </w:r>
    </w:p>
    <w:p w:rsidR="007F2B48" w:rsidRPr="00197156" w:rsidRDefault="007F2B48" w:rsidP="007F2B48">
      <w:r w:rsidRPr="00197156">
        <w:tab/>
        <w:t>(C)</w:t>
      </w:r>
      <w:r w:rsidRPr="00197156">
        <w:tab/>
      </w:r>
      <w:r w:rsidRPr="00197156">
        <w:rPr>
          <w:color w:val="000000"/>
        </w:rPr>
        <w:t xml:space="preserve">When </w:t>
      </w:r>
      <w:r w:rsidRPr="00197156">
        <w:t>a district waives a make</w:t>
      </w:r>
      <w:r w:rsidRPr="00197156">
        <w:noBreakHyphen/>
        <w:t>up day pursuant to this joint resolution, the make</w:t>
      </w:r>
      <w:r w:rsidRPr="00197156">
        <w:noBreakHyphen/>
        <w:t>up day also is waived for any student participating in a home schooling program approved by the board of trustees of the district in which the student resides.</w:t>
      </w:r>
    </w:p>
    <w:p w:rsidR="007F2B48" w:rsidRPr="00197156" w:rsidRDefault="007F2B48" w:rsidP="007F2B48">
      <w:r w:rsidRPr="00197156">
        <w:t>SECTION</w:t>
      </w:r>
      <w:r w:rsidRPr="00197156">
        <w:tab/>
        <w:t>2.</w:t>
      </w:r>
      <w:r w:rsidRPr="00197156">
        <w:tab/>
        <w:t xml:space="preserve">This joint resolution takes effect upon approval by the Governor. / </w:t>
      </w:r>
    </w:p>
    <w:p w:rsidR="007F2B48" w:rsidRPr="00197156" w:rsidRDefault="007F2B48" w:rsidP="007F2B48">
      <w:r w:rsidRPr="00197156">
        <w:t>Amend the joint resolution further by striking all before the enacting words and inserting:</w:t>
      </w:r>
    </w:p>
    <w:p w:rsidR="007F2B48" w:rsidRPr="00197156" w:rsidRDefault="007F2B48" w:rsidP="007F2B48">
      <w:r w:rsidRPr="00197156">
        <w:t>/ TO PROVIDE FOR THE WAIVER OF FIVE OR FEWER DAYS THAT SCHOOLS IN COUNTIES FOR WHICH FEDERAL MAJOR DISASTER DECLARATIONS WERE MADE AS A RESULT OF HURRICANE MATTHEW, AND TO PROVIDE THAT THESE WAIVERS ARE AVAILABLE ONCE WAIVERS AVAILABLE UNDER THE AUTHORITY OF THE LOCAL SCHOOL DISTRICTS AND STATE BOARD OF EDUCATION ARE EXHAUSTED.</w:t>
      </w:r>
    </w:p>
    <w:p w:rsidR="007F2B48" w:rsidRPr="00197156" w:rsidRDefault="007F2B48" w:rsidP="007F2B48">
      <w:pPr>
        <w:pStyle w:val="NormalWeb"/>
        <w:ind w:firstLine="216"/>
        <w:jc w:val="both"/>
        <w:rPr>
          <w:sz w:val="22"/>
        </w:rPr>
      </w:pPr>
      <w:r w:rsidRPr="00197156">
        <w:rPr>
          <w:sz w:val="22"/>
        </w:rPr>
        <w:t xml:space="preserve">Whereas, in October 2016 the State of South Carolina endured extreme weather and resulting disastrous effects due to Hurricane Matthew, the first Category Five Atlantic Hurricane since 2007; and </w:t>
      </w:r>
    </w:p>
    <w:p w:rsidR="007F2B48" w:rsidRPr="00197156" w:rsidRDefault="007F2B48" w:rsidP="007F2B48">
      <w:pPr>
        <w:pStyle w:val="NormalWeb"/>
        <w:ind w:firstLine="216"/>
        <w:jc w:val="both"/>
        <w:rPr>
          <w:sz w:val="22"/>
        </w:rPr>
      </w:pPr>
      <w:r w:rsidRPr="00197156">
        <w:rPr>
          <w:sz w:val="22"/>
        </w:rPr>
        <w:t>Whereas, in recognition of the severity and magnitude of this disaster, the President made a declaration of a major disaster for twenty</w:t>
      </w:r>
      <w:r w:rsidRPr="00197156">
        <w:rPr>
          <w:sz w:val="22"/>
        </w:rPr>
        <w:noBreakHyphen/>
        <w:t xml:space="preserve">one counties in South Carolina; and </w:t>
      </w:r>
    </w:p>
    <w:p w:rsidR="007F2B48" w:rsidRPr="00197156" w:rsidRDefault="007F2B48" w:rsidP="007F2B48">
      <w:r w:rsidRPr="00197156">
        <w:t>Whereas, schools in these districts closed for varying numbers of days in the days surrounding Hurricane Matthew’s landfall, and the unique circumstances of this natural disaster merit the waiving of some of these school closing days for school districts that have exhausted their remedies available under Section 59</w:t>
      </w:r>
      <w:r w:rsidRPr="00197156">
        <w:noBreakHyphen/>
        <w:t>1</w:t>
      </w:r>
      <w:r w:rsidRPr="00197156">
        <w:noBreakHyphen/>
        <w:t>425, which through Act 21 of 2015 was amended by the General Assembly to provide greater flexibility to school districts and the State Board of Education with respect to grating waivers for school days missed due to snow, extreme weather, or other disruptions requiring school closure. Now, therefore, /</w:t>
      </w:r>
    </w:p>
    <w:p w:rsidR="007F2B48" w:rsidRPr="00197156" w:rsidRDefault="007F2B48" w:rsidP="007F2B48">
      <w:r w:rsidRPr="00197156">
        <w:t>Renumber sections to conform.</w:t>
      </w:r>
    </w:p>
    <w:p w:rsidR="007F2B48" w:rsidRDefault="007F2B48" w:rsidP="007F2B48">
      <w:r w:rsidRPr="00197156">
        <w:t>Amend title to conform.</w:t>
      </w:r>
    </w:p>
    <w:p w:rsidR="007F2B48" w:rsidRDefault="007F2B48" w:rsidP="007F2B48"/>
    <w:p w:rsidR="007F2B48" w:rsidRDefault="007F2B48" w:rsidP="007F2B48">
      <w:r>
        <w:t>Rep. ERICKSON explained the amendment.</w:t>
      </w:r>
    </w:p>
    <w:p w:rsidR="007F2B48" w:rsidRDefault="007F2B48" w:rsidP="007F2B48">
      <w:r>
        <w:t>The amendment was then adopted.</w:t>
      </w:r>
    </w:p>
    <w:p w:rsidR="007F2B48" w:rsidRDefault="007F2B48" w:rsidP="007F2B48"/>
    <w:p w:rsidR="007F2B48" w:rsidRDefault="007F2B48" w:rsidP="007F2B48">
      <w:r>
        <w:t>The question then recurred to the passage of the Joint Resolution.</w:t>
      </w:r>
    </w:p>
    <w:p w:rsidR="007F2B48" w:rsidRDefault="007F2B48" w:rsidP="007F2B48"/>
    <w:p w:rsidR="007F2B48" w:rsidRDefault="007F2B48" w:rsidP="007F2B48">
      <w:r>
        <w:t xml:space="preserve">The yeas and nays were taken resulting as follows: </w:t>
      </w:r>
    </w:p>
    <w:p w:rsidR="007F2B48" w:rsidRDefault="007F2B48" w:rsidP="007F2B48">
      <w:pPr>
        <w:jc w:val="center"/>
      </w:pPr>
      <w:r>
        <w:t xml:space="preserve"> </w:t>
      </w:r>
      <w:bookmarkStart w:id="17" w:name="vote_start101"/>
      <w:bookmarkEnd w:id="17"/>
      <w:r>
        <w:t>Yeas 99; Nays 0</w:t>
      </w:r>
    </w:p>
    <w:p w:rsidR="007F2B48" w:rsidRDefault="007F2B48" w:rsidP="007F2B48">
      <w:pPr>
        <w:jc w:val="center"/>
      </w:pPr>
    </w:p>
    <w:p w:rsidR="007F2B48" w:rsidRDefault="007F2B48" w:rsidP="007F2B4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F2B48" w:rsidRPr="007F2B48" w:rsidTr="007F2B48">
        <w:tc>
          <w:tcPr>
            <w:tcW w:w="2179" w:type="dxa"/>
            <w:shd w:val="clear" w:color="auto" w:fill="auto"/>
          </w:tcPr>
          <w:p w:rsidR="007F2B48" w:rsidRPr="007F2B48" w:rsidRDefault="007F2B48" w:rsidP="007F2B48">
            <w:pPr>
              <w:keepNext/>
              <w:ind w:firstLine="0"/>
            </w:pPr>
            <w:r>
              <w:t>Alexander</w:t>
            </w:r>
          </w:p>
        </w:tc>
        <w:tc>
          <w:tcPr>
            <w:tcW w:w="2179" w:type="dxa"/>
            <w:shd w:val="clear" w:color="auto" w:fill="auto"/>
          </w:tcPr>
          <w:p w:rsidR="007F2B48" w:rsidRPr="007F2B48" w:rsidRDefault="007F2B48" w:rsidP="007F2B48">
            <w:pPr>
              <w:keepNext/>
              <w:ind w:firstLine="0"/>
            </w:pPr>
            <w:r>
              <w:t>Allison</w:t>
            </w:r>
          </w:p>
        </w:tc>
        <w:tc>
          <w:tcPr>
            <w:tcW w:w="2180" w:type="dxa"/>
            <w:shd w:val="clear" w:color="auto" w:fill="auto"/>
          </w:tcPr>
          <w:p w:rsidR="007F2B48" w:rsidRPr="007F2B48" w:rsidRDefault="007F2B48" w:rsidP="007F2B48">
            <w:pPr>
              <w:keepNext/>
              <w:ind w:firstLine="0"/>
            </w:pPr>
            <w:r>
              <w:t>Anderson</w:t>
            </w:r>
          </w:p>
        </w:tc>
      </w:tr>
      <w:tr w:rsidR="007F2B48" w:rsidRPr="007F2B48" w:rsidTr="007F2B48">
        <w:tc>
          <w:tcPr>
            <w:tcW w:w="2179" w:type="dxa"/>
            <w:shd w:val="clear" w:color="auto" w:fill="auto"/>
          </w:tcPr>
          <w:p w:rsidR="007F2B48" w:rsidRPr="007F2B48" w:rsidRDefault="007F2B48" w:rsidP="007F2B48">
            <w:pPr>
              <w:ind w:firstLine="0"/>
            </w:pPr>
            <w:r>
              <w:t>Anthony</w:t>
            </w:r>
          </w:p>
        </w:tc>
        <w:tc>
          <w:tcPr>
            <w:tcW w:w="2179" w:type="dxa"/>
            <w:shd w:val="clear" w:color="auto" w:fill="auto"/>
          </w:tcPr>
          <w:p w:rsidR="007F2B48" w:rsidRPr="007F2B48" w:rsidRDefault="007F2B48" w:rsidP="007F2B48">
            <w:pPr>
              <w:ind w:firstLine="0"/>
            </w:pPr>
            <w:r>
              <w:t>Atkinson</w:t>
            </w:r>
          </w:p>
        </w:tc>
        <w:tc>
          <w:tcPr>
            <w:tcW w:w="2180" w:type="dxa"/>
            <w:shd w:val="clear" w:color="auto" w:fill="auto"/>
          </w:tcPr>
          <w:p w:rsidR="007F2B48" w:rsidRPr="007F2B48" w:rsidRDefault="007F2B48" w:rsidP="007F2B48">
            <w:pPr>
              <w:ind w:firstLine="0"/>
            </w:pPr>
            <w:r>
              <w:t>Bannister</w:t>
            </w:r>
          </w:p>
        </w:tc>
      </w:tr>
      <w:tr w:rsidR="007F2B48" w:rsidRPr="007F2B48" w:rsidTr="007F2B48">
        <w:tc>
          <w:tcPr>
            <w:tcW w:w="2179" w:type="dxa"/>
            <w:shd w:val="clear" w:color="auto" w:fill="auto"/>
          </w:tcPr>
          <w:p w:rsidR="007F2B48" w:rsidRPr="007F2B48" w:rsidRDefault="007F2B48" w:rsidP="007F2B48">
            <w:pPr>
              <w:ind w:firstLine="0"/>
            </w:pPr>
            <w:r>
              <w:t>Bedingfield</w:t>
            </w:r>
          </w:p>
        </w:tc>
        <w:tc>
          <w:tcPr>
            <w:tcW w:w="2179" w:type="dxa"/>
            <w:shd w:val="clear" w:color="auto" w:fill="auto"/>
          </w:tcPr>
          <w:p w:rsidR="007F2B48" w:rsidRPr="007F2B48" w:rsidRDefault="007F2B48" w:rsidP="007F2B48">
            <w:pPr>
              <w:ind w:firstLine="0"/>
            </w:pPr>
            <w:r>
              <w:t>Bennett</w:t>
            </w:r>
          </w:p>
        </w:tc>
        <w:tc>
          <w:tcPr>
            <w:tcW w:w="2180" w:type="dxa"/>
            <w:shd w:val="clear" w:color="auto" w:fill="auto"/>
          </w:tcPr>
          <w:p w:rsidR="007F2B48" w:rsidRPr="007F2B48" w:rsidRDefault="007F2B48" w:rsidP="007F2B48">
            <w:pPr>
              <w:ind w:firstLine="0"/>
            </w:pPr>
            <w:r>
              <w:t>Bernstein</w:t>
            </w:r>
          </w:p>
        </w:tc>
      </w:tr>
      <w:tr w:rsidR="007F2B48" w:rsidRPr="007F2B48" w:rsidTr="007F2B48">
        <w:tc>
          <w:tcPr>
            <w:tcW w:w="2179" w:type="dxa"/>
            <w:shd w:val="clear" w:color="auto" w:fill="auto"/>
          </w:tcPr>
          <w:p w:rsidR="007F2B48" w:rsidRPr="007F2B48" w:rsidRDefault="007F2B48" w:rsidP="007F2B48">
            <w:pPr>
              <w:ind w:firstLine="0"/>
            </w:pPr>
            <w:r>
              <w:t>Blackwell</w:t>
            </w:r>
          </w:p>
        </w:tc>
        <w:tc>
          <w:tcPr>
            <w:tcW w:w="2179" w:type="dxa"/>
            <w:shd w:val="clear" w:color="auto" w:fill="auto"/>
          </w:tcPr>
          <w:p w:rsidR="007F2B48" w:rsidRPr="007F2B48" w:rsidRDefault="007F2B48" w:rsidP="007F2B48">
            <w:pPr>
              <w:ind w:firstLine="0"/>
            </w:pPr>
            <w:r>
              <w:t>Bowers</w:t>
            </w:r>
          </w:p>
        </w:tc>
        <w:tc>
          <w:tcPr>
            <w:tcW w:w="2180" w:type="dxa"/>
            <w:shd w:val="clear" w:color="auto" w:fill="auto"/>
          </w:tcPr>
          <w:p w:rsidR="007F2B48" w:rsidRPr="007F2B48" w:rsidRDefault="007F2B48" w:rsidP="007F2B48">
            <w:pPr>
              <w:ind w:firstLine="0"/>
            </w:pPr>
            <w:r>
              <w:t>Brown</w:t>
            </w:r>
          </w:p>
        </w:tc>
      </w:tr>
      <w:tr w:rsidR="007F2B48" w:rsidRPr="007F2B48" w:rsidTr="007F2B48">
        <w:tc>
          <w:tcPr>
            <w:tcW w:w="2179" w:type="dxa"/>
            <w:shd w:val="clear" w:color="auto" w:fill="auto"/>
          </w:tcPr>
          <w:p w:rsidR="007F2B48" w:rsidRPr="007F2B48" w:rsidRDefault="007F2B48" w:rsidP="007F2B48">
            <w:pPr>
              <w:ind w:firstLine="0"/>
            </w:pPr>
            <w:r>
              <w:t>Burns</w:t>
            </w:r>
          </w:p>
        </w:tc>
        <w:tc>
          <w:tcPr>
            <w:tcW w:w="2179" w:type="dxa"/>
            <w:shd w:val="clear" w:color="auto" w:fill="auto"/>
          </w:tcPr>
          <w:p w:rsidR="007F2B48" w:rsidRPr="007F2B48" w:rsidRDefault="007F2B48" w:rsidP="007F2B48">
            <w:pPr>
              <w:ind w:firstLine="0"/>
            </w:pPr>
            <w:r>
              <w:t>Caskey</w:t>
            </w:r>
          </w:p>
        </w:tc>
        <w:tc>
          <w:tcPr>
            <w:tcW w:w="2180" w:type="dxa"/>
            <w:shd w:val="clear" w:color="auto" w:fill="auto"/>
          </w:tcPr>
          <w:p w:rsidR="007F2B48" w:rsidRPr="007F2B48" w:rsidRDefault="007F2B48" w:rsidP="007F2B48">
            <w:pPr>
              <w:ind w:firstLine="0"/>
            </w:pPr>
            <w:r>
              <w:t>Chumley</w:t>
            </w:r>
          </w:p>
        </w:tc>
      </w:tr>
      <w:tr w:rsidR="007F2B48" w:rsidRPr="007F2B48" w:rsidTr="007F2B48">
        <w:tc>
          <w:tcPr>
            <w:tcW w:w="2179" w:type="dxa"/>
            <w:shd w:val="clear" w:color="auto" w:fill="auto"/>
          </w:tcPr>
          <w:p w:rsidR="007F2B48" w:rsidRPr="007F2B48" w:rsidRDefault="007F2B48" w:rsidP="007F2B48">
            <w:pPr>
              <w:ind w:firstLine="0"/>
            </w:pPr>
            <w:r>
              <w:t>Clary</w:t>
            </w:r>
          </w:p>
        </w:tc>
        <w:tc>
          <w:tcPr>
            <w:tcW w:w="2179" w:type="dxa"/>
            <w:shd w:val="clear" w:color="auto" w:fill="auto"/>
          </w:tcPr>
          <w:p w:rsidR="007F2B48" w:rsidRPr="007F2B48" w:rsidRDefault="007F2B48" w:rsidP="007F2B48">
            <w:pPr>
              <w:ind w:firstLine="0"/>
            </w:pPr>
            <w:r>
              <w:t>Clemmons</w:t>
            </w:r>
          </w:p>
        </w:tc>
        <w:tc>
          <w:tcPr>
            <w:tcW w:w="2180" w:type="dxa"/>
            <w:shd w:val="clear" w:color="auto" w:fill="auto"/>
          </w:tcPr>
          <w:p w:rsidR="007F2B48" w:rsidRPr="007F2B48" w:rsidRDefault="007F2B48" w:rsidP="007F2B48">
            <w:pPr>
              <w:ind w:firstLine="0"/>
            </w:pPr>
            <w:r>
              <w:t>Clyburn</w:t>
            </w:r>
          </w:p>
        </w:tc>
      </w:tr>
      <w:tr w:rsidR="007F2B48" w:rsidRPr="007F2B48" w:rsidTr="007F2B48">
        <w:tc>
          <w:tcPr>
            <w:tcW w:w="2179" w:type="dxa"/>
            <w:shd w:val="clear" w:color="auto" w:fill="auto"/>
          </w:tcPr>
          <w:p w:rsidR="007F2B48" w:rsidRPr="007F2B48" w:rsidRDefault="007F2B48" w:rsidP="007F2B48">
            <w:pPr>
              <w:ind w:firstLine="0"/>
            </w:pPr>
            <w:r>
              <w:t>Cobb-Hunter</w:t>
            </w:r>
          </w:p>
        </w:tc>
        <w:tc>
          <w:tcPr>
            <w:tcW w:w="2179" w:type="dxa"/>
            <w:shd w:val="clear" w:color="auto" w:fill="auto"/>
          </w:tcPr>
          <w:p w:rsidR="007F2B48" w:rsidRPr="007F2B48" w:rsidRDefault="007F2B48" w:rsidP="007F2B48">
            <w:pPr>
              <w:ind w:firstLine="0"/>
            </w:pPr>
            <w:r>
              <w:t>Cogswell</w:t>
            </w:r>
          </w:p>
        </w:tc>
        <w:tc>
          <w:tcPr>
            <w:tcW w:w="2180" w:type="dxa"/>
            <w:shd w:val="clear" w:color="auto" w:fill="auto"/>
          </w:tcPr>
          <w:p w:rsidR="007F2B48" w:rsidRPr="007F2B48" w:rsidRDefault="007F2B48" w:rsidP="007F2B48">
            <w:pPr>
              <w:ind w:firstLine="0"/>
            </w:pPr>
            <w:r>
              <w:t>Cole</w:t>
            </w:r>
          </w:p>
        </w:tc>
      </w:tr>
      <w:tr w:rsidR="007F2B48" w:rsidRPr="007F2B48" w:rsidTr="007F2B48">
        <w:tc>
          <w:tcPr>
            <w:tcW w:w="2179" w:type="dxa"/>
            <w:shd w:val="clear" w:color="auto" w:fill="auto"/>
          </w:tcPr>
          <w:p w:rsidR="007F2B48" w:rsidRPr="007F2B48" w:rsidRDefault="007F2B48" w:rsidP="007F2B48">
            <w:pPr>
              <w:ind w:firstLine="0"/>
            </w:pPr>
            <w:r>
              <w:t>Collins</w:t>
            </w:r>
          </w:p>
        </w:tc>
        <w:tc>
          <w:tcPr>
            <w:tcW w:w="2179" w:type="dxa"/>
            <w:shd w:val="clear" w:color="auto" w:fill="auto"/>
          </w:tcPr>
          <w:p w:rsidR="007F2B48" w:rsidRPr="007F2B48" w:rsidRDefault="007F2B48" w:rsidP="007F2B48">
            <w:pPr>
              <w:ind w:firstLine="0"/>
            </w:pPr>
            <w:r>
              <w:t>Crosby</w:t>
            </w:r>
          </w:p>
        </w:tc>
        <w:tc>
          <w:tcPr>
            <w:tcW w:w="2180" w:type="dxa"/>
            <w:shd w:val="clear" w:color="auto" w:fill="auto"/>
          </w:tcPr>
          <w:p w:rsidR="007F2B48" w:rsidRPr="007F2B48" w:rsidRDefault="007F2B48" w:rsidP="007F2B48">
            <w:pPr>
              <w:ind w:firstLine="0"/>
            </w:pPr>
            <w:r>
              <w:t>Daning</w:t>
            </w:r>
          </w:p>
        </w:tc>
      </w:tr>
      <w:tr w:rsidR="007F2B48" w:rsidRPr="007F2B48" w:rsidTr="007F2B48">
        <w:tc>
          <w:tcPr>
            <w:tcW w:w="2179" w:type="dxa"/>
            <w:shd w:val="clear" w:color="auto" w:fill="auto"/>
          </w:tcPr>
          <w:p w:rsidR="007F2B48" w:rsidRPr="007F2B48" w:rsidRDefault="007F2B48" w:rsidP="007F2B48">
            <w:pPr>
              <w:ind w:firstLine="0"/>
            </w:pPr>
            <w:r>
              <w:t>Davis</w:t>
            </w:r>
          </w:p>
        </w:tc>
        <w:tc>
          <w:tcPr>
            <w:tcW w:w="2179" w:type="dxa"/>
            <w:shd w:val="clear" w:color="auto" w:fill="auto"/>
          </w:tcPr>
          <w:p w:rsidR="007F2B48" w:rsidRPr="007F2B48" w:rsidRDefault="007F2B48" w:rsidP="007F2B48">
            <w:pPr>
              <w:ind w:firstLine="0"/>
            </w:pPr>
            <w:r>
              <w:t>Delleney</w:t>
            </w:r>
          </w:p>
        </w:tc>
        <w:tc>
          <w:tcPr>
            <w:tcW w:w="2180" w:type="dxa"/>
            <w:shd w:val="clear" w:color="auto" w:fill="auto"/>
          </w:tcPr>
          <w:p w:rsidR="007F2B48" w:rsidRPr="007F2B48" w:rsidRDefault="007F2B48" w:rsidP="007F2B48">
            <w:pPr>
              <w:ind w:firstLine="0"/>
            </w:pPr>
            <w:r>
              <w:t>Dillard</w:t>
            </w:r>
          </w:p>
        </w:tc>
      </w:tr>
      <w:tr w:rsidR="007F2B48" w:rsidRPr="007F2B48" w:rsidTr="007F2B48">
        <w:tc>
          <w:tcPr>
            <w:tcW w:w="2179" w:type="dxa"/>
            <w:shd w:val="clear" w:color="auto" w:fill="auto"/>
          </w:tcPr>
          <w:p w:rsidR="007F2B48" w:rsidRPr="007F2B48" w:rsidRDefault="007F2B48" w:rsidP="007F2B48">
            <w:pPr>
              <w:ind w:firstLine="0"/>
            </w:pPr>
            <w:r>
              <w:t>Douglas</w:t>
            </w:r>
          </w:p>
        </w:tc>
        <w:tc>
          <w:tcPr>
            <w:tcW w:w="2179" w:type="dxa"/>
            <w:shd w:val="clear" w:color="auto" w:fill="auto"/>
          </w:tcPr>
          <w:p w:rsidR="007F2B48" w:rsidRPr="007F2B48" w:rsidRDefault="007F2B48" w:rsidP="007F2B48">
            <w:pPr>
              <w:ind w:firstLine="0"/>
            </w:pPr>
            <w:r>
              <w:t>Duckworth</w:t>
            </w:r>
          </w:p>
        </w:tc>
        <w:tc>
          <w:tcPr>
            <w:tcW w:w="2180" w:type="dxa"/>
            <w:shd w:val="clear" w:color="auto" w:fill="auto"/>
          </w:tcPr>
          <w:p w:rsidR="007F2B48" w:rsidRPr="007F2B48" w:rsidRDefault="007F2B48" w:rsidP="007F2B48">
            <w:pPr>
              <w:ind w:firstLine="0"/>
            </w:pPr>
            <w:r>
              <w:t>Elliott</w:t>
            </w:r>
          </w:p>
        </w:tc>
      </w:tr>
      <w:tr w:rsidR="007F2B48" w:rsidRPr="007F2B48" w:rsidTr="007F2B48">
        <w:tc>
          <w:tcPr>
            <w:tcW w:w="2179" w:type="dxa"/>
            <w:shd w:val="clear" w:color="auto" w:fill="auto"/>
          </w:tcPr>
          <w:p w:rsidR="007F2B48" w:rsidRPr="007F2B48" w:rsidRDefault="007F2B48" w:rsidP="007F2B48">
            <w:pPr>
              <w:ind w:firstLine="0"/>
            </w:pPr>
            <w:r>
              <w:t>Erickson</w:t>
            </w:r>
          </w:p>
        </w:tc>
        <w:tc>
          <w:tcPr>
            <w:tcW w:w="2179" w:type="dxa"/>
            <w:shd w:val="clear" w:color="auto" w:fill="auto"/>
          </w:tcPr>
          <w:p w:rsidR="007F2B48" w:rsidRPr="007F2B48" w:rsidRDefault="007F2B48" w:rsidP="007F2B48">
            <w:pPr>
              <w:ind w:firstLine="0"/>
            </w:pPr>
            <w:r>
              <w:t>Felder</w:t>
            </w:r>
          </w:p>
        </w:tc>
        <w:tc>
          <w:tcPr>
            <w:tcW w:w="2180" w:type="dxa"/>
            <w:shd w:val="clear" w:color="auto" w:fill="auto"/>
          </w:tcPr>
          <w:p w:rsidR="007F2B48" w:rsidRPr="007F2B48" w:rsidRDefault="007F2B48" w:rsidP="007F2B48">
            <w:pPr>
              <w:ind w:firstLine="0"/>
            </w:pPr>
            <w:r>
              <w:t>Finlay</w:t>
            </w:r>
          </w:p>
        </w:tc>
      </w:tr>
      <w:tr w:rsidR="007F2B48" w:rsidRPr="007F2B48" w:rsidTr="007F2B48">
        <w:tc>
          <w:tcPr>
            <w:tcW w:w="2179" w:type="dxa"/>
            <w:shd w:val="clear" w:color="auto" w:fill="auto"/>
          </w:tcPr>
          <w:p w:rsidR="007F2B48" w:rsidRPr="007F2B48" w:rsidRDefault="007F2B48" w:rsidP="007F2B48">
            <w:pPr>
              <w:ind w:firstLine="0"/>
            </w:pPr>
            <w:r>
              <w:t>Forrest</w:t>
            </w:r>
          </w:p>
        </w:tc>
        <w:tc>
          <w:tcPr>
            <w:tcW w:w="2179" w:type="dxa"/>
            <w:shd w:val="clear" w:color="auto" w:fill="auto"/>
          </w:tcPr>
          <w:p w:rsidR="007F2B48" w:rsidRPr="007F2B48" w:rsidRDefault="007F2B48" w:rsidP="007F2B48">
            <w:pPr>
              <w:ind w:firstLine="0"/>
            </w:pPr>
            <w:r>
              <w:t>Forrester</w:t>
            </w:r>
          </w:p>
        </w:tc>
        <w:tc>
          <w:tcPr>
            <w:tcW w:w="2180" w:type="dxa"/>
            <w:shd w:val="clear" w:color="auto" w:fill="auto"/>
          </w:tcPr>
          <w:p w:rsidR="007F2B48" w:rsidRPr="007F2B48" w:rsidRDefault="007F2B48" w:rsidP="007F2B48">
            <w:pPr>
              <w:ind w:firstLine="0"/>
            </w:pPr>
            <w:r>
              <w:t>Fry</w:t>
            </w:r>
          </w:p>
        </w:tc>
      </w:tr>
      <w:tr w:rsidR="007F2B48" w:rsidRPr="007F2B48" w:rsidTr="007F2B48">
        <w:tc>
          <w:tcPr>
            <w:tcW w:w="2179" w:type="dxa"/>
            <w:shd w:val="clear" w:color="auto" w:fill="auto"/>
          </w:tcPr>
          <w:p w:rsidR="007F2B48" w:rsidRPr="007F2B48" w:rsidRDefault="007F2B48" w:rsidP="007F2B48">
            <w:pPr>
              <w:ind w:firstLine="0"/>
            </w:pPr>
            <w:r>
              <w:t>Funderburk</w:t>
            </w:r>
          </w:p>
        </w:tc>
        <w:tc>
          <w:tcPr>
            <w:tcW w:w="2179" w:type="dxa"/>
            <w:shd w:val="clear" w:color="auto" w:fill="auto"/>
          </w:tcPr>
          <w:p w:rsidR="007F2B48" w:rsidRPr="007F2B48" w:rsidRDefault="007F2B48" w:rsidP="007F2B48">
            <w:pPr>
              <w:ind w:firstLine="0"/>
            </w:pPr>
            <w:r>
              <w:t>Gagnon</w:t>
            </w:r>
          </w:p>
        </w:tc>
        <w:tc>
          <w:tcPr>
            <w:tcW w:w="2180" w:type="dxa"/>
            <w:shd w:val="clear" w:color="auto" w:fill="auto"/>
          </w:tcPr>
          <w:p w:rsidR="007F2B48" w:rsidRPr="007F2B48" w:rsidRDefault="007F2B48" w:rsidP="007F2B48">
            <w:pPr>
              <w:ind w:firstLine="0"/>
            </w:pPr>
            <w:r>
              <w:t>Govan</w:t>
            </w:r>
          </w:p>
        </w:tc>
      </w:tr>
      <w:tr w:rsidR="007F2B48" w:rsidRPr="007F2B48" w:rsidTr="007F2B48">
        <w:tc>
          <w:tcPr>
            <w:tcW w:w="2179" w:type="dxa"/>
            <w:shd w:val="clear" w:color="auto" w:fill="auto"/>
          </w:tcPr>
          <w:p w:rsidR="007F2B48" w:rsidRPr="007F2B48" w:rsidRDefault="007F2B48" w:rsidP="007F2B48">
            <w:pPr>
              <w:ind w:firstLine="0"/>
            </w:pPr>
            <w:r>
              <w:t>Hardee</w:t>
            </w:r>
          </w:p>
        </w:tc>
        <w:tc>
          <w:tcPr>
            <w:tcW w:w="2179" w:type="dxa"/>
            <w:shd w:val="clear" w:color="auto" w:fill="auto"/>
          </w:tcPr>
          <w:p w:rsidR="007F2B48" w:rsidRPr="007F2B48" w:rsidRDefault="007F2B48" w:rsidP="007F2B48">
            <w:pPr>
              <w:ind w:firstLine="0"/>
            </w:pPr>
            <w:r>
              <w:t>Hayes</w:t>
            </w:r>
          </w:p>
        </w:tc>
        <w:tc>
          <w:tcPr>
            <w:tcW w:w="2180" w:type="dxa"/>
            <w:shd w:val="clear" w:color="auto" w:fill="auto"/>
          </w:tcPr>
          <w:p w:rsidR="007F2B48" w:rsidRPr="007F2B48" w:rsidRDefault="007F2B48" w:rsidP="007F2B48">
            <w:pPr>
              <w:ind w:firstLine="0"/>
            </w:pPr>
            <w:r>
              <w:t>Henderson</w:t>
            </w:r>
          </w:p>
        </w:tc>
      </w:tr>
      <w:tr w:rsidR="007F2B48" w:rsidRPr="007F2B48" w:rsidTr="007F2B48">
        <w:tc>
          <w:tcPr>
            <w:tcW w:w="2179" w:type="dxa"/>
            <w:shd w:val="clear" w:color="auto" w:fill="auto"/>
          </w:tcPr>
          <w:p w:rsidR="007F2B48" w:rsidRPr="007F2B48" w:rsidRDefault="007F2B48" w:rsidP="007F2B48">
            <w:pPr>
              <w:ind w:firstLine="0"/>
            </w:pPr>
            <w:r>
              <w:t>Henegan</w:t>
            </w:r>
          </w:p>
        </w:tc>
        <w:tc>
          <w:tcPr>
            <w:tcW w:w="2179" w:type="dxa"/>
            <w:shd w:val="clear" w:color="auto" w:fill="auto"/>
          </w:tcPr>
          <w:p w:rsidR="007F2B48" w:rsidRPr="007F2B48" w:rsidRDefault="007F2B48" w:rsidP="007F2B48">
            <w:pPr>
              <w:ind w:firstLine="0"/>
            </w:pPr>
            <w:r>
              <w:t>Herbkersman</w:t>
            </w:r>
          </w:p>
        </w:tc>
        <w:tc>
          <w:tcPr>
            <w:tcW w:w="2180" w:type="dxa"/>
            <w:shd w:val="clear" w:color="auto" w:fill="auto"/>
          </w:tcPr>
          <w:p w:rsidR="007F2B48" w:rsidRPr="007F2B48" w:rsidRDefault="007F2B48" w:rsidP="007F2B48">
            <w:pPr>
              <w:ind w:firstLine="0"/>
            </w:pPr>
            <w:r>
              <w:t>Hewitt</w:t>
            </w:r>
          </w:p>
        </w:tc>
      </w:tr>
      <w:tr w:rsidR="007F2B48" w:rsidRPr="007F2B48" w:rsidTr="007F2B48">
        <w:tc>
          <w:tcPr>
            <w:tcW w:w="2179" w:type="dxa"/>
            <w:shd w:val="clear" w:color="auto" w:fill="auto"/>
          </w:tcPr>
          <w:p w:rsidR="007F2B48" w:rsidRPr="007F2B48" w:rsidRDefault="007F2B48" w:rsidP="007F2B48">
            <w:pPr>
              <w:ind w:firstLine="0"/>
            </w:pPr>
            <w:r>
              <w:t>Hill</w:t>
            </w:r>
          </w:p>
        </w:tc>
        <w:tc>
          <w:tcPr>
            <w:tcW w:w="2179" w:type="dxa"/>
            <w:shd w:val="clear" w:color="auto" w:fill="auto"/>
          </w:tcPr>
          <w:p w:rsidR="007F2B48" w:rsidRPr="007F2B48" w:rsidRDefault="007F2B48" w:rsidP="007F2B48">
            <w:pPr>
              <w:ind w:firstLine="0"/>
            </w:pPr>
            <w:r>
              <w:t>Hiott</w:t>
            </w:r>
          </w:p>
        </w:tc>
        <w:tc>
          <w:tcPr>
            <w:tcW w:w="2180" w:type="dxa"/>
            <w:shd w:val="clear" w:color="auto" w:fill="auto"/>
          </w:tcPr>
          <w:p w:rsidR="007F2B48" w:rsidRPr="007F2B48" w:rsidRDefault="007F2B48" w:rsidP="007F2B48">
            <w:pPr>
              <w:ind w:firstLine="0"/>
            </w:pPr>
            <w:r>
              <w:t>Hixon</w:t>
            </w:r>
          </w:p>
        </w:tc>
      </w:tr>
      <w:tr w:rsidR="007F2B48" w:rsidRPr="007F2B48" w:rsidTr="007F2B48">
        <w:tc>
          <w:tcPr>
            <w:tcW w:w="2179" w:type="dxa"/>
            <w:shd w:val="clear" w:color="auto" w:fill="auto"/>
          </w:tcPr>
          <w:p w:rsidR="007F2B48" w:rsidRPr="007F2B48" w:rsidRDefault="007F2B48" w:rsidP="007F2B48">
            <w:pPr>
              <w:ind w:firstLine="0"/>
            </w:pPr>
            <w:r>
              <w:t>Hosey</w:t>
            </w:r>
          </w:p>
        </w:tc>
        <w:tc>
          <w:tcPr>
            <w:tcW w:w="2179" w:type="dxa"/>
            <w:shd w:val="clear" w:color="auto" w:fill="auto"/>
          </w:tcPr>
          <w:p w:rsidR="007F2B48" w:rsidRPr="007F2B48" w:rsidRDefault="007F2B48" w:rsidP="007F2B48">
            <w:pPr>
              <w:ind w:firstLine="0"/>
            </w:pPr>
            <w:r>
              <w:t>Howard</w:t>
            </w:r>
          </w:p>
        </w:tc>
        <w:tc>
          <w:tcPr>
            <w:tcW w:w="2180" w:type="dxa"/>
            <w:shd w:val="clear" w:color="auto" w:fill="auto"/>
          </w:tcPr>
          <w:p w:rsidR="007F2B48" w:rsidRPr="007F2B48" w:rsidRDefault="007F2B48" w:rsidP="007F2B48">
            <w:pPr>
              <w:ind w:firstLine="0"/>
            </w:pPr>
            <w:r>
              <w:t>Huggins</w:t>
            </w:r>
          </w:p>
        </w:tc>
      </w:tr>
      <w:tr w:rsidR="007F2B48" w:rsidRPr="007F2B48" w:rsidTr="007F2B48">
        <w:tc>
          <w:tcPr>
            <w:tcW w:w="2179" w:type="dxa"/>
            <w:shd w:val="clear" w:color="auto" w:fill="auto"/>
          </w:tcPr>
          <w:p w:rsidR="007F2B48" w:rsidRPr="007F2B48" w:rsidRDefault="007F2B48" w:rsidP="007F2B48">
            <w:pPr>
              <w:ind w:firstLine="0"/>
            </w:pPr>
            <w:r>
              <w:t>Jefferson</w:t>
            </w:r>
          </w:p>
        </w:tc>
        <w:tc>
          <w:tcPr>
            <w:tcW w:w="2179" w:type="dxa"/>
            <w:shd w:val="clear" w:color="auto" w:fill="auto"/>
          </w:tcPr>
          <w:p w:rsidR="007F2B48" w:rsidRPr="007F2B48" w:rsidRDefault="007F2B48" w:rsidP="007F2B48">
            <w:pPr>
              <w:ind w:firstLine="0"/>
            </w:pPr>
            <w:r>
              <w:t>Johnson</w:t>
            </w:r>
          </w:p>
        </w:tc>
        <w:tc>
          <w:tcPr>
            <w:tcW w:w="2180" w:type="dxa"/>
            <w:shd w:val="clear" w:color="auto" w:fill="auto"/>
          </w:tcPr>
          <w:p w:rsidR="007F2B48" w:rsidRPr="007F2B48" w:rsidRDefault="007F2B48" w:rsidP="007F2B48">
            <w:pPr>
              <w:ind w:firstLine="0"/>
            </w:pPr>
            <w:r>
              <w:t>Jordan</w:t>
            </w:r>
          </w:p>
        </w:tc>
      </w:tr>
      <w:tr w:rsidR="007F2B48" w:rsidRPr="007F2B48" w:rsidTr="007F2B48">
        <w:tc>
          <w:tcPr>
            <w:tcW w:w="2179" w:type="dxa"/>
            <w:shd w:val="clear" w:color="auto" w:fill="auto"/>
          </w:tcPr>
          <w:p w:rsidR="007F2B48" w:rsidRPr="007F2B48" w:rsidRDefault="007F2B48" w:rsidP="007F2B48">
            <w:pPr>
              <w:ind w:firstLine="0"/>
            </w:pPr>
            <w:r>
              <w:t>King</w:t>
            </w:r>
          </w:p>
        </w:tc>
        <w:tc>
          <w:tcPr>
            <w:tcW w:w="2179" w:type="dxa"/>
            <w:shd w:val="clear" w:color="auto" w:fill="auto"/>
          </w:tcPr>
          <w:p w:rsidR="007F2B48" w:rsidRPr="007F2B48" w:rsidRDefault="007F2B48" w:rsidP="007F2B48">
            <w:pPr>
              <w:ind w:firstLine="0"/>
            </w:pPr>
            <w:r>
              <w:t>Knight</w:t>
            </w:r>
          </w:p>
        </w:tc>
        <w:tc>
          <w:tcPr>
            <w:tcW w:w="2180" w:type="dxa"/>
            <w:shd w:val="clear" w:color="auto" w:fill="auto"/>
          </w:tcPr>
          <w:p w:rsidR="007F2B48" w:rsidRPr="007F2B48" w:rsidRDefault="007F2B48" w:rsidP="007F2B48">
            <w:pPr>
              <w:ind w:firstLine="0"/>
            </w:pPr>
            <w:r>
              <w:t>Loftis</w:t>
            </w:r>
          </w:p>
        </w:tc>
      </w:tr>
      <w:tr w:rsidR="007F2B48" w:rsidRPr="007F2B48" w:rsidTr="007F2B48">
        <w:tc>
          <w:tcPr>
            <w:tcW w:w="2179" w:type="dxa"/>
            <w:shd w:val="clear" w:color="auto" w:fill="auto"/>
          </w:tcPr>
          <w:p w:rsidR="007F2B48" w:rsidRPr="007F2B48" w:rsidRDefault="007F2B48" w:rsidP="007F2B48">
            <w:pPr>
              <w:ind w:firstLine="0"/>
            </w:pPr>
            <w:r>
              <w:t>Long</w:t>
            </w:r>
          </w:p>
        </w:tc>
        <w:tc>
          <w:tcPr>
            <w:tcW w:w="2179" w:type="dxa"/>
            <w:shd w:val="clear" w:color="auto" w:fill="auto"/>
          </w:tcPr>
          <w:p w:rsidR="007F2B48" w:rsidRPr="007F2B48" w:rsidRDefault="007F2B48" w:rsidP="007F2B48">
            <w:pPr>
              <w:ind w:firstLine="0"/>
            </w:pPr>
            <w:r>
              <w:t>Lucas</w:t>
            </w:r>
          </w:p>
        </w:tc>
        <w:tc>
          <w:tcPr>
            <w:tcW w:w="2180" w:type="dxa"/>
            <w:shd w:val="clear" w:color="auto" w:fill="auto"/>
          </w:tcPr>
          <w:p w:rsidR="007F2B48" w:rsidRPr="007F2B48" w:rsidRDefault="007F2B48" w:rsidP="007F2B48">
            <w:pPr>
              <w:ind w:firstLine="0"/>
            </w:pPr>
            <w:r>
              <w:t>Mack</w:t>
            </w:r>
          </w:p>
        </w:tc>
      </w:tr>
      <w:tr w:rsidR="007F2B48" w:rsidRPr="007F2B48" w:rsidTr="007F2B48">
        <w:tc>
          <w:tcPr>
            <w:tcW w:w="2179" w:type="dxa"/>
            <w:shd w:val="clear" w:color="auto" w:fill="auto"/>
          </w:tcPr>
          <w:p w:rsidR="007F2B48" w:rsidRPr="007F2B48" w:rsidRDefault="007F2B48" w:rsidP="007F2B48">
            <w:pPr>
              <w:ind w:firstLine="0"/>
            </w:pPr>
            <w:r>
              <w:t>Magnuson</w:t>
            </w:r>
          </w:p>
        </w:tc>
        <w:tc>
          <w:tcPr>
            <w:tcW w:w="2179" w:type="dxa"/>
            <w:shd w:val="clear" w:color="auto" w:fill="auto"/>
          </w:tcPr>
          <w:p w:rsidR="007F2B48" w:rsidRPr="007F2B48" w:rsidRDefault="007F2B48" w:rsidP="007F2B48">
            <w:pPr>
              <w:ind w:firstLine="0"/>
            </w:pPr>
            <w:r>
              <w:t>Martin</w:t>
            </w:r>
          </w:p>
        </w:tc>
        <w:tc>
          <w:tcPr>
            <w:tcW w:w="2180" w:type="dxa"/>
            <w:shd w:val="clear" w:color="auto" w:fill="auto"/>
          </w:tcPr>
          <w:p w:rsidR="007F2B48" w:rsidRPr="007F2B48" w:rsidRDefault="007F2B48" w:rsidP="007F2B48">
            <w:pPr>
              <w:ind w:firstLine="0"/>
            </w:pPr>
            <w:r>
              <w:t>McCoy</w:t>
            </w:r>
          </w:p>
        </w:tc>
      </w:tr>
      <w:tr w:rsidR="007F2B48" w:rsidRPr="007F2B48" w:rsidTr="007F2B48">
        <w:tc>
          <w:tcPr>
            <w:tcW w:w="2179" w:type="dxa"/>
            <w:shd w:val="clear" w:color="auto" w:fill="auto"/>
          </w:tcPr>
          <w:p w:rsidR="007F2B48" w:rsidRPr="007F2B48" w:rsidRDefault="007F2B48" w:rsidP="007F2B48">
            <w:pPr>
              <w:ind w:firstLine="0"/>
            </w:pPr>
            <w:r>
              <w:t>McCravy</w:t>
            </w:r>
          </w:p>
        </w:tc>
        <w:tc>
          <w:tcPr>
            <w:tcW w:w="2179" w:type="dxa"/>
            <w:shd w:val="clear" w:color="auto" w:fill="auto"/>
          </w:tcPr>
          <w:p w:rsidR="007F2B48" w:rsidRPr="007F2B48" w:rsidRDefault="007F2B48" w:rsidP="007F2B48">
            <w:pPr>
              <w:ind w:firstLine="0"/>
            </w:pPr>
            <w:r>
              <w:t>McEachern</w:t>
            </w:r>
          </w:p>
        </w:tc>
        <w:tc>
          <w:tcPr>
            <w:tcW w:w="2180" w:type="dxa"/>
            <w:shd w:val="clear" w:color="auto" w:fill="auto"/>
          </w:tcPr>
          <w:p w:rsidR="007F2B48" w:rsidRPr="007F2B48" w:rsidRDefault="007F2B48" w:rsidP="007F2B48">
            <w:pPr>
              <w:ind w:firstLine="0"/>
            </w:pPr>
            <w:r>
              <w:t>D. C. Moss</w:t>
            </w:r>
          </w:p>
        </w:tc>
      </w:tr>
      <w:tr w:rsidR="007F2B48" w:rsidRPr="007F2B48" w:rsidTr="007F2B48">
        <w:tc>
          <w:tcPr>
            <w:tcW w:w="2179" w:type="dxa"/>
            <w:shd w:val="clear" w:color="auto" w:fill="auto"/>
          </w:tcPr>
          <w:p w:rsidR="007F2B48" w:rsidRPr="007F2B48" w:rsidRDefault="007F2B48" w:rsidP="007F2B48">
            <w:pPr>
              <w:ind w:firstLine="0"/>
            </w:pPr>
            <w:r>
              <w:t>Murphy</w:t>
            </w:r>
          </w:p>
        </w:tc>
        <w:tc>
          <w:tcPr>
            <w:tcW w:w="2179" w:type="dxa"/>
            <w:shd w:val="clear" w:color="auto" w:fill="auto"/>
          </w:tcPr>
          <w:p w:rsidR="007F2B48" w:rsidRPr="007F2B48" w:rsidRDefault="007F2B48" w:rsidP="007F2B48">
            <w:pPr>
              <w:ind w:firstLine="0"/>
            </w:pPr>
            <w:r>
              <w:t>B. Newton</w:t>
            </w:r>
          </w:p>
        </w:tc>
        <w:tc>
          <w:tcPr>
            <w:tcW w:w="2180" w:type="dxa"/>
            <w:shd w:val="clear" w:color="auto" w:fill="auto"/>
          </w:tcPr>
          <w:p w:rsidR="007F2B48" w:rsidRPr="007F2B48" w:rsidRDefault="007F2B48" w:rsidP="007F2B48">
            <w:pPr>
              <w:ind w:firstLine="0"/>
            </w:pPr>
            <w:r>
              <w:t>W. Newton</w:t>
            </w:r>
          </w:p>
        </w:tc>
      </w:tr>
      <w:tr w:rsidR="007F2B48" w:rsidRPr="007F2B48" w:rsidTr="007F2B48">
        <w:tc>
          <w:tcPr>
            <w:tcW w:w="2179" w:type="dxa"/>
            <w:shd w:val="clear" w:color="auto" w:fill="auto"/>
          </w:tcPr>
          <w:p w:rsidR="007F2B48" w:rsidRPr="007F2B48" w:rsidRDefault="007F2B48" w:rsidP="007F2B48">
            <w:pPr>
              <w:ind w:firstLine="0"/>
            </w:pPr>
            <w:r>
              <w:t>Norman</w:t>
            </w:r>
          </w:p>
        </w:tc>
        <w:tc>
          <w:tcPr>
            <w:tcW w:w="2179" w:type="dxa"/>
            <w:shd w:val="clear" w:color="auto" w:fill="auto"/>
          </w:tcPr>
          <w:p w:rsidR="007F2B48" w:rsidRPr="007F2B48" w:rsidRDefault="007F2B48" w:rsidP="007F2B48">
            <w:pPr>
              <w:ind w:firstLine="0"/>
            </w:pPr>
            <w:r>
              <w:t>Norrell</w:t>
            </w:r>
          </w:p>
        </w:tc>
        <w:tc>
          <w:tcPr>
            <w:tcW w:w="2180" w:type="dxa"/>
            <w:shd w:val="clear" w:color="auto" w:fill="auto"/>
          </w:tcPr>
          <w:p w:rsidR="007F2B48" w:rsidRPr="007F2B48" w:rsidRDefault="007F2B48" w:rsidP="007F2B48">
            <w:pPr>
              <w:ind w:firstLine="0"/>
            </w:pPr>
            <w:r>
              <w:t>Ott</w:t>
            </w:r>
          </w:p>
        </w:tc>
      </w:tr>
      <w:tr w:rsidR="007F2B48" w:rsidRPr="007F2B48" w:rsidTr="007F2B48">
        <w:tc>
          <w:tcPr>
            <w:tcW w:w="2179" w:type="dxa"/>
            <w:shd w:val="clear" w:color="auto" w:fill="auto"/>
          </w:tcPr>
          <w:p w:rsidR="007F2B48" w:rsidRPr="007F2B48" w:rsidRDefault="007F2B48" w:rsidP="007F2B48">
            <w:pPr>
              <w:ind w:firstLine="0"/>
            </w:pPr>
            <w:r>
              <w:t>Parks</w:t>
            </w:r>
          </w:p>
        </w:tc>
        <w:tc>
          <w:tcPr>
            <w:tcW w:w="2179" w:type="dxa"/>
            <w:shd w:val="clear" w:color="auto" w:fill="auto"/>
          </w:tcPr>
          <w:p w:rsidR="007F2B48" w:rsidRPr="007F2B48" w:rsidRDefault="007F2B48" w:rsidP="007F2B48">
            <w:pPr>
              <w:ind w:firstLine="0"/>
            </w:pPr>
            <w:r>
              <w:t>Pitts</w:t>
            </w:r>
          </w:p>
        </w:tc>
        <w:tc>
          <w:tcPr>
            <w:tcW w:w="2180" w:type="dxa"/>
            <w:shd w:val="clear" w:color="auto" w:fill="auto"/>
          </w:tcPr>
          <w:p w:rsidR="007F2B48" w:rsidRPr="007F2B48" w:rsidRDefault="007F2B48" w:rsidP="007F2B48">
            <w:pPr>
              <w:ind w:firstLine="0"/>
            </w:pPr>
            <w:r>
              <w:t>Pope</w:t>
            </w:r>
          </w:p>
        </w:tc>
      </w:tr>
      <w:tr w:rsidR="007F2B48" w:rsidRPr="007F2B48" w:rsidTr="007F2B48">
        <w:tc>
          <w:tcPr>
            <w:tcW w:w="2179" w:type="dxa"/>
            <w:shd w:val="clear" w:color="auto" w:fill="auto"/>
          </w:tcPr>
          <w:p w:rsidR="007F2B48" w:rsidRPr="007F2B48" w:rsidRDefault="007F2B48" w:rsidP="007F2B48">
            <w:pPr>
              <w:ind w:firstLine="0"/>
            </w:pPr>
            <w:r>
              <w:t>Putnam</w:t>
            </w:r>
          </w:p>
        </w:tc>
        <w:tc>
          <w:tcPr>
            <w:tcW w:w="2179" w:type="dxa"/>
            <w:shd w:val="clear" w:color="auto" w:fill="auto"/>
          </w:tcPr>
          <w:p w:rsidR="007F2B48" w:rsidRPr="007F2B48" w:rsidRDefault="007F2B48" w:rsidP="007F2B48">
            <w:pPr>
              <w:ind w:firstLine="0"/>
            </w:pPr>
            <w:r>
              <w:t>Ridgeway</w:t>
            </w:r>
          </w:p>
        </w:tc>
        <w:tc>
          <w:tcPr>
            <w:tcW w:w="2180" w:type="dxa"/>
            <w:shd w:val="clear" w:color="auto" w:fill="auto"/>
          </w:tcPr>
          <w:p w:rsidR="007F2B48" w:rsidRPr="007F2B48" w:rsidRDefault="007F2B48" w:rsidP="007F2B48">
            <w:pPr>
              <w:ind w:firstLine="0"/>
            </w:pPr>
            <w:r>
              <w:t>S. Rivers</w:t>
            </w:r>
          </w:p>
        </w:tc>
      </w:tr>
      <w:tr w:rsidR="007F2B48" w:rsidRPr="007F2B48" w:rsidTr="007F2B48">
        <w:tc>
          <w:tcPr>
            <w:tcW w:w="2179" w:type="dxa"/>
            <w:shd w:val="clear" w:color="auto" w:fill="auto"/>
          </w:tcPr>
          <w:p w:rsidR="007F2B48" w:rsidRPr="007F2B48" w:rsidRDefault="007F2B48" w:rsidP="007F2B48">
            <w:pPr>
              <w:ind w:firstLine="0"/>
            </w:pPr>
            <w:r>
              <w:t>Robinson-Simpson</w:t>
            </w:r>
          </w:p>
        </w:tc>
        <w:tc>
          <w:tcPr>
            <w:tcW w:w="2179" w:type="dxa"/>
            <w:shd w:val="clear" w:color="auto" w:fill="auto"/>
          </w:tcPr>
          <w:p w:rsidR="007F2B48" w:rsidRPr="007F2B48" w:rsidRDefault="007F2B48" w:rsidP="007F2B48">
            <w:pPr>
              <w:ind w:firstLine="0"/>
            </w:pPr>
            <w:r>
              <w:t>Ryhal</w:t>
            </w:r>
          </w:p>
        </w:tc>
        <w:tc>
          <w:tcPr>
            <w:tcW w:w="2180" w:type="dxa"/>
            <w:shd w:val="clear" w:color="auto" w:fill="auto"/>
          </w:tcPr>
          <w:p w:rsidR="007F2B48" w:rsidRPr="007F2B48" w:rsidRDefault="007F2B48" w:rsidP="007F2B48">
            <w:pPr>
              <w:ind w:firstLine="0"/>
            </w:pPr>
            <w:r>
              <w:t>Sandifer</w:t>
            </w:r>
          </w:p>
        </w:tc>
      </w:tr>
      <w:tr w:rsidR="007F2B48" w:rsidRPr="007F2B48" w:rsidTr="007F2B48">
        <w:tc>
          <w:tcPr>
            <w:tcW w:w="2179" w:type="dxa"/>
            <w:shd w:val="clear" w:color="auto" w:fill="auto"/>
          </w:tcPr>
          <w:p w:rsidR="007F2B48" w:rsidRPr="007F2B48" w:rsidRDefault="007F2B48" w:rsidP="007F2B48">
            <w:pPr>
              <w:ind w:firstLine="0"/>
            </w:pPr>
            <w:r>
              <w:t>Simrill</w:t>
            </w:r>
          </w:p>
        </w:tc>
        <w:tc>
          <w:tcPr>
            <w:tcW w:w="2179" w:type="dxa"/>
            <w:shd w:val="clear" w:color="auto" w:fill="auto"/>
          </w:tcPr>
          <w:p w:rsidR="007F2B48" w:rsidRPr="007F2B48" w:rsidRDefault="007F2B48" w:rsidP="007F2B48">
            <w:pPr>
              <w:ind w:firstLine="0"/>
            </w:pPr>
            <w:r>
              <w:t>G. M. Smith</w:t>
            </w:r>
          </w:p>
        </w:tc>
        <w:tc>
          <w:tcPr>
            <w:tcW w:w="2180" w:type="dxa"/>
            <w:shd w:val="clear" w:color="auto" w:fill="auto"/>
          </w:tcPr>
          <w:p w:rsidR="007F2B48" w:rsidRPr="007F2B48" w:rsidRDefault="007F2B48" w:rsidP="007F2B48">
            <w:pPr>
              <w:ind w:firstLine="0"/>
            </w:pPr>
            <w:r>
              <w:t>G. R. Smith</w:t>
            </w:r>
          </w:p>
        </w:tc>
      </w:tr>
      <w:tr w:rsidR="007F2B48" w:rsidRPr="007F2B48" w:rsidTr="007F2B48">
        <w:tc>
          <w:tcPr>
            <w:tcW w:w="2179" w:type="dxa"/>
            <w:shd w:val="clear" w:color="auto" w:fill="auto"/>
          </w:tcPr>
          <w:p w:rsidR="007F2B48" w:rsidRPr="007F2B48" w:rsidRDefault="007F2B48" w:rsidP="007F2B48">
            <w:pPr>
              <w:ind w:firstLine="0"/>
            </w:pPr>
            <w:r>
              <w:t>Sottile</w:t>
            </w:r>
          </w:p>
        </w:tc>
        <w:tc>
          <w:tcPr>
            <w:tcW w:w="2179" w:type="dxa"/>
            <w:shd w:val="clear" w:color="auto" w:fill="auto"/>
          </w:tcPr>
          <w:p w:rsidR="007F2B48" w:rsidRPr="007F2B48" w:rsidRDefault="007F2B48" w:rsidP="007F2B48">
            <w:pPr>
              <w:ind w:firstLine="0"/>
            </w:pPr>
            <w:r>
              <w:t>Spires</w:t>
            </w:r>
          </w:p>
        </w:tc>
        <w:tc>
          <w:tcPr>
            <w:tcW w:w="2180" w:type="dxa"/>
            <w:shd w:val="clear" w:color="auto" w:fill="auto"/>
          </w:tcPr>
          <w:p w:rsidR="007F2B48" w:rsidRPr="007F2B48" w:rsidRDefault="007F2B48" w:rsidP="007F2B48">
            <w:pPr>
              <w:ind w:firstLine="0"/>
            </w:pPr>
            <w:r>
              <w:t>Stavrinakis</w:t>
            </w:r>
          </w:p>
        </w:tc>
      </w:tr>
      <w:tr w:rsidR="007F2B48" w:rsidRPr="007F2B48" w:rsidTr="007F2B48">
        <w:tc>
          <w:tcPr>
            <w:tcW w:w="2179" w:type="dxa"/>
            <w:shd w:val="clear" w:color="auto" w:fill="auto"/>
          </w:tcPr>
          <w:p w:rsidR="007F2B48" w:rsidRPr="007F2B48" w:rsidRDefault="007F2B48" w:rsidP="007F2B48">
            <w:pPr>
              <w:ind w:firstLine="0"/>
            </w:pPr>
            <w:r>
              <w:t>Tallon</w:t>
            </w:r>
          </w:p>
        </w:tc>
        <w:tc>
          <w:tcPr>
            <w:tcW w:w="2179" w:type="dxa"/>
            <w:shd w:val="clear" w:color="auto" w:fill="auto"/>
          </w:tcPr>
          <w:p w:rsidR="007F2B48" w:rsidRPr="007F2B48" w:rsidRDefault="007F2B48" w:rsidP="007F2B48">
            <w:pPr>
              <w:ind w:firstLine="0"/>
            </w:pPr>
            <w:r>
              <w:t>Taylor</w:t>
            </w:r>
          </w:p>
        </w:tc>
        <w:tc>
          <w:tcPr>
            <w:tcW w:w="2180" w:type="dxa"/>
            <w:shd w:val="clear" w:color="auto" w:fill="auto"/>
          </w:tcPr>
          <w:p w:rsidR="007F2B48" w:rsidRPr="007F2B48" w:rsidRDefault="007F2B48" w:rsidP="007F2B48">
            <w:pPr>
              <w:ind w:firstLine="0"/>
            </w:pPr>
            <w:r>
              <w:t>Thayer</w:t>
            </w:r>
          </w:p>
        </w:tc>
      </w:tr>
      <w:tr w:rsidR="007F2B48" w:rsidRPr="007F2B48" w:rsidTr="007F2B48">
        <w:tc>
          <w:tcPr>
            <w:tcW w:w="2179" w:type="dxa"/>
            <w:shd w:val="clear" w:color="auto" w:fill="auto"/>
          </w:tcPr>
          <w:p w:rsidR="007F2B48" w:rsidRPr="007F2B48" w:rsidRDefault="007F2B48" w:rsidP="007F2B48">
            <w:pPr>
              <w:ind w:firstLine="0"/>
            </w:pPr>
            <w:r>
              <w:t>Thigpen</w:t>
            </w:r>
          </w:p>
        </w:tc>
        <w:tc>
          <w:tcPr>
            <w:tcW w:w="2179" w:type="dxa"/>
            <w:shd w:val="clear" w:color="auto" w:fill="auto"/>
          </w:tcPr>
          <w:p w:rsidR="007F2B48" w:rsidRPr="007F2B48" w:rsidRDefault="007F2B48" w:rsidP="007F2B48">
            <w:pPr>
              <w:ind w:firstLine="0"/>
            </w:pPr>
            <w:r>
              <w:t>Weeks</w:t>
            </w:r>
          </w:p>
        </w:tc>
        <w:tc>
          <w:tcPr>
            <w:tcW w:w="2180" w:type="dxa"/>
            <w:shd w:val="clear" w:color="auto" w:fill="auto"/>
          </w:tcPr>
          <w:p w:rsidR="007F2B48" w:rsidRPr="007F2B48" w:rsidRDefault="007F2B48" w:rsidP="007F2B48">
            <w:pPr>
              <w:ind w:firstLine="0"/>
            </w:pPr>
            <w:r>
              <w:t>West</w:t>
            </w:r>
          </w:p>
        </w:tc>
      </w:tr>
      <w:tr w:rsidR="007F2B48" w:rsidRPr="007F2B48" w:rsidTr="007F2B48">
        <w:tc>
          <w:tcPr>
            <w:tcW w:w="2179" w:type="dxa"/>
            <w:shd w:val="clear" w:color="auto" w:fill="auto"/>
          </w:tcPr>
          <w:p w:rsidR="007F2B48" w:rsidRPr="007F2B48" w:rsidRDefault="007F2B48" w:rsidP="007F2B48">
            <w:pPr>
              <w:keepNext/>
              <w:ind w:firstLine="0"/>
            </w:pPr>
            <w:r>
              <w:t>Wheeler</w:t>
            </w:r>
          </w:p>
        </w:tc>
        <w:tc>
          <w:tcPr>
            <w:tcW w:w="2179" w:type="dxa"/>
            <w:shd w:val="clear" w:color="auto" w:fill="auto"/>
          </w:tcPr>
          <w:p w:rsidR="007F2B48" w:rsidRPr="007F2B48" w:rsidRDefault="007F2B48" w:rsidP="007F2B48">
            <w:pPr>
              <w:keepNext/>
              <w:ind w:firstLine="0"/>
            </w:pPr>
            <w:r>
              <w:t>White</w:t>
            </w:r>
          </w:p>
        </w:tc>
        <w:tc>
          <w:tcPr>
            <w:tcW w:w="2180" w:type="dxa"/>
            <w:shd w:val="clear" w:color="auto" w:fill="auto"/>
          </w:tcPr>
          <w:p w:rsidR="007F2B48" w:rsidRPr="007F2B48" w:rsidRDefault="007F2B48" w:rsidP="007F2B48">
            <w:pPr>
              <w:keepNext/>
              <w:ind w:firstLine="0"/>
            </w:pPr>
            <w:r>
              <w:t>Whitmire</w:t>
            </w:r>
          </w:p>
        </w:tc>
      </w:tr>
      <w:tr w:rsidR="007F2B48" w:rsidRPr="007F2B48" w:rsidTr="007F2B48">
        <w:tc>
          <w:tcPr>
            <w:tcW w:w="2179" w:type="dxa"/>
            <w:shd w:val="clear" w:color="auto" w:fill="auto"/>
          </w:tcPr>
          <w:p w:rsidR="007F2B48" w:rsidRPr="007F2B48" w:rsidRDefault="007F2B48" w:rsidP="007F2B48">
            <w:pPr>
              <w:keepNext/>
              <w:ind w:firstLine="0"/>
            </w:pPr>
            <w:r>
              <w:t>Williams</w:t>
            </w:r>
          </w:p>
        </w:tc>
        <w:tc>
          <w:tcPr>
            <w:tcW w:w="2179" w:type="dxa"/>
            <w:shd w:val="clear" w:color="auto" w:fill="auto"/>
          </w:tcPr>
          <w:p w:rsidR="007F2B48" w:rsidRPr="007F2B48" w:rsidRDefault="007F2B48" w:rsidP="007F2B48">
            <w:pPr>
              <w:keepNext/>
              <w:ind w:firstLine="0"/>
            </w:pPr>
            <w:r>
              <w:t>Willis</w:t>
            </w:r>
          </w:p>
        </w:tc>
        <w:tc>
          <w:tcPr>
            <w:tcW w:w="2180" w:type="dxa"/>
            <w:shd w:val="clear" w:color="auto" w:fill="auto"/>
          </w:tcPr>
          <w:p w:rsidR="007F2B48" w:rsidRPr="007F2B48" w:rsidRDefault="007F2B48" w:rsidP="007F2B48">
            <w:pPr>
              <w:keepNext/>
              <w:ind w:firstLine="0"/>
            </w:pPr>
            <w:r>
              <w:t>Yow</w:t>
            </w:r>
          </w:p>
        </w:tc>
      </w:tr>
    </w:tbl>
    <w:p w:rsidR="007F2B48" w:rsidRDefault="007F2B48" w:rsidP="007F2B48"/>
    <w:p w:rsidR="007F2B48" w:rsidRDefault="007F2B48" w:rsidP="007F2B48">
      <w:pPr>
        <w:jc w:val="center"/>
        <w:rPr>
          <w:b/>
        </w:rPr>
      </w:pPr>
      <w:r w:rsidRPr="007F2B48">
        <w:rPr>
          <w:b/>
        </w:rPr>
        <w:t>Total--99</w:t>
      </w:r>
    </w:p>
    <w:p w:rsidR="007F2B48" w:rsidRDefault="007F2B48" w:rsidP="007F2B48">
      <w:pPr>
        <w:jc w:val="center"/>
        <w:rPr>
          <w:b/>
        </w:rPr>
      </w:pPr>
    </w:p>
    <w:p w:rsidR="007F2B48" w:rsidRDefault="007F2B48" w:rsidP="007F2B48">
      <w:pPr>
        <w:ind w:firstLine="0"/>
      </w:pPr>
      <w:r w:rsidRPr="007F2B48">
        <w:t xml:space="preserve"> </w:t>
      </w:r>
      <w:r>
        <w:t>Those who voted in the negative are:</w:t>
      </w:r>
    </w:p>
    <w:p w:rsidR="007F2B48" w:rsidRDefault="007F2B48" w:rsidP="007F2B48"/>
    <w:p w:rsidR="007F2B48" w:rsidRDefault="007F2B48" w:rsidP="007F2B48">
      <w:pPr>
        <w:jc w:val="center"/>
        <w:rPr>
          <w:b/>
        </w:rPr>
      </w:pPr>
      <w:r w:rsidRPr="007F2B48">
        <w:rPr>
          <w:b/>
        </w:rPr>
        <w:t>Total--0</w:t>
      </w:r>
    </w:p>
    <w:p w:rsidR="007F2B48" w:rsidRDefault="007F2B48" w:rsidP="007F2B48">
      <w:pPr>
        <w:jc w:val="center"/>
        <w:rPr>
          <w:b/>
        </w:rPr>
      </w:pPr>
    </w:p>
    <w:p w:rsidR="007F2B48" w:rsidRDefault="007F2B48" w:rsidP="007F2B48">
      <w:r>
        <w:t>So, the Joint Resolution, as amended, was read the second time and ordered to third reading.</w:t>
      </w:r>
    </w:p>
    <w:p w:rsidR="007F2B48" w:rsidRDefault="007F2B48" w:rsidP="007F2B48"/>
    <w:p w:rsidR="007F2B48" w:rsidRDefault="007F2B48" w:rsidP="007F2B48">
      <w:pPr>
        <w:keepNext/>
        <w:jc w:val="center"/>
        <w:rPr>
          <w:b/>
        </w:rPr>
      </w:pPr>
      <w:r w:rsidRPr="007F2B48">
        <w:rPr>
          <w:b/>
        </w:rPr>
        <w:t>H. 3508--POINT OF ORDER</w:t>
      </w:r>
    </w:p>
    <w:p w:rsidR="007F2B48" w:rsidRDefault="007F2B48" w:rsidP="007F2B48">
      <w:pPr>
        <w:keepNext/>
      </w:pPr>
      <w:r>
        <w:t>The following Joint Resolution was taken up:</w:t>
      </w:r>
    </w:p>
    <w:p w:rsidR="007F2B48" w:rsidRDefault="007F2B48" w:rsidP="007F2B48">
      <w:pPr>
        <w:keepNext/>
      </w:pPr>
      <w:bookmarkStart w:id="18" w:name="include_clip_start_104"/>
      <w:bookmarkEnd w:id="18"/>
    </w:p>
    <w:p w:rsidR="007F2B48" w:rsidRDefault="007F2B48" w:rsidP="007F2B48">
      <w:r>
        <w:t>H. 3508 -- Reps. Allison, Henegan, Brown and Whipper: A JOINT RESOLUTION TO PROVIDE THAT THE OPENING DATE FOR STUDENTS TO ATTEND PUBLIC SCHOOLS DURING THE 2017-2018 SCHOOL YEAR MAY BE AS EARLY AS THURSDAY, AUGUST SEVENTEENTH, AT THE ELECTION OF THE SCHOOL DISTRICT BOARD OF TRUSTEES.</w:t>
      </w:r>
    </w:p>
    <w:p w:rsidR="007F2B48" w:rsidRDefault="007F2B48" w:rsidP="007F2B48">
      <w:bookmarkStart w:id="19" w:name="include_clip_end_104"/>
      <w:bookmarkStart w:id="20" w:name="file_start105"/>
      <w:bookmarkEnd w:id="19"/>
      <w:bookmarkEnd w:id="20"/>
    </w:p>
    <w:p w:rsidR="007F2B48" w:rsidRPr="00400996" w:rsidRDefault="007F2B48" w:rsidP="007F2B48">
      <w:r w:rsidRPr="00400996">
        <w:t>The Committee on Education and Public Works proposed the following Amendment No. 1</w:t>
      </w:r>
      <w:r w:rsidR="00F25EBA">
        <w:t xml:space="preserve"> to </w:t>
      </w:r>
      <w:r w:rsidRPr="00400996">
        <w:t>H. 3508 (COUNCIL\WAB\3508C001</w:t>
      </w:r>
      <w:r w:rsidR="00F25EBA">
        <w:t xml:space="preserve"> </w:t>
      </w:r>
      <w:r w:rsidRPr="00400996">
        <w:t>.AGM.WAB17)</w:t>
      </w:r>
      <w:r w:rsidR="00F25EBA">
        <w:t>:</w:t>
      </w:r>
      <w:r w:rsidRPr="00400996">
        <w:t xml:space="preserve"> </w:t>
      </w:r>
    </w:p>
    <w:p w:rsidR="007F2B48" w:rsidRPr="00400996" w:rsidRDefault="007F2B48" w:rsidP="007F2B48">
      <w:r w:rsidRPr="00400996">
        <w:t xml:space="preserve">Amend the </w:t>
      </w:r>
      <w:r w:rsidR="00F25EBA">
        <w:t>J</w:t>
      </w:r>
      <w:r w:rsidRPr="00400996">
        <w:t xml:space="preserve">oint </w:t>
      </w:r>
      <w:r w:rsidR="00F25EBA">
        <w:t>R</w:t>
      </w:r>
      <w:r w:rsidRPr="00400996">
        <w:t>esolution, as and if amended, by deleting all after the enacting words and inserting:</w:t>
      </w:r>
    </w:p>
    <w:p w:rsidR="007F2B48" w:rsidRPr="00400996" w:rsidRDefault="007F2B48" w:rsidP="007F2B48">
      <w:pPr>
        <w:suppressAutoHyphens/>
      </w:pPr>
      <w:r w:rsidRPr="00400996">
        <w:t>/ SECTION</w:t>
      </w:r>
      <w:r w:rsidRPr="00400996">
        <w:tab/>
        <w:t>1.</w:t>
      </w:r>
      <w:r w:rsidRPr="00400996">
        <w:tab/>
        <w:t>Notwithstanding the provisions of Section 59</w:t>
      </w:r>
      <w:r w:rsidRPr="00400996">
        <w:noBreakHyphen/>
        <w:t>1</w:t>
      </w:r>
      <w:r w:rsidRPr="00400996">
        <w:noBreakHyphen/>
        <w:t xml:space="preserve">425(A) regarding the opening date for students to attend public schools, a local school board may choose Thursday, August 17, 2017, as the opening date for students attending schools in the district. </w:t>
      </w:r>
      <w:r w:rsidRPr="007F2B48">
        <w:rPr>
          <w:color w:val="000000"/>
          <w:u w:color="000000"/>
        </w:rPr>
        <w:t>Schools that open prior to the third Monday in August must provide grade appropriate science, mathematics, and other relevant instruction to students regarding the solar eclipse.  Students must be provided the opportunity to safely observe the eclipse prior to and during totality.</w:t>
      </w:r>
      <w:r w:rsidRPr="00400996">
        <w:t xml:space="preserve"> These provisions only apply to the 2017</w:t>
      </w:r>
      <w:r w:rsidRPr="00400996">
        <w:noBreakHyphen/>
        <w:t>2018 School Year.</w:t>
      </w:r>
    </w:p>
    <w:p w:rsidR="007F2B48" w:rsidRPr="00400996" w:rsidRDefault="007F2B48" w:rsidP="007F2B48">
      <w:r w:rsidRPr="00400996">
        <w:t>SECTION</w:t>
      </w:r>
      <w:r w:rsidRPr="00400996">
        <w:tab/>
        <w:t>2.</w:t>
      </w:r>
      <w:r w:rsidRPr="00400996">
        <w:tab/>
        <w:t>This joint resolution takes effect upon approval by the Governor. /</w:t>
      </w:r>
    </w:p>
    <w:p w:rsidR="007F2B48" w:rsidRPr="00400996" w:rsidRDefault="007F2B48" w:rsidP="007F2B48">
      <w:r w:rsidRPr="00400996">
        <w:t>Renumber sections to conform.</w:t>
      </w:r>
    </w:p>
    <w:p w:rsidR="007F2B48" w:rsidRDefault="007F2B48" w:rsidP="007F2B48">
      <w:r w:rsidRPr="00400996">
        <w:t>Amend title to conform.</w:t>
      </w:r>
    </w:p>
    <w:p w:rsidR="007F2B48" w:rsidRDefault="007F2B48" w:rsidP="007F2B48"/>
    <w:p w:rsidR="007F2B48" w:rsidRDefault="007F2B48" w:rsidP="007F2B48">
      <w:r>
        <w:t>Rep. FELDER explained the amendment.</w:t>
      </w:r>
    </w:p>
    <w:p w:rsidR="007F2B48" w:rsidRDefault="007F2B48" w:rsidP="007F2B48"/>
    <w:p w:rsidR="007F2B48" w:rsidRDefault="007F2B48" w:rsidP="007F2B48">
      <w:pPr>
        <w:keepNext/>
        <w:jc w:val="center"/>
        <w:rPr>
          <w:b/>
        </w:rPr>
      </w:pPr>
      <w:r w:rsidRPr="007F2B48">
        <w:rPr>
          <w:b/>
        </w:rPr>
        <w:t>POINT OF ORDER</w:t>
      </w:r>
    </w:p>
    <w:p w:rsidR="007F2B48" w:rsidRDefault="007F2B48" w:rsidP="007F2B48">
      <w:r>
        <w:t>Rep. GAGNON made the Point of Order that the Bill was improperly before the House for consideration since its number and title have not been printed in the House Calendar at least one statewide legislative day prior to second reading.</w:t>
      </w:r>
    </w:p>
    <w:p w:rsidR="007F2B48" w:rsidRDefault="007F2B48" w:rsidP="007F2B48">
      <w:r>
        <w:t>The SPEAKER sustained the Point of Order.</w:t>
      </w:r>
    </w:p>
    <w:p w:rsidR="007F2B48" w:rsidRDefault="007F2B48" w:rsidP="007F2B48"/>
    <w:p w:rsidR="007F2B48" w:rsidRDefault="007F2B48" w:rsidP="007F2B48">
      <w:pPr>
        <w:keepNext/>
        <w:jc w:val="center"/>
        <w:rPr>
          <w:b/>
        </w:rPr>
      </w:pPr>
      <w:r w:rsidRPr="007F2B48">
        <w:rPr>
          <w:b/>
        </w:rPr>
        <w:t>H. 3358--DEBATE ADJOURNED</w:t>
      </w:r>
    </w:p>
    <w:p w:rsidR="007F2B48" w:rsidRDefault="007F2B48" w:rsidP="007F2B48">
      <w:pPr>
        <w:keepNext/>
      </w:pPr>
      <w:r>
        <w:t>The following Bill was taken up:</w:t>
      </w:r>
    </w:p>
    <w:p w:rsidR="007F2B48" w:rsidRDefault="007F2B48" w:rsidP="007F2B48">
      <w:pPr>
        <w:keepNext/>
      </w:pPr>
      <w:bookmarkStart w:id="21" w:name="include_clip_start_110"/>
      <w:bookmarkEnd w:id="21"/>
    </w:p>
    <w:p w:rsidR="007F2B48" w:rsidRDefault="007F2B48" w:rsidP="007F2B48">
      <w:r>
        <w:t>H. 3358 -- Reps. Willis, Allison, Collins, Knight, West, Felder and Williams: A BILL TO AMEND THE CODE OF LAWS OF SOUTH CAROLINA, 1976, BY ADDING SECTION 56-1-87 SO AS TO  PROVIDE THAT A PERSON MAY HOLD ONLY ONE DEPARTMENT OF MOTOR VEHICLES-ISSUED CREDENTIAL AT A TIME, TO PROVIDE THAT A REAL ID CARD MAY BE A DRIVER'S LICENSE OR IDENTIFICATION CARD, AND TO PROVIDE THAT THE DEPARTMENT MAY ISSUE A COMPLIANT OR NON-COMPLIANT CREDENTIAL TO A PERSON WHO PRESENTS CERTAIN DOCUMENTS TO THE DEPARTMENT; TO AMEND SECTION 56-1-85, RELATING TO THE STATE'S NON-PARTICIPATION IN THE FEDERAL REAL ID ACT, SO AS TO PROVIDE THAT THE STATE SHALL MEET ALL THE REQUIREMENTS OF THE FEDERAL REAL ID ACT; TO AMEND SECTION 56-1-90, RELATING TO IDENTIFICATION NECESSARY TO OBTAIN A DRIVER'S LICENSE, SO AS TO REVISE THE CRITERIA THAT MUST BE MET TO PROVE THE EXISTENCE AND VALIDITY OF A PERSON'S SOCIAL SECURITY NUMBER; TO AMEND SECTION 56-1-140, AS AMENDED, RELATING TO THE ISSUANCE OF A DRIVER'S LICENSE, SO AS TO REVISE THE COST AND FREQUENCY OF THE RENEWAL PERIOD FOR A DRIVER'S LICENSE, TO REVISE THE CONTENT OF A DRIVER'S LICENSE, AND TO ELIMINATE THE FEE ASSOCIATED WITH THE PLACEMENT OF A VETERAN DESIGNATION ON A DRIVER'S LICENSE; TO AMEND SECTION 56-1-210, RELATING TO THE EXPIRATION OF A DRIVER'S LICENSE, SO AS TO REVISE THE EXPIRATION DATE OF A LICENSE ISSUED AFTER OCTOBER 1, 2017, AND TO REVISE THE CRITERIA THAT MUST BE MET BY A PERSON WHO SEEKS TO HAVE HIS LICENSE RENEWED; AND TO AMEND SECTION 56-1-220, AS AMENDED, RELATING TO VISION SCREENINGS REQUIRED FOR RENEWAL OF A DRIVER'S LICENSE, SO AS TO REVISE THE CRITERIA THAT MUST BE MET BY A PERSON WHO SEEKS TO RENEW HIS DRIVER'S LICENSE.</w:t>
      </w:r>
    </w:p>
    <w:p w:rsidR="007F2B48" w:rsidRDefault="007F2B48" w:rsidP="007F2B48">
      <w:bookmarkStart w:id="22" w:name="include_clip_end_110"/>
      <w:bookmarkEnd w:id="22"/>
    </w:p>
    <w:p w:rsidR="007F2B48" w:rsidRDefault="007F2B48" w:rsidP="007F2B48">
      <w:r>
        <w:t>Rep. ALLISON moved to adjourn debate on the Bill until Wednesday, February 15, which was agreed to.</w:t>
      </w:r>
    </w:p>
    <w:p w:rsidR="007F2B48" w:rsidRDefault="007F2B48" w:rsidP="007F2B48"/>
    <w:p w:rsidR="007F2B48" w:rsidRDefault="007F2B48" w:rsidP="007F2B48">
      <w:pPr>
        <w:keepNext/>
        <w:jc w:val="center"/>
        <w:rPr>
          <w:b/>
        </w:rPr>
      </w:pPr>
      <w:r w:rsidRPr="007F2B48">
        <w:rPr>
          <w:b/>
        </w:rPr>
        <w:t>H. 3591--POINT OF ORDER</w:t>
      </w:r>
    </w:p>
    <w:p w:rsidR="007F2B48" w:rsidRDefault="007F2B48" w:rsidP="007F2B48">
      <w:pPr>
        <w:keepNext/>
      </w:pPr>
      <w:r>
        <w:t>The following Bill was taken up:</w:t>
      </w:r>
    </w:p>
    <w:p w:rsidR="007F2B48" w:rsidRDefault="007F2B48" w:rsidP="007F2B48">
      <w:pPr>
        <w:keepNext/>
      </w:pPr>
      <w:bookmarkStart w:id="23" w:name="include_clip_start_113"/>
      <w:bookmarkEnd w:id="23"/>
    </w:p>
    <w:p w:rsidR="007F2B48" w:rsidRDefault="007F2B48" w:rsidP="007F2B48">
      <w:r>
        <w:t>H. 3591 -- Reps. Govan, J. E. Smith, Allison, Erickson, G. R. Smith, Felder, Douglas, Martin, Ridgeway, Robinson-Simpson, Yow, Williams, Wheeler, Loftis, D. C. Moss, Henegan, Ryhal, Jordan, Fry, Ballentine, Henderson, Crawford, S. Rivers, Herbkersman, W. Newton, Anthony, Lowe, Arrington, Thayer, Duckworth, Putnam, Gagnon, White, Simrill, McCoy, Stavrinakis, Elliott, Daning, Crosby, Sottile, Cogswell, Neal, McKnight, Hart, McEachern, West, Bamberg, Anderson, Hayes, Norrell, Cobb-Hunter, Davis, B. Newton and Ott: A BILL TO AMEND SECTION 59-152-32, CODE OF LAWS OF SOUTH CAROLINA, 1976, RELATING TO BENCHMARKS AND OBJECTIVES REQUIRED AS PART OF THE FIRST STEPS TO SCHOOL READINESS COMPREHENSIVE LONG-RANGE INITIATIVE, SO AS TO PROVIDE THE BENCHMARKS AND OBJECTIVES MUST BE APPROVED BY THE FIRST STEPS TO SCHOOL READINESS BOARD OF TRUSTEES AND POSTED ON THE INTERNET WEBSITE OF THE STATE OFFICE OF FIRST STEPS TO SCHOOL READINESS; TO AMEND SECTION 59-152-33, RELATING TO THE FIRST STEPS TO SCHOOL READINESS ASSESSMENT, SO AS TO IMPOSE CERTAIN REQUIREMENTS FOR REPORTING AND USE OF THE RESULTS OF THE ASSESSMENT; TO AMEND SECTION 59-152-50, AS AMENDED, RELATING TO MISCELLANEOUS REPORTING REQUIREMENTS, SO AS TO REVISE THE REQUIREMENTS; TO AMEND SECTION 59-152-70, AS AMENDED, RELATING TO FIRST STEP PARTNERSHIP BOARDS, SO AS TO PROVIDE THE STATE OFFICE OF FIRST STEPS TO SCHOOL READINESS ANNUALLY SHALL PUBLISH THE COMPREHENSIVE PLANS OF THESE BOARDS ON THE INTERNET WEBSITE OF THE OFFICE, TO LIMIT THE PERIOD OF TIME IN WHICH LOCAL OFFICES MAY INCREASE THEIR ESTABLISHED OVERHEAD COST RATES, AND TO PROVIDE LOCAL PARTNERSHIPS THAT ARE NOT PART OF MULTICOUNTY PARTNERSHIPS AND EXCEED THEIR OVERHEAD COST RATES ARE INELIGIBLE TO RECEIVE STATE FUNDS; TO AMEND SECTION 63-11-1710, RELATING TO THE SOUTH CAROLINA FIRST STEPS TO SCHOOL READINESS BOARD OF TRUSTEES, SO AS TO REQUIRE THE BOARD ANNUALLY TO PROVIDE ACCOUNTABILITY REPORTS REQUIRED OF STATE AGENCIES; TO AMEND SECTION 63-11-1720, AS AMENDED, RELATING TO THE STATE OFFICE OF FIRST STEPS STUDY COMMITTEE, SO AS TO DELETE PROVISIONS CONCERNING THE COMMITTEE AND TO PROVIDE FOR LEGISLATIVE REVIEW OF THE STATE OFFICE OF FIRST STEPS TO SCHOOL READINESS IF THE OFFICE IS NOT REVIEWED BY THE HOUSE AND SENATE OVERSIGHT COMMITTEES WITHIN A PROSCRIBED TIME PERIOD; TO AMEND SECTION 63-11-1740, AS AMENDED, RELATING TO THE ADMINISTRATION OF THE STATE OFFICE OF FIRST STEPS TO SCHOOL READINESS, SO AS TO REQUIRE THE BOARD TO SUBMIT JUSTIFICATIONS AND RECOMMENDATIONS REGARDING THE SALARY OF ITS EXECUTIVE DIRECTOR TO THE AGENCY HEAD SALARY COMMISSION; AND TO REPEAL SECTION 63-11-1735 RELATING TO THE BABYNET INTERAGENCY EARLY INTERVENTION SYSTEM.</w:t>
      </w:r>
    </w:p>
    <w:p w:rsidR="007F2B48" w:rsidRDefault="007F2B48" w:rsidP="007F2B48">
      <w:bookmarkStart w:id="24" w:name="include_clip_end_113"/>
      <w:bookmarkEnd w:id="24"/>
    </w:p>
    <w:p w:rsidR="007F2B48" w:rsidRDefault="007F2B48" w:rsidP="007F2B48">
      <w:r>
        <w:t>Rep. ALLISON explained the Bill.</w:t>
      </w:r>
    </w:p>
    <w:p w:rsidR="007F2B48" w:rsidRDefault="007F2B48" w:rsidP="007F2B48">
      <w:pPr>
        <w:keepNext/>
        <w:jc w:val="center"/>
        <w:rPr>
          <w:b/>
        </w:rPr>
      </w:pPr>
      <w:r w:rsidRPr="007F2B48">
        <w:rPr>
          <w:b/>
        </w:rPr>
        <w:t>POINT OF ORDER</w:t>
      </w:r>
    </w:p>
    <w:p w:rsidR="007F2B48" w:rsidRDefault="007F2B48" w:rsidP="007F2B48">
      <w:r>
        <w:t>Rep. WHITE made the Point of Order that the Bill was improperly before the House for consideration since its number and title have not been printed in the House Calendar at least one statewide legislative day prior to second reading.</w:t>
      </w:r>
    </w:p>
    <w:p w:rsidR="007F2B48" w:rsidRDefault="007F2B48" w:rsidP="007F2B48">
      <w:r>
        <w:t>The SPEAKER sustained the Point of Order.</w:t>
      </w:r>
    </w:p>
    <w:p w:rsidR="004E5C2F" w:rsidRDefault="004E5C2F" w:rsidP="007F2B48">
      <w:pPr>
        <w:keepNext/>
        <w:jc w:val="center"/>
        <w:rPr>
          <w:b/>
        </w:rPr>
      </w:pPr>
    </w:p>
    <w:p w:rsidR="007F2B48" w:rsidRDefault="007F2B48" w:rsidP="007F2B48">
      <w:pPr>
        <w:keepNext/>
        <w:jc w:val="center"/>
        <w:rPr>
          <w:b/>
        </w:rPr>
      </w:pPr>
      <w:r w:rsidRPr="007F2B48">
        <w:rPr>
          <w:b/>
        </w:rPr>
        <w:t>H. 3270--RECALLED AND REFERRED TO COMMITTEE ON JUDICIARY</w:t>
      </w:r>
    </w:p>
    <w:p w:rsidR="007F2B48" w:rsidRDefault="007F2B48" w:rsidP="007F2B48">
      <w:r>
        <w:t>On motion of Rep. W. NEWTON, with unanimous consent, the following Bill was ordered recalled from the Committee on Ways and Means and was referred to the Committee on Judiciary:</w:t>
      </w:r>
    </w:p>
    <w:p w:rsidR="007F2B48" w:rsidRDefault="007F2B48" w:rsidP="007F2B48">
      <w:bookmarkStart w:id="25" w:name="include_clip_start_118"/>
      <w:bookmarkEnd w:id="25"/>
    </w:p>
    <w:p w:rsidR="007F2B48" w:rsidRDefault="007F2B48" w:rsidP="007F2B48">
      <w:r>
        <w:t>H. 3270 -- Reps. W. Newton, G. R. Smith and Felder: A BILL TO AMEND SECTION 2-65-60, CODE OF LAWS OF SOUTH CAROLINA, 1976, RELATING TO DUTIES ASSIGNED TO THE COMPTROLLER GENERAL, SO AS TO SUBSTITUTE THE TERM "STATEWIDE ACCOUNTING AND REPORTING SYSTEM" FOR THE TERM "SOUTH CAROLINA ENTERPRISE INFORMATION SYSTEM"; TO AMEND SECTION 6-1-50, AS AMENDED, RELATING TO CERTAIN FINANCIAL REPORTS THAT COUNTIES AND MUNICIPALITIES SUBMIT TO THE REVENUE AND FISCAL AFFAIRS OFFICE, SO AS TO SUBSTITUTE THE TERM "COMPTROLLER GENERAL" FOR THE TERM "STATE TREASURER"; TO AMEND SECTION 8-15-65, RELATING TO ANNUAL SALARY SUPPLEMENTS APPROPRIATED BY THE GENERAL ASSEMBLY TO CERTAIN COUNTY OFFICERS, SO AS TO SUBSTITUTE THE TERM "COMPTROLLER GENERAL" FOR THE TERM "STATE TREASURER"; TO AMEND SECTION 9-1-60, AS AMENDED, RELATING TO THE IMPLEMENTATION OF THE "CAFETERIA" PLAN, SO AS TO DELETE THE PROVISION THAT ALLOWS THE DEPARTMENT OF HIGHWAYS AND PUBLIC TRANSPORTATION TO CONTINUE, MODIFY, AND IMPLEMENT ITS INDEPENDENT CAFETERIA OR FLEXIBLE BENEFITS PILOT PLAN FOR A CERTAIN PERIOD; TO AMEND SECTION 9-3-540, RELATING TO A POLITICAL SUBDIVISION'S PAYMENTS TO THE CONTRIBUTION FUND, SO AS TO PROVIDE THAT THE DEPARTMENT OF REVENUE MUST BE NOTIFIED WHEN A POLITICAL SUBDIVISION IS DELINQUENT IN MAKING ITS PAYMENTS; TO AMEND SECTIONS 11-3-20, 11-3-50, 11-3-170, AND 11-3-230, ALL RELATING TO THE COMPTROLLER GENERAL'S SALARY, A BOOK KEPT BY THE COMPTROLLER GENERAL IN WHICH ALL APPROPRIATIONS BY THE GENERAL ASSEMBLY SHALL BE ENTERED, PAYMENTS MADE BY THE STATE TREASURER DRAWN UPON VOUCHERS DRAWN UPON THE COMPTROLLER GENERAL, THE COMPTROLLER GENERAL'S DUTY TO ENTER IN BOOKS STATEMENTS OF THE ACCOUNTS OF PERSONS HAVING THE DISTRIBUTION OF PUBLIC MONEY, AND COMPTROLLER GENERAL ACCOUNTS FOR PROFESSIONAL AND OCCUPATIONAL LICENSING AGENCIES, ALL SO AS TO DELETE THE PROVISION THAT REQUIRES THAT FEES AND PERQUISITES OF THE OFFICE SHALL BE PAID INTO THE STATE TREASURY, TO PROVIDE THAT THE  COMPTROLLER GENERAL SHALL KEEP AN ACCOUNTING IN SCEIS, TO DELETE THE PROVISION THAT REQUIRES THE COMPTROLLER GENERAL TO PREPARE STATEMENTS OF EXPENDITURES ON PRINTED FORM IN DUPLICATE, AND TO DELETE THE PROVISION THAT PROVIDES HOW FUNDS CREDITED TO ACCOUNTS FOR PROFESSIONAL AND OCCUPATIONAL LICENSING AGENCIES ARE TO BE SPENT; TO AMEND SECTION 12-2-70, RELATING TO UNLAWFUL CONDUCT COMMITTED BY A COUNTY AUDITOR, TREASURER, OR A MEMBER OF A COUNTY BOARD OF TAX APPEALS, SO AS TO SUBSTITUTE THE TERM "COMPTROLLER GENERAL" FOR THE TERM "DEPARTMENT OF REVENUE"; TO AMEND SECTION 24-3-180, AS AMENDED, RELATING TO TRANSPORTATION AND CLOTHING GIVEN TO AN INMATE WHO HAS BEEN DISCHARGED FROM A STATE PRISON, SO AS TO DELETE THE PROVISION THAT REQUIRED THE COMPTROLLER GENERAL TO COUNTERSIGN THE DRAFT THAT PAYS THE COSTS OF THESE ITEMS AND PROVIDE THAT THE DRAFT MUST BE BASED ON A WARRANT ISSUED; TO AMEND SECTIONS 56-1-148, 56-1-170, 56-1-171, 56-1-220,  56-1-286, 56-1-390, 56-1-395, 56-1-400, 56-1-460, 56-1-550, 56-1-740, 56-1-746, 56-1-2080, 56-3-210, 56-3-355, ALL AS AMENDED, SECTION 56-3-662, SECTIONS 56-3-1230, 56-3-1290, 56-3-1335, 56-3-2545, 56-3-3500, 56-3-3600, 56-3-3800, 56-3-3950, 56-3-4100, 56-3-4200, 56-3-4410, 56-3-4510, 56-3-4600, 56-3-4800, 56-3-5400, 56-3-6000, ALL AS AMENDED, SECTIONS 56-3-6500, 56-3-7050, AS AMENDED, SECTIONS 56-3-7200, 56-3-7300, 56-3-7310, 56-3-7320, 56-3-7330, 56-3-7340, 56-3-7350, AS AMENDED, SECTION 56-3-7370, SECTIONS 56-3-7780, 56-3-7800, 56-3-7950, 56-3-8000, 56-3-8100, 56-3-8200, 56-3-8300, 56-3-8600, 56-3-8710, ALL AS AMENDED, SECTIONS 56-3-9400, 56-3-9500, SECTIONS 56-3-9600, 56-3-9710, 56-3-10010, 56-3-10110, 56-3-10210, 56-3-10310, ALL AS AMENDED, SECTIONS 56-3-11450, 56-3-12610, 56-3-13010, 56-3-13310, 56-3-13610, SECTIONS 56-5-750, 56-5-2930, 56-5-2933, AND 56-5-2942, ALL AS AMENDED, ALL RELATING TO THE IDENTIFYING CODE AFFIXED ON THE DRIVER'S LICENSE OF A PERSON CONVICTED OF CERTAIN CRIMES, THE SUSPENSION OF A PERSON'S DRIVER'S LICENSE WHO FAILS TO PAY CHILD SUPPORT, VISION SCREENING REQUIRED FOR A PERSON TO RENEW HIS DRIVER'S LICENSE, THE SUSPENSION OF CERTAIN PERSONS' DRIVER'S LICENSES FOR DRIVING WITH AN UNLAWFUL LEVEL OF ALCOHOL CONCENTRATION, FEES ASSESSED FOR THE REINSTATEMENT OF A DRIVER'S LICENSE, THE SURRENDER OF A DRIVER'S LICENSE WHEN THE LICENSE IS SUSPENDED OR REVOKED, AND THE PLACEMENT OF AN INTERLOCK DEVICE ON THE VEHICLES OF CERTAIN PERSONS WHO HAVE BEEN CONVICTED OF OPERATING A VEHICLE WHILE UNDER THE INFLUENCE OF ALCOHOL OR ANOTHER SUBSTANCE, PENALTIES IMPOSED UPON A PERSON WHO OPERATES A VEHICLE WITH A LICENSE THAT HAS BEEN CANCELED, SUSPENDED, OR REVOKED, THE FEE IMPOSED FOR EXPEDITING A REQUEST FOR A COPY OF  CERTAIN DEPARTMENT OF MOTOR VEHICLES DOCUMENTS, THE SUSPENSION OF A DRIVER'S LICENSE AND THE ISSUANCE OF A SPECIAL RESTRICTED DRIVER'S LICENSE, THE ISSUANCE OF A COMMERCIAL DRIVER'S LICENSE, THE PERIOD FOR PROCURING A LICENSE PLATE FOR A MOTOR VEHICLE, THE ISSUANCE OF TEMPORARY LICENSE PLATES, AND THE TRANSFER OF A LICENSE PLATE FROM ONE VEHICLE TO ANOTHER VEHICLE, THE SUSPENSION OR REVOCATION OF A COMMERCIAL VEHICLE REGISTRATION CARD AND LICENSE PLATE, THE FEE TO OBTAIN AN IDENTIFIER, LICENSE PLATE SPECIFICATIONS AND THE ISSUANCE OF NEW LICENSE PLATES, THE TRANSFER OF A LICENSE PLATE FROM ONE VEHICLE TO ANOTHER VEHICLE, THE SUSPENSION OF A MOTOR VEHICLE LICENSE  PLATE WHEN ITS DRIVER FAILS TO PAY A TOLL, THE DISPERSEMENT OF FEES COLLECTED FROM THE ISSUANCE OF CONSERVE SOUTH CAROLINA SPECIAL LICENSE PLATES, PENN CENTER  SPECIAL LICENSE PLATES, SOUTH CAROLINA NURSES SPECIAL LICENSE PLATES, AMERICAN LEGION SPECIAL LICENSE PLATES, KEEP SOUTH CAROLINA BEAUTIFUL SPECIAL LICENSE PLATES, SOUTH CAROLINA ELKS ASSOCIATION  SPECIAL LICENSE PLATES, CAROLINA PANTHERS SPECIAL LICENSE PLATES, SHARE THE ROAD SPECIAL LICENSE PLATES, SPECIAL COMMEMORATIVE LICENSE PLATES, HOMEOWNERSHIP: THE AMERICAN DREAM SPECIAL LICENSE PLATES, SONS OF CONFEDERATE VETERANS SPECIAL LICENSE PLATES, FRATERNAL ORDER OF POLICE SPECIAL LICENSE PLATES, UNITED STATES ARMED SERVICES SPECIAL LICENSE PLATES, UNITED STATES NAVAL ACADEMY SPECIAL LICENSE PLATES, UNITED STATES AIR FORCE ACADEMY SPECIAL LICENSE PLATES, ARTS AWARENESS SPECIAL LICENSE PLATES, SALTWATER FISHING SPECIAL LICENSE PLATES, SUPPORT OUR TROOPS SPECIAL LICENSE PLATES, EMERGENCY MEDICAL SERVICE SPECIAL LICENSE PLATES, BOY SCOUTS OF AMERICA AND EAGLE SCOUT SPECIAL LICENSE PLATES, NATIVE AMERICAN SPECIAL LICENSE PLATES, SOUTH CAROLINA PEACH COUNCIL SPECIAL LICENSE PLATES, CAREER RESEARCH CENTERS OF THE CAROLINAS SPECIAL LICENSE PLATES, VIETNAM WAR VETERANS SPECIAL LICENSE PLATES, SOUTH CAROLINA AQUARIUM SPECIAL LICENSE PLATES, HUNTING ISLAND STATE PARK SPECIAL LICENSE PLATES, NONPROFIT ORGANIZATION SPECIAL LICENSE PLATES, SPECIAL LICENSE PLATES PRODUCTION AND DISTRIBUTION GUIDELINES, ROTARY INTERNATIONAL SPECIAL LICENSE PLATES, MARINE CORPS LEAGUE SPECIAL LICENSE PLATES, DUCKS UNLIMITED SPECIAL LICENSE PLATES, NASCAR SPECIAL LICENSE PLATES, MORRIS ISLAND LIGHTHOUSE SPECIAL LICENSE PLATES, GOD BLESS AMERICA SPECIAL LICENSE PLATES, NO  MORE HOMELESS PETS SPECIAL LICENSE PLATES, HERITAGE CLASSIC FOUNDATION SPECIAL LICENSE PLATES, PARROT HEAD SPECIAL LICENSE PLATES, OPERATION DESERT STORM - DESERT SHIELD VETERANS SPECIAL LICENSE PLATES, OPERATION ENDURING FREEDOM VETERAN SPECIAL LICENSE PLATES, OPERATION IRAQI FREEDOM VETERAN SPECIAL LICENSE PLATES, HISTORIC SPECIAL MOTOR VEHICLE SPECIAL LICENSE PLATES, SOUTH CAROLINA WILDLIFE FEDERATION SPECIAL LICENSE PLATES, 2010-2011 NATIONAL CHAMPIONS SPECIAL LICENSE PLATES, MOTORCYCLE AWARENESS ALLIANCE SPECIAL LICENSE PLATES, SOUTH CAROLINA STANDS WITH ISRAEL SPECIAL LICENSE PLATES, A MOTOR VEHICLE DRIVER'S FAILURE TO STOP WHEN SIGNALED BY A LAW ENFORCEMENT VEHICLE, OPERATING A VEHICLE WHILE UNDER THE INFLUENCE OF ALCOHOL OR DRUGS, DRIVING WITH AN UNLAWFUL ALCOHOL CONCENTRATION, AND THE IMMOBILIZATION OF CERTAIN VEHICLES, ALL SO AS TO SUBSTITUTE THE TERM "COMPTROLLER GENERAL" FOR THE TERM "DEPARTMENT OF MOTOR VEHICLES", AND TO MAKE TECHNICAL CHANGES; TO AMEND SECTIONS 56-5-2945, 56-5-2950, 56-5-2951, AND 56-5-5670, ALL AS AMENDED, 56-9-430, 56-10-260, 56-10-660, AS AMENDED, 56-11-500 AND 56-19-420, AS AMENDED, AND SECTION 56-19-520, ALL RELATING TO THE OFFENSE OF FELONY WHILE DRIVING UNDER THE INFLUENCE OF ALCOHOL, DRUGS, OR A COMBINATION OF THOSE SUBSTANCES, A PERSON WHO DRIVES A MOTOR VEHICLE'S IMPLIED CONSENT TO SUBMIT TO CHEMICAL TESTS TO DETERMINE THE PRESENCE OF ALCOHOL, DRUGS, OR A COMBINATION OF THOSE SUBSTANCES, THE SUSPENSION OF A PERSON'S DRIVER'S LICENSE FOR REFUSAL TO SUBMIT TO TESTING TO DETERMINE CERTAIN LEVELS OF ALCOHOL, THE DUTIES OF DEMOLISHERS, THE SUSPENSION OF A PERSON'S DRIVER'S LICENSE AND MOTOR VEHICLE REGISTRATION FOR THE NONPAYMENT OF A JUDGEMENT, PENALTIES FOR FILING A FALSE CERTIFICATE OR FALSE EVIDENCE TO OBTAIN MOTOR VEHICLE INSURANCE, THE MOTOR VEHICLE INSURANCE DATABASE PROGRAM, THE USE OF REVENUES COLLECTED FROM ROAD TAXES, AND THE DEPARTMENT OF MOTOR VEHICLES' AUTHORITY TO ENFORCE PROVISIONS RELATING TO MOTOR VEHICLE TITLES, ALL SO AS TO MAKE TECHNICAL CHANGES, TO SUBSTITUTE THE TERM "COMPTROLLER GENERAL" FOR THE TERM "DEPARTMENT OF MOTOR VEHICLES", TO DELETE THE TERM "COMPTROLLER GENERAL", AND TO MAKE TECHNICAL CHANGES; TO AMEND SECTIONS 58-5-940 AND 58-27-50, RELATING TO ASSESSMENTS AGAINST GAS UTILITIES FOR ADMINISTRATIVE EXPENSES AND CHARGES, AND TO POWERS AND DUTIES OF TRANSPORTATION AUTHORITIES, SO AS TO SUBSTITUTE THE TERM "COMPTROLLER GENERAL" FOR THE TERM "DEPARTMENT OF REVENUE", TO PROVIDE ADDITIONAL PROCEDURES FOR DEFRAYING EXPENSES AND CHARGES INCURRED BY THE PUBLIC SERVICE COMMISSION AND THE OFFICE OF REGULATORY STAFF; AND TO AMEND SECTIONS 59-101-185 AND 59-143-10, AS AMENDED, RELATING TO FINANCIAL MANAGEMENT AND ACCOUNTING SYSTEMS MAINTAINED BY GOVERNING BOARDS OF STATE INSTITUTIONS OF HIGHER LEARNING AND THE CHILDREN'S EDUCATION ENDOWMENT, SO AS TO SUBSTITUTE THE TERM "STATEWIDE ACCOUNTING AND REPORTING SYSTEM" FOR THE TERM "SOUTH CAROLINA ENTERPRISE INFORMATION SYSTEM".</w:t>
      </w:r>
    </w:p>
    <w:p w:rsidR="007F2B48" w:rsidRDefault="007F2B48" w:rsidP="007F2B48">
      <w:bookmarkStart w:id="26" w:name="include_clip_end_118"/>
      <w:bookmarkEnd w:id="26"/>
    </w:p>
    <w:p w:rsidR="007F2B48" w:rsidRDefault="007F2B48" w:rsidP="007F2B48">
      <w:pPr>
        <w:keepNext/>
        <w:jc w:val="center"/>
        <w:rPr>
          <w:b/>
        </w:rPr>
      </w:pPr>
      <w:r w:rsidRPr="007F2B48">
        <w:rPr>
          <w:b/>
        </w:rPr>
        <w:t>S. 356--ADOPTED AND SENT TO SENATE</w:t>
      </w:r>
    </w:p>
    <w:p w:rsidR="007F2B48" w:rsidRDefault="007F2B48" w:rsidP="007F2B48">
      <w:r>
        <w:t xml:space="preserve">The following Concurrent Resolution was taken up:  </w:t>
      </w:r>
    </w:p>
    <w:p w:rsidR="007F2B48" w:rsidRDefault="007F2B48" w:rsidP="007F2B48">
      <w:bookmarkStart w:id="27" w:name="include_clip_start_120"/>
      <w:bookmarkEnd w:id="27"/>
    </w:p>
    <w:p w:rsidR="007F2B48" w:rsidRDefault="007F2B48" w:rsidP="007F2B48">
      <w:pPr>
        <w:keepNext/>
      </w:pPr>
      <w:r>
        <w:t>S. 356 -- Senator Johnson: A CONCURRENT RESOLUTION TO REQUEST THE DEPARTMENT OF TRANSPORTATION NAME THE PORTION OF CAPITAL WAY IN THE TOWN OF MANNING FROM ITS INTERSECTION WITH COMMERCE STREET TO ITS INTERSECTION WITH PAXVILLE HIGHWAY "HOLMES NATHANIEL SMITH, JR. MEMORIAL STREET" AND ERECT APPROPRIATE MARKERS OR SIGNS ALONG THIS STREET CONTAINING THIS DESIGNATION.</w:t>
      </w:r>
    </w:p>
    <w:p w:rsidR="00F25EBA" w:rsidRDefault="00F25EBA" w:rsidP="007F2B48">
      <w:bookmarkStart w:id="28" w:name="include_clip_end_120"/>
      <w:bookmarkEnd w:id="28"/>
    </w:p>
    <w:p w:rsidR="007F2B48" w:rsidRDefault="007F2B48" w:rsidP="007F2B48">
      <w:r>
        <w:t>The Concurrent Resolution was adopted and sent to the Senate.</w:t>
      </w:r>
    </w:p>
    <w:p w:rsidR="007F2B48" w:rsidRDefault="007F2B48" w:rsidP="007F2B48"/>
    <w:p w:rsidR="007F2B48" w:rsidRDefault="007F2B48" w:rsidP="007F2B48">
      <w:pPr>
        <w:keepNext/>
        <w:jc w:val="center"/>
        <w:rPr>
          <w:b/>
        </w:rPr>
      </w:pPr>
      <w:r w:rsidRPr="007F2B48">
        <w:rPr>
          <w:b/>
        </w:rPr>
        <w:t>H. 3355--ADOPTED AND SENT TO SENATE</w:t>
      </w:r>
    </w:p>
    <w:p w:rsidR="007F2B48" w:rsidRDefault="007F2B48" w:rsidP="007F2B48">
      <w:r>
        <w:t xml:space="preserve">The following Concurrent Resolution was taken up:  </w:t>
      </w:r>
    </w:p>
    <w:p w:rsidR="007F2B48" w:rsidRDefault="007F2B48" w:rsidP="007F2B48">
      <w:bookmarkStart w:id="29" w:name="include_clip_start_123"/>
      <w:bookmarkEnd w:id="29"/>
    </w:p>
    <w:p w:rsidR="004E5C2F" w:rsidRDefault="007F2B48" w:rsidP="007F2B48">
      <w:pPr>
        <w:keepNext/>
      </w:pPr>
      <w:r>
        <w:t xml:space="preserve">H. 3355 -- Reps. Davis and Daning: A CONCURRENT RESOLUTION TO REQUEST THE DEPARTMENT OF TRANSPORTATION NAME THE INTERSECTION LOCATED AT THE JUNCTION OF SOUTH CAROLINA HIGHWAYS 6 AND 315 IN MONCKS CORNER "JOHN TROUT MEMORIAL </w:t>
      </w:r>
      <w:r w:rsidR="004E5C2F">
        <w:br/>
      </w:r>
    </w:p>
    <w:p w:rsidR="004E5C2F" w:rsidRDefault="004E5C2F">
      <w:pPr>
        <w:ind w:firstLine="0"/>
        <w:jc w:val="left"/>
      </w:pPr>
      <w:r>
        <w:br w:type="page"/>
      </w:r>
    </w:p>
    <w:p w:rsidR="007F2B48" w:rsidRDefault="007F2B48" w:rsidP="004E5C2F">
      <w:pPr>
        <w:keepNext/>
        <w:ind w:firstLine="0"/>
      </w:pPr>
      <w:r>
        <w:t>INTERSECTION" AND TO ERECT APPROPRIATE MARKERS OR SIGNS AT THIS LOCATION CONTAINING THIS DESIGNATION.</w:t>
      </w:r>
    </w:p>
    <w:p w:rsidR="00F25EBA" w:rsidRDefault="00F25EBA" w:rsidP="007F2B48">
      <w:bookmarkStart w:id="30" w:name="include_clip_end_123"/>
      <w:bookmarkEnd w:id="30"/>
    </w:p>
    <w:p w:rsidR="007F2B48" w:rsidRDefault="007F2B48" w:rsidP="007F2B48">
      <w:r>
        <w:t>The Concurrent Resolution was adopted and sent to the Senate.</w:t>
      </w:r>
    </w:p>
    <w:p w:rsidR="007F2B48" w:rsidRDefault="007F2B48" w:rsidP="007F2B48"/>
    <w:p w:rsidR="007F2B48" w:rsidRDefault="007F2B48" w:rsidP="007F2B48">
      <w:pPr>
        <w:keepNext/>
        <w:jc w:val="center"/>
        <w:rPr>
          <w:b/>
        </w:rPr>
      </w:pPr>
      <w:r w:rsidRPr="007F2B48">
        <w:rPr>
          <w:b/>
        </w:rPr>
        <w:t>H. 3455--ADOPTED AND SENT TO SENATE</w:t>
      </w:r>
    </w:p>
    <w:p w:rsidR="007F2B48" w:rsidRDefault="007F2B48" w:rsidP="007F2B48">
      <w:r>
        <w:t xml:space="preserve">The following Concurrent Resolution was taken up:  </w:t>
      </w:r>
    </w:p>
    <w:p w:rsidR="007F2B48" w:rsidRDefault="007F2B48" w:rsidP="007F2B48">
      <w:bookmarkStart w:id="31" w:name="include_clip_start_126"/>
      <w:bookmarkEnd w:id="31"/>
    </w:p>
    <w:p w:rsidR="007F2B48" w:rsidRDefault="007F2B48" w:rsidP="007F2B48">
      <w:pPr>
        <w:keepNext/>
      </w:pPr>
      <w:r>
        <w:t>H. 3455 -- Reps. Herbkersman, W. Newton and Bowers: A CONCURRENT RESOLUTION TO REQUEST THE MEMBERS OF THE JASPER OCEAN TERMINAL JOINT PROJECT OFFICE BOARD OF DIRECTORS NAME THE PROPOSED JASPER OCEAN TERMINAL TO BE LOCATED IN JASPER COUNTY THE "HENRY PARKS MOSS, JR. MEMORIAL PORT".</w:t>
      </w:r>
    </w:p>
    <w:p w:rsidR="00F25EBA" w:rsidRDefault="00F25EBA" w:rsidP="007F2B48">
      <w:bookmarkStart w:id="32" w:name="include_clip_end_126"/>
      <w:bookmarkEnd w:id="32"/>
    </w:p>
    <w:p w:rsidR="007F2B48" w:rsidRDefault="007F2B48" w:rsidP="007F2B48">
      <w:r>
        <w:t>The Concurrent Resolution was adopted and sent to the Senate.</w:t>
      </w:r>
    </w:p>
    <w:p w:rsidR="007F2B48" w:rsidRDefault="007F2B48" w:rsidP="007F2B48"/>
    <w:p w:rsidR="007F2B48" w:rsidRDefault="007F2B48" w:rsidP="007F2B48">
      <w:pPr>
        <w:keepNext/>
        <w:jc w:val="center"/>
        <w:rPr>
          <w:b/>
        </w:rPr>
      </w:pPr>
      <w:r w:rsidRPr="007F2B48">
        <w:rPr>
          <w:b/>
        </w:rPr>
        <w:t>H. 3453--ADOPTED AND SENT TO SENATE</w:t>
      </w:r>
    </w:p>
    <w:p w:rsidR="007F2B48" w:rsidRDefault="007F2B48" w:rsidP="007F2B48">
      <w:r>
        <w:t xml:space="preserve">The following Concurrent Resolution was taken up:  </w:t>
      </w:r>
    </w:p>
    <w:p w:rsidR="007F2B48" w:rsidRDefault="007F2B48" w:rsidP="007F2B48">
      <w:bookmarkStart w:id="33" w:name="include_clip_start_129"/>
      <w:bookmarkEnd w:id="33"/>
    </w:p>
    <w:p w:rsidR="007F2B48" w:rsidRDefault="007F2B48" w:rsidP="007F2B48">
      <w:pPr>
        <w:keepNext/>
      </w:pPr>
      <w:r>
        <w:t>H. 3453 -- Reps. Herbkersman, W. Newton and Bowers: A CONCURRENT RESOLUTION TO REQUEST THE DEPARTMENT OF TRANSPORTATION NAME THE BRIDGE THAT CROSSES THE NEW RIVER AT THE BEAUFORT/JASPER COUNTY LINE ALONG SOUTH CAROLINA HIGHWAY 46 THE "MELANIE LOWTHER MEMORIAL BRIDGE" AND TO PLACE APPROPRIATE MARKERS OR SIGNS AT THIS BRIDGE CONTAINING THIS DESIGNATION.</w:t>
      </w:r>
    </w:p>
    <w:p w:rsidR="00F25EBA" w:rsidRDefault="00F25EBA" w:rsidP="007F2B48">
      <w:bookmarkStart w:id="34" w:name="include_clip_end_129"/>
      <w:bookmarkEnd w:id="34"/>
    </w:p>
    <w:p w:rsidR="007F2B48" w:rsidRDefault="007F2B48" w:rsidP="007F2B48">
      <w:r>
        <w:t>The Concurrent Resolution was adopted and sent to the Senate.</w:t>
      </w:r>
    </w:p>
    <w:p w:rsidR="007F2B48" w:rsidRDefault="007F2B48" w:rsidP="007F2B48"/>
    <w:p w:rsidR="007F2B48" w:rsidRDefault="007F2B48" w:rsidP="007F2B48">
      <w:pPr>
        <w:keepNext/>
        <w:jc w:val="center"/>
        <w:rPr>
          <w:b/>
        </w:rPr>
      </w:pPr>
      <w:r w:rsidRPr="007F2B48">
        <w:rPr>
          <w:b/>
        </w:rPr>
        <w:t>H. 3569--ADOPTED AND SENT TO SENATE</w:t>
      </w:r>
    </w:p>
    <w:p w:rsidR="007F2B48" w:rsidRDefault="007F2B48" w:rsidP="007F2B48">
      <w:r>
        <w:t xml:space="preserve">The following Concurrent Resolution was taken up:  </w:t>
      </w:r>
    </w:p>
    <w:p w:rsidR="007F2B48" w:rsidRDefault="007F2B48" w:rsidP="007F2B48">
      <w:bookmarkStart w:id="35" w:name="include_clip_start_132"/>
      <w:bookmarkEnd w:id="35"/>
    </w:p>
    <w:p w:rsidR="007F2B48" w:rsidRDefault="007F2B48" w:rsidP="007F2B48">
      <w:pPr>
        <w:keepNext/>
      </w:pPr>
      <w:r>
        <w:t>H. 3569 -- Reps. Alexander, Kirby and Williams: A CONCURRENT RESOLUTION TO REQUEST THE DEPARTMENT OF TRANSPORTATION NAME THE PORTION OF 7 MILE ROAD IN FLORENCE COUNTY FROM ITS INTERSECTION WITH SOUTH CAROLINA HIGHWAY 51 TO ITS INTERSECTION WITH OLD RIVER ROAD "CORPORAL THOMAS WILLIAM SPEARS MEMORIAL ROAD" AND ERECT APPROPRIATE MARKERS OR SIGNS ALONG THIS PORTION OF HIGHWAY CONTAINING THIS DESIGNATION.</w:t>
      </w:r>
    </w:p>
    <w:p w:rsidR="00F25EBA" w:rsidRDefault="00F25EBA" w:rsidP="007F2B48">
      <w:bookmarkStart w:id="36" w:name="include_clip_end_132"/>
      <w:bookmarkEnd w:id="36"/>
    </w:p>
    <w:p w:rsidR="007F2B48" w:rsidRDefault="007F2B48" w:rsidP="007F2B48">
      <w:r>
        <w:t>The Concurrent Resolution was adopted and sent to the Senate.</w:t>
      </w:r>
    </w:p>
    <w:p w:rsidR="007F2B48" w:rsidRDefault="007F2B48" w:rsidP="007F2B48"/>
    <w:p w:rsidR="007F2B48" w:rsidRDefault="007F2B48" w:rsidP="007F2B48">
      <w:pPr>
        <w:keepNext/>
        <w:jc w:val="center"/>
        <w:rPr>
          <w:b/>
        </w:rPr>
      </w:pPr>
      <w:r w:rsidRPr="007F2B48">
        <w:rPr>
          <w:b/>
        </w:rPr>
        <w:t>H. 3656--ADOPTED AND SENT TO SENATE</w:t>
      </w:r>
    </w:p>
    <w:p w:rsidR="007F2B48" w:rsidRDefault="007F2B48" w:rsidP="007F2B48">
      <w:r>
        <w:t xml:space="preserve">The following Concurrent Resolution was taken up:  </w:t>
      </w:r>
    </w:p>
    <w:p w:rsidR="007F2B48" w:rsidRDefault="007F2B48" w:rsidP="007F2B48">
      <w:bookmarkStart w:id="37" w:name="include_clip_start_135"/>
      <w:bookmarkEnd w:id="37"/>
    </w:p>
    <w:p w:rsidR="007F2B48" w:rsidRDefault="007F2B48" w:rsidP="007F2B48">
      <w:pPr>
        <w:keepNext/>
      </w:pPr>
      <w:r>
        <w:t>H. 3656 -- Reps. Hardee, Hewitt, Crawford, Fry, Anderson, Clemmons, Atkinson, Duckworth, Hayes and Johnson: A CONCURRENT RESOLUTION TO REQUEST THE DEPARTMENT OF TRANSPORTATION NAME THE INTERSECTION LOCATED AT THE JUNCTION OF SOUTH CAROLINA HIGHWAY 9 AND HIGHWAY S-26-410 IN HORRY COUNTY "DEPUTY SHERIFF TIMOTHY CAUSEY MEMORIAL INTERSECTION" AND ERECT APPROPRIATE MARKERS OR SIGNS AT THIS INTERSECTION CONTAINING THIS DESIGNATION.</w:t>
      </w:r>
    </w:p>
    <w:p w:rsidR="00F25EBA" w:rsidRDefault="00F25EBA" w:rsidP="007F2B48">
      <w:bookmarkStart w:id="38" w:name="include_clip_end_135"/>
      <w:bookmarkEnd w:id="38"/>
    </w:p>
    <w:p w:rsidR="007F2B48" w:rsidRDefault="007F2B48" w:rsidP="007F2B48">
      <w:r>
        <w:t>The Concurrent Resolution was adopted and sent to the Senate.</w:t>
      </w:r>
    </w:p>
    <w:p w:rsidR="007F2B48" w:rsidRDefault="007F2B48" w:rsidP="007F2B48"/>
    <w:p w:rsidR="007F2B48" w:rsidRDefault="007F2B48" w:rsidP="007F2B48">
      <w:pPr>
        <w:keepNext/>
        <w:jc w:val="center"/>
        <w:rPr>
          <w:b/>
        </w:rPr>
      </w:pPr>
      <w:r w:rsidRPr="007F2B48">
        <w:rPr>
          <w:b/>
        </w:rPr>
        <w:t>H. 3676--ADOPTED AND SENT TO SENATE</w:t>
      </w:r>
    </w:p>
    <w:p w:rsidR="007F2B48" w:rsidRDefault="007F2B48" w:rsidP="007F2B48">
      <w:r>
        <w:t xml:space="preserve">The following Concurrent Resolution was taken up:  </w:t>
      </w:r>
    </w:p>
    <w:p w:rsidR="007F2B48" w:rsidRDefault="007F2B48" w:rsidP="007F2B48">
      <w:bookmarkStart w:id="39" w:name="include_clip_start_138"/>
      <w:bookmarkEnd w:id="39"/>
    </w:p>
    <w:p w:rsidR="007F2B48" w:rsidRDefault="007F2B48" w:rsidP="007F2B48">
      <w:pPr>
        <w:keepNext/>
      </w:pPr>
      <w:r>
        <w:t>H. 3676 -- Reps. Murphy, Knight, Arrington, Bennett, Whipper, Mack and Jefferson: A CONCURRENT RESOLUTION TO REQUEST THE DEPARTMENT OF TRANSPORTATION NAME THE PORTION OF OLD ORANGEBURG ROAD IN SUMMERVILLE FROM ITS INTERSECTION WITH BUTTERNUT ROAD WESTWARD TO ITS INTERSECTION WITH WILLOW OAKS LANE "COACH PAT EIDSON WAY" AND ERECT APPROPRIATE MARKERS OR SIGNS ALONG THIS PORTION OF HIGHWAY CONTAINING THIS DESIGNATION.</w:t>
      </w:r>
    </w:p>
    <w:p w:rsidR="00F25EBA" w:rsidRDefault="00F25EBA" w:rsidP="007F2B48">
      <w:bookmarkStart w:id="40" w:name="include_clip_end_138"/>
      <w:bookmarkEnd w:id="40"/>
    </w:p>
    <w:p w:rsidR="007F2B48" w:rsidRDefault="007F2B48" w:rsidP="007F2B48">
      <w:r>
        <w:t>The Concurrent Resolution was adopted and sent to the Senate.</w:t>
      </w:r>
    </w:p>
    <w:p w:rsidR="007F2B48" w:rsidRDefault="007F2B48" w:rsidP="007F2B48"/>
    <w:p w:rsidR="007F2B48" w:rsidRDefault="007F2B48" w:rsidP="007F2B48">
      <w:pPr>
        <w:keepNext/>
        <w:jc w:val="center"/>
        <w:rPr>
          <w:b/>
        </w:rPr>
      </w:pPr>
      <w:r w:rsidRPr="007F2B48">
        <w:rPr>
          <w:b/>
        </w:rPr>
        <w:t>H. 3016--ADOPTED AND SENT TO SENATE</w:t>
      </w:r>
    </w:p>
    <w:p w:rsidR="007F2B48" w:rsidRDefault="007F2B48" w:rsidP="007F2B48">
      <w:r>
        <w:t xml:space="preserve">The following Concurrent Resolution was taken up:  </w:t>
      </w:r>
    </w:p>
    <w:p w:rsidR="007F2B48" w:rsidRDefault="007F2B48" w:rsidP="007F2B48">
      <w:bookmarkStart w:id="41" w:name="include_clip_start_141"/>
      <w:bookmarkEnd w:id="41"/>
    </w:p>
    <w:p w:rsidR="007F2B48" w:rsidRDefault="007F2B48" w:rsidP="007F2B48">
      <w:pPr>
        <w:keepNext/>
      </w:pPr>
      <w:r>
        <w:t>H. 3016 -- Reps. V. S. Moss, Atwater, Long and Magnuson: A CONCURRENT RESOLUTION TO REAFFIRM "IN GOD WE TRUST" AS THE OFFICIAL MOTTO OF THE UNITED STATES OF AMERICA AND TO SUPPORT AND ENCOURAGE THE DISPLAY OF THE MOTTO IN HOMES, HOUSES OF WORSHIP, AND IN ALL PUBLIC BUILDINGS, PUBLIC SCHOOLS, AND OTHER GOVERNMENTAL INSTITUTIONS.</w:t>
      </w:r>
    </w:p>
    <w:p w:rsidR="00F25EBA" w:rsidRDefault="00F25EBA" w:rsidP="007F2B48">
      <w:bookmarkStart w:id="42" w:name="include_clip_end_141"/>
      <w:bookmarkEnd w:id="42"/>
    </w:p>
    <w:p w:rsidR="007F2B48" w:rsidRDefault="007F2B48" w:rsidP="007F2B48">
      <w:r>
        <w:t>The Concurrent Resolution was adopted and sent to the Senate.</w:t>
      </w:r>
    </w:p>
    <w:p w:rsidR="007F2B48" w:rsidRDefault="007F2B48" w:rsidP="007F2B48"/>
    <w:p w:rsidR="007F2B48" w:rsidRDefault="007F2B48" w:rsidP="007F2B48">
      <w:pPr>
        <w:keepNext/>
        <w:jc w:val="center"/>
        <w:rPr>
          <w:b/>
        </w:rPr>
      </w:pPr>
      <w:r w:rsidRPr="007F2B48">
        <w:rPr>
          <w:b/>
        </w:rPr>
        <w:t>RECURRENCE TO THE MORNING HOUR</w:t>
      </w:r>
    </w:p>
    <w:p w:rsidR="007F2B48" w:rsidRDefault="007F2B48" w:rsidP="007F2B48">
      <w:r>
        <w:t>Rep. WHITMIRE moved that the House recur to the morning hour, which was agreed to.</w:t>
      </w:r>
    </w:p>
    <w:p w:rsidR="007F2B48" w:rsidRDefault="007F2B48" w:rsidP="007F2B48"/>
    <w:p w:rsidR="007F2B48" w:rsidRDefault="007F2B48" w:rsidP="007F2B48">
      <w:pPr>
        <w:keepNext/>
        <w:jc w:val="center"/>
        <w:rPr>
          <w:b/>
        </w:rPr>
      </w:pPr>
      <w:r w:rsidRPr="007F2B48">
        <w:rPr>
          <w:b/>
        </w:rPr>
        <w:t>REPORTS OF STANDING COMMITTEES</w:t>
      </w:r>
    </w:p>
    <w:p w:rsidR="007F2B48" w:rsidRDefault="007F2B48" w:rsidP="007F2B48">
      <w:pPr>
        <w:keepNext/>
      </w:pPr>
      <w:r>
        <w:t xml:space="preserve">Rep. WHITE, from the Committee on Ways and Means, submitted a </w:t>
      </w:r>
      <w:r w:rsidR="00F25EBA">
        <w:t xml:space="preserve">Majority </w:t>
      </w:r>
      <w:r>
        <w:t>favorable with amendments</w:t>
      </w:r>
      <w:r w:rsidR="00F25EBA">
        <w:t>, Minority unfavorable</w:t>
      </w:r>
      <w:r>
        <w:t xml:space="preserve"> </w:t>
      </w:r>
      <w:r w:rsidR="00F25EBA">
        <w:t xml:space="preserve">report </w:t>
      </w:r>
      <w:r>
        <w:t>on:</w:t>
      </w:r>
    </w:p>
    <w:p w:rsidR="007F2B48" w:rsidRDefault="007F2B48" w:rsidP="007F2B48">
      <w:pPr>
        <w:keepNext/>
      </w:pPr>
      <w:bookmarkStart w:id="43" w:name="include_clip_start_146"/>
      <w:bookmarkEnd w:id="43"/>
    </w:p>
    <w:p w:rsidR="007F2B48" w:rsidRDefault="007F2B48" w:rsidP="007F2B48">
      <w:pPr>
        <w:keepNext/>
      </w:pPr>
      <w:r>
        <w:t>H. 3516 -- Reps. Simrill, Lucas, White, G. M. Smith, Pope, Stringer, W. Newton, Bales, Clary, Cole, Delleney, Herbkersman, Hixon, Sandifer, Douglas, Knight, Erickson, Henegan, Ridgeway, Williams, Jefferson, Ott, Govan, Henderson, V. S. Moss, Martin, Spires, Funderburk, D. C. Moss, Brown, Whipper, Cobb-Hunter, Felder, Bernstein, J. E. Smith, Clemmons, Clyburn and Daning: A BILL TO AMEND SECTION 12-28-310, CODE OF LAWS OF SOUTH CAROLINA, 1976, RELATING TO THE MOTOR FUEL USER FEE, SO AS TO PHASE IN AN INCREASE OF TEN CENTS ON THE FEE OVER FIVE YEARS; TO AMEND SECTIONS 56-11-410 AND 56-11-450, BOTH RELATING TO THE ROAD TAX, SO AS TO INCREASE THE ROAD TAX IN THE SAME MANNER AS THE MOTOR FUEL USER FEE; TO AMEND SECTION 56-3-620, AS AMENDED, RELATING TO THE BIENNIAL REGISTRATION OF A MOTOR VEHICLE, SO AS TO INCREASE THE FEE FOR THE REGISTRATION; BY ADDING SECTION 56-3-627 SO AS TO REQUIRE EACH RESIDENT TO PAY AN INFRASTRUCTURE MAINTENANCE FEE UPON FIRST REGISTERING ANY VEHICLE AND CERTAIN OTHER ITEMS IN THIS STATE AND TO SPECIFY THE MANNER IN WHICH THE FEE IS CALCULATED, CREDITED, AND ADMINISTERED; BY ADDING SECTION 56-3-645 SO AS TO IMPOSE A ROAD USE FEE ON CERTAIN MOTOR VEHICLES THAT OPERATE ON FUEL THAT IS NOT SUBJECT TO THE MOTOR FUEL USER FEE; TO AMEND SECTION 12-36-2110, RELATING TO THE MAXIMUM SALES TAX, SO AS TO INCREASE THE MAXIMUM TAX ON CERTAIN ITEMS; TO AMEND SECTION 12-36-2120, AS AMENDED, RELATING TO EXEMPTIONS FROM THE STATE SALES TAX, SO AS TO EXEMPT ANY ITEM SUBJECT TO THE INFRASTRUCTURE MAINTENANCE FEE; TO AMEND SECTION 12-36-1710, RELATING TO THE CASUAL EXCISE TAX, SO AS TO PROVIDE THAT MOTOR VEHICLES AND MOTORCYCLES ARE NOT SUBJECT TO THE TAX; AND TO AMEND ARTICLE 23, CHAPTER 37, TITLE 12, RELATING TO MOTOR CARRIERS, SO AS TO DEFINE TERMS, TO PROVIDE THAT THE ARTICLE DOES NOT APPLY TO A SMALL COMMERCIAL VEHICLE, TO PROVIDE THAT CERTAIN VEHICLES ARE ASSESSED AND APPORTIONED BASED ON A ROAD USE FEE INSTEAD OF PROPERTY TAXES, TO PROVIDE THAT THE ROAD USE FEE IS DUE AT THE SAME TIME AS REGISTRATION FEES, TO PROVIDE FOR THE DISTRIBUTION OF THE ROAD USE FEE, AND TO EXEMPT CERTAIN SEMITRAILERS, TRAILERS, LARGE COMMERCIAL MOTOR VEHICLES, AND BUSES FROM AD VALOREM TAXATION.</w:t>
      </w:r>
    </w:p>
    <w:p w:rsidR="007F2B48" w:rsidRDefault="007F2B48" w:rsidP="007F2B48">
      <w:bookmarkStart w:id="44" w:name="include_clip_end_146"/>
      <w:bookmarkEnd w:id="44"/>
      <w:r>
        <w:t>Ordered for consideration tomorrow.</w:t>
      </w:r>
    </w:p>
    <w:p w:rsidR="007F2B48" w:rsidRDefault="007F2B48" w:rsidP="007F2B48"/>
    <w:p w:rsidR="007F2B48" w:rsidRDefault="007F2B48" w:rsidP="007F2B48">
      <w:pPr>
        <w:keepNext/>
      </w:pPr>
      <w:r>
        <w:t>Rep. ALLISON, from the Committee on Education and Public Works, submitted a favorable report with amendments on:</w:t>
      </w:r>
    </w:p>
    <w:p w:rsidR="007F2B48" w:rsidRDefault="007F2B48" w:rsidP="007F2B48">
      <w:pPr>
        <w:keepNext/>
      </w:pPr>
      <w:bookmarkStart w:id="45" w:name="include_clip_start_148"/>
      <w:bookmarkEnd w:id="45"/>
    </w:p>
    <w:p w:rsidR="007F2B48" w:rsidRDefault="007F2B48" w:rsidP="007F2B48">
      <w:pPr>
        <w:keepNext/>
      </w:pPr>
      <w:r>
        <w:t>H. 3247 -- Reps. Crosby, Collins and Daning: A BILL TO AMEND SECTION 56-1-10, AS AMENDED, CODE OF LAWS OF SOUTH CAROLINA, 1976, RELATING TO TERMS AND THEIR DEFINITIONS REGARDING THE ISSUANCE OF DRIVER'S LICENSES, SO AS TO REVISE THE DEFINITION OF CERTAIN TERMS AND TO ADD THE TERMS "MOPED", "DAYLIGHT HOURS", AND "VEHICLE" AND THEIR DEFINITIONS; TO AMEND SECTION 56-1-30, RELATING TO PERSONS EXEMPT FROM OBTAINING A DRIVER'S LICENSE, SO AS TO DELETE THE TERM "ARTICLE" AND REPLACE IT WITH THE TERM "CHAPTER"; TO AMEND SECTION 56-1-175, RELATING TO THE ISSUANCE OF A CONDITIONAL DRIVER'S LICENSE, SO AS TO DELETE THE PROVISION THAT ALLOWS A LICENSEE TO OPERATE A MOTOR SCOOTER OR LIGHT MOTOR-DRIVEN CYCLE, THE PROVISION THAT DEFINES THE TERM "DAYLIGHT HOURS", AND TO PROVIDE THAT THE HOLDER OF A CONDITIONAL DRIVER'S LICENSE MAY OPERATE A MOPED DURING DAYLIGHT HOURS; TO AMEND SECTION 56-1-180, RELATING TO THE ISSUANCE OF A SPECIAL RESTRICTED DRIVER'S LICENSE, SO AS TO MAKE A TECHNICAL CHANGE, TO DELETE THE PROVISION THAT ALLOWS A LICENSEE TO OPERATE A MOTOR SCOOTER OR LIGHT MOTOR-DRIVEN CYCLE, TO DELETE THE PROVISION THAT DEFINES THE TERM "DAYLIGHT HOURS", AND TO PROVIDE THAT THE HOLDER OF A SPECIAL RESTRICTED DRIVER'S LICENSE MAY OPERATE A MOPED DURING DAYLIGHT HOURS; TO AMEND SECTION 56-1-185, RELATING TO THE REMOVAL OF THE RESTRICTIONS PLACED ON A CONDITIONAL OR SPECIAL RESTRICTED DRIVER'S LICENSE, SO AS TO PROVIDE THAT A PERSON YOUNGER THAN SEVENTEEN YEARS OF AGE WHILE OPERATING A MOTOR VEHICLE UNDER A MOPED OPERATOR'S LICENSE WHO OBTAINS SIX POINTS AGAINST HIS DRIVING RECORD SHALL HAVE HIS LICENSE SUSPENDED FOR SIX MONTHS, AND TO PROVIDE THAT A BEGINNER'S PERMIT, CONDITIONAL LICENSE, OR SPECIAL RESTRICTED DRIVER'S LICENSE MAY NOT BE ISSUED TO A PERSON CONVICTED OF CERTAIN VIOLATIONS OF OPERATING A MOPED WHILE UNDER AGE OR WITHOUT A LICENSE FOR A CERTAIN PERIOD OF TIME; TO AMEND SECTION 56-1-1710, RELATING TO THE DEFINITION OF THE TERM MOPED, SO AS TO DELETE THIS PROVISION; TO AMEND SECTION 56-1-1720, RELATING TO THE  OPERATION OF A MOPED, SO AS TO REVISE THE FORM OF LICENSURE A PERSON MUST POSSESS TO OPERATE A MOPED,  AND TO DELETE THE PROVISION THAT PROHIBITS THE DEPARTMENT OF MOTOR VEHICLES FROM ISSUING A BEGINNER'S PERMIT OR A SPECIAL RESTRICTED LICENSE TO CERTAIN PERSONS CONVICTED OF A MOPED VIOLATION FOR A CERTAIN PERIOD OF TIME; TO AMEND SECTION 56-1-1730, RELATING TO THE ELIGIBILITY TO OBTAIN, SUSPENSION OF, AND REVOCATION OF A MOPED OPERATOR'S LICENSE, SO AS TO PROVIDE A MAXIMUM SPEED FOR THE OPERATION OF A MOPED AND FINES AND PENALTIES FOR THE UNLAWFUL OPERATION OF A MOPED; TO AMEND SECTION 56-1-1740, RELATING TO THE ISSUANCE OF A MOPED OPERATOR'S LICENSE, SO AS TO REVISE THE FEE CHARGED FOR ADMINISTERING THE MOPED OPERATOR'S LICENSE EXAMINATION; TO AMEND SECTION 56-2-2740, RELATING TO MOTOR VEHICLE REGISTRATION AND PROPERTY TAXES, SO AS TO PROVIDE THAT VALIDATION DECALS MUST NOT BE ISSUED TO VEHICLES THAT DO NOT REQUIRE THE PAYMENT OF PROPERTY TAXES; BY ADDING ARTICLE 3 TO CHAPTER 2, TITLE 56 SO AS TO PROVIDE FOR THE REGISTRATION, TITLING, AND LICENSING OF MOPEDS, TO PROVIDE PENALTIES FOR A VIOLATION OF THIS ARTICLE, TO REGULATE THE OPERATION OF A MOPED, AND TO REGULATE THE SALE OF A MOPED; BY ADDING ARTICLE 4 TO CHAPTER 2, TITLE 56 SO AS TO PROVIDE A PENALTY FOR A VIOLATION OF CHAPTER 2, TITLE 56; TO AMEND SECTION 56-3-20, RELATING TO CERTAIN TERMS AND THEIR DEFINITIONS REGARDING THE REGISTRATION AND LICENSING OF MOTOR VEHICLES, SO AS TO DELETE CERTAIN TERMS AND THEIR DEFINITIONS; TO AMEND SECTION 56-3-200, RELATING TO THE REGISTRATION OF A VEHICLE, SO AS TO PROVIDE THAT A CERTIFICATE  OF TITLE IS NOT REQUIRED TO REGISTER A MOPED; TO AMEND SECTION 56-3-250, RELATING TO THE REGISTRATION AND LICENSING OF A MOTOR VEHICLE ONCE ALL LOCAL PROPERTY TAXES ARE PAID, SO AS TO PROVIDE THAT THIS PROVISION DOES NOT APPLY TO A MOPED, AND TO MAKE A TECHNICAL CHANGE; TO AMEND SECTIONS 56-3-630, AS AMENDED, AND 56-3-760, BOTH RELATING TO VEHICLES, CLASSIFIED AS PRIVATE PASSENGER MOTOR VEHICLES AND THE REGISTRATION FEE FOR CERTAIN VEHICLES, SO AS TO DELETE THE TERM "MOTOR-DRIVEN CYCLE" AND REPLACE IT WITH THE TERM "MOPED", AND TO MAKE A TECHNICAL CHANGE; TO AMEND SECTIONS 56-5-120 AND 56-5-130, RELATING TO THE TERMS "VEHICLE" AND "MOTOR VEHICLE" AND THEIR DEFINITIONS, SO AS TO DELETE BOTH PROVISIONS; TO AMEND SECTION 56-5-140, RELATING TO THE TERM "MOTORCYCLE" AND ITS DEFINITION, SO AS TO DELETE THIS PROVISION; TO AMEND SECTION 56-5-150, RELATING TO THE TERM "MOTOR-DRIVEN CYCLE" AND ITS DEFINITION, SO AS TO DELETE THIS PROVISION; TO AMEND SECTION 56-5-155, RELATING TO THE TERM "MOTORCYCLE THREE-WHEEL VEHICLE" AND ITS DEFINITION, SO AS TO DELETE THIS PROVISION; TO AMEND SECTION 56-5-165, RELATING TO THE TERM "MOPED" AND ITS DEFINITION, SO AS TO DELETE THIS PROVISION; TO AMEND SECTION 56-5-361, RELATING TO THE TERM "PASSENGER CAR" AND ITS DEFINITION, SO AS TO DELETE THE TERM "MOTOR-DRIVEN CYCLES" AND ADD THE TERM "MOPEDS"; TO AMEND SECTION 56-5-410, RELATING TO THE TERM "OWNER" AND ITS DEFINITION, SO AS TO DELETE THIS PROVISION; TO AMEND SECTION 56-5-1550, RELATING TO THE OPERATION OF A MOTOR-DRIVEN CYCLE, SO AS TO DELETE THIS PROVISION; TO AMEND SECTION 56-5-1555, RELATING TO THE OPERATION OF A MOPED, SO AS TO RAISE THE MAXIMUM SPEED AT WHICH A MOPED MAY BE OPERATED; TO AMEND SECTION 56-5-4450, RELATING TO DISPLAY OF LIGHTS BY A VEHICLE DURING CERTAIN TIMES OF DAY, SO AS TO DELETE AN OBSOLETE PROVISION AND MAKE A TECHNICAL CHANGE; TO AMEND SECTION 56-9-20, AS AMENDED, RELATING TO CERTAIN TERMS AND THEIR DEFINITIONS CONTAINED IN THE MOTOR VEHICLE FINANCIAL RESPONSIBILITY ACT, SO AS TO DELETE AND REVISE CERTAIN TERMS AND THEIR DEFINITIONS; TO AMEND SECTION 56-9-110, RELATING TO THE APPLICABILITY OF THE MOTOR VEHICLE FINANCIAL RESPONSIBILITY ACT TO CERTAIN ACCIDENTS OR JUDGMENTS, SO AS TO DELETE THIS PROVISION; TO AMEND SECTION 56-10-520, RELATING TO THE OFFENSE OF OPERATING AN UNINSURED MOTOR VEHICLE, SO AS TO MAKE A TECHNICAL CHANGE AND PROVIDE THAT THIS SECTION APPLIES TO AN OPERATOR OF AN UNINSURED MOPED WHO IS NOT THE REGISTERED OWNER OF THE MOPED, UNDER CERTAIN CIRCUMSTANCES; TO AMEND SECTION 56-10-535, RELATING TO THE DEPARTMENT OF MOTOR VEHICLES REQUIRING A PERSON TO PROVIDE PROOF OF FINANCIAL RESPONSIBILITY AFTER A CONVICTION OF CERTAIN TRAFFIC OFFENSES, SO AS TO PROVIDE THAT THIS SECTION APPLIES TO A REGISTERED OWNER OF A MOPED; TO AMEND SECTION 56-15-10, AS AMENDED, RELATING TO CERTAIN TERMS AND THEIR DEFINITIONS REGARDING THE REGULATION OF MOTOR VEHICLE MANUFACTURERS, DISTRIBUTORS, AND DEALERS, SO AS TO REVISE THE DEFINITION OF THE TERM "MOTOR VEHICLE" TO EXCLUDE MOPEDS; TO AMEND SECTION 56-16-10, RELATING TO TERMS AND THEIR DEFINITIONS REGARDING THE REGULATION OF MOTORCYCLE MANUFACTURERS, DISTRIBUTORS, DEALERS, AND WHOLESALERS, SO AS TO REVISE THE DEFINITION OF THE TERM "MOTORCYCLE" AND REVISE THE TYPE OF VEHICLES REGULATED BY THIS CHAPTER; TO AMEND SECTION 56-19-10, AS AMENDED, RELATING TO TERMS AND THEIR DEFINITIONS REGARDING THE PROTECTION OF TITLES TO AND INTERESTS IN MOTOR VEHICLES, SO AS TO DELETE CERTAIN TERMS AND THEIR DEFINITIONS; TO AMEND SECTION 56-19-220, RELATING TO VEHICLES THAT ARE EXEMPTED FROM THE REQUIREMENT TO OBTAIN A CERTIFICATE OF TITLE, SO AS TO MAKE A TECHNICAL CHANGE AND TO ADD MOPEDS TO THE LIST OF EXEMPTED VEHICLES; TO AMEND SECTION 38-77-30, RELATING TO TERMS AND THEIR DEFINITIONS REGARDING AUTOMOBILE INSURANCE, SO AS TO DELETE THE TERMS "MOTOR-DRIVEN CYCLES", "MOTOR SCOOTERS", AND "MOPEDS"; AND TO REPEAL ARTICLE 30, CHAPTER 5, TITLE 56 RELATING TO MOPED REGULATIONS.</w:t>
      </w:r>
    </w:p>
    <w:p w:rsidR="007F2B48" w:rsidRDefault="007F2B48" w:rsidP="007F2B48">
      <w:bookmarkStart w:id="46" w:name="include_clip_end_148"/>
      <w:bookmarkEnd w:id="46"/>
      <w:r>
        <w:t>Ordered for consideration tomorrow.</w:t>
      </w:r>
    </w:p>
    <w:p w:rsidR="007F2B48" w:rsidRDefault="007F2B48" w:rsidP="007F2B48"/>
    <w:p w:rsidR="007F2B48" w:rsidRDefault="007F2B48" w:rsidP="007F2B48">
      <w:pPr>
        <w:keepNext/>
      </w:pPr>
      <w:r>
        <w:t>Rep. SANDIFER, from the Committee on Labor, Commerce and Industry, submitted a favorable report with amendments on:</w:t>
      </w:r>
    </w:p>
    <w:p w:rsidR="007F2B48" w:rsidRDefault="007F2B48" w:rsidP="007F2B48">
      <w:pPr>
        <w:keepNext/>
      </w:pPr>
      <w:bookmarkStart w:id="47" w:name="include_clip_start_150"/>
      <w:bookmarkEnd w:id="47"/>
    </w:p>
    <w:p w:rsidR="007F2B48" w:rsidRDefault="007F2B48" w:rsidP="007F2B48">
      <w:pPr>
        <w:keepNext/>
      </w:pPr>
      <w:r>
        <w:t>H. 3652 -- Reps. Forrester, Sottile, V. S. Moss, Clemmons, Allison, Loftis, Burns, Chumley, Jefferson, Mack, Willis, Anderson, Anthony, Ballentine, Duckworth, Henderson, D. C. Moss, Norman, Pitts, S. Rivers, Rutherford, Tallon and Elliott: A BILL TO AMEND THE CODE OF LAWS OF SOUTH CAROLINA, 1976, BY ADDING SECTION 11-35-3265 SO AS TO REQUIRE GOVERNMENTAL AGENCIES TO CONSIDER ALL PIPING MATERIALS FOR DETERMINING REQUIREMENTS FOR CERTAIN PROJECTS, TO PROVIDE PIPING MATERIALS THAT MEET SUCH REQUIREMENTS AND COMPLY WITH SOUND ENGINEERING PRACTICES MUST BE ALLOWED TO BE CONSIDERED IN RELATED PROCUREMENT BIDDING PROCESSES, AND TO PROVIDE THE PROVISIONS OF THIS SECTION DO NOT LIMIT THE DISCRETION OF GOVERNMENTAL AGENCIES FROM SELECTING PIPING MATERIALS FOR PROJECTS SUBJECT TO THE PROVISIONS OF THIS SECTION.</w:t>
      </w:r>
    </w:p>
    <w:p w:rsidR="007F2B48" w:rsidRDefault="007F2B48" w:rsidP="007F2B48">
      <w:bookmarkStart w:id="48" w:name="include_clip_end_150"/>
      <w:bookmarkEnd w:id="48"/>
      <w:r>
        <w:t>Ordered for consideration tomorrow.</w:t>
      </w:r>
    </w:p>
    <w:p w:rsidR="007F2B48" w:rsidRDefault="007F2B48" w:rsidP="007F2B48"/>
    <w:p w:rsidR="007F2B48" w:rsidRDefault="007F2B48" w:rsidP="007F2B48">
      <w:pPr>
        <w:keepNext/>
        <w:jc w:val="center"/>
        <w:rPr>
          <w:b/>
        </w:rPr>
      </w:pPr>
      <w:r w:rsidRPr="007F2B48">
        <w:rPr>
          <w:b/>
        </w:rPr>
        <w:t>HOUSE RESOLUTION</w:t>
      </w:r>
    </w:p>
    <w:p w:rsidR="007F2B48" w:rsidRDefault="007F2B48" w:rsidP="007F2B48">
      <w:pPr>
        <w:keepNext/>
      </w:pPr>
      <w:r>
        <w:t>The following was introduced:</w:t>
      </w:r>
    </w:p>
    <w:p w:rsidR="007F2B48" w:rsidRDefault="007F2B48" w:rsidP="007F2B48">
      <w:pPr>
        <w:keepNext/>
      </w:pPr>
      <w:bookmarkStart w:id="49" w:name="include_clip_start_153"/>
      <w:bookmarkEnd w:id="49"/>
    </w:p>
    <w:p w:rsidR="007F2B48" w:rsidRDefault="007F2B48" w:rsidP="007F2B48">
      <w:r>
        <w:t>H. 3729 -- Rep. Elliott: A HOUSE RESOLUTION TO EXTEND THE PRIVILEGE OF THE FLOOR OF THE SOUTH CAROLINA HOUSE OF REPRESENTATIVES TO THE BOB JONES UNIVERSITY MEN'S CROSS COUNTRY, WOMEN'S SOCCER, AND MEN'S SOCCER TEAMS, COACHES, AND SCHOOL OFFICIALS, AT A DATE AND TIME TO BE DETERMINED BY THE SPEAKER, FOR THE PURPOSE OF BEING RECOGNIZED AND HONORED FOR WINNING THEIR RESPECTIVE 2016 NATIONAL CHAMPIONSHIPS.</w:t>
      </w:r>
    </w:p>
    <w:p w:rsidR="007F2B48" w:rsidRDefault="007F2B48" w:rsidP="007F2B48"/>
    <w:p w:rsidR="007F2B48" w:rsidRDefault="007F2B48" w:rsidP="007F2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7F2B48" w:rsidRDefault="007F2B48" w:rsidP="007F2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F2B48" w:rsidRDefault="007F2B48" w:rsidP="007F2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Bob Jones University men</w:t>
      </w:r>
      <w:r w:rsidRPr="000302F7">
        <w:t>’</w:t>
      </w:r>
      <w:r>
        <w:t>s cross country, women</w:t>
      </w:r>
      <w:r w:rsidRPr="000302F7">
        <w:t>’</w:t>
      </w:r>
      <w:r>
        <w:t>s soccer, and men</w:t>
      </w:r>
      <w:r w:rsidRPr="000302F7">
        <w:t>’</w:t>
      </w:r>
      <w:r>
        <w:t xml:space="preserve">s soccer teams, coaches, and school officials, at a date and time to be determined by the Speaker, for the purpose of being recognized and honored for </w:t>
      </w:r>
      <w:r w:rsidRPr="007F2B48">
        <w:rPr>
          <w:color w:val="000000"/>
          <w:u w:color="000000"/>
        </w:rPr>
        <w:t>winning their respective 2016 n</w:t>
      </w:r>
      <w:r w:rsidRPr="007F2B48">
        <w:rPr>
          <w:rFonts w:eastAsia="Calibri"/>
          <w:color w:val="000000"/>
          <w:szCs w:val="22"/>
          <w:u w:color="000000"/>
        </w:rPr>
        <w:t>ational championships.</w:t>
      </w:r>
    </w:p>
    <w:p w:rsidR="007F2B48" w:rsidRDefault="007F2B48" w:rsidP="007F2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F2B48" w:rsidRDefault="007F2B48" w:rsidP="007F2B48">
      <w:r>
        <w:t>The Resolution was adopted.</w:t>
      </w:r>
    </w:p>
    <w:p w:rsidR="007F2B48" w:rsidRDefault="007F2B48" w:rsidP="007F2B48"/>
    <w:p w:rsidR="007F2B48" w:rsidRDefault="007F2B48" w:rsidP="007F2B48">
      <w:pPr>
        <w:keepNext/>
        <w:jc w:val="center"/>
        <w:rPr>
          <w:b/>
        </w:rPr>
      </w:pPr>
      <w:r w:rsidRPr="007F2B48">
        <w:rPr>
          <w:b/>
        </w:rPr>
        <w:t>HOUSE RESOLUTION</w:t>
      </w:r>
    </w:p>
    <w:p w:rsidR="007F2B48" w:rsidRDefault="007F2B48" w:rsidP="007F2B48">
      <w:pPr>
        <w:keepNext/>
      </w:pPr>
      <w:r>
        <w:t>The following was introduced:</w:t>
      </w:r>
    </w:p>
    <w:p w:rsidR="007F2B48" w:rsidRDefault="007F2B48" w:rsidP="007F2B48">
      <w:pPr>
        <w:keepNext/>
      </w:pPr>
      <w:bookmarkStart w:id="50" w:name="include_clip_start_156"/>
      <w:bookmarkEnd w:id="50"/>
    </w:p>
    <w:p w:rsidR="007F2B48" w:rsidRDefault="007F2B48" w:rsidP="007F2B48">
      <w:r>
        <w:t>H. 3731 -- Reps. Jefferson, Williams, Clyburn, Howard, Govan, Henegan, King, Weeks, Alexander, Hosey, Ridgeway, Allison, Anderson, Anthony, Arrington, Atkinson, Atwater, Bales, Ballentine, Bamberg, Bannister, Bedingfield, Bennett, Bernstein, Blackwell, Bowers, Bradley, Brown, Burns, Caskey, Chumley, Clary, Clemmons, Cobb-Hunter, Cogswell, Cole, Collins, Crawford, Crosby, Daning, Davis, Delleney, Dillard, Douglas, Duckworth, Elliott, Erickson, Felder, Finlay, Forrest, Forrester, Fry, Funderburk, Gagnon, Gilliard, Hamilton, Hardee, Hart, Hayes, Henderson, Herbkersman, Hewitt, Hill, Hiott, Hixon, Huggins, Johnson, Jordan, Kirby, Knight, Loftis, Long, Lowe, Lucas, Mack, Magnuson, Martin, McCoy, McCravy, McEachern, McKnight, Mitchell, D. C. Moss, V. S. Moss, Murphy, Neal, B. Newton, W. Newton, Norman, Norrell, Ott, Parks, Pitts, Pope, Putnam, Quinn, M. Rivers, S. Rivers, Robinson-Simpson, Rutherford, Ryhal, Sandifer, Simrill, G. M. Smith, G. R. Smith, J. E. Smith, Sottile, Spires, Stavrinakis, Stringer, Tallon, Taylor, Thayer, Thigpen, Toole, West, Wheeler, Whipper, White, Whitmire, Willis and Yow: A HOUSE RESOLUTION TO RECOGNIZE AND HONOR REVEREND JOSHUA PRIOLEAU, PASTOR OF DAY DAWN BAPTIST CHURCH IN BERKELEY COUNTY, AND TO CONGRATULATE HIM UPON THE OCCASION OF FORTY-FIVE YEARS OF EXCEPTIONAL MINISTRY IN THE PINEVILLE COMMUNITY.</w:t>
      </w:r>
    </w:p>
    <w:p w:rsidR="007F2B48" w:rsidRDefault="007F2B48" w:rsidP="007F2B48">
      <w:bookmarkStart w:id="51" w:name="include_clip_end_156"/>
      <w:bookmarkEnd w:id="51"/>
    </w:p>
    <w:p w:rsidR="007F2B48" w:rsidRDefault="007F2B48" w:rsidP="007F2B48">
      <w:r>
        <w:t>The Resolution was adopted.</w:t>
      </w:r>
    </w:p>
    <w:p w:rsidR="007F2B48" w:rsidRDefault="007F2B48" w:rsidP="007F2B48"/>
    <w:p w:rsidR="007F2B48" w:rsidRDefault="007F2B48" w:rsidP="007F2B48">
      <w:pPr>
        <w:keepNext/>
        <w:jc w:val="center"/>
        <w:rPr>
          <w:b/>
        </w:rPr>
      </w:pPr>
      <w:r w:rsidRPr="007F2B48">
        <w:rPr>
          <w:b/>
        </w:rPr>
        <w:t>HOUSE RESOLUTION</w:t>
      </w:r>
    </w:p>
    <w:p w:rsidR="007F2B48" w:rsidRDefault="007F2B48" w:rsidP="007F2B48">
      <w:pPr>
        <w:keepNext/>
      </w:pPr>
      <w:r>
        <w:t>The following was introduced:</w:t>
      </w:r>
    </w:p>
    <w:p w:rsidR="007F2B48" w:rsidRDefault="007F2B48" w:rsidP="007F2B48">
      <w:pPr>
        <w:keepNext/>
      </w:pPr>
      <w:bookmarkStart w:id="52" w:name="include_clip_start_159"/>
      <w:bookmarkEnd w:id="52"/>
    </w:p>
    <w:p w:rsidR="007F2B48" w:rsidRDefault="007F2B48" w:rsidP="007F2B48">
      <w:r>
        <w:t>H. 3732 -- Reps. Mitchell,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CHARLES LEE, THE SENIOR POLICY ADVISOR FOR ENVIRONMENTAL JUSTICE AT THE UNITED STATES ENVIRONMENTAL PROTECTION AGENCY (EPA), AND TO WELCOME HIM TO THE PALMETTO STATE AS THE KEYNOTE SPEAKER AT THE UNIVERSITY OF SOUTH CAROLINA SCHOOL OF PUBLIC HEALTH AND DEPARTMENT OF ENVIRONMENTAL HEALTH SERVICES SEMINAR.</w:t>
      </w:r>
    </w:p>
    <w:p w:rsidR="007F2B48" w:rsidRDefault="007F2B48" w:rsidP="007F2B48">
      <w:bookmarkStart w:id="53" w:name="include_clip_end_159"/>
      <w:bookmarkEnd w:id="53"/>
    </w:p>
    <w:p w:rsidR="007F2B48" w:rsidRDefault="007F2B48" w:rsidP="007F2B48">
      <w:r>
        <w:t>The Resolution was adopted.</w:t>
      </w:r>
    </w:p>
    <w:p w:rsidR="007F2B48" w:rsidRDefault="007F2B48" w:rsidP="007F2B48"/>
    <w:p w:rsidR="007F2B48" w:rsidRDefault="007F2B48" w:rsidP="007F2B48">
      <w:pPr>
        <w:keepNext/>
        <w:jc w:val="center"/>
        <w:rPr>
          <w:b/>
        </w:rPr>
      </w:pPr>
      <w:r w:rsidRPr="007F2B48">
        <w:rPr>
          <w:b/>
        </w:rPr>
        <w:t>HOUSE RESOLUTION</w:t>
      </w:r>
    </w:p>
    <w:p w:rsidR="007F2B48" w:rsidRDefault="007F2B48" w:rsidP="007F2B48">
      <w:pPr>
        <w:keepNext/>
      </w:pPr>
      <w:r>
        <w:t>The following was introduced:</w:t>
      </w:r>
    </w:p>
    <w:p w:rsidR="007F2B48" w:rsidRDefault="007F2B48" w:rsidP="007F2B48">
      <w:pPr>
        <w:keepNext/>
      </w:pPr>
      <w:bookmarkStart w:id="54" w:name="include_clip_start_162"/>
      <w:bookmarkEnd w:id="54"/>
    </w:p>
    <w:p w:rsidR="007F2B48" w:rsidRDefault="007F2B48" w:rsidP="007F2B48">
      <w:r>
        <w:t>H. 3736 -- Reps. White,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Whitmire, Williams, Willis and Yow: A HOUSE RESOLUTION TO RECOGNIZE AND HONOR M. GRAHAM PROFFITT III UPON THE OCCASION OF HIS RETIREMENT ON JANUARY 1, 2017, AFTER FORTY-EIGHT YEARS OF OUTSTANDING SERVICE, AND TO WISH HIM CONTINUED SUCCESS AND HAPPINESS IN ALL HIS FUTURE ENDEAVORS.</w:t>
      </w:r>
    </w:p>
    <w:p w:rsidR="007F2B48" w:rsidRDefault="007F2B48" w:rsidP="007F2B48">
      <w:bookmarkStart w:id="55" w:name="include_clip_end_162"/>
      <w:bookmarkEnd w:id="55"/>
    </w:p>
    <w:p w:rsidR="007F2B48" w:rsidRDefault="007F2B48" w:rsidP="007F2B48">
      <w:r>
        <w:t>The Resolution was adopted.</w:t>
      </w:r>
    </w:p>
    <w:p w:rsidR="007F2B48" w:rsidRDefault="007F2B48" w:rsidP="007F2B48"/>
    <w:p w:rsidR="007F2B48" w:rsidRDefault="007F2B48" w:rsidP="007F2B48">
      <w:pPr>
        <w:keepNext/>
        <w:jc w:val="center"/>
        <w:rPr>
          <w:b/>
        </w:rPr>
      </w:pPr>
      <w:r w:rsidRPr="007F2B48">
        <w:rPr>
          <w:b/>
        </w:rPr>
        <w:t>HOUSE RESOLUTION</w:t>
      </w:r>
    </w:p>
    <w:p w:rsidR="007F2B48" w:rsidRDefault="007F2B48" w:rsidP="007F2B48">
      <w:pPr>
        <w:keepNext/>
      </w:pPr>
      <w:r>
        <w:t>The following was introduced:</w:t>
      </w:r>
    </w:p>
    <w:p w:rsidR="007F2B48" w:rsidRDefault="007F2B48" w:rsidP="007F2B48">
      <w:pPr>
        <w:keepNext/>
      </w:pPr>
      <w:bookmarkStart w:id="56" w:name="include_clip_start_165"/>
      <w:bookmarkEnd w:id="56"/>
    </w:p>
    <w:p w:rsidR="007F2B48" w:rsidRDefault="007F2B48" w:rsidP="007F2B48">
      <w:r>
        <w:t>H. 3737 -- Reps. Henegan, Dillard, Alexander, Allison, Anderson, Anthony, Arrington, Atkinson, Atwater, Bales, Ballentine, Bamberg, Bannister, Bedingfield, Bennett, Bernstein, Blackwell, Bowers, Bradley, Brown, Burns, Caskey, Chumley, Clary, Clemmons, Clyburn, Cobb-Hunter, Cogswell, Cole, Collins, Crawford, Crosby, Daning, Davis, Delleney, Douglas, Duckworth, Elliott, Erickson, Felder, Finlay, Forrest, Forrester, Fry, Funderburk, Gagnon, Gilliard, Govan, Hamilton, Hardee, Hart, Hayes, Henderson,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DR. DOROTHY BUCKHANAN-WILSON, INTERNATIONAL PRESIDENT OF ALPHA KAPPA ALPHA SORORITY, INC., FOR HER NOTEWORTHY AND DISTINGUISHED CAREER AND MEANINGFUL COMMUNITY SERVICE.</w:t>
      </w:r>
    </w:p>
    <w:p w:rsidR="007F2B48" w:rsidRDefault="007F2B48" w:rsidP="007F2B48">
      <w:bookmarkStart w:id="57" w:name="include_clip_end_165"/>
      <w:bookmarkEnd w:id="57"/>
    </w:p>
    <w:p w:rsidR="007F2B48" w:rsidRDefault="007F2B48" w:rsidP="007F2B48">
      <w:r>
        <w:t>The Resolution was adopted.</w:t>
      </w:r>
    </w:p>
    <w:p w:rsidR="007F2B48" w:rsidRDefault="007F2B48" w:rsidP="007F2B48"/>
    <w:p w:rsidR="007F2B48" w:rsidRDefault="007F2B48" w:rsidP="007F2B48">
      <w:pPr>
        <w:keepNext/>
        <w:jc w:val="center"/>
        <w:rPr>
          <w:b/>
        </w:rPr>
      </w:pPr>
      <w:r w:rsidRPr="007F2B48">
        <w:rPr>
          <w:b/>
        </w:rPr>
        <w:t>HOUSE RESOLUTION</w:t>
      </w:r>
    </w:p>
    <w:p w:rsidR="007F2B48" w:rsidRDefault="007F2B48" w:rsidP="007F2B48">
      <w:pPr>
        <w:keepNext/>
      </w:pPr>
      <w:r>
        <w:t>The following was introduced:</w:t>
      </w:r>
    </w:p>
    <w:p w:rsidR="007F2B48" w:rsidRDefault="007F2B48" w:rsidP="007F2B48">
      <w:pPr>
        <w:keepNext/>
      </w:pPr>
      <w:bookmarkStart w:id="58" w:name="include_clip_start_168"/>
      <w:bookmarkEnd w:id="58"/>
    </w:p>
    <w:p w:rsidR="004E5C2F" w:rsidRDefault="007F2B48" w:rsidP="007F2B48">
      <w:r>
        <w:t xml:space="preserve">H. 3738 -- Reps. G. M. Smith, Weeks,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R. Smith, J. E. Smith, Sottile, Spires, Stavrinakis, Stringer, Tallon, Taylor, Thayer, Thigpen, Toole, West, Wheeler, Whipper, White, Whitmire, Williams, Willis and Yow: A HOUSE RESOLUTION TO RECOGNIZE AND HONOR BOBBY BAKER, LONGTIME YOUTH BASKETBALL COACH AND CURRENTLY THE COACH OF WILSON HALL BASKETBALL, AND TO CONGRATULATE </w:t>
      </w:r>
      <w:r w:rsidR="004E5C2F">
        <w:br/>
      </w:r>
    </w:p>
    <w:p w:rsidR="004E5C2F" w:rsidRDefault="004E5C2F">
      <w:pPr>
        <w:ind w:firstLine="0"/>
        <w:jc w:val="left"/>
      </w:pPr>
      <w:r>
        <w:br w:type="page"/>
      </w:r>
    </w:p>
    <w:p w:rsidR="007F2B48" w:rsidRDefault="007F2B48" w:rsidP="004E5C2F">
      <w:pPr>
        <w:ind w:firstLine="0"/>
      </w:pPr>
      <w:r>
        <w:t>HIM FOR HIS SELECTION AS THE SUMTER YMCA'S 2016 HUMANITARIAN OF THE YEAR.</w:t>
      </w:r>
    </w:p>
    <w:p w:rsidR="007F2B48" w:rsidRDefault="007F2B48" w:rsidP="007F2B48">
      <w:bookmarkStart w:id="59" w:name="include_clip_end_168"/>
      <w:bookmarkEnd w:id="59"/>
    </w:p>
    <w:p w:rsidR="007F2B48" w:rsidRDefault="007F2B48" w:rsidP="007F2B48">
      <w:r>
        <w:t>The Resolution was adopted.</w:t>
      </w:r>
    </w:p>
    <w:p w:rsidR="007F2B48" w:rsidRDefault="007F2B48" w:rsidP="007F2B48"/>
    <w:p w:rsidR="007F2B48" w:rsidRDefault="007F2B48" w:rsidP="007F2B48">
      <w:pPr>
        <w:keepNext/>
        <w:jc w:val="center"/>
        <w:rPr>
          <w:b/>
        </w:rPr>
      </w:pPr>
      <w:r w:rsidRPr="007F2B48">
        <w:rPr>
          <w:b/>
        </w:rPr>
        <w:t>CONCURRENT RESOLUTION</w:t>
      </w:r>
    </w:p>
    <w:p w:rsidR="007F2B48" w:rsidRDefault="007F2B48" w:rsidP="007F2B48">
      <w:pPr>
        <w:keepNext/>
      </w:pPr>
      <w:r>
        <w:t>The following was introduced:</w:t>
      </w:r>
    </w:p>
    <w:p w:rsidR="007F2B48" w:rsidRDefault="007F2B48" w:rsidP="007F2B48">
      <w:pPr>
        <w:keepNext/>
      </w:pPr>
      <w:bookmarkStart w:id="60" w:name="include_clip_start_171"/>
      <w:bookmarkEnd w:id="60"/>
    </w:p>
    <w:p w:rsidR="007F2B48" w:rsidRDefault="007F2B48" w:rsidP="007F2B48">
      <w:r>
        <w:t>H. 3730 -- Reps. Elliott, Hamilton, G. R. Smith, Burns, Loftis, Henderson, Alexander, Allison, Anderson, Anthony, Arrington, Atkinson, Atwater, Bales, Ballentine, Bamberg, Bannister, Bedingfield, Bennett, Bernstein, Blackwell, Bowers, Bradley, Brown, Caskey, Chumley, Clary, Clemmons, Clyburn, Cobb-Hunter, Cogswell, Cole, Collins, Crawford, Crosby, Daning, Davis, Delleney, Dillard, Douglas, Duckworth, Erickson, Felder, Finlay, Forrest, Forrester, Fry, Funderburk, Gagnon, Gilliard, Govan, Hardee, Hart, Hayes, Henegan, Herbkersman, Hewitt, Hill, Hiott, Hixon, Hosey, Howard, Huggins, Jefferson, Johnson, Jordan, King, Kirby, Knight, Long, Lowe, Lucas, Mack, Magnuson, Martin, McCoy, McCravy, McEachern, McKnight, Mitchell, D. C. Moss, V. S. Moss, Murphy, Neal, B. Newton, W. Newton, Norman, Norrell, Ott, Parks, Pitts, Pope, Putnam, Quinn, Ridgeway, M. Rivers, S. Rivers, Robinson-Simpson, Rutherford, Ryhal, Sandifer, Simrill, G. M. Smith, J. E. Smith, Sottile, Spires, Stavrinakis, Stringer, Tallon, Taylor, Thayer, Thigpen, Toole, Weeks, West, Wheeler, Whipper, White, Whitmire, Williams, Willis and Yow: A CONCURRENT RESOLUTION TO CELEBRATE THE BOB JONES UNIVERSITY BRUINS MEN'S CROSS COUNTRY TEAM ON WINNING THE 2016 NATIONAL CHRISTIAN COLLEGE ATHLETIC ASSOCIATION DIVISION II NATIONAL CHAMPIONSHIP MEET AND TO COMMEND THESE RUNNERS ON A STELLAR SEASON.</w:t>
      </w:r>
    </w:p>
    <w:p w:rsidR="007F2B48" w:rsidRDefault="007F2B48" w:rsidP="007F2B48">
      <w:bookmarkStart w:id="61" w:name="include_clip_end_171"/>
      <w:bookmarkEnd w:id="61"/>
    </w:p>
    <w:p w:rsidR="007F2B48" w:rsidRDefault="007F2B48" w:rsidP="007F2B48">
      <w:r>
        <w:t>The Concurrent Resolution was agreed to and ordered sent to the Senate.</w:t>
      </w:r>
    </w:p>
    <w:p w:rsidR="007F2B48" w:rsidRDefault="007F2B48" w:rsidP="007F2B48"/>
    <w:p w:rsidR="007F2B48" w:rsidRDefault="007F2B48" w:rsidP="007F2B48">
      <w:pPr>
        <w:keepNext/>
        <w:jc w:val="center"/>
        <w:rPr>
          <w:b/>
        </w:rPr>
      </w:pPr>
      <w:r w:rsidRPr="007F2B48">
        <w:rPr>
          <w:b/>
        </w:rPr>
        <w:t>CONCURRENT RESOLUTION</w:t>
      </w:r>
    </w:p>
    <w:p w:rsidR="007F2B48" w:rsidRDefault="007F2B48" w:rsidP="007F2B48">
      <w:pPr>
        <w:keepNext/>
      </w:pPr>
      <w:r>
        <w:t>The following was introduced:</w:t>
      </w:r>
    </w:p>
    <w:p w:rsidR="007F2B48" w:rsidRDefault="007F2B48" w:rsidP="007F2B48">
      <w:pPr>
        <w:keepNext/>
      </w:pPr>
      <w:bookmarkStart w:id="62" w:name="include_clip_start_174"/>
      <w:bookmarkEnd w:id="62"/>
    </w:p>
    <w:p w:rsidR="007F2B48" w:rsidRDefault="007F2B48" w:rsidP="007F2B48">
      <w:r>
        <w:t>H. 3733 -- Reps. J. E. Smith, Bales, Ballentine, Bernstein, Douglas, Finlay, Hart, Howard, McEachern, Neal, Rutherford, Thigpen, Alexander, Allison, Anderson, Anthony, Arrington, Atkinson, Atwater, Bamberg, Bannister, Bedingfield, Bennett, Blackwell, Bowers, Bradley, Brown, Burns, Caskey, Chumley, Clary, Clemmons, Clyburn, Cobb-Hunter, Cogswell, Cole, Collins, Crawford, Crosby, Daning, Davis, Delleney, Dillard, Duckworth, Elliott, Erickson, Felder, Forrest, Forrester, Fry, Funderburk, Gagnon, Gilliard, Govan, Hamilton, Hardee, Hayes, Henderson, Henegan, Herbkersman, Hewitt, Hill, Hiott, Hixon, Hosey, Huggins, Jefferson, Johnson, Jordan, King, Kirby, Knight, Loftis, Long, Lowe, Lucas, Mack, Magnuson, Martin, McCoy, McCravy, McKnight, Mitchell, D. C. Moss, V. S. Moss, Murphy, B. Newton, W. Newton, Norman, Norrell, Ott, Parks, Pitts, Pope, Putnam, Quinn, Ridgeway, M. Rivers, S. Rivers, Robinson-Simpson, Ryhal, Sandifer, Simrill, G. M. Smith, G. R. Smith, Sottile, Spires, Stavrinakis, Stringer, Tallon, Taylor, Thayer, Toole, Weeks, West, Wheeler, Whipper, White, Whitmire, Williams, Willis and Yow: A CONCURRENT RESOLUTION TO RECOGNIZE AND HONOR FORT JACKSON, THE NATION'S LARGEST AND MOST ACTIVE TRAINING FACILITY FOR THE UNITED STATES ARMY, AND TO CONGRATULATE THE SOLDIERS AND COMMAND STAFF STATIONED THERE AS THEY CELEBRATE ONE HUNDRED YEARS OF OUTSTANDING TRAINING FOR OUR NATION'S SOLDIERS.</w:t>
      </w:r>
    </w:p>
    <w:p w:rsidR="007F2B48" w:rsidRDefault="007F2B48" w:rsidP="007F2B48">
      <w:bookmarkStart w:id="63" w:name="include_clip_end_174"/>
      <w:bookmarkEnd w:id="63"/>
    </w:p>
    <w:p w:rsidR="007F2B48" w:rsidRDefault="007F2B48" w:rsidP="007F2B48">
      <w:r>
        <w:t>The Concurrent Resolution was agreed to and ordered sent to the Senate.</w:t>
      </w:r>
    </w:p>
    <w:p w:rsidR="007F2B48" w:rsidRDefault="007F2B48" w:rsidP="007F2B48"/>
    <w:p w:rsidR="007F2B48" w:rsidRDefault="007F2B48" w:rsidP="007F2B48">
      <w:pPr>
        <w:keepNext/>
        <w:jc w:val="center"/>
        <w:rPr>
          <w:b/>
        </w:rPr>
      </w:pPr>
      <w:r w:rsidRPr="007F2B48">
        <w:rPr>
          <w:b/>
        </w:rPr>
        <w:t>CONCURRENT RESOLUTION</w:t>
      </w:r>
    </w:p>
    <w:p w:rsidR="007F2B48" w:rsidRDefault="007F2B48" w:rsidP="007F2B48">
      <w:pPr>
        <w:keepNext/>
      </w:pPr>
      <w:r>
        <w:t>The following was introduced:</w:t>
      </w:r>
    </w:p>
    <w:p w:rsidR="007F2B48" w:rsidRDefault="007F2B48" w:rsidP="007F2B48">
      <w:pPr>
        <w:keepNext/>
      </w:pPr>
      <w:bookmarkStart w:id="64" w:name="include_clip_start_177"/>
      <w:bookmarkEnd w:id="64"/>
    </w:p>
    <w:p w:rsidR="007F2B48" w:rsidRDefault="007F2B48" w:rsidP="007F2B48">
      <w:r>
        <w:t>H. 3734 -- Reps. Elliott, Hamilton, G. R. Smith, Burns, Loftis, Henderson, Alexander, Allison, Anderson, Anthony, Arrington, Atkinson, Atwater, Bales, Ballentine, Bamberg, Bannister, Bedingfield, Bennett, Bernstein, Blackwell, Bowers, Bradley, Brown, Caskey, Chumley, Clary, Clemmons, Clyburn, Cobb-Hunter, Cogswell, Cole, Collins, Crawford, Crosby, Daning, Davis, Delleney, Dillard, Douglas, Duckworth, Erickson, Felder, Finlay, Forrest, Forrester, Fry, Funderburk, Gagnon, Gilliard, Govan, Hardee, Hart, Hayes, Henegan, Herbkersman, Hewitt, Hill, Hiott, Hixon, Hosey, Howard, Huggins, Jefferson, Johnson, Jordan, King, Kirby, Knight, Long, Lowe, Lucas, Mack, Magnuson, Martin, McCoy, McCravy, McEachern, McKnight, Mitchell, D. C. Moss, V. S. Moss, Murphy, Neal, B. Newton, W. Newton, Norman, Norrell, Ott, Parks, Pitts, Pope, Putnam, Quinn, Ridgeway, M. Rivers, S. Rivers, Robinson-Simpson, Rutherford, Ryhal, Sandifer, Simrill, G. M. Smith, J. E. Smith, Sottile, Spires, Stavrinakis, Stringer, Tallon, Taylor, Thayer, Thigpen, Toole, Weeks, West, Wheeler, Whipper, White, Whitmire, Williams, Willis and Yow: A CONCURRENT RESOLUTION TO RECOGNIZE AND CONGRATULATE THE BOB JONES UNIVERSITY BRUINS MEN'S SOCCER TEAM ON WINNING THE 2016 NATIONAL CHRISTIAN COLLEGE ATHLETIC ASSOCIATION DIVISION II NATIONAL CHAMPIONSHIP TITLE.</w:t>
      </w:r>
    </w:p>
    <w:p w:rsidR="007F2B48" w:rsidRDefault="007F2B48" w:rsidP="007F2B48">
      <w:bookmarkStart w:id="65" w:name="include_clip_end_177"/>
      <w:bookmarkEnd w:id="65"/>
    </w:p>
    <w:p w:rsidR="007F2B48" w:rsidRDefault="007F2B48" w:rsidP="007F2B48">
      <w:r>
        <w:t>The Concurrent Resolution was agreed to and ordered sent to the Senate.</w:t>
      </w:r>
    </w:p>
    <w:p w:rsidR="007F2B48" w:rsidRDefault="007F2B48" w:rsidP="007F2B48"/>
    <w:p w:rsidR="007F2B48" w:rsidRDefault="007F2B48" w:rsidP="007F2B48">
      <w:pPr>
        <w:keepNext/>
        <w:jc w:val="center"/>
        <w:rPr>
          <w:b/>
        </w:rPr>
      </w:pPr>
      <w:r w:rsidRPr="007F2B48">
        <w:rPr>
          <w:b/>
        </w:rPr>
        <w:t>CONCURRENT RESOLUTION</w:t>
      </w:r>
    </w:p>
    <w:p w:rsidR="007F2B48" w:rsidRDefault="007F2B48" w:rsidP="007F2B48">
      <w:pPr>
        <w:keepNext/>
      </w:pPr>
      <w:r>
        <w:t>The following was introduced:</w:t>
      </w:r>
    </w:p>
    <w:p w:rsidR="007F2B48" w:rsidRDefault="007F2B48" w:rsidP="007F2B48">
      <w:pPr>
        <w:keepNext/>
      </w:pPr>
      <w:bookmarkStart w:id="66" w:name="include_clip_start_180"/>
      <w:bookmarkEnd w:id="66"/>
    </w:p>
    <w:p w:rsidR="004E5C2F" w:rsidRDefault="007F2B48" w:rsidP="007F2B48">
      <w:r>
        <w:t xml:space="preserve">H. 3735 -- Reps. Elliott, Hamilton, G. R. Smith, Burns, Loftis, Henderson, Alexander, Allison, Anderson, Anthony, Arrington, Atkinson, Atwater, Bales, Ballentine, Bamberg, Bannister, Bedingfield, Bennett, Bernstein, Blackwell, Bowers, Bradley, Brown, Caskey, Chumley, Clary, Clemmons, Clyburn, Cobb-Hunter, Cogswell, Cole, Collins, Crawford, Crosby, Daning, Davis, Delleney, Dillard, Douglas, Duckworth, Erickson, Felder, Finlay, Forrest, Forrester, Fry, Funderburk, Gagnon, Gilliard, Govan, Hardee, Hart, Hayes, Henegan, Herbkersman, Hewitt, Hill, Hiott, Hixon, Hosey, Howard, Huggins, Jefferson, Johnson, Jordan, King, Kirby, Knight, Long, Lowe, Lucas, Mack, Magnuson, Martin, McCoy, McCravy, McEachern, McKnight, Mitchell, D. C. Moss, V. S. Moss, Murphy, Neal, B. Newton, W. Newton, Norman, Norrell, Ott, Parks, Pitts, Pope, Putnam, Quinn, Ridgeway, M. Rivers, S. Rivers, Robinson-Simpson, Rutherford, Ryhal, Sandifer, Simrill, G. M. Smith, J. E. Smith, Sottile, Spires, Stavrinakis, Stringer, Tallon, Taylor, Thayer, Thigpen, Toole, Weeks, West, Wheeler, Whipper, White, Whitmire, Williams, Willis and Yow: A CONCURRENT RESOLUTION TO HONOR THE BOB JONES UNIVERSITY BRUINS WOMEN'S SOCCER TEAM ON CAPTURING THE 2016 NATIONAL CHRISTIAN COLLEGE ATHLETIC ASSOCIATION DIVISION II NATIONAL </w:t>
      </w:r>
      <w:r w:rsidR="004E5C2F">
        <w:br/>
      </w:r>
    </w:p>
    <w:p w:rsidR="004E5C2F" w:rsidRDefault="004E5C2F">
      <w:pPr>
        <w:ind w:firstLine="0"/>
        <w:jc w:val="left"/>
      </w:pPr>
      <w:r>
        <w:br w:type="page"/>
      </w:r>
    </w:p>
    <w:p w:rsidR="007F2B48" w:rsidRDefault="007F2B48" w:rsidP="004E5C2F">
      <w:pPr>
        <w:ind w:firstLine="0"/>
      </w:pPr>
      <w:r>
        <w:t>CHAMPIONSHIP AND TO COMMEND THESE ATHLETES ON A SPECTACULAR SEASON.</w:t>
      </w:r>
    </w:p>
    <w:p w:rsidR="007F2B48" w:rsidRDefault="007F2B48" w:rsidP="007F2B48">
      <w:bookmarkStart w:id="67" w:name="include_clip_end_180"/>
      <w:bookmarkEnd w:id="67"/>
    </w:p>
    <w:p w:rsidR="007F2B48" w:rsidRDefault="007F2B48" w:rsidP="007F2B48">
      <w:r>
        <w:t>The Concurrent Resolution was agreed to and ordered sent to the Senate.</w:t>
      </w:r>
    </w:p>
    <w:p w:rsidR="007F2B48" w:rsidRDefault="007F2B48" w:rsidP="007F2B48"/>
    <w:p w:rsidR="007F2B48" w:rsidRDefault="007F2B48" w:rsidP="007F2B48">
      <w:pPr>
        <w:keepNext/>
        <w:jc w:val="center"/>
        <w:rPr>
          <w:b/>
        </w:rPr>
      </w:pPr>
      <w:r w:rsidRPr="007F2B48">
        <w:rPr>
          <w:b/>
        </w:rPr>
        <w:t>CONCURRENT RESOLUTION</w:t>
      </w:r>
    </w:p>
    <w:p w:rsidR="007F2B48" w:rsidRDefault="007F2B48" w:rsidP="007F2B48">
      <w:pPr>
        <w:keepNext/>
      </w:pPr>
      <w:r>
        <w:t>The following was introduced:</w:t>
      </w:r>
    </w:p>
    <w:p w:rsidR="007F2B48" w:rsidRDefault="007F2B48" w:rsidP="007F2B48">
      <w:pPr>
        <w:keepNext/>
      </w:pPr>
      <w:bookmarkStart w:id="68" w:name="include_clip_start_183"/>
      <w:bookmarkEnd w:id="68"/>
    </w:p>
    <w:p w:rsidR="007F2B48" w:rsidRDefault="007F2B48" w:rsidP="007F2B48">
      <w:r>
        <w:t>H. 3752 -- Reps. Delleney, Alexander, Allison, Anderson, Anthony, Arrington, Atkinson, Atwater, Bales, Ballentine, Bamberg, Bannister, Bedingfield, Bennett, Bernstein, Blackwell, Bowers, Bradley, Brown, Burns, Caskey, Chumley, Clary, Clemmons, Clyburn, Cobb-Hunter, Cogswell, Cole, Collins, Crawford, Crosby, Daning, Davis,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AUTHORIZE PALMETTO BOYS STATE TO USE THE CHAMBERS OF THE SOUTH CAROLINA HOUSE OF REPRESENTATIVES AND SENATE FOR ITS ANNUAL STATE HOUSE MEETING ON FRIDAY, JUNE 16, 2017, HOWEVER, THE CHAMBERS MAY NOT BE USED IF THE GENERAL ASSEMBLY IS IN SESSION OR THE CHAMBERS ARE OTHERWISE UNAVAILABLE.</w:t>
      </w:r>
    </w:p>
    <w:p w:rsidR="007F2B48" w:rsidRDefault="007F2B48" w:rsidP="007F2B48">
      <w:bookmarkStart w:id="69" w:name="include_clip_end_183"/>
      <w:bookmarkEnd w:id="69"/>
    </w:p>
    <w:p w:rsidR="007F2B48" w:rsidRDefault="007F2B48" w:rsidP="007F2B48">
      <w:r>
        <w:t>The Concurrent Resolution was agreed to and ordered sent to the Senate.</w:t>
      </w:r>
    </w:p>
    <w:p w:rsidR="007F2B48" w:rsidRDefault="007F2B48" w:rsidP="007F2B48"/>
    <w:p w:rsidR="004E5C2F" w:rsidRDefault="004E5C2F">
      <w:pPr>
        <w:ind w:firstLine="0"/>
        <w:jc w:val="left"/>
        <w:rPr>
          <w:b/>
        </w:rPr>
      </w:pPr>
      <w:r>
        <w:rPr>
          <w:b/>
        </w:rPr>
        <w:br w:type="page"/>
      </w:r>
    </w:p>
    <w:p w:rsidR="007F2B48" w:rsidRDefault="007F2B48" w:rsidP="007F2B48">
      <w:pPr>
        <w:keepNext/>
        <w:jc w:val="center"/>
        <w:rPr>
          <w:b/>
        </w:rPr>
      </w:pPr>
      <w:r w:rsidRPr="007F2B48">
        <w:rPr>
          <w:b/>
        </w:rPr>
        <w:t xml:space="preserve">INTRODUCTION OF BILLS  </w:t>
      </w:r>
    </w:p>
    <w:p w:rsidR="007F2B48" w:rsidRDefault="007F2B48" w:rsidP="007F2B48">
      <w:r>
        <w:t>The following Bills were introduced, read the first time, and referred to appropriate committees:</w:t>
      </w:r>
    </w:p>
    <w:p w:rsidR="007F2B48" w:rsidRDefault="007F2B48" w:rsidP="007F2B48"/>
    <w:p w:rsidR="007F2B48" w:rsidRDefault="007F2B48" w:rsidP="007F2B48">
      <w:pPr>
        <w:keepNext/>
      </w:pPr>
      <w:bookmarkStart w:id="70" w:name="include_clip_start_187"/>
      <w:bookmarkEnd w:id="70"/>
      <w:r>
        <w:t>H. 3739 -- Reps. Loftis, Burns, Williams and Jefferson: A BILL TO AMEND THE CODE OF LAWS OF SOUTH CAROLINA, 1976, BY ADDING SECTION 57-5-880 SO AS TO DEFINE NECESSARY TERMS, TO PROVIDE THAT THE DEPARTMENT OF TRANSPORTATION SHALL BEAR COSTS, NOT TO EXCEED SEVEN AND ONE-HALF PERCENT OF THE TOTAL PROJECT COSTS, FOR CONSTRUCTION PROJECTS OR IMPROVEMENTS, TO PROVIDE THAT THIS SECTION DOES NOT GRANT THE DEPARTMENT THE AUTHORITY TO PREVENT OR MATERIALLY LIMIT A PUBLIC WATER SYSTEM'S UTILIZATION OF PROPERTY LOCATED WITHIN A STATE TRANSPORTATION IMPROVEMENT PROJECT'S RIGHT OF WAY, AND TO PROVIDE THAT THE DEPARTMENT MAY ACQUIRE ADDITIONAL RIGHTS OF WAY TO FACILITATE THE LOCATION OF UTILITIES OUTSIDE OF RIGHTS OF WAY CURRENTLY CONTAINED IN THE PUBLIC HIGHWAY SYSTEM.</w:t>
      </w:r>
    </w:p>
    <w:p w:rsidR="007F2B48" w:rsidRDefault="007F2B48" w:rsidP="007F2B48">
      <w:bookmarkStart w:id="71" w:name="include_clip_end_187"/>
      <w:bookmarkEnd w:id="71"/>
      <w:r>
        <w:t>Referred to Committee on Education and Public Works</w:t>
      </w:r>
    </w:p>
    <w:p w:rsidR="004E5C2F" w:rsidRDefault="004E5C2F" w:rsidP="007F2B48">
      <w:pPr>
        <w:keepNext/>
      </w:pPr>
      <w:bookmarkStart w:id="72" w:name="include_clip_start_189"/>
      <w:bookmarkEnd w:id="72"/>
    </w:p>
    <w:p w:rsidR="007F2B48" w:rsidRDefault="007F2B48" w:rsidP="007F2B48">
      <w:pPr>
        <w:keepNext/>
      </w:pPr>
      <w:r>
        <w:t>H. 3740 -- Reps. Fry, McKnight, Johnson, Yow, Jordan, Wheeler, Bernstein, Elliott, Bannister and Stavrinakis: A BILL TO AMEND SECTION 15-79-125, CODE OF LAWS OF SOUTH CAROLINA, 1976, RELATING TO NOTICE OF INTENT TO FILE SUIT AND FILING OF A SUMMONS AND COMPLAINT IN A MEDICAL MALPRACTICE CIVIL ACTION AND MANDATORY MEDIATION BEFORE THE FILING OF A SUMMONS AND COMPLAINT, SO AS TO REQUIRE A DEFENDANT, WITHIN THIRTY DAYS OF NOTICE OF INTENT TO FILE SUIT, TO FILE A NOTICE OF APPEARANCE AND IF HE FAILS TO DO SO, TO ALLOW THE PLAINTIFF TO FILE A MOTION TO DISPENSE WITH THE MEDIATION AND PROCEED WITH THE INITIATION OF THE CIVIL ACTION.</w:t>
      </w:r>
    </w:p>
    <w:p w:rsidR="007F2B48" w:rsidRDefault="007F2B48" w:rsidP="007F2B48">
      <w:bookmarkStart w:id="73" w:name="include_clip_end_189"/>
      <w:bookmarkEnd w:id="73"/>
      <w:r>
        <w:t>Referred to Committee on Judiciary</w:t>
      </w:r>
    </w:p>
    <w:p w:rsidR="007F2B48" w:rsidRDefault="007F2B48" w:rsidP="007F2B48"/>
    <w:p w:rsidR="007F2B48" w:rsidRDefault="007F2B48" w:rsidP="007F2B48">
      <w:pPr>
        <w:keepNext/>
      </w:pPr>
      <w:bookmarkStart w:id="74" w:name="include_clip_start_191"/>
      <w:bookmarkEnd w:id="74"/>
      <w:r>
        <w:t>H. 3741 -- Rep. Cobb-Hunter: A BILL TO AMEND SECTION 7-7-440, AS AMENDED, CODE OF LAWS OF SOUTH CAROLINA, 1976, RELATING TO THE DESIGNATION OF VOTING PRECINCTS IN ORANGEBURG COUNTY, SO AS TO REDESIGNATE THE MAP NUMBER ON WHICH THE NAMES OF THESE PRECINCTS MAY BE FOUND AND MAINTAINED BY THE REVENUE AND FISCAL AFFAIRS OFFICE.</w:t>
      </w:r>
    </w:p>
    <w:p w:rsidR="007F2B48" w:rsidRDefault="007F2B48" w:rsidP="007F2B48">
      <w:bookmarkStart w:id="75" w:name="include_clip_end_191"/>
      <w:bookmarkEnd w:id="75"/>
      <w:r>
        <w:t>Referred to Orangeburg Delegation</w:t>
      </w:r>
    </w:p>
    <w:p w:rsidR="007F2B48" w:rsidRDefault="007F2B48" w:rsidP="007F2B48"/>
    <w:p w:rsidR="007F2B48" w:rsidRDefault="007F2B48" w:rsidP="007F2B48">
      <w:pPr>
        <w:keepNext/>
      </w:pPr>
      <w:bookmarkStart w:id="76" w:name="include_clip_start_193"/>
      <w:bookmarkEnd w:id="76"/>
      <w:r>
        <w:t>H. 3742 -- Rep. Pitts: A BILL TO AMEND SECTIONS 24-21-230 AND 24-21-280, BOTH AS AMENDED, CODE OF LAWS OF SOUTH CAROLINA, 1976,   RELATING TO THE EMPLOYMENT, DUTIES, AND POWERS OF DEPARTMENT OF PROBATION, PAROLE AND PARDON SERVICES' AGENTS, HEARING OFFICERS, AND STAFF, SO AS TO PROVIDE THAT THE DIRECTOR OF THE DEPARTMENT MAY EMPLOY OFFENDER SUPERVISION SPECIALISTS, TO PROVIDE THAT THE DEPARTMENT SHALL PROMULGATE REGULATIONS REGARDING THE QUALIFICATIONS FOR THESE EMPLOYEES, AND PROCEDURES FOR CLASSIFYING OFFENDERS AS STANDARD AND LOW-RISK, AND TO PROVIDE THE DUTIES AND AUTHORITY OF AN OFFENDER SUPERVISION SPECIALIST.</w:t>
      </w:r>
    </w:p>
    <w:p w:rsidR="007F2B48" w:rsidRDefault="007F2B48" w:rsidP="007F2B48">
      <w:bookmarkStart w:id="77" w:name="include_clip_end_193"/>
      <w:bookmarkEnd w:id="77"/>
      <w:r>
        <w:t>Referred to Committee on Judiciary</w:t>
      </w:r>
    </w:p>
    <w:p w:rsidR="007F2B48" w:rsidRDefault="007F2B48" w:rsidP="007F2B48"/>
    <w:p w:rsidR="007F2B48" w:rsidRDefault="007F2B48" w:rsidP="007F2B48">
      <w:pPr>
        <w:keepNext/>
      </w:pPr>
      <w:bookmarkStart w:id="78" w:name="include_clip_start_195"/>
      <w:bookmarkEnd w:id="78"/>
      <w:r>
        <w:t>H. 3743 -- Rep. Willis: A BILL TO AMEND THE CODE OF LAWS OF SOUTH CAROLINA, 1976, BY ADDING ARTICLE 140 TO CHAPTER 3, TITLE 56 SO AS TO PROVIDE THAT THE DEPARTMENT OF MOTOR VEHICLES MAY ISSUE "POWERING THE PALMETTO STATE" SPECIAL LICENSE PLATES HONORING SOUTH CAROLINA'S ELECTRICAL LINEMEN.</w:t>
      </w:r>
    </w:p>
    <w:p w:rsidR="007F2B48" w:rsidRDefault="007F2B48" w:rsidP="007F2B48">
      <w:bookmarkStart w:id="79" w:name="include_clip_end_195"/>
      <w:bookmarkEnd w:id="79"/>
      <w:r>
        <w:t>Referred to Committee on Education and Public Works</w:t>
      </w:r>
    </w:p>
    <w:p w:rsidR="007F2B48" w:rsidRDefault="007F2B48" w:rsidP="007F2B48"/>
    <w:p w:rsidR="007F2B48" w:rsidRDefault="007F2B48" w:rsidP="007F2B48">
      <w:pPr>
        <w:keepNext/>
      </w:pPr>
      <w:bookmarkStart w:id="80" w:name="include_clip_start_197"/>
      <w:bookmarkEnd w:id="80"/>
      <w:r>
        <w:t>H. 3744 -- Reps. G. M. Smith and Pitts: A BILL TO AMEND SECTION 22-8-40, CODE OF LAWS OF SOUTH CAROLINA, 1976, RELATING TO FULL-TIME AND PART-TIME MAGISTRATES AND THEIR SALARIES, SO AS TO REVISE THE METHOD OF SETTING A BASE SALARY FOR MAGISTRATES AND PROVIDE ADDITIONAL SUPPLEMENTS TO FULL-TIME CHIEF AND ASSISTANT CHIEF MAGISTRATES; AND BY ADDING SECTION 22-3-315 SO AS TO ADD AN ASSESSMENT OF FIFTEEN DOLLARS TO ALL CIVIL FILINGS IN MAGISTRATES COURT AND PROVIDE FOR DISTRIBUTION OF THE PROCEEDS.</w:t>
      </w:r>
    </w:p>
    <w:p w:rsidR="007F2B48" w:rsidRDefault="007F2B48" w:rsidP="007F2B48">
      <w:bookmarkStart w:id="81" w:name="include_clip_end_197"/>
      <w:bookmarkEnd w:id="81"/>
      <w:r>
        <w:t>Referred to Committee on Ways and Means</w:t>
      </w:r>
    </w:p>
    <w:p w:rsidR="007F2B48" w:rsidRDefault="007F2B48" w:rsidP="007F2B48"/>
    <w:p w:rsidR="007F2B48" w:rsidRDefault="007F2B48" w:rsidP="007F2B48">
      <w:pPr>
        <w:keepNext/>
      </w:pPr>
      <w:bookmarkStart w:id="82" w:name="include_clip_start_199"/>
      <w:bookmarkEnd w:id="82"/>
      <w:r>
        <w:t>H. 3745 -- Reps. Rutherford, Cobb-Hunter and J. E. Smith: A BILL TO AMEND THE CODE OF LAWS OF SOUTH CAROLINA, 1976, SO AS TO ENACT THE "UNIFORM ANTIDISCRIMINATION ACT"; TO AMEND SECTION 1-13-20, RELATING TO POLICY OF THE STATE HUMAN AFFAIRS COMMISSION, SO AS TO EXPAND THE DEFINITION OF DISCRIMINATION TO INCLUDE DISCRIMINATION BASED ON GENDER IDENTITY AND SEXUAL ORIENTATION; TO AMEND SECTION 1-13-80, AS AMENDED, RELATING TO UNLAWFUL EMPLOYMENT PRACTICES, SO AS TO ESTABLISH THAT IT IS UNLAWFUL FOR AN EMPLOYER TO DISCRIMINATE AGAINST AN INDIVIDUAL BECAUSE OF THE INDIVIDUAL'S GENDER IDENTITY AND SEXUAL ORIENTATION; TO AMEND SECTION 1-32-60, RELATING TO THE APPLICABILITY AND CONSTRUCTION OF THE RELIGIOUS FREEDOM ACT, SO AS TO ESTABLISH THAT THE RELIGIOUS FREEDOM ACT DOES NOT ALLOW A PERSON TO DISCRIMINATE AGAINST AN INDIVIDUAL BASED ON THE INDIVIDUAL'S RACE, RELIGION, COLOR, SEX, GENDER IDENTITY AND SEXUAL ORIENTATION, AGE, NATIONAL ORIGIN OR DISABILITY; TO AMEND SECTION 31-21-40, RELATING TO FAIR HOUSING, SO AS TO MAKE IT UNLAWFUL FOR A PERSON TO DISCRIMINATE AGAINST AN INDIVIDUAL BASED ON THEIR GENDER IDENTITY AND SEXUAL ORIENTATION WHEN SELLING OR RENTING PROPERTY; TO AMEND SECTION 31-21-50, RELATING TO FAIR HOUSING, SO AS TO PROHIBIT THE DENIAL OF ACCESS TO, OR MEMBERSHIP OR PARTICIPATION IN, A MULTIPLE-LISTING SERVICE OR SIMILAR SERVICE OR ORGANIZATION BASED ON THE PERSON'S GENDER IDENTITY AND SEXUAL ORIENTATION; TO AMEND SECTION 31-21-60, RELATING TO FAIR HOUSING, SO AS TO PROHIBIT DISCRIMINATION IN RELATION TO RESIDENTIAL REAL ESTATE-RELATED TRANSACTIONS BASED ON A PERSON'S GENDER IDENTITY AND SEXUAL ORIENTATION; TO AMEND SECTION 44-69-80, RELATING TO HOME HEALTH AGENCIES, SO AS TO PROHIBIT A HOME HEALTH AGENCY FROM DISCRIMINATING AGAINST A PATIENT OR POTENTIAL PATIENT ON THE BASIS OF GENDER IDENTITY AND SEXUAL ORIENTATION; TO AMEND SECTION 44-71-90, RELATING TO HOSPICE PROGRAMS, SO AS TO PROHIBIT A HOSPICE PROGRAM FROM DISCRIMINATING AGAINST A PATIENT OR POTENTIAL PATIENT ON THE BASIS OF GENDER IDENTITY AND SEXUAL ORIENTATION; AND TO AMEND SECTION 45-9-10, RELATING TO HOTELS, MOTELS, RESTAURANTS, AND BOARDINGHOUSES, SO AS TO PROHIBIT THE DISCRIMINATION AGAINST A PERSON OR SEGREGATION FROM A PLACE OF PUBLIC ACCOMMODATION ON THE BASIS OF SEX, GENDER IDENTITY, OR SEXUAL ORIENTATION.</w:t>
      </w:r>
    </w:p>
    <w:p w:rsidR="007F2B48" w:rsidRDefault="007F2B48" w:rsidP="007F2B48">
      <w:bookmarkStart w:id="83" w:name="include_clip_end_199"/>
      <w:bookmarkEnd w:id="83"/>
      <w:r>
        <w:t>Referred to Committee on Judiciary</w:t>
      </w:r>
    </w:p>
    <w:p w:rsidR="007F2B48" w:rsidRDefault="007F2B48" w:rsidP="007F2B48"/>
    <w:p w:rsidR="007F2B48" w:rsidRDefault="007F2B48" w:rsidP="007F2B48">
      <w:pPr>
        <w:keepNext/>
      </w:pPr>
      <w:bookmarkStart w:id="84" w:name="include_clip_start_201"/>
      <w:bookmarkEnd w:id="84"/>
      <w:r>
        <w:t>H. 3746 -- Rep. Clary: A BILL TO AMEND SECTION 2-19-10, CODE OF LAWS OF SOUTH CAROLINA, 1976, RELATING TO THE MEMBERSHIP, APPOINTMENT, AND TERMS OF THE JUDICIAL MERIT SELECTION COMMISSION, SO AS TO INCREASE THE MEMBERSHIP OF THE COMMISSION FROM TEN TO FIFTEEN BY PROVIDING THAT THE GOVERNOR SHALL APPOINT FIVE MEMBERS FROM THE GENERAL PUBLIC TO SERVE ON THE COMMISSION.</w:t>
      </w:r>
    </w:p>
    <w:p w:rsidR="007F2B48" w:rsidRDefault="007F2B48" w:rsidP="007F2B48">
      <w:bookmarkStart w:id="85" w:name="include_clip_end_201"/>
      <w:bookmarkEnd w:id="85"/>
      <w:r>
        <w:t>Referred to Committee on Judiciary</w:t>
      </w:r>
    </w:p>
    <w:p w:rsidR="007F2B48" w:rsidRDefault="007F2B48" w:rsidP="007F2B48"/>
    <w:p w:rsidR="007F2B48" w:rsidRDefault="007F2B48" w:rsidP="007F2B48">
      <w:pPr>
        <w:keepNext/>
      </w:pPr>
      <w:bookmarkStart w:id="86" w:name="include_clip_start_203"/>
      <w:bookmarkEnd w:id="86"/>
      <w:r>
        <w:t xml:space="preserve">H. 3747 -- Rep. Ballentine: A BILL TO AMEND THE CODE OF LAWS OF SOUTH CAROLINA, 1976, SO AS TO ENACT "RYAN'S LAW"; TO AMEND SECTION 38-71-280, RELATING TO INSURANCE COVERAGE FOR AUTISM SPECTRUM DISORDER TREATMENTS, SO AS TO REMOVE EXCLUSIONS FOR CERTAIN TYPES OF INSURANCE, </w:t>
      </w:r>
      <w:r w:rsidR="00854A95">
        <w:t xml:space="preserve">AND </w:t>
      </w:r>
      <w:r>
        <w:t>TO DELETE CERTAIN ELIGIBILITY REQUIREMENTS.</w:t>
      </w:r>
    </w:p>
    <w:p w:rsidR="007F2B48" w:rsidRDefault="007F2B48" w:rsidP="007F2B48">
      <w:bookmarkStart w:id="87" w:name="include_clip_end_203"/>
      <w:bookmarkEnd w:id="87"/>
      <w:r>
        <w:t>Referred to Committee on Labor, Commerce and Industry</w:t>
      </w:r>
    </w:p>
    <w:p w:rsidR="007F2B48" w:rsidRDefault="007F2B48" w:rsidP="007F2B48"/>
    <w:p w:rsidR="007F2B48" w:rsidRDefault="007F2B48" w:rsidP="007F2B48">
      <w:pPr>
        <w:keepNext/>
      </w:pPr>
      <w:bookmarkStart w:id="88" w:name="include_clip_start_205"/>
      <w:bookmarkEnd w:id="88"/>
      <w:r>
        <w:t xml:space="preserve">H. 3748 -- Reps. Pitts, Hiott and Hixon: A BILL TO AMEND SECTION 50-11-710, AS AMENDED, CODE OF LAWS OF SOUTH CAROLINA, 1976, RELATING TO THE NIGHT HUNTING OF CERTAIN ANIMALS, SO AS TO DELETE THE PROVISIONS THAT REGULATE THE HUNTING OF FERAL HOGS, COYOTES, AND ARMADILLOS, TO DELETE THE PROVISIONS THAT DEFINE THE TERMS "NIGHT" AND "NOTICE TO THE DEPARTMENT", AND TO DELETE THE PENALTY ASSOCIATED WITH THE VIOLATION OF THE PROVISIONS RELATING TO THE NIGHT HUNTING OF FERAL HOGS, COYOTES, AND ARMADILLOS; AND BY ADDING SECTION 50-11-715 SO AS TO PROVIDE FOR THE HUNTING OF FERAL HOGS, COYOTES, AND ARMADILLOS AT NIGHT, AND </w:t>
      </w:r>
      <w:r w:rsidR="00854A95">
        <w:t xml:space="preserve">TO </w:t>
      </w:r>
      <w:r>
        <w:t>PROVIDE PENALTIES FOR VIOLATIONS OF THIS SECTION.</w:t>
      </w:r>
    </w:p>
    <w:p w:rsidR="007F2B48" w:rsidRDefault="007F2B48" w:rsidP="007F2B48">
      <w:bookmarkStart w:id="89" w:name="include_clip_end_205"/>
      <w:bookmarkEnd w:id="89"/>
      <w:r>
        <w:t>Referred to Committee on Agriculture, Natural Resources and Environmental Affairs</w:t>
      </w:r>
    </w:p>
    <w:p w:rsidR="007F2B48" w:rsidRDefault="007F2B48" w:rsidP="007F2B48"/>
    <w:p w:rsidR="007F2B48" w:rsidRDefault="007F2B48" w:rsidP="007F2B48">
      <w:pPr>
        <w:keepNext/>
      </w:pPr>
      <w:bookmarkStart w:id="90" w:name="include_clip_start_207"/>
      <w:bookmarkEnd w:id="90"/>
      <w:r>
        <w:t>H. 3749 -- Reps. Sandifer and Whitmire: A BILL TO AMEND SECTION 40-2-20, AS AMENDED, CODE OF LAWS OF SOUTH CAROLINA, 1976, RELATING TO DEFINITIONS CONCERNING THE REGULATION OF CERTIFIED PUBLIC ACCOUNTS AND PUBLIC ACCOUNTANTS, SO AS TO REVISE THE DEFINITION OF THE TERM "COMPILATION"; TO AMEND SECTION 40-2-35, AS AMENDED, RELATING TO ACADEMIC AND EXAMINATION REQUIREMENTS FOR LICENSURE, SO AS TO MAKE ACCEPTANCE OF CERTAIN EVIDENCE OF ACADEMIC QUALIFICATIONS FOR LICENSURE OPTIONAL TO THE BOARD OF ACCOUNTANCY AND TO DELETE A REFERENCE TO THE IMPLEMENTATION OF A COMPUTER-BASED VERSION OF AN EXAMINATION REQUIRED FOR LICENSURE; AND TO AMEND SECTION 40-2-340, RELATING TO DISCLAIMERS REQUIRED FOR LICENSEES TO ASSOCIATE THEIR NAMES OR THE NAMES OF THEIR FIRMS WITH COMPILED FINANCIAL STATEMENTS, SO AS TO REPLACE THE EXISTING STATUTORY DISCLAIMER LANGUAGE WITH THE REQUIREMENT THAT DISCLAIMERS COMPLY WITH THE MOST RECENT VERSION OF THE STATEMENT OF STANDARDS FOR ACCOUNTING AND REVIEW SERVICES ISSUED BY THE AMERICAN INSTITUTE OF CERTIFIED PUBLIC ACCOUNTANTS.</w:t>
      </w:r>
    </w:p>
    <w:p w:rsidR="007F2B48" w:rsidRDefault="007F2B48" w:rsidP="007F2B48">
      <w:bookmarkStart w:id="91" w:name="include_clip_end_207"/>
      <w:bookmarkEnd w:id="91"/>
      <w:r>
        <w:t>Referred to Committee on Labor, Commerce and Industry</w:t>
      </w:r>
    </w:p>
    <w:p w:rsidR="007F2B48" w:rsidRDefault="007F2B48" w:rsidP="007F2B48"/>
    <w:p w:rsidR="007F2B48" w:rsidRDefault="007F2B48" w:rsidP="007F2B48">
      <w:pPr>
        <w:keepNext/>
      </w:pPr>
      <w:bookmarkStart w:id="92" w:name="include_clip_start_209"/>
      <w:bookmarkEnd w:id="92"/>
      <w:r>
        <w:t>H. 3750 -- Reps. Stavrinakis, McCoy, Weeks, Clary and G. M. Smith: A BILL TO AMEND SECTION 22-3-545, AS AMENDED, CODE OF LAWS OF SOUTH CAROLINA, 1976, RELATING TO TRANSFER OF CERTAIN CRIMINAL CASES FROM GENERAL SESSIONS COURT, SO AS TO PROVIDE THAT CRIMINAL CASES IN WHICH THE PENALTY DOES NOT EXCEED THREE YEARS, RATHER THAN ONE YEAR, MAY BE TRANSFERRED FROM GENERAL SESSIONS COURT.</w:t>
      </w:r>
    </w:p>
    <w:p w:rsidR="007F2B48" w:rsidRDefault="007F2B48" w:rsidP="007F2B48">
      <w:bookmarkStart w:id="93" w:name="include_clip_end_209"/>
      <w:bookmarkEnd w:id="93"/>
      <w:r>
        <w:t>Referred to Committee on Judiciary</w:t>
      </w:r>
    </w:p>
    <w:p w:rsidR="007F2B48" w:rsidRDefault="007F2B48" w:rsidP="007F2B48"/>
    <w:p w:rsidR="007F2B48" w:rsidRDefault="007F2B48" w:rsidP="007F2B48">
      <w:pPr>
        <w:keepNext/>
      </w:pPr>
      <w:bookmarkStart w:id="94" w:name="include_clip_start_211"/>
      <w:bookmarkEnd w:id="94"/>
      <w:r>
        <w:t>H. 3751 -- Reps. Parks, McCravy, King, Pitts and Ridgeway: A BILL TO AMEND THE CODE OF LAWS OF SOUTH CAROLINA, 1976, BY ADDING CHAPTER 84 TO TITLE 40 SO AS TO PROVIDE FOR THE REGULATION OF GENETIC COUNSELORS; TO ESTABLISH THE BOARD OF GENETIC COUNSELOR EXAMINERS; TO PROVIDE THE POWERS AND DUTIES OF THE BOARD; TO DEFINE NECESSARY TERMINOLOGY; TO PROVIDE PROCEDURES AND CRITERIA FOR LICENSURE BY THE BOARD; TO PROVIDE RELATED DUTIES OF THE DEPARTMENT OF LABOR, LICENSING AND REGULATION; TO PROVIDE FOR THE INVESTIGATION OF VIOLATIONS AND IMPOSITION OF PENALTIES; AND TO PROVIDE CERTAIN EXEMPTIONS FROM THE PROVISIONS OF THIS CHAPTER, AMONG OTHER THINGS.</w:t>
      </w:r>
    </w:p>
    <w:p w:rsidR="007F2B48" w:rsidRDefault="007F2B48" w:rsidP="007F2B48">
      <w:bookmarkStart w:id="95" w:name="include_clip_end_211"/>
      <w:bookmarkEnd w:id="95"/>
      <w:r>
        <w:t>Referred to Committee on Medical, Military, Public and Municipal Affairs</w:t>
      </w:r>
    </w:p>
    <w:p w:rsidR="007F2B48" w:rsidRDefault="007F2B48" w:rsidP="007F2B48"/>
    <w:p w:rsidR="007F2B48" w:rsidRDefault="007F2B48" w:rsidP="007F2B48">
      <w:pPr>
        <w:keepNext/>
      </w:pPr>
      <w:bookmarkStart w:id="96" w:name="include_clip_start_213"/>
      <w:bookmarkEnd w:id="96"/>
      <w:r>
        <w:t>S. 6 -- Senators Bryant, Hembree, Campbell and Senn: A BILL TO AMEND SECTION 47-3-630 OF THE 1976 CODE, RELATING TO PENALTIES FOR TEASING, MALTREATING, AND INJURING POLICE DOGS AND HORSES, TO PROVIDE THAT A PERSON WHO TORTURES, MUTILATES, INJURES, DISABLES, POISONS, OR KILLS A POLICE DOG OR HORSE MAY BE FINED UP TO TEN THOUSAND DOLLARS, MAY BE IMPRISONED FOR UP TO TEN YEARS, MUST PAY RESTITUTION TO COVER THE COST OF RESTORING OR REPLACING THE DOG OR HORSE INJURED OR KILLED, AND MAY BE REQUIRED TO COMPLETE UP TO FIVE HUNDRED HOURS OF COMMUNITY SERVICE FOR AN ANIMAL-RELATED ORGANIZATION OR FOUNDATION.</w:t>
      </w:r>
    </w:p>
    <w:p w:rsidR="007F2B48" w:rsidRDefault="007F2B48" w:rsidP="007F2B48">
      <w:bookmarkStart w:id="97" w:name="include_clip_end_213"/>
      <w:bookmarkEnd w:id="97"/>
      <w:r>
        <w:t>Referred to Committee on Judiciary</w:t>
      </w:r>
    </w:p>
    <w:p w:rsidR="007F2B48" w:rsidRDefault="007F2B48" w:rsidP="007F2B48"/>
    <w:p w:rsidR="007F2B48" w:rsidRDefault="007F2B48" w:rsidP="007F2B48">
      <w:pPr>
        <w:keepNext/>
      </w:pPr>
      <w:bookmarkStart w:id="98" w:name="include_clip_start_215"/>
      <w:bookmarkEnd w:id="98"/>
      <w:r>
        <w:t>S. 18 -- Senators Campsen, Hembree and Reese: A BILL TO AMEND THE CODE OF LAWS OF SOUTH CAROLINA, 1976, BY ADDING SECTION 24-21-705 SO AS TO PROVIDE THAT, UPON RECEIPT OF THE NOTICE OF A PAROLE HEARING, THE VICTIM AND MEMBERS OF THE VICTIM'S IMMEDIATE FAMILY MAY SUBMIT WRITTEN STATEMENTS TO THE BOARD OF PROBATION, PAROLE AND PARDON SERVICES, TO PROVIDE THAT THE STATEMENTS MUST BE CONSIDERED BY THE BOARD IN MAKING ITS DETERMINATION OF PAROLE, AND TO PROVIDE THAT THE STATEMENTS MUST BE RETAINED BY THE BOARD AND MUST BE SUBMITTED AT SUBSEQUENT PAROLE HEARINGS IF THE SUBMITTING PERSON DECLARES THAT THE STATEMENT STILL REPRESENTS THE PERSON'S PRESENT POSITION.</w:t>
      </w:r>
    </w:p>
    <w:p w:rsidR="007F2B48" w:rsidRDefault="007F2B48" w:rsidP="007F2B48">
      <w:bookmarkStart w:id="99" w:name="include_clip_end_215"/>
      <w:bookmarkEnd w:id="99"/>
      <w:r>
        <w:t>Referred to Committee on Judiciary</w:t>
      </w:r>
    </w:p>
    <w:p w:rsidR="007F2B48" w:rsidRDefault="007F2B48" w:rsidP="007F2B48"/>
    <w:p w:rsidR="007F2B48" w:rsidRDefault="007F2B48" w:rsidP="007F2B48">
      <w:pPr>
        <w:keepNext/>
      </w:pPr>
      <w:bookmarkStart w:id="100" w:name="include_clip_start_217"/>
      <w:bookmarkEnd w:id="100"/>
      <w:r>
        <w:t>S. 176 -- Senator Sheheen: A BILL TO AMEND CHAPTER 1, TITLE 24 OF THE 1976 CODE, RELATING TO THE DEPARTMENT OF CORRECTIONS, BY ADDING SECTION 24-1-300, TO PROVIDE THAT IT IS UNLAWFUL TO OPERATE AN UNMANNED AERIAL VEHICLE WITHIN A CERTAIN DISTANCE OF A DEPARTMENT OF CORRECTIONS FACILITY WITHOUT WRITTEN CONSENT, AND TO PROVIDE PENALTIES FOR THE VIOLATION.</w:t>
      </w:r>
    </w:p>
    <w:p w:rsidR="007F2B48" w:rsidRDefault="007F2B48" w:rsidP="007F2B48">
      <w:bookmarkStart w:id="101" w:name="include_clip_end_217"/>
      <w:bookmarkEnd w:id="101"/>
      <w:r>
        <w:t>Referred to Committee on Judiciary</w:t>
      </w:r>
    </w:p>
    <w:p w:rsidR="007F2B48" w:rsidRDefault="007F2B48" w:rsidP="007F2B48"/>
    <w:p w:rsidR="007F2B48" w:rsidRDefault="007F2B48" w:rsidP="007F2B48">
      <w:r>
        <w:t>Rep. HENEGAN moved that the House do now adjourn, which was agreed to.</w:t>
      </w:r>
    </w:p>
    <w:p w:rsidR="007F2B48" w:rsidRDefault="007F2B48" w:rsidP="007F2B48"/>
    <w:p w:rsidR="007F2B48" w:rsidRDefault="007F2B48" w:rsidP="007F2B48">
      <w:pPr>
        <w:keepNext/>
        <w:jc w:val="center"/>
        <w:rPr>
          <w:b/>
        </w:rPr>
      </w:pPr>
      <w:r w:rsidRPr="007F2B48">
        <w:rPr>
          <w:b/>
        </w:rPr>
        <w:t>RETURNED WITH CONCURRENCE</w:t>
      </w:r>
    </w:p>
    <w:p w:rsidR="007F2B48" w:rsidRDefault="007F2B48" w:rsidP="007F2B48">
      <w:r>
        <w:t>The Senate returned to the House with concurrence the following:</w:t>
      </w:r>
    </w:p>
    <w:p w:rsidR="00F25EBA" w:rsidRDefault="00F25EBA" w:rsidP="007F2B48">
      <w:bookmarkStart w:id="102" w:name="include_clip_start_222"/>
      <w:bookmarkEnd w:id="102"/>
    </w:p>
    <w:p w:rsidR="007F2B48" w:rsidRDefault="007F2B48" w:rsidP="007F2B48">
      <w:r>
        <w:t>H. 3694 -- Reps. Govan, Cobb-Hunter, Ott, Hosey, Clyburn, Anderson, Alexander, Allison, Anthony, Arrington, Atkinson, Atwater, Bales, Ballentine, Bamberg, Bannister, Bedingfield, Bennett, Bernstein, Blackwell, Bowers, Bradley, Brown, Burns, Caskey, Chumley, Clary, Clemmons, Cogswell, Cole, Collins, Crawford, Crosby, Daning, Davis, Delleney, Dillard, Douglas, Duckworth, Elliott, Erickson, Felder, Finlay, Forrest, Forrester, Fry, Funderburk, Gagnon, Gilliard, Hamilton, Hardee, Hart, Hayes, Henderson, Henegan, Herbkersman, Hewitt, Hill, Hiott, Hixon, Howard, Huggins, Jefferson, Johnson, Jordan, King, Kirby, Knight, Loftis, Long, Lowe, Lucas, Mack, Magnuson, Martin, McCoy, McCravy, McEachern, McKnight, Mitchell, D. C. Moss, V. S. Moss, Murphy, Neal, B. Newton, W. Newton, Norman, Norrell,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RECOGNIZE AND CONGRATULATE THE REVEREND DR. J. HERBERT NELSON II, NEWLY ELECTED STATED CLERK FOR THE PRESBYTERIAN CHURCH (U.S.A.), AND TO WISH HIM WELL AS HE TAKES UP HIS DUTIES AS HOLDER OF THE HIGHEST ECCLESIAL OFFICE IN HIS DENOMINATION.</w:t>
      </w:r>
    </w:p>
    <w:p w:rsidR="007F2B48" w:rsidRDefault="007F2B48" w:rsidP="007F2B48">
      <w:bookmarkStart w:id="103" w:name="include_clip_end_222"/>
      <w:bookmarkStart w:id="104" w:name="include_clip_start_223"/>
      <w:bookmarkEnd w:id="103"/>
      <w:bookmarkEnd w:id="104"/>
    </w:p>
    <w:p w:rsidR="007F2B48" w:rsidRDefault="007F2B48" w:rsidP="007F2B48">
      <w:r>
        <w:t>H. 3695 -- Reps. Ridgeway,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M. Rivers, S. Rivers, Robinson-Simpson, Rutherford, Ryhal, Sandifer, Simrill, G. M. Smith, G. R. Smith, J. E. Smith, Sottile, Spires, Stavrinakis, Stringer, Tallon, Taylor, Thayer, Thigpen, Toole, Weeks, West, Wheeler, Whipper, White, Whitmire, Williams, Willis and Yow: A CONCURRENT RESOLUTION TO CONGRATULATE DESHAWN BLANDING OF MANNING ON BEING ELECTED 2016-17 NATIONAL FFA SOUTHERN REGION VICE PRESIDENT AND TO WISH HIM WELL IN ALL HIS FUTURE ENDEAVORS.</w:t>
      </w:r>
    </w:p>
    <w:p w:rsidR="007F2B48" w:rsidRDefault="007F2B48" w:rsidP="007F2B48">
      <w:bookmarkStart w:id="105" w:name="include_clip_end_223"/>
      <w:bookmarkEnd w:id="105"/>
    </w:p>
    <w:p w:rsidR="007F2B48" w:rsidRDefault="007F2B48" w:rsidP="007F2B48">
      <w:pPr>
        <w:keepNext/>
        <w:pBdr>
          <w:top w:val="single" w:sz="4" w:space="1" w:color="auto"/>
          <w:left w:val="single" w:sz="4" w:space="4" w:color="auto"/>
          <w:right w:val="single" w:sz="4" w:space="4" w:color="auto"/>
          <w:between w:val="single" w:sz="4" w:space="1" w:color="auto"/>
          <w:bar w:val="single" w:sz="4" w:color="auto"/>
        </w:pBdr>
        <w:jc w:val="center"/>
        <w:rPr>
          <w:b/>
        </w:rPr>
      </w:pPr>
      <w:r w:rsidRPr="007F2B48">
        <w:rPr>
          <w:b/>
        </w:rPr>
        <w:t>ADJOURNMENT</w:t>
      </w:r>
    </w:p>
    <w:p w:rsidR="007F2B48" w:rsidRDefault="007F2B48" w:rsidP="007F2B48">
      <w:pPr>
        <w:keepNext/>
        <w:pBdr>
          <w:left w:val="single" w:sz="4" w:space="4" w:color="auto"/>
          <w:right w:val="single" w:sz="4" w:space="4" w:color="auto"/>
          <w:between w:val="single" w:sz="4" w:space="1" w:color="auto"/>
          <w:bar w:val="single" w:sz="4" w:color="auto"/>
        </w:pBdr>
      </w:pPr>
      <w:r>
        <w:t>At 1:14 p.m. the House, in accordance with the motion of Rep. MARTIN, adjourned in memory of Mabel Cromer, mother of Senator Cromer, to meet at 10:00 a.m. tomorrow.</w:t>
      </w:r>
    </w:p>
    <w:p w:rsidR="007F2B48" w:rsidRDefault="007F2B48" w:rsidP="007F2B48">
      <w:pPr>
        <w:pBdr>
          <w:left w:val="single" w:sz="4" w:space="4" w:color="auto"/>
          <w:bottom w:val="single" w:sz="4" w:space="1" w:color="auto"/>
          <w:right w:val="single" w:sz="4" w:space="4" w:color="auto"/>
          <w:between w:val="single" w:sz="4" w:space="1" w:color="auto"/>
          <w:bar w:val="single" w:sz="4" w:color="auto"/>
        </w:pBdr>
        <w:jc w:val="center"/>
      </w:pPr>
      <w:r>
        <w:t>***</w:t>
      </w:r>
    </w:p>
    <w:p w:rsidR="001A1E34" w:rsidRPr="001A1E34" w:rsidRDefault="001A1E34" w:rsidP="001A1E34">
      <w:pPr>
        <w:tabs>
          <w:tab w:val="right" w:leader="dot" w:pos="2520"/>
        </w:tabs>
        <w:rPr>
          <w:sz w:val="20"/>
        </w:rPr>
      </w:pPr>
    </w:p>
    <w:sectPr w:rsidR="001A1E34" w:rsidRPr="001A1E34" w:rsidSect="003561F9">
      <w:headerReference w:type="default" r:id="rId7"/>
      <w:footerReference w:type="default" r:id="rId8"/>
      <w:headerReference w:type="first" r:id="rId9"/>
      <w:footerReference w:type="first" r:id="rId10"/>
      <w:pgSz w:w="12240" w:h="15840" w:code="1"/>
      <w:pgMar w:top="1008" w:right="4694" w:bottom="3499" w:left="1224" w:header="1008" w:footer="3499" w:gutter="0"/>
      <w:pgNumType w:start="1176"/>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973" w:rsidRDefault="00920973">
      <w:r>
        <w:separator/>
      </w:r>
    </w:p>
  </w:endnote>
  <w:endnote w:type="continuationSeparator" w:id="0">
    <w:p w:rsidR="00920973" w:rsidRDefault="00920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292657"/>
      <w:docPartObj>
        <w:docPartGallery w:val="Page Numbers (Bottom of Page)"/>
        <w:docPartUnique/>
      </w:docPartObj>
    </w:sdtPr>
    <w:sdtEndPr>
      <w:rPr>
        <w:noProof/>
      </w:rPr>
    </w:sdtEndPr>
    <w:sdtContent>
      <w:p w:rsidR="00920973" w:rsidRDefault="00920973">
        <w:pPr>
          <w:pStyle w:val="Footer"/>
          <w:jc w:val="center"/>
        </w:pPr>
        <w:r>
          <w:fldChar w:fldCharType="begin"/>
        </w:r>
        <w:r>
          <w:instrText xml:space="preserve"> PAGE   \* MERGEFORMAT </w:instrText>
        </w:r>
        <w:r>
          <w:fldChar w:fldCharType="separate"/>
        </w:r>
        <w:r w:rsidR="003561F9">
          <w:rPr>
            <w:noProof/>
          </w:rPr>
          <w:t>1227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973" w:rsidRDefault="00920973">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AD0D63">
      <w:rPr>
        <w:rStyle w:val="PageNumber"/>
        <w:noProof/>
      </w:rPr>
      <w:t>1176</w:t>
    </w:r>
    <w:r>
      <w:rPr>
        <w:rStyle w:val="PageNumber"/>
      </w:rPr>
      <w:fldChar w:fldCharType="end"/>
    </w:r>
  </w:p>
  <w:p w:rsidR="00920973" w:rsidRDefault="009209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973" w:rsidRDefault="00920973">
      <w:r>
        <w:separator/>
      </w:r>
    </w:p>
  </w:footnote>
  <w:footnote w:type="continuationSeparator" w:id="0">
    <w:p w:rsidR="00920973" w:rsidRDefault="00920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973" w:rsidRDefault="00920973" w:rsidP="005A3C68">
    <w:pPr>
      <w:pStyle w:val="Header"/>
      <w:jc w:val="center"/>
      <w:rPr>
        <w:b/>
      </w:rPr>
    </w:pPr>
    <w:r>
      <w:rPr>
        <w:b/>
      </w:rPr>
      <w:t>TUESDAY, FEBRUARY 14, 2017</w:t>
    </w:r>
  </w:p>
  <w:p w:rsidR="00920973" w:rsidRDefault="009209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973" w:rsidRDefault="00920973">
    <w:pPr>
      <w:pStyle w:val="Header"/>
      <w:jc w:val="center"/>
      <w:rPr>
        <w:b/>
      </w:rPr>
    </w:pPr>
    <w:r>
      <w:rPr>
        <w:b/>
      </w:rPr>
      <w:t>Tuesday, February 14, 2017</w:t>
    </w:r>
  </w:p>
  <w:p w:rsidR="00920973" w:rsidRDefault="00920973">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B48"/>
    <w:rsid w:val="001A1E34"/>
    <w:rsid w:val="003561F9"/>
    <w:rsid w:val="004E5C2F"/>
    <w:rsid w:val="005A3C68"/>
    <w:rsid w:val="007F2B48"/>
    <w:rsid w:val="00854A95"/>
    <w:rsid w:val="00920973"/>
    <w:rsid w:val="00AD0D63"/>
    <w:rsid w:val="00C806E7"/>
    <w:rsid w:val="00F25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8E61FD-35FE-43B8-9D65-488C6FE5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NormalWeb">
    <w:name w:val="Normal (Web)"/>
    <w:basedOn w:val="Normal"/>
    <w:uiPriority w:val="99"/>
    <w:semiHidden/>
    <w:unhideWhenUsed/>
    <w:rsid w:val="007F2B48"/>
    <w:pPr>
      <w:spacing w:before="100" w:beforeAutospacing="1" w:after="100" w:afterAutospacing="1"/>
      <w:ind w:firstLine="0"/>
      <w:jc w:val="left"/>
    </w:pPr>
    <w:rPr>
      <w:sz w:val="24"/>
      <w:szCs w:val="24"/>
    </w:rPr>
  </w:style>
  <w:style w:type="paragraph" w:styleId="Title">
    <w:name w:val="Title"/>
    <w:basedOn w:val="Normal"/>
    <w:link w:val="TitleChar"/>
    <w:qFormat/>
    <w:rsid w:val="007F2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7F2B48"/>
    <w:rPr>
      <w:b/>
      <w:sz w:val="30"/>
    </w:rPr>
  </w:style>
  <w:style w:type="paragraph" w:customStyle="1" w:styleId="Cover1">
    <w:name w:val="Cover1"/>
    <w:basedOn w:val="Normal"/>
    <w:rsid w:val="007F2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F2B48"/>
    <w:pPr>
      <w:ind w:firstLine="0"/>
      <w:jc w:val="left"/>
    </w:pPr>
    <w:rPr>
      <w:sz w:val="20"/>
    </w:rPr>
  </w:style>
  <w:style w:type="paragraph" w:customStyle="1" w:styleId="Cover3">
    <w:name w:val="Cover3"/>
    <w:basedOn w:val="Normal"/>
    <w:rsid w:val="007F2B48"/>
    <w:pPr>
      <w:ind w:firstLine="0"/>
      <w:jc w:val="center"/>
    </w:pPr>
    <w:rPr>
      <w:b/>
    </w:rPr>
  </w:style>
  <w:style w:type="paragraph" w:customStyle="1" w:styleId="Cover4">
    <w:name w:val="Cover4"/>
    <w:basedOn w:val="Cover1"/>
    <w:rsid w:val="007F2B48"/>
    <w:pPr>
      <w:keepNext/>
    </w:pPr>
    <w:rPr>
      <w:b/>
      <w:sz w:val="20"/>
    </w:rPr>
  </w:style>
  <w:style w:type="paragraph" w:styleId="BalloonText">
    <w:name w:val="Balloon Text"/>
    <w:basedOn w:val="Normal"/>
    <w:link w:val="BalloonTextChar"/>
    <w:uiPriority w:val="99"/>
    <w:semiHidden/>
    <w:unhideWhenUsed/>
    <w:rsid w:val="001A1E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E34"/>
    <w:rPr>
      <w:rFonts w:ascii="Segoe UI" w:hAnsi="Segoe UI" w:cs="Segoe UI"/>
      <w:sz w:val="18"/>
      <w:szCs w:val="18"/>
    </w:rPr>
  </w:style>
  <w:style w:type="character" w:customStyle="1" w:styleId="HeaderChar">
    <w:name w:val="Header Char"/>
    <w:basedOn w:val="DefaultParagraphFont"/>
    <w:link w:val="Header"/>
    <w:uiPriority w:val="99"/>
    <w:rsid w:val="005A3C68"/>
    <w:rPr>
      <w:sz w:val="22"/>
    </w:rPr>
  </w:style>
  <w:style w:type="character" w:customStyle="1" w:styleId="FooterChar">
    <w:name w:val="Footer Char"/>
    <w:basedOn w:val="DefaultParagraphFont"/>
    <w:link w:val="Footer"/>
    <w:uiPriority w:val="99"/>
    <w:rsid w:val="005A3C6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9AF0DD42.dotm</Template>
  <TotalTime>18</TotalTime>
  <Pages>2</Pages>
  <Words>13821</Words>
  <Characters>76383</Characters>
  <Application>Microsoft Office Word</Application>
  <DocSecurity>0</DocSecurity>
  <Lines>2429</Lines>
  <Paragraphs>864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89463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2/14/2017 - South Carolina Legislature Online</dc:title>
  <dc:subject/>
  <dc:creator>%USERNAME%</dc:creator>
  <cp:keywords/>
  <dc:description/>
  <cp:lastModifiedBy>Stephanie Doherty</cp:lastModifiedBy>
  <cp:revision>5</cp:revision>
  <cp:lastPrinted>2017-02-14T21:00:00Z</cp:lastPrinted>
  <dcterms:created xsi:type="dcterms:W3CDTF">2017-03-14T16:46:00Z</dcterms:created>
  <dcterms:modified xsi:type="dcterms:W3CDTF">2018-01-31T16:08:00Z</dcterms:modified>
</cp:coreProperties>
</file>