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01B3" w:rsidRPr="00522CE0" w:rsidRDefault="003E01B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3E01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A91EF5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361CE" w:rsidRDefault="006F516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CONGRATULATE ISABELLA MUNTEAN OF GREER FOR RECEIVING A PRUDE</w:t>
      </w:r>
      <w:r w:rsidR="002A43C8">
        <w:rPr>
          <w:rFonts w:eastAsia="Times New Roman"/>
        </w:rPr>
        <w:t>NTIAL SPIRIT OF COMMUNITY AWARD AND</w:t>
      </w:r>
      <w:r>
        <w:rPr>
          <w:rFonts w:eastAsia="Times New Roman"/>
        </w:rPr>
        <w:t xml:space="preserve"> TO RECOGNIZE HER OUTSTANDING RECORD OF VOLUNTEER SERVICE, PEER LEADERSHIP, AND COMMUNITY SPIRIT.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2D5E7B" w:rsidRDefault="00867064" w:rsidP="002A43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01375F">
        <w:rPr>
          <w:rFonts w:eastAsia="Times New Roman"/>
        </w:rPr>
        <w:t>an exemplary volunteer</w:t>
      </w:r>
      <w:r w:rsidR="002A43C8">
        <w:rPr>
          <w:rFonts w:eastAsia="Times New Roman"/>
        </w:rPr>
        <w:t xml:space="preserve"> and a role model to her peers</w:t>
      </w:r>
      <w:r w:rsidR="0001375F">
        <w:rPr>
          <w:rFonts w:eastAsia="Times New Roman"/>
        </w:rPr>
        <w:t xml:space="preserve">, </w:t>
      </w:r>
      <w:r>
        <w:rPr>
          <w:rFonts w:eastAsia="Times New Roman"/>
        </w:rPr>
        <w:t>Isabella Muntean</w:t>
      </w:r>
      <w:r w:rsidR="003D3347">
        <w:rPr>
          <w:rFonts w:eastAsia="Times New Roman"/>
        </w:rPr>
        <w:t xml:space="preserve"> </w:t>
      </w:r>
      <w:r w:rsidR="007D3774">
        <w:rPr>
          <w:rFonts w:eastAsia="Times New Roman"/>
        </w:rPr>
        <w:t>achieved national recognition by</w:t>
      </w:r>
      <w:r w:rsidR="002D5E7B">
        <w:rPr>
          <w:rFonts w:eastAsia="Times New Roman"/>
        </w:rPr>
        <w:t xml:space="preserve"> </w:t>
      </w:r>
      <w:r w:rsidR="007D3774">
        <w:rPr>
          <w:rFonts w:eastAsia="Times New Roman"/>
        </w:rPr>
        <w:t xml:space="preserve">starting a charity that provides children being treated for cancer with toys, gift cards, and other items. </w:t>
      </w:r>
      <w:r w:rsidR="00C13716">
        <w:rPr>
          <w:rFonts w:eastAsia="Times New Roman"/>
        </w:rPr>
        <w:t>She</w:t>
      </w:r>
      <w:r w:rsidR="007D3774">
        <w:rPr>
          <w:rFonts w:eastAsia="Times New Roman"/>
        </w:rPr>
        <w:t xml:space="preserve"> has also helped to provide young cancer patients with American Girl dolls and products</w:t>
      </w:r>
      <w:r w:rsidR="00B51D1F">
        <w:rPr>
          <w:rFonts w:eastAsia="Times New Roman"/>
        </w:rPr>
        <w:t xml:space="preserve">. In founding </w:t>
      </w:r>
      <w:r w:rsidR="00D13C01">
        <w:rPr>
          <w:rFonts w:eastAsia="Times New Roman"/>
        </w:rPr>
        <w:t>her</w:t>
      </w:r>
      <w:r w:rsidR="00B51D1F">
        <w:rPr>
          <w:rFonts w:eastAsia="Times New Roman"/>
        </w:rPr>
        <w:t xml:space="preserve"> charity, Isabella was inspired by her own experience being treated for osteosarcoma</w:t>
      </w:r>
      <w:r w:rsidR="002D5E7B">
        <w:rPr>
          <w:rFonts w:eastAsia="Times New Roman"/>
        </w:rPr>
        <w:t>; and</w:t>
      </w:r>
    </w:p>
    <w:p w:rsidR="002D5E7B" w:rsidRDefault="002D5E7B" w:rsidP="002D5E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91EF5" w:rsidRDefault="00A91EF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6A3F25">
        <w:rPr>
          <w:rFonts w:eastAsia="Times New Roman"/>
        </w:rPr>
        <w:t>the strength of o</w:t>
      </w:r>
      <w:r w:rsidR="002A43C8">
        <w:rPr>
          <w:rFonts w:eastAsia="Times New Roman"/>
        </w:rPr>
        <w:t xml:space="preserve">ur communities and the </w:t>
      </w:r>
      <w:r w:rsidR="006A3F25">
        <w:rPr>
          <w:rFonts w:eastAsia="Times New Roman"/>
        </w:rPr>
        <w:t xml:space="preserve">vitality of American society depend upon the dedication of young people like </w:t>
      </w:r>
      <w:r w:rsidR="002D5E7B">
        <w:rPr>
          <w:rFonts w:eastAsia="Times New Roman"/>
        </w:rPr>
        <w:t>Isabella</w:t>
      </w:r>
      <w:r w:rsidR="00731B66">
        <w:rPr>
          <w:rFonts w:eastAsia="Times New Roman"/>
        </w:rPr>
        <w:t>. The Prudential Spirit of Community Award, presented by Prudential Financial and the National Association of Secondary School Principals, honors such young volunteers across America who demonstrate this extraordinary commitment</w:t>
      </w:r>
      <w:r>
        <w:rPr>
          <w:rFonts w:eastAsia="Times New Roman"/>
        </w:rPr>
        <w:t>.  Now, therefore,</w:t>
      </w:r>
    </w:p>
    <w:p w:rsidR="00A91EF5" w:rsidRDefault="00A91EF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91EF5" w:rsidRDefault="00A91EF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A91EF5" w:rsidRDefault="00A91EF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F5160" w:rsidRDefault="00A91EF5" w:rsidP="006F51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DC6DE5">
        <w:rPr>
          <w:rFonts w:eastAsia="Times New Roman"/>
        </w:rPr>
        <w:t xml:space="preserve">the members of the South Carolina Senate, by this resolution, </w:t>
      </w:r>
      <w:r w:rsidR="006F5160">
        <w:rPr>
          <w:rFonts w:eastAsia="Times New Roman"/>
        </w:rPr>
        <w:t>congratulate Isabella Muntean of Greer for receiving a Prude</w:t>
      </w:r>
      <w:r w:rsidR="002A43C8">
        <w:rPr>
          <w:rFonts w:eastAsia="Times New Roman"/>
        </w:rPr>
        <w:t>ntial Spirit of Community Award and</w:t>
      </w:r>
      <w:r w:rsidR="006F5160">
        <w:rPr>
          <w:rFonts w:eastAsia="Times New Roman"/>
        </w:rPr>
        <w:t xml:space="preserve"> recognize her outstanding record of volunteer service, peer leadership, and community spirit.</w:t>
      </w:r>
    </w:p>
    <w:p w:rsidR="00A91EF5" w:rsidRDefault="00A91EF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91EF5" w:rsidRPr="00522CE0" w:rsidRDefault="00A91EF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DC6DE5">
        <w:rPr>
          <w:rFonts w:eastAsia="Times New Roman"/>
        </w:rPr>
        <w:t>Isabella Muntean</w:t>
      </w:r>
      <w:r>
        <w:rPr>
          <w:rFonts w:eastAsia="Times New Roman"/>
        </w:rPr>
        <w:t>.</w:t>
      </w:r>
    </w:p>
    <w:p w:rsidR="00954F46" w:rsidRDefault="008248B9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3E01B3" w:rsidRDefault="003E01B3" w:rsidP="003E01B3">
      <w:pPr>
        <w:suppressAutoHyphens/>
        <w:jc w:val="both"/>
        <w:rPr>
          <w:rFonts w:eastAsia="Times New Roman"/>
        </w:rPr>
      </w:pPr>
    </w:p>
    <w:sectPr w:rsidR="003E01B3" w:rsidSect="003E01B3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A43C8" w:rsidRDefault="002A43C8" w:rsidP="00522CE0">
      <w:r>
        <w:separator/>
      </w:r>
    </w:p>
  </w:endnote>
  <w:endnote w:type="continuationSeparator" w:id="0">
    <w:p w:rsidR="002A43C8" w:rsidRDefault="002A43C8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49AB193-61A4-4B7D-B456-1611615AF138}"/>
    <w:embedBold r:id="rId2" w:fontKey="{DCE0669A-A7E9-4A21-958F-C736E9A93DF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3560FC2-9688-4ECF-9B1B-616B7EA9788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D32F77D-0148-496C-85BB-21B87E89FC8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4F46" w:rsidRPr="003E01B3" w:rsidRDefault="003E01B3" w:rsidP="003E01B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[1021]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A43C8" w:rsidRDefault="002A43C8" w:rsidP="00522CE0">
      <w:r>
        <w:separator/>
      </w:r>
    </w:p>
  </w:footnote>
  <w:footnote w:type="continuationSeparator" w:id="0">
    <w:p w:rsidR="002A43C8" w:rsidRDefault="002A43C8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9ISAB.KMM.TDC"/>
    <w:docVar w:name="CoverAttorneyInitials" w:val="KMM"/>
    <w:docVar w:name="CoverAttorneyLastName" w:val="Moffitt"/>
    <w:docVar w:name="CoverBillType" w:val="r"/>
    <w:docVar w:name="CoverSenator" w:val="TDC"/>
    <w:docVar w:name="dvBillNumber" w:val="1021"/>
    <w:docVar w:name="dvBillNumberPrefix" w:val="S. "/>
    <w:docVar w:name="dvOriginalBody" w:val="Senate"/>
    <w:docVar w:name="fulldraftpath" w:val="L:\S-RES\TDC\019ISAB.KMM.TDC.DOCX"/>
    <w:docVar w:name="NameofBody" w:val="S"/>
    <w:docVar w:name="vgroup2" w:val="S-RES"/>
  </w:docVars>
  <w:rsids>
    <w:rsidRoot w:val="00A91EF5"/>
    <w:rsid w:val="0001375F"/>
    <w:rsid w:val="00042AC1"/>
    <w:rsid w:val="00046516"/>
    <w:rsid w:val="00072458"/>
    <w:rsid w:val="0007601D"/>
    <w:rsid w:val="00092F27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A43C8"/>
    <w:rsid w:val="002C1321"/>
    <w:rsid w:val="002C2031"/>
    <w:rsid w:val="002C5896"/>
    <w:rsid w:val="002D3BED"/>
    <w:rsid w:val="002D5E7B"/>
    <w:rsid w:val="00307C2B"/>
    <w:rsid w:val="00315D04"/>
    <w:rsid w:val="003361CE"/>
    <w:rsid w:val="00383247"/>
    <w:rsid w:val="003A6948"/>
    <w:rsid w:val="003D3347"/>
    <w:rsid w:val="003D6E2B"/>
    <w:rsid w:val="003E01B3"/>
    <w:rsid w:val="003E50F3"/>
    <w:rsid w:val="003E7597"/>
    <w:rsid w:val="00413EBF"/>
    <w:rsid w:val="00432CE4"/>
    <w:rsid w:val="0044020F"/>
    <w:rsid w:val="00450668"/>
    <w:rsid w:val="00454138"/>
    <w:rsid w:val="004813A2"/>
    <w:rsid w:val="004952FA"/>
    <w:rsid w:val="004B6A22"/>
    <w:rsid w:val="004D7F37"/>
    <w:rsid w:val="00500258"/>
    <w:rsid w:val="00522CE0"/>
    <w:rsid w:val="00541951"/>
    <w:rsid w:val="005568B4"/>
    <w:rsid w:val="00565148"/>
    <w:rsid w:val="00570403"/>
    <w:rsid w:val="00593361"/>
    <w:rsid w:val="005A413B"/>
    <w:rsid w:val="005A5017"/>
    <w:rsid w:val="005A648C"/>
    <w:rsid w:val="005D1715"/>
    <w:rsid w:val="005F07AC"/>
    <w:rsid w:val="005F1745"/>
    <w:rsid w:val="006A1802"/>
    <w:rsid w:val="006A3F25"/>
    <w:rsid w:val="006C0CBB"/>
    <w:rsid w:val="006C74EA"/>
    <w:rsid w:val="006F5160"/>
    <w:rsid w:val="00720D40"/>
    <w:rsid w:val="007318D4"/>
    <w:rsid w:val="00731B66"/>
    <w:rsid w:val="00765784"/>
    <w:rsid w:val="007A4390"/>
    <w:rsid w:val="007D3774"/>
    <w:rsid w:val="007E5CB7"/>
    <w:rsid w:val="008248B9"/>
    <w:rsid w:val="008314D2"/>
    <w:rsid w:val="00867064"/>
    <w:rsid w:val="00870F6F"/>
    <w:rsid w:val="00874A34"/>
    <w:rsid w:val="008B2F42"/>
    <w:rsid w:val="008C3697"/>
    <w:rsid w:val="008E185F"/>
    <w:rsid w:val="008F023B"/>
    <w:rsid w:val="00904E16"/>
    <w:rsid w:val="009162B3"/>
    <w:rsid w:val="00927C62"/>
    <w:rsid w:val="00954F46"/>
    <w:rsid w:val="00966766"/>
    <w:rsid w:val="00983951"/>
    <w:rsid w:val="00984124"/>
    <w:rsid w:val="00984640"/>
    <w:rsid w:val="00995C37"/>
    <w:rsid w:val="009C118A"/>
    <w:rsid w:val="00A019B5"/>
    <w:rsid w:val="00A02011"/>
    <w:rsid w:val="00A4011E"/>
    <w:rsid w:val="00A86015"/>
    <w:rsid w:val="00A91EF5"/>
    <w:rsid w:val="00A9594E"/>
    <w:rsid w:val="00AE59C8"/>
    <w:rsid w:val="00AF57EB"/>
    <w:rsid w:val="00B10098"/>
    <w:rsid w:val="00B51D1F"/>
    <w:rsid w:val="00B5790D"/>
    <w:rsid w:val="00B64D64"/>
    <w:rsid w:val="00B945C5"/>
    <w:rsid w:val="00BA20EA"/>
    <w:rsid w:val="00BB5AFC"/>
    <w:rsid w:val="00BC0A56"/>
    <w:rsid w:val="00BE3736"/>
    <w:rsid w:val="00C1371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3C01"/>
    <w:rsid w:val="00D14DE6"/>
    <w:rsid w:val="00D156D2"/>
    <w:rsid w:val="00D16076"/>
    <w:rsid w:val="00D35486"/>
    <w:rsid w:val="00D53E29"/>
    <w:rsid w:val="00D86943"/>
    <w:rsid w:val="00DA3C6B"/>
    <w:rsid w:val="00DA47B9"/>
    <w:rsid w:val="00DC6DE5"/>
    <w:rsid w:val="00DE5635"/>
    <w:rsid w:val="00E058D3"/>
    <w:rsid w:val="00E12CA0"/>
    <w:rsid w:val="00E2236D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736EFA49-26F2-4448-8554-0F04C9E8D6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FE90B317.dotm</Template>
  <TotalTime>0</TotalTime>
  <Pages>1</Pages>
  <Words>208</Words>
  <Characters>1192</Characters>
  <Application>Microsoft Office Word</Application>
  <DocSecurity>0</DocSecurity>
  <Lines>41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1392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1021 Text of Previous Version (Feb. 15, 2018) - South Carolina Legislature Online</dc:title>
  <dc:subject/>
  <dc:creator>Rebecca Landau</dc:creator>
  <cp:keywords/>
  <dc:description/>
  <cp:lastModifiedBy>S Volk</cp:lastModifiedBy>
  <cp:revision>2</cp:revision>
  <dcterms:created xsi:type="dcterms:W3CDTF">2018-02-15T17:13:00Z</dcterms:created>
  <dcterms:modified xsi:type="dcterms:W3CDTF">2018-02-15T17:13:00Z</dcterms:modified>
</cp:coreProperties>
</file>