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10, 2017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Pr="007B26DA" w:rsidRDefault="007B26DA" w:rsidP="007B26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42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Default="007B26DA" w:rsidP="007B2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="00F52D5A">
        <w:t>Senators Bryant, Gambrell and Hembree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1/10/17--S.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7B26DA" w:rsidRPr="007B26DA" w:rsidRDefault="007B26DA" w:rsidP="007B2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26DA" w:rsidSect="007B26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36C31" w:rsidRPr="00522CE0" w:rsidRDefault="00F36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1EEB">
        <w:rPr>
          <w:rFonts w:eastAsia="Times New Roman"/>
          <w:b/>
          <w:sz w:val="30"/>
          <w:szCs w:val="30"/>
        </w:rPr>
        <w:t>JOINT RESOLUTION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8F2ED9" w:rsidRPr="00522CE0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PROVIDE THAT THE SCHOOL DAYS MISSED BY STUDENTS ATTENDING TOWNVILLE ELEMENTARY SCHOOL IN THE ANDERSON COUNTY SCHOOL DISTRICT 4</w:t>
      </w:r>
      <w:r w:rsidR="00AE48E6">
        <w:rPr>
          <w:rFonts w:eastAsia="Times New Roman"/>
        </w:rPr>
        <w:t>,</w:t>
      </w:r>
      <w:r>
        <w:rPr>
          <w:rFonts w:eastAsia="Times New Roman"/>
        </w:rPr>
        <w:t xml:space="preserve"> FOLLOWING THE TRAGIC EVENTS THAT OCCURRED ON SEPTEMBER 28, 2016, ARE EXEMPT FROM THE MAKE-UP REQUIREMENT THAT FULL SCHOOL DAYS MISSED DUE TO DISRUPTIONS BE MADE UP.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F7F96">
        <w:rPr>
          <w:rFonts w:eastAsia="Times New Roman"/>
        </w:rPr>
        <w:t>Notwithstanding</w:t>
      </w:r>
      <w:r w:rsidR="008F2ED9">
        <w:rPr>
          <w:rFonts w:eastAsia="Times New Roman"/>
        </w:rPr>
        <w:t xml:space="preserve"> Section 59-1-425</w:t>
      </w:r>
      <w:r w:rsidR="007F7F96">
        <w:rPr>
          <w:rFonts w:eastAsia="Times New Roman"/>
        </w:rPr>
        <w:t xml:space="preserve">(B) and </w:t>
      </w:r>
      <w:r w:rsidR="008F2ED9">
        <w:rPr>
          <w:rFonts w:eastAsia="Times New Roman"/>
        </w:rPr>
        <w:t>(C) of the</w:t>
      </w:r>
      <w:r w:rsidR="00A33649">
        <w:rPr>
          <w:rFonts w:eastAsia="Times New Roman"/>
        </w:rPr>
        <w:t xml:space="preserve"> 1976 Code, </w:t>
      </w:r>
      <w:r w:rsidR="008F2ED9">
        <w:rPr>
          <w:rFonts w:eastAsia="Times New Roman"/>
        </w:rPr>
        <w:t xml:space="preserve">the </w:t>
      </w:r>
      <w:r w:rsidR="008F2ED9" w:rsidRPr="007F7F96">
        <w:rPr>
          <w:rFonts w:eastAsia="Times New Roman"/>
        </w:rPr>
        <w:t>five school days</w:t>
      </w:r>
      <w:r w:rsidR="008F2ED9">
        <w:rPr>
          <w:rFonts w:eastAsia="Times New Roman"/>
        </w:rPr>
        <w:t xml:space="preserve"> missed by students attending Townville Elementary School in Anderson County School District 4</w:t>
      </w:r>
      <w:r w:rsidR="00F65D27">
        <w:rPr>
          <w:rFonts w:eastAsia="Times New Roman"/>
        </w:rPr>
        <w:t>,</w:t>
      </w:r>
      <w:r w:rsidR="008F2ED9">
        <w:rPr>
          <w:rFonts w:eastAsia="Times New Roman"/>
        </w:rPr>
        <w:t xml:space="preserve"> following the tragic events that occurred on September 28, 2016, are </w:t>
      </w:r>
      <w:r w:rsidR="00D17202">
        <w:rPr>
          <w:rFonts w:eastAsia="Times New Roman"/>
        </w:rPr>
        <w:t>exempt</w:t>
      </w:r>
      <w:r w:rsidR="008F2ED9">
        <w:rPr>
          <w:rFonts w:eastAsia="Times New Roman"/>
        </w:rPr>
        <w:t xml:space="preserve"> from the make-up requirement that full school days missed due to snow, extreme weather, or other disruptions be made up.</w:t>
      </w:r>
    </w:p>
    <w:p w:rsidR="008F2ED9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Pr="00522CE0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2E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F2E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F56A6" w:rsidRDefault="006F56A6" w:rsidP="006F56A6">
      <w:pPr>
        <w:suppressAutoHyphens/>
        <w:jc w:val="both"/>
        <w:rPr>
          <w:rFonts w:eastAsia="Times New Roman"/>
        </w:rPr>
      </w:pPr>
    </w:p>
    <w:sectPr w:rsidR="006F56A6" w:rsidSect="007B26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649" w:rsidRDefault="00A33649" w:rsidP="00522CE0">
      <w:r>
        <w:separator/>
      </w:r>
    </w:p>
  </w:endnote>
  <w:endnote w:type="continuationSeparator" w:id="0">
    <w:p w:rsidR="00A33649" w:rsidRDefault="00A336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C2C10D-7ECD-479D-8191-E533A414238C}"/>
    <w:embedBold r:id="rId2" w:fontKey="{6EF1549E-72D5-4347-8947-FBE084938E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0DBF48-1807-43F0-99DD-CB736D4044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05B303-11CB-4143-A149-219DC781D2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213D6F-6D74-4F7B-8FCF-D2470B3875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58" w:rsidRPr="00F36C31" w:rsidRDefault="00F36C31" w:rsidP="00F36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</w:t>
    </w:r>
    <w:r w:rsidR="007B26DA">
      <w:t>-</w:t>
    </w:r>
    <w:r w:rsidR="007B26DA">
      <w:fldChar w:fldCharType="begin"/>
    </w:r>
    <w:r w:rsidR="007B26DA">
      <w:instrText xml:space="preserve"> PAGE  \* MERGEFORMAT </w:instrText>
    </w:r>
    <w:r w:rsidR="007B26DA">
      <w:fldChar w:fldCharType="separate"/>
    </w:r>
    <w:r w:rsidR="00ED529C">
      <w:rPr>
        <w:noProof/>
      </w:rPr>
      <w:t>1</w:t>
    </w:r>
    <w:r w:rsidR="007B26DA">
      <w:fldChar w:fldCharType="end"/>
    </w:r>
    <w:r w:rsidR="007B26D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6DA" w:rsidRPr="00F36C31" w:rsidRDefault="007B26DA" w:rsidP="00F36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56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649" w:rsidRDefault="00A33649" w:rsidP="00522CE0">
      <w:r>
        <w:separator/>
      </w:r>
    </w:p>
  </w:footnote>
  <w:footnote w:type="continuationSeparator" w:id="0">
    <w:p w:rsidR="00A33649" w:rsidRDefault="00A336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TOWN.DMR.KLB"/>
    <w:docVar w:name="CoverAttorneyInitials" w:val="DMR"/>
    <w:docVar w:name="CoverAttorneyLastName" w:val="Daina Riley"/>
    <w:docVar w:name="CoverBillType" w:val="j"/>
    <w:docVar w:name="CoverSenator" w:val="KLB"/>
    <w:docVar w:name="dvBillNumber" w:val="42"/>
    <w:docVar w:name="dvBillNumberPrefix" w:val="S. "/>
    <w:docVar w:name="dvOriginalBody" w:val="Senate"/>
    <w:docVar w:name="fulldraftpath" w:val="L:\S-RES\KLB\003TOWN.DMR.KLB.DOCX"/>
    <w:docVar w:name="NameofBody" w:val="S"/>
    <w:docVar w:name="vgroup2" w:val="S-RES"/>
  </w:docVars>
  <w:rsids>
    <w:rsidRoot w:val="000D1EEB"/>
    <w:rsid w:val="00042AC1"/>
    <w:rsid w:val="00046516"/>
    <w:rsid w:val="0007601D"/>
    <w:rsid w:val="000B0720"/>
    <w:rsid w:val="000B5EAF"/>
    <w:rsid w:val="000D1EEB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2E58"/>
    <w:rsid w:val="00437B44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56A6"/>
    <w:rsid w:val="00720D40"/>
    <w:rsid w:val="007318D4"/>
    <w:rsid w:val="00765784"/>
    <w:rsid w:val="007A4390"/>
    <w:rsid w:val="007B26DA"/>
    <w:rsid w:val="007E5CB7"/>
    <w:rsid w:val="007F7F96"/>
    <w:rsid w:val="008314D2"/>
    <w:rsid w:val="008B2F42"/>
    <w:rsid w:val="008C3697"/>
    <w:rsid w:val="008E185F"/>
    <w:rsid w:val="008F023B"/>
    <w:rsid w:val="008F2ED9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253"/>
    <w:rsid w:val="00A33649"/>
    <w:rsid w:val="00A4011E"/>
    <w:rsid w:val="00A86015"/>
    <w:rsid w:val="00A9594E"/>
    <w:rsid w:val="00AE48E6"/>
    <w:rsid w:val="00AE59C8"/>
    <w:rsid w:val="00B10098"/>
    <w:rsid w:val="00B5790D"/>
    <w:rsid w:val="00B945C5"/>
    <w:rsid w:val="00BA1721"/>
    <w:rsid w:val="00BA20EA"/>
    <w:rsid w:val="00BB5AFC"/>
    <w:rsid w:val="00BC0A56"/>
    <w:rsid w:val="00C45366"/>
    <w:rsid w:val="00C57023"/>
    <w:rsid w:val="00C74052"/>
    <w:rsid w:val="00C9570A"/>
    <w:rsid w:val="00CB187A"/>
    <w:rsid w:val="00CC0EC7"/>
    <w:rsid w:val="00D1088B"/>
    <w:rsid w:val="00D14DE6"/>
    <w:rsid w:val="00D156D2"/>
    <w:rsid w:val="00D17202"/>
    <w:rsid w:val="00D35486"/>
    <w:rsid w:val="00D53E29"/>
    <w:rsid w:val="00D86943"/>
    <w:rsid w:val="00DA47B9"/>
    <w:rsid w:val="00DE5635"/>
    <w:rsid w:val="00E058D3"/>
    <w:rsid w:val="00E2236D"/>
    <w:rsid w:val="00E7302E"/>
    <w:rsid w:val="00E76AD9"/>
    <w:rsid w:val="00E91E2F"/>
    <w:rsid w:val="00EA3546"/>
    <w:rsid w:val="00EB47AE"/>
    <w:rsid w:val="00EC34E1"/>
    <w:rsid w:val="00ED529C"/>
    <w:rsid w:val="00F0234A"/>
    <w:rsid w:val="00F05CF2"/>
    <w:rsid w:val="00F36C31"/>
    <w:rsid w:val="00F51241"/>
    <w:rsid w:val="00F52959"/>
    <w:rsid w:val="00F52D5A"/>
    <w:rsid w:val="00F55884"/>
    <w:rsid w:val="00F65D2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7F151CE-428F-42E2-BBCA-1DA9F813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E9C403E4.dotm</Template>
  <TotalTime>0</TotalTime>
  <Pages>2</Pages>
  <Words>161</Words>
  <Characters>845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 Text of Previous Version (Jan. 10, 2017) - South Carolina Legislature Online</dc:title>
  <dc:subject/>
  <dc:creator>%USERNAME%</dc:creator>
  <cp:keywords/>
  <dc:description/>
  <cp:lastModifiedBy>Lauren Hicks</cp:lastModifiedBy>
  <cp:revision>2</cp:revision>
  <cp:lastPrinted>2016-10-17T13:18:00Z</cp:lastPrinted>
  <dcterms:created xsi:type="dcterms:W3CDTF">2017-01-10T22:13:00Z</dcterms:created>
  <dcterms:modified xsi:type="dcterms:W3CDTF">2017-01-10T22:13:00Z</dcterms:modified>
</cp:coreProperties>
</file>