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Pendarvis,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McGinnis, Mitchell, J. Moore, T. Moore, A.M. Morgan, T.A. Morgan, Moss, Murphy, Neese, B. Newton, W. Newton, Nutt, O'Neal, Oremus, Ott, Pace, Pedalino,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LC-0097DG-GM23.docx</w:t>
      </w:r>
    </w:p>
    <w:p>
      <w:pPr>
        <w:widowControl w:val="false"/>
        <w:spacing w:after="0"/>
        <w:jc w:val="left"/>
      </w:pPr>
    </w:p>
    <w:p>
      <w:pPr>
        <w:widowControl w:val="false"/>
        <w:spacing w:after="0"/>
        <w:jc w:val="left"/>
      </w:pPr>
      <w:r>
        <w:rPr>
          <w:rFonts w:ascii="Times New Roman"/>
          <w:sz w:val="22"/>
        </w:rPr>
        <w:t xml:space="preserve">Introduced in the House on February 1, 2023</w:t>
      </w:r>
    </w:p>
    <w:p>
      <w:pPr>
        <w:widowControl w:val="false"/>
        <w:spacing w:after="0"/>
        <w:jc w:val="left"/>
      </w:pPr>
      <w:r>
        <w:rPr>
          <w:rFonts w:ascii="Times New Roman"/>
          <w:sz w:val="22"/>
        </w:rPr>
        <w:t xml:space="preserve">Adopted by the House on February 1, 2023</w:t>
      </w:r>
    </w:p>
    <w:p>
      <w:pPr>
        <w:widowControl w:val="false"/>
        <w:spacing w:after="0"/>
        <w:jc w:val="left"/>
      </w:pPr>
    </w:p>
    <w:p>
      <w:pPr>
        <w:widowControl w:val="false"/>
        <w:spacing w:after="0"/>
        <w:jc w:val="left"/>
      </w:pPr>
      <w:r>
        <w:rPr>
          <w:rFonts w:ascii="Times New Roman"/>
          <w:sz w:val="22"/>
        </w:rPr>
        <w:t xml:space="preserve">Summary: Iota Chi Chapter of Delta Sigma Theta Sorority, Inc.,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House</w:t>
      </w:r>
      <w:r>
        <w:tab/>
        <w:t xml:space="preserve">Introduced and adopted</w:t>
      </w:r>
      <w:r>
        <w:t xml:space="preserve"> (</w:t>
      </w:r>
      <w:hyperlink w:history="true" r:id="R1f3096d61b55496f">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226456acd9486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7792935c774f77">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573A56F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0559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821EB" w14:paraId="48DB32D0" w14:textId="27511789">
          <w:pPr>
            <w:pStyle w:val="scresolutiontitle"/>
          </w:pPr>
          <w:r w:rsidRPr="006821EB">
            <w:t>TO RECOGNIZE AND HONOR THE</w:t>
          </w:r>
          <w:r>
            <w:t xml:space="preserve"> </w:t>
          </w:r>
          <w:r w:rsidR="004D01B6">
            <w:t>SISTERS</w:t>
          </w:r>
          <w:r>
            <w:t xml:space="preserve"> OF THE </w:t>
          </w:r>
          <w:r w:rsidRPr="006821EB">
            <w:t>Iota Chi Chapter of Delta Sigma Theta Sorority, Inc.</w:t>
          </w:r>
          <w:r>
            <w:t>, AT THE UNIVERSITY OF SOUTH CAROLINA</w:t>
          </w:r>
          <w:r w:rsidR="00730561">
            <w:t xml:space="preserve">, </w:t>
          </w:r>
          <w:r>
            <w:t>TO CONGRATULATE THEM UPON THE CHAPTER’S GOLDEN ANNIVERSARY OF PUBLIC SERVICE</w:t>
          </w:r>
          <w:r w:rsidR="00730561">
            <w:t xml:space="preserve">, AND TO DECLARE FEBRUARY 17, </w:t>
          </w:r>
          <w:proofErr w:type="gramStart"/>
          <w:r w:rsidR="00730561">
            <w:t>2023</w:t>
          </w:r>
          <w:proofErr w:type="gramEnd"/>
          <w:r w:rsidR="00730561">
            <w:t xml:space="preserve"> IOTA CHI DAY IN SOUTH CAROLINA</w:t>
          </w:r>
          <w:r>
            <w:t>.</w:t>
          </w:r>
        </w:p>
      </w:sdtContent>
    </w:sdt>
    <w:bookmarkStart w:name="at_17f1354d6" w:displacedByCustomXml="prev" w:id="0"/>
    <w:bookmarkEnd w:id="0"/>
    <w:p w:rsidR="0010776B" w:rsidP="00091FD9" w:rsidRDefault="0010776B" w14:paraId="48DB32D1" w14:textId="56627158">
      <w:pPr>
        <w:pStyle w:val="scresolutiontitle"/>
      </w:pPr>
    </w:p>
    <w:p w:rsidR="008C3A19" w:rsidP="00084D53" w:rsidRDefault="008C3A19" w14:paraId="5C7CA9E3" w14:textId="0200DB09">
      <w:pPr>
        <w:pStyle w:val="scresolutionwhereas"/>
      </w:pPr>
      <w:bookmarkStart w:name="wa_811b403f4" w:id="1"/>
      <w:r w:rsidRPr="00084D53">
        <w:t>W</w:t>
      </w:r>
      <w:bookmarkEnd w:id="1"/>
      <w:r w:rsidRPr="00084D53">
        <w:t>hereas,</w:t>
      </w:r>
      <w:r w:rsidR="001347EE">
        <w:t xml:space="preserve"> </w:t>
      </w:r>
      <w:r w:rsidR="006A108E">
        <w:t xml:space="preserve">the South Carolina House of Representatives is pleased to learn that the Iota Chi chapter of </w:t>
      </w:r>
      <w:r w:rsidRPr="006A108E" w:rsidR="006A108E">
        <w:t>Delta Sigma Theta Sorority, Inc</w:t>
      </w:r>
      <w:r w:rsidR="006A108E">
        <w:t>., is celebrating its fiftieth anniversary in February 2023</w:t>
      </w:r>
      <w:r w:rsidRPr="00084D53">
        <w:t>; and</w:t>
      </w:r>
    </w:p>
    <w:p w:rsidR="008C3A19" w:rsidP="00AF1A81" w:rsidRDefault="008C3A19" w14:paraId="69ECC539" w14:textId="77777777">
      <w:pPr>
        <w:pStyle w:val="scemptyline"/>
      </w:pPr>
    </w:p>
    <w:p w:rsidR="006821EB" w:rsidP="006821EB" w:rsidRDefault="00F935A0" w14:paraId="71506063" w14:textId="0C1BA92F">
      <w:pPr>
        <w:pStyle w:val="scresolutionwhereas"/>
      </w:pPr>
      <w:bookmarkStart w:name="wa_02484cd49" w:id="2"/>
      <w:proofErr w:type="gramStart"/>
      <w:r>
        <w:t>W</w:t>
      </w:r>
      <w:bookmarkEnd w:id="2"/>
      <w:r>
        <w:t>hereas,</w:t>
      </w:r>
      <w:proofErr w:type="gramEnd"/>
      <w:r w:rsidR="001347EE">
        <w:t xml:space="preserve"> </w:t>
      </w:r>
      <w:r w:rsidR="006821EB">
        <w:t>Delta Sigma Theta Sorority, Inc</w:t>
      </w:r>
      <w:r w:rsidR="006A108E">
        <w:t>.,</w:t>
      </w:r>
      <w:r w:rsidR="006821EB">
        <w:t xml:space="preserve"> is an organization of college</w:t>
      </w:r>
      <w:r w:rsidR="007B1989">
        <w:t>-</w:t>
      </w:r>
      <w:r w:rsidR="006821EB">
        <w:t>educated women committed to the constructive development of its members and to public service with a primary focus on the Black community</w:t>
      </w:r>
      <w:r w:rsidR="006A108E">
        <w:t>; and</w:t>
      </w:r>
    </w:p>
    <w:p w:rsidR="006A108E" w:rsidP="006821EB" w:rsidRDefault="006A108E" w14:paraId="2BF6C685" w14:textId="77777777">
      <w:pPr>
        <w:pStyle w:val="scresolutionwhereas"/>
      </w:pPr>
    </w:p>
    <w:p w:rsidR="006A108E" w:rsidP="006821EB" w:rsidRDefault="006A108E" w14:paraId="41AD8C42" w14:textId="6B902F27">
      <w:pPr>
        <w:pStyle w:val="scresolutionwhereas"/>
      </w:pPr>
      <w:bookmarkStart w:name="wa_23408bdf0" w:id="3"/>
      <w:r>
        <w:t>W</w:t>
      </w:r>
      <w:bookmarkEnd w:id="3"/>
      <w:r>
        <w:t xml:space="preserve">hereas, </w:t>
      </w:r>
      <w:r w:rsidRPr="006A108E">
        <w:t>a private, no</w:t>
      </w:r>
      <w:r w:rsidR="00AA7C9C">
        <w:t>n</w:t>
      </w:r>
      <w:r w:rsidRPr="006A108E">
        <w:t>profit organization</w:t>
      </w:r>
      <w:r>
        <w:t xml:space="preserve">, </w:t>
      </w:r>
      <w:r w:rsidR="006821EB">
        <w:t>Delta Sigma Theta Sorority, Inc</w:t>
      </w:r>
      <w:r>
        <w:t>.,</w:t>
      </w:r>
      <w:r w:rsidR="006821EB">
        <w:t xml:space="preserve"> </w:t>
      </w:r>
      <w:r>
        <w:t>p</w:t>
      </w:r>
      <w:r w:rsidR="006821EB">
        <w:t>rovide</w:t>
      </w:r>
      <w:r>
        <w:t>s</w:t>
      </w:r>
      <w:r w:rsidR="006821EB">
        <w:t xml:space="preserve"> assistance and support through established programs in local communities throughout the world</w:t>
      </w:r>
      <w:r>
        <w:t>; and</w:t>
      </w:r>
    </w:p>
    <w:p w:rsidR="006A108E" w:rsidP="006821EB" w:rsidRDefault="006A108E" w14:paraId="44111144" w14:textId="77777777">
      <w:pPr>
        <w:pStyle w:val="scresolutionwhereas"/>
      </w:pPr>
    </w:p>
    <w:p w:rsidR="006821EB" w:rsidP="006821EB" w:rsidRDefault="006A108E" w14:paraId="338EAFA6" w14:textId="01C843D6">
      <w:pPr>
        <w:pStyle w:val="scresolutionwhereas"/>
      </w:pPr>
      <w:bookmarkStart w:name="wa_344b25618" w:id="4"/>
      <w:r>
        <w:t>W</w:t>
      </w:r>
      <w:bookmarkEnd w:id="4"/>
      <w:r>
        <w:t>hereas, s</w:t>
      </w:r>
      <w:r w:rsidR="006821EB">
        <w:t>ince its founding</w:t>
      </w:r>
      <w:r w:rsidR="007B1989">
        <w:t xml:space="preserve"> in 1913</w:t>
      </w:r>
      <w:r w:rsidR="006821EB">
        <w:t xml:space="preserve">, more than </w:t>
      </w:r>
      <w:r w:rsidR="00AA7C9C">
        <w:t>300,000</w:t>
      </w:r>
      <w:r w:rsidR="006821EB">
        <w:t xml:space="preserve"> women have joined th</w:t>
      </w:r>
      <w:r w:rsidR="00AA7C9C">
        <w:t>is</w:t>
      </w:r>
      <w:r w:rsidR="006821EB">
        <w:t xml:space="preserve"> </w:t>
      </w:r>
      <w:r w:rsidRPr="00AA7C9C" w:rsidR="00AA7C9C">
        <w:t>predominantly Black</w:t>
      </w:r>
      <w:r w:rsidR="00AA7C9C">
        <w:t xml:space="preserve"> </w:t>
      </w:r>
      <w:r w:rsidR="006821EB">
        <w:t>sisterhood of college</w:t>
      </w:r>
      <w:r w:rsidR="007B1989">
        <w:t>-</w:t>
      </w:r>
      <w:r w:rsidR="006821EB">
        <w:t>educated women.</w:t>
      </w:r>
      <w:r w:rsidR="00AA7C9C">
        <w:t xml:space="preserve"> </w:t>
      </w:r>
      <w:r w:rsidR="006821EB">
        <w:t xml:space="preserve"> The sorority currently has over </w:t>
      </w:r>
      <w:r w:rsidR="00AA7C9C">
        <w:t>1,000</w:t>
      </w:r>
      <w:r w:rsidR="007B1989">
        <w:t xml:space="preserve"> </w:t>
      </w:r>
      <w:r w:rsidR="006821EB">
        <w:t>collegiate and alumnae chapters located in the United States, Canada, Japan, Germany, the Virgin Islands, Bermuda, the Bahamas, Jamaica, the Republic of Korea, the Arabian Gulf, Southern Africa</w:t>
      </w:r>
      <w:r w:rsidR="007B1989">
        <w:t>,</w:t>
      </w:r>
      <w:r w:rsidR="006821EB">
        <w:t xml:space="preserve"> and West Africa</w:t>
      </w:r>
      <w:r w:rsidR="00AA7C9C">
        <w:t>; and</w:t>
      </w:r>
    </w:p>
    <w:p w:rsidR="007B1989" w:rsidP="006821EB" w:rsidRDefault="007B1989" w14:paraId="1DD1EC74" w14:textId="77777777">
      <w:pPr>
        <w:pStyle w:val="scresolutionwhereas"/>
      </w:pPr>
    </w:p>
    <w:p w:rsidR="006821EB" w:rsidP="006821EB" w:rsidRDefault="007B1989" w14:paraId="2B55DEE6" w14:textId="0379D2AD">
      <w:pPr>
        <w:pStyle w:val="scresolutionwhereas"/>
      </w:pPr>
      <w:bookmarkStart w:name="wa_7dab90fd4" w:id="5"/>
      <w:r>
        <w:t>W</w:t>
      </w:r>
      <w:bookmarkEnd w:id="5"/>
      <w:r>
        <w:t>hereas, t</w:t>
      </w:r>
      <w:r w:rsidR="006821EB">
        <w:t>he major programs of the Sorority are based upon the organization’s Five Point Programmatic Thrust</w:t>
      </w:r>
      <w:r>
        <w:t xml:space="preserve"> of e</w:t>
      </w:r>
      <w:r w:rsidR="006821EB">
        <w:t xml:space="preserve">conomic </w:t>
      </w:r>
      <w:r>
        <w:t>d</w:t>
      </w:r>
      <w:r w:rsidR="006821EB">
        <w:t>evelopment</w:t>
      </w:r>
      <w:r w:rsidR="00B867DA">
        <w:t>,</w:t>
      </w:r>
      <w:r>
        <w:t xml:space="preserve"> e</w:t>
      </w:r>
      <w:r w:rsidR="006821EB">
        <w:t xml:space="preserve">ducational </w:t>
      </w:r>
      <w:r>
        <w:t>d</w:t>
      </w:r>
      <w:r w:rsidR="006821EB">
        <w:t>evelopment</w:t>
      </w:r>
      <w:r>
        <w:t>, i</w:t>
      </w:r>
      <w:r w:rsidR="006821EB">
        <w:t xml:space="preserve">nternational </w:t>
      </w:r>
      <w:r>
        <w:t>a</w:t>
      </w:r>
      <w:r w:rsidR="006821EB">
        <w:t xml:space="preserve">wareness and </w:t>
      </w:r>
      <w:r>
        <w:t>i</w:t>
      </w:r>
      <w:r w:rsidR="006821EB">
        <w:t>nvolvement</w:t>
      </w:r>
      <w:r>
        <w:t>, p</w:t>
      </w:r>
      <w:r w:rsidR="006821EB">
        <w:t xml:space="preserve">hysical and </w:t>
      </w:r>
      <w:r>
        <w:t>m</w:t>
      </w:r>
      <w:r w:rsidR="006821EB">
        <w:t xml:space="preserve">ental </w:t>
      </w:r>
      <w:r>
        <w:t>h</w:t>
      </w:r>
      <w:r w:rsidR="006821EB">
        <w:t>ealth</w:t>
      </w:r>
      <w:r>
        <w:t xml:space="preserve">, </w:t>
      </w:r>
      <w:r w:rsidR="00546F6B">
        <w:t xml:space="preserve">and </w:t>
      </w:r>
      <w:r>
        <w:t>p</w:t>
      </w:r>
      <w:r w:rsidR="006821EB">
        <w:t xml:space="preserve">olitical </w:t>
      </w:r>
      <w:r>
        <w:t>a</w:t>
      </w:r>
      <w:r w:rsidR="006821EB">
        <w:t xml:space="preserve">wareness and </w:t>
      </w:r>
      <w:r>
        <w:t>i</w:t>
      </w:r>
      <w:r w:rsidR="006821EB">
        <w:t>nvolvement</w:t>
      </w:r>
      <w:r>
        <w:t>; and</w:t>
      </w:r>
    </w:p>
    <w:p w:rsidR="006821EB" w:rsidP="006821EB" w:rsidRDefault="006821EB" w14:paraId="1854EFD4" w14:textId="77777777">
      <w:pPr>
        <w:pStyle w:val="scresolutionwhereas"/>
      </w:pPr>
      <w:bookmarkStart w:name="wa_0255751dd" w:id="6"/>
      <w:r>
        <w:t xml:space="preserve"> </w:t>
      </w:r>
      <w:bookmarkEnd w:id="6"/>
    </w:p>
    <w:p w:rsidR="006821EB" w:rsidP="006821EB" w:rsidRDefault="007B1989" w14:paraId="08405419" w14:textId="3F7D1D02">
      <w:pPr>
        <w:pStyle w:val="scresolutionwhereas"/>
      </w:pPr>
      <w:bookmarkStart w:name="wa_4f14b8ab9" w:id="7"/>
      <w:r>
        <w:t>W</w:t>
      </w:r>
      <w:bookmarkEnd w:id="7"/>
      <w:r>
        <w:t>hereas, t</w:t>
      </w:r>
      <w:r w:rsidR="006821EB">
        <w:t>he Iota Chi Chapter of Delta Sigma Theta Sorority, Inc.</w:t>
      </w:r>
      <w:r w:rsidR="00AA7C9C">
        <w:t>,</w:t>
      </w:r>
      <w:r w:rsidR="006821EB">
        <w:t xml:space="preserve"> was chartered </w:t>
      </w:r>
      <w:r w:rsidR="00AA7C9C">
        <w:t xml:space="preserve">on </w:t>
      </w:r>
      <w:r w:rsidR="006821EB">
        <w:t xml:space="preserve">February 17, 1973, by </w:t>
      </w:r>
      <w:r>
        <w:t>seventeen</w:t>
      </w:r>
      <w:r w:rsidR="006821EB">
        <w:t xml:space="preserve"> </w:t>
      </w:r>
      <w:r w:rsidR="00AA7C9C">
        <w:t>outstanding</w:t>
      </w:r>
      <w:r w:rsidR="006821EB">
        <w:t xml:space="preserve"> women at the University of South Carolina</w:t>
      </w:r>
      <w:r>
        <w:t xml:space="preserve"> (USC)</w:t>
      </w:r>
      <w:r w:rsidR="006821EB">
        <w:t xml:space="preserve">. </w:t>
      </w:r>
      <w:r>
        <w:t xml:space="preserve"> </w:t>
      </w:r>
      <w:r w:rsidR="006821EB">
        <w:t>Since</w:t>
      </w:r>
      <w:r w:rsidR="00AA7C9C">
        <w:t xml:space="preserve"> its</w:t>
      </w:r>
      <w:r w:rsidR="006821EB">
        <w:t xml:space="preserve"> humble beginnings, Iota Chi has flourished </w:t>
      </w:r>
      <w:r w:rsidR="00AA7C9C">
        <w:t>in</w:t>
      </w:r>
      <w:r w:rsidR="006821EB">
        <w:t xml:space="preserve"> upholding the ideals of Delta Sigma Theta</w:t>
      </w:r>
      <w:r w:rsidR="00AA7C9C">
        <w:t>, Inc.,</w:t>
      </w:r>
      <w:r w:rsidR="006821EB">
        <w:t xml:space="preserve"> by striving for scholastic excellence, serving the USC campus and greater Columbia communities, </w:t>
      </w:r>
      <w:r>
        <w:t>and</w:t>
      </w:r>
      <w:r w:rsidR="006821EB">
        <w:t xml:space="preserve"> embracing everlasting sisterhood</w:t>
      </w:r>
      <w:r>
        <w:t>; and</w:t>
      </w:r>
    </w:p>
    <w:p w:rsidR="006821EB" w:rsidP="006821EB" w:rsidRDefault="006821EB" w14:paraId="26E6F2E3" w14:textId="77777777">
      <w:pPr>
        <w:pStyle w:val="scresolutionwhereas"/>
      </w:pPr>
    </w:p>
    <w:p w:rsidR="006821EB" w:rsidP="006821EB" w:rsidRDefault="006821EB" w14:paraId="0500C3F6" w14:textId="1B7464BC">
      <w:pPr>
        <w:pStyle w:val="scresolutionwhereas"/>
      </w:pPr>
      <w:bookmarkStart w:name="wa_7a43a0431" w:id="8"/>
      <w:proofErr w:type="gramStart"/>
      <w:r>
        <w:t>W</w:t>
      </w:r>
      <w:bookmarkEnd w:id="8"/>
      <w:r>
        <w:t>hereas,</w:t>
      </w:r>
      <w:proofErr w:type="gramEnd"/>
      <w:r>
        <w:t xml:space="preserve"> Iota Chi participates annually in the battle against cancer through Relay for Life, contributing </w:t>
      </w:r>
      <w:r>
        <w:lastRenderedPageBreak/>
        <w:t>over eighteen hundred dollars last year alone</w:t>
      </w:r>
      <w:r w:rsidR="00546F6B">
        <w:t>,</w:t>
      </w:r>
      <w:r>
        <w:t xml:space="preserve"> through holding a free cook-out where donations are accepted and through setting up a tent to sell drinks and chips on the night of Relay for Life; and</w:t>
      </w:r>
    </w:p>
    <w:p w:rsidR="006821EB" w:rsidP="006821EB" w:rsidRDefault="006821EB" w14:paraId="096A7183" w14:textId="77777777">
      <w:pPr>
        <w:pStyle w:val="scresolutionwhereas"/>
      </w:pPr>
    </w:p>
    <w:p w:rsidR="006821EB" w:rsidP="006821EB" w:rsidRDefault="006821EB" w14:paraId="53916A75" w14:textId="1C6BF025">
      <w:pPr>
        <w:pStyle w:val="scresolutionwhereas"/>
      </w:pPr>
      <w:bookmarkStart w:name="wa_8d1c70b1f" w:id="9"/>
      <w:r>
        <w:t>W</w:t>
      </w:r>
      <w:bookmarkEnd w:id="9"/>
      <w:r>
        <w:t xml:space="preserve">hereas, </w:t>
      </w:r>
      <w:r w:rsidR="00766D6E">
        <w:t xml:space="preserve">for a week </w:t>
      </w:r>
      <w:r>
        <w:t xml:space="preserve">during Breast Cancer Awareness Month, Iota Chi raised funds to donate to breast cancer research through the collection of pennies and other change in jars; and  </w:t>
      </w:r>
    </w:p>
    <w:p w:rsidR="006821EB" w:rsidP="006821EB" w:rsidRDefault="006821EB" w14:paraId="0CADE95E" w14:textId="77777777">
      <w:pPr>
        <w:pStyle w:val="scresolutionwhereas"/>
      </w:pPr>
    </w:p>
    <w:p w:rsidR="006821EB" w:rsidP="006821EB" w:rsidRDefault="006821EB" w14:paraId="06DE6CFB" w14:textId="28E2D2B1">
      <w:pPr>
        <w:pStyle w:val="scresolutionwhereas"/>
      </w:pPr>
      <w:bookmarkStart w:name="wa_57d396b23" w:id="10"/>
      <w:proofErr w:type="gramStart"/>
      <w:r>
        <w:t>W</w:t>
      </w:r>
      <w:bookmarkEnd w:id="10"/>
      <w:r>
        <w:t>hereas,</w:t>
      </w:r>
      <w:proofErr w:type="gramEnd"/>
      <w:r>
        <w:t xml:space="preserve"> Together We Rise is a national non-profit organization </w:t>
      </w:r>
      <w:r w:rsidR="00766D6E">
        <w:t xml:space="preserve">supported by Iota Chi, which </w:t>
      </w:r>
      <w:r w:rsidR="00AA7C9C">
        <w:t>seeks to</w:t>
      </w:r>
      <w:r>
        <w:t xml:space="preserve"> help local foster children.  Iota Chi has partnered with the </w:t>
      </w:r>
      <w:r w:rsidR="007B1989">
        <w:t xml:space="preserve">Together We Rise </w:t>
      </w:r>
      <w:r>
        <w:t>chapter at USC in a drive to collect both kitchen items and school supplies for Palmetto Place Children’s Shelter; and</w:t>
      </w:r>
    </w:p>
    <w:p w:rsidR="006821EB" w:rsidP="006821EB" w:rsidRDefault="006821EB" w14:paraId="1E0784A5" w14:textId="77777777">
      <w:pPr>
        <w:pStyle w:val="scresolutionwhereas"/>
      </w:pPr>
    </w:p>
    <w:p w:rsidR="00F935A0" w:rsidP="006821EB" w:rsidRDefault="006821EB" w14:paraId="2EACEF40" w14:textId="61236E16">
      <w:pPr>
        <w:pStyle w:val="scresolutionwhereas"/>
      </w:pPr>
      <w:bookmarkStart w:name="wa_25019af9a" w:id="11"/>
      <w:proofErr w:type="gramStart"/>
      <w:r>
        <w:t>W</w:t>
      </w:r>
      <w:bookmarkEnd w:id="11"/>
      <w:r>
        <w:t>hereas,</w:t>
      </w:r>
      <w:proofErr w:type="gramEnd"/>
      <w:r>
        <w:t xml:space="preserve"> Iota Chi has partnered with the Preemie Parcels Chapter on USC’s campus to donate blankets and pacifiers for local premature babies</w:t>
      </w:r>
      <w:r w:rsidR="00F935A0">
        <w:t>; and</w:t>
      </w:r>
    </w:p>
    <w:p w:rsidR="00F935A0" w:rsidP="00AF1A81" w:rsidRDefault="00F935A0" w14:paraId="16A4F864" w14:textId="1DCF294D">
      <w:pPr>
        <w:pStyle w:val="scemptyline"/>
      </w:pPr>
    </w:p>
    <w:p w:rsidR="008A7625" w:rsidP="00843D27" w:rsidRDefault="008A7625" w14:paraId="44F28955" w14:textId="1B6DF6C8">
      <w:pPr>
        <w:pStyle w:val="scresolutionwhereas"/>
      </w:pPr>
      <w:bookmarkStart w:name="wa_7182944b6" w:id="12"/>
      <w:r>
        <w:t>W</w:t>
      </w:r>
      <w:bookmarkEnd w:id="12"/>
      <w:r>
        <w:t>hereas,</w:t>
      </w:r>
      <w:r w:rsidR="001347EE">
        <w:t xml:space="preserve"> </w:t>
      </w:r>
      <w:r w:rsidR="007B1989">
        <w:t xml:space="preserve">the South Carolina House of Representatives values the significant contributions that the </w:t>
      </w:r>
      <w:r w:rsidR="00AA7C9C">
        <w:t xml:space="preserve">successful </w:t>
      </w:r>
      <w:r w:rsidR="007B1989">
        <w:t>young women of the I</w:t>
      </w:r>
      <w:r w:rsidRPr="006821EB" w:rsidR="007B1989">
        <w:t>ota Chi Chapter of Delta Sigma Theta Sorority, Inc.</w:t>
      </w:r>
      <w:r w:rsidR="007B1989">
        <w:t xml:space="preserve">, </w:t>
      </w:r>
      <w:r w:rsidR="005879F1">
        <w:t>have made</w:t>
      </w:r>
      <w:r w:rsidR="007B1989">
        <w:t xml:space="preserve"> </w:t>
      </w:r>
      <w:r w:rsidR="00AA7C9C">
        <w:t>i</w:t>
      </w:r>
      <w:r w:rsidR="007B1989">
        <w:t xml:space="preserve">n </w:t>
      </w:r>
      <w:r w:rsidR="00AA7C9C">
        <w:t>their</w:t>
      </w:r>
      <w:r w:rsidR="007B1989">
        <w:t xml:space="preserve"> communities</w:t>
      </w:r>
      <w:r w:rsidR="005879F1">
        <w:t xml:space="preserve"> </w:t>
      </w:r>
      <w:r w:rsidR="00546F6B">
        <w:t>over</w:t>
      </w:r>
      <w:r w:rsidR="005879F1">
        <w:t xml:space="preserve"> the last fifty years</w:t>
      </w:r>
      <w:r w:rsidR="007B1989">
        <w:t xml:space="preserve">, and the members look forward to hearing of their continued achievements </w:t>
      </w:r>
      <w:r w:rsidR="005879F1">
        <w:t>for many years to come</w:t>
      </w:r>
      <w:r w:rsidR="007B1989">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B235F22">
      <w:pPr>
        <w:pStyle w:val="scresolutionbody"/>
      </w:pPr>
      <w:bookmarkStart w:name="up_789aca31b"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559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3499B7F">
      <w:pPr>
        <w:pStyle w:val="scresolutionmembers"/>
      </w:pPr>
      <w:bookmarkStart w:name="up_1bb5847cd"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0559D">
            <w:rPr>
              <w:rStyle w:val="scresolutionbody1"/>
            </w:rPr>
            <w:t>House of Representatives</w:t>
          </w:r>
        </w:sdtContent>
      </w:sdt>
      <w:r w:rsidRPr="00040E43">
        <w:t xml:space="preserve">, by this resolution, </w:t>
      </w:r>
      <w:r w:rsidR="00546F6B">
        <w:t>r</w:t>
      </w:r>
      <w:r w:rsidRPr="006821EB" w:rsidR="006821EB">
        <w:t>ecognize and honor the</w:t>
      </w:r>
      <w:r w:rsidR="006821EB">
        <w:t xml:space="preserve"> members of the </w:t>
      </w:r>
      <w:r w:rsidRPr="006821EB" w:rsidR="006821EB">
        <w:t>Iota Chi Chapter of Delta Sigma Theta Sorority, Inc.</w:t>
      </w:r>
      <w:r w:rsidR="006821EB">
        <w:t>, at the University of South Carolina and congratulate them upon the chapter’s golden anniversary of public service.</w:t>
      </w:r>
    </w:p>
    <w:p w:rsidRPr="00040E43" w:rsidR="00007116" w:rsidP="00B703CB" w:rsidRDefault="00007116" w14:paraId="48DB32E7" w14:textId="77777777">
      <w:pPr>
        <w:pStyle w:val="scresolutionbody"/>
      </w:pPr>
    </w:p>
    <w:p w:rsidR="00BB0D37" w:rsidP="00B703CB" w:rsidRDefault="00007116" w14:paraId="21F5AAC3" w14:textId="77777777">
      <w:pPr>
        <w:pStyle w:val="scresolutionbody"/>
      </w:pPr>
      <w:bookmarkStart w:name="up_ccc411b04" w:id="15"/>
      <w:r w:rsidRPr="00040E43">
        <w:t>B</w:t>
      </w:r>
      <w:bookmarkEnd w:id="15"/>
      <w:r w:rsidRPr="00040E43">
        <w:t>e it further resolved that a copy of this resolution be presented to</w:t>
      </w:r>
      <w:r w:rsidRPr="00040E43" w:rsidR="00B9105E">
        <w:t xml:space="preserve"> </w:t>
      </w:r>
      <w:r w:rsidR="007B1989">
        <w:t xml:space="preserve">the </w:t>
      </w:r>
      <w:r w:rsidRPr="006821EB" w:rsidR="006821EB">
        <w:t>Iota Chi Chapter of Delta Sigma Theta Sorority, Inc.</w:t>
      </w:r>
    </w:p>
    <w:p w:rsidR="00BB0D37" w:rsidP="00B703CB" w:rsidRDefault="00BB0D37" w14:paraId="13AB897A" w14:textId="77777777">
      <w:pPr>
        <w:pStyle w:val="scresolutionbody"/>
      </w:pPr>
    </w:p>
    <w:p w:rsidRPr="00040E43" w:rsidR="00B9052D" w:rsidP="00B703CB" w:rsidRDefault="00B9052D" w14:paraId="48DB32E8" w14:textId="68A4C1CB">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91D79">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0734FAB" w:rsidR="007003E1" w:rsidRDefault="00BB0D3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[3853]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5"/>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3BD7"/>
    <w:rsid w:val="002543C8"/>
    <w:rsid w:val="0025541D"/>
    <w:rsid w:val="002635C9"/>
    <w:rsid w:val="00284AAE"/>
    <w:rsid w:val="00284CE1"/>
    <w:rsid w:val="00291D79"/>
    <w:rsid w:val="002B451A"/>
    <w:rsid w:val="002D55D2"/>
    <w:rsid w:val="002E5912"/>
    <w:rsid w:val="002F4473"/>
    <w:rsid w:val="00301B21"/>
    <w:rsid w:val="0030559D"/>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01B6"/>
    <w:rsid w:val="004E7D54"/>
    <w:rsid w:val="00511974"/>
    <w:rsid w:val="0052116B"/>
    <w:rsid w:val="005273C6"/>
    <w:rsid w:val="005275A2"/>
    <w:rsid w:val="00530A69"/>
    <w:rsid w:val="00544C6E"/>
    <w:rsid w:val="00545593"/>
    <w:rsid w:val="00545C09"/>
    <w:rsid w:val="00546F6B"/>
    <w:rsid w:val="00551C74"/>
    <w:rsid w:val="00556EBF"/>
    <w:rsid w:val="0055760A"/>
    <w:rsid w:val="0057560B"/>
    <w:rsid w:val="00577C6C"/>
    <w:rsid w:val="005834ED"/>
    <w:rsid w:val="005879F1"/>
    <w:rsid w:val="005A62FE"/>
    <w:rsid w:val="005C2FE2"/>
    <w:rsid w:val="005E2BC9"/>
    <w:rsid w:val="00605102"/>
    <w:rsid w:val="006053F5"/>
    <w:rsid w:val="00611909"/>
    <w:rsid w:val="006215AA"/>
    <w:rsid w:val="00627DCA"/>
    <w:rsid w:val="00666E48"/>
    <w:rsid w:val="006714BA"/>
    <w:rsid w:val="006821EB"/>
    <w:rsid w:val="006913C9"/>
    <w:rsid w:val="0069470D"/>
    <w:rsid w:val="006A108E"/>
    <w:rsid w:val="006B1590"/>
    <w:rsid w:val="006D58AA"/>
    <w:rsid w:val="006E4451"/>
    <w:rsid w:val="006E655C"/>
    <w:rsid w:val="006E69E6"/>
    <w:rsid w:val="007003E1"/>
    <w:rsid w:val="007070AD"/>
    <w:rsid w:val="00730561"/>
    <w:rsid w:val="00733210"/>
    <w:rsid w:val="00734F00"/>
    <w:rsid w:val="007352A5"/>
    <w:rsid w:val="00736959"/>
    <w:rsid w:val="0074375C"/>
    <w:rsid w:val="00746A58"/>
    <w:rsid w:val="00766D6E"/>
    <w:rsid w:val="007720AC"/>
    <w:rsid w:val="00781DF8"/>
    <w:rsid w:val="00787728"/>
    <w:rsid w:val="007917CE"/>
    <w:rsid w:val="007959D3"/>
    <w:rsid w:val="007A70AE"/>
    <w:rsid w:val="007B1989"/>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7C9C"/>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67DA"/>
    <w:rsid w:val="00B879A5"/>
    <w:rsid w:val="00B9052D"/>
    <w:rsid w:val="00B9105E"/>
    <w:rsid w:val="00BB0D3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53&amp;session=125&amp;summary=B" TargetMode="External" Id="R4f226456acd94863" /><Relationship Type="http://schemas.openxmlformats.org/officeDocument/2006/relationships/hyperlink" Target="https://www.scstatehouse.gov/sess125_2023-2024/prever/3853_20230201.docx" TargetMode="External" Id="Rd37792935c774f77" /><Relationship Type="http://schemas.openxmlformats.org/officeDocument/2006/relationships/hyperlink" Target="h:\hj\20230201.docx" TargetMode="External" Id="R1f3096d61b5549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41941"/>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a398ab14-2c93-4c77-9f69-59579841d696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HOUSEINTRODATE>2023-02-01</T_BILL_D_HOUSEINTRODATE>
  <T_BILL_D_INTRODATE>2023-02-01</T_BILL_D_INTRODATE>
  <T_BILL_N_INTERNALVERSIONNUMBER>1</T_BILL_N_INTERNALVERSIONNUMBER>
  <T_BILL_N_SESSION>125</T_BILL_N_SESSION>
  <T_BILL_N_VERSIONNUMBER>1</T_BILL_N_VERSIONNUMBER>
  <T_BILL_N_YEAR>2023</T_BILL_N_YEAR>
  <T_BILL_REQUEST_REQUEST>94deff96-5729-4117-8fe1-42436219154c</T_BILL_REQUEST_REQUEST>
  <T_BILL_R_ORIGINALDRAFT>b63d6303-4e8c-4040-9ccc-ee7ecc15b2ec</T_BILL_R_ORIGINALDRAFT>
  <T_BILL_SPONSOR_SPONSOR>b7857f2a-6a17-4e73-8ffd-a4bf9b6eec50</T_BILL_SPONSOR_SPONSOR>
  <T_BILL_T_ACTNUMBER>None</T_BILL_T_ACTNUMBER>
  <T_BILL_T_BILLNAME>[3853]</T_BILL_T_BILLNAME>
  <T_BILL_T_BILLNUMBER>3853</T_BILL_T_BILLNUMBER>
  <T_BILL_T_BILLTITLE>TO RECOGNIZE AND HONOR THE SISTERS OF THE Iota Chi Chapter of Delta Sigma Theta Sorority, Inc., AT THE UNIVERSITY OF SOUTH CAROLINA, TO CONGRATULATE THEM UPON THE CHAPTER’S GOLDEN ANNIVERSARY OF PUBLIC SERVICE, AND TO DECLARE FEBRUARY 17, 2023 IOTA CHI DAY IN SOUTH CAROLINA.</T_BILL_T_BILLTITLE>
  <T_BILL_T_CHAMBER>house</T_BILL_T_CHAMBER>
  <T_BILL_T_FILENAME> </T_BILL_T_FILENAME>
  <T_BILL_T_LEGTYPE>resolution</T_BILL_T_LEGTYPE>
  <T_BILL_T_RATNUMBER>None</T_BILL_T_RATNUMBER>
  <T_BILL_T_SUBJECT>Iota Chi Chapter of Delta Sigma Theta Sorority, Inc., 50th anniversary</T_BILL_T_SUBJECT>
  <T_BILL_UR_DRAFTER>davidgood@scstatehouse.gov</T_BILL_UR_DRAFTER>
  <T_BILL_UR_DRAFTINGASSISTANT>annarushton@scstatehouse.gov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578</Words>
  <Characters>3201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36</cp:revision>
  <cp:lastPrinted>2023-01-26T16:45:00Z</cp:lastPrinted>
  <dcterms:created xsi:type="dcterms:W3CDTF">2022-08-17T14:54:00Z</dcterms:created>
  <dcterms:modified xsi:type="dcterms:W3CDTF">2023-02-01T18:52:00Z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