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A61, R71, S459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SR-0045JG23.docx</w:t>
      </w:r>
    </w:p>
    <w:p>
      <w:pPr>
        <w:widowControl w:val="false"/>
        <w:spacing w:after="0"/>
        <w:jc w:val="left"/>
      </w:pPr>
    </w:p>
    <w:p>
      <w:pPr>
        <w:widowControl w:val="false"/>
        <w:spacing w:after="0"/>
        <w:jc w:val="left"/>
      </w:pPr>
      <w:r>
        <w:rPr>
          <w:rFonts w:ascii="Times New Roman"/>
          <w:sz w:val="22"/>
        </w:rPr>
        <w:t xml:space="preserve">Introduced in the Senate on January 26,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Last Amended on March 14,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Alcohol Sales at Airports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Senate</w:t>
      </w:r>
      <w:r>
        <w:tab/>
        <w:t xml:space="preserve">Introduced and read first time</w:t>
      </w:r>
      <w:r>
        <w:t xml:space="preserve"> (</w:t>
      </w:r>
      <w:hyperlink w:history="true" r:id="R43c2d3945ab843fa">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Referred to Committee on</w:t>
      </w:r>
      <w:r>
        <w:rPr>
          <w:b/>
        </w:rPr>
        <w:t xml:space="preserve"> Transportation</w:t>
      </w:r>
      <w:r>
        <w:t xml:space="preserve"> (</w:t>
      </w:r>
      <w:hyperlink w:history="true" r:id="Rbfca1aab9ced46da">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2/10/2023</w:t>
      </w:r>
      <w:r>
        <w:tab/>
        <w:t/>
      </w:r>
      <w:r>
        <w:tab/>
        <w:t>Scrivener's error corrected
 </w:t>
      </w:r>
    </w:p>
    <w:p>
      <w:pPr>
        <w:widowControl w:val="false"/>
        <w:tabs>
          <w:tab w:val="right" w:pos="1008"/>
          <w:tab w:val="left" w:pos="1152"/>
          <w:tab w:val="left" w:pos="1872"/>
          <w:tab w:val="left" w:pos="9187"/>
        </w:tabs>
        <w:spacing w:after="0"/>
        <w:ind w:left="2088" w:hanging="2088"/>
      </w:pPr>
      <w:r>
        <w:tab/>
        <w:t>3/2/2023</w:t>
      </w:r>
      <w:r>
        <w:tab/>
        <w:t>Senate</w:t>
      </w:r>
      <w:r>
        <w:tab/>
        <w:t xml:space="preserve">Committee report: Favorable with amendment</w:t>
      </w:r>
      <w:r>
        <w:rPr>
          <w:b/>
        </w:rPr>
        <w:t xml:space="preserve"> Transportation</w:t>
      </w:r>
      <w:r>
        <w:t xml:space="preserve"> (</w:t>
      </w:r>
      <w:hyperlink w:history="true" r:id="Rc514f59c470c44b8">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3/3/2023</w:t>
      </w:r>
      <w:r>
        <w:tab/>
        <w:t/>
      </w:r>
      <w:r>
        <w:tab/>
        <w:t>Scrivener's error corrected
 </w:t>
      </w:r>
    </w:p>
    <w:p>
      <w:pPr>
        <w:widowControl w:val="false"/>
        <w:tabs>
          <w:tab w:val="right" w:pos="1008"/>
          <w:tab w:val="left" w:pos="1152"/>
          <w:tab w:val="left" w:pos="1872"/>
          <w:tab w:val="left" w:pos="9187"/>
        </w:tabs>
        <w:spacing w:after="0"/>
        <w:ind w:left="2088" w:hanging="2088"/>
      </w:pPr>
      <w:r>
        <w:tab/>
        <w:t>3/14/2023</w:t>
      </w:r>
      <w:r>
        <w:tab/>
        <w:t>Senate</w:t>
      </w:r>
      <w:r>
        <w:tab/>
        <w:t xml:space="preserve">Committee Amendment Adopted</w:t>
      </w:r>
      <w:r>
        <w:t xml:space="preserve"> (</w:t>
      </w:r>
      <w:hyperlink w:history="true" r:id="Rc6d66a7d64954b9c">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Read second time</w:t>
      </w:r>
      <w:r>
        <w:t xml:space="preserve"> (</w:t>
      </w:r>
      <w:hyperlink w:history="true" r:id="Rca3eaad3c83046df">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Roll call</w:t>
      </w:r>
      <w:r>
        <w:t xml:space="preserve"> Ayes-28  Nays-12</w:t>
      </w:r>
      <w:r>
        <w:t xml:space="preserve"> (</w:t>
      </w:r>
      <w:hyperlink w:history="true" r:id="R5c62e7a0bb744a52">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Read third time and sent to House</w:t>
      </w:r>
      <w:r>
        <w:t xml:space="preserve"> (</w:t>
      </w:r>
      <w:hyperlink w:history="true" r:id="R6173c709c847452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f889511718aa4611">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Judiciary</w:t>
      </w:r>
      <w:r>
        <w:t xml:space="preserve"> (</w:t>
      </w:r>
      <w:hyperlink w:history="true" r:id="R41b2b9454da44471">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Judiciary</w:t>
      </w:r>
      <w:r>
        <w:t xml:space="preserve"> (</w:t>
      </w:r>
      <w:hyperlink w:history="true" r:id="Rdd03a0685e5042d0">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1ed67082eed94b6b">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Requests for debate-Rep(s).</w:t>
      </w:r>
      <w:r>
        <w:t xml:space="preserve"> McCravy, Magnuson, Haddon, Harris, Moss, Cromer, Oremus, Nutt, Hiott, Elliott, Chumley, Long, Burns, Leber, White, Gilliam</w:t>
      </w:r>
      <w:r>
        <w:t xml:space="preserve"> (</w:t>
      </w:r>
      <w:hyperlink w:history="true" r:id="R47b8df48a7d044ef">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09d7e523416b40f3">
        <w:r w:rsidRPr="00770434">
          <w:rPr>
            <w:rStyle w:val="Hyperlink"/>
          </w:rPr>
          <w:t>House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Yeas-80  Nays-31</w:t>
      </w:r>
      <w:r>
        <w:t xml:space="preserve"> (</w:t>
      </w:r>
      <w:hyperlink w:history="true" r:id="Rc7296cf27d1a4fcc">
        <w:r w:rsidRPr="00770434">
          <w:rPr>
            <w:rStyle w:val="Hyperlink"/>
          </w:rPr>
          <w:t>House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enrolled</w:t>
      </w:r>
      <w:r>
        <w:t xml:space="preserve"> (</w:t>
      </w:r>
      <w:hyperlink w:history="true" r:id="R57565810553f466c">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5/17/2023</w:t>
      </w:r>
      <w:r>
        <w:tab/>
        <w:t/>
      </w:r>
      <w:r>
        <w:tab/>
        <w:t>Ratified R 71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05/19/23
 </w:t>
      </w:r>
    </w:p>
    <w:p>
      <w:pPr>
        <w:widowControl w:val="false"/>
        <w:tabs>
          <w:tab w:val="right" w:pos="1008"/>
          <w:tab w:val="left" w:pos="1152"/>
          <w:tab w:val="left" w:pos="1872"/>
          <w:tab w:val="left" w:pos="9187"/>
        </w:tabs>
        <w:spacing w:after="0"/>
        <w:ind w:left="2088" w:hanging="2088"/>
      </w:pPr>
      <w:r>
        <w:tab/>
        <w:t>5/26/2023</w:t>
      </w:r>
      <w:r>
        <w:tab/>
        <w:t/>
      </w:r>
      <w:r>
        <w:tab/>
        <w:t>Act No. 61
 </w:t>
      </w:r>
    </w:p>
    <w:p>
      <w:pPr>
        <w:widowControl w:val="false"/>
        <w:spacing w:after="0"/>
        <w:jc w:val="left"/>
      </w:pPr>
    </w:p>
    <w:p>
      <w:pPr>
        <w:widowControl w:val="false"/>
        <w:spacing w:after="0"/>
        <w:jc w:val="left"/>
      </w:pPr>
      <w:r>
        <w:rPr>
          <w:rFonts w:ascii="Times New Roman"/>
          <w:sz w:val="22"/>
        </w:rPr>
        <w:t xml:space="preserve">View the latest </w:t>
      </w:r>
      <w:hyperlink r:id="R76a09a62362946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ab1d252e9c4e9c">
        <w:r>
          <w:rPr>
            <w:rStyle w:val="Hyperlink"/>
            <w:u w:val="single"/>
          </w:rPr>
          <w:t>01/26/2023</w:t>
        </w:r>
      </w:hyperlink>
      <w:r>
        <w:t xml:space="preserve"/>
      </w:r>
    </w:p>
    <w:p>
      <w:pPr>
        <w:widowControl w:val="true"/>
        <w:spacing w:after="0"/>
        <w:jc w:val="left"/>
      </w:pPr>
      <w:r>
        <w:rPr>
          <w:rFonts w:ascii="Times New Roman"/>
          <w:sz w:val="22"/>
        </w:rPr>
        <w:t xml:space="preserve"/>
      </w:r>
      <w:hyperlink r:id="R4eddb7646764414f">
        <w:r>
          <w:rPr>
            <w:rStyle w:val="Hyperlink"/>
            <w:u w:val="single"/>
          </w:rPr>
          <w:t>02/10/2023</w:t>
        </w:r>
      </w:hyperlink>
      <w:r>
        <w:t xml:space="preserve"/>
      </w:r>
    </w:p>
    <w:p>
      <w:pPr>
        <w:widowControl w:val="true"/>
        <w:spacing w:after="0"/>
        <w:jc w:val="left"/>
      </w:pPr>
      <w:r>
        <w:rPr>
          <w:rFonts w:ascii="Times New Roman"/>
          <w:sz w:val="22"/>
        </w:rPr>
        <w:t xml:space="preserve"/>
      </w:r>
      <w:hyperlink r:id="Rf0c1f409b8ae47ed">
        <w:r>
          <w:rPr>
            <w:rStyle w:val="Hyperlink"/>
            <w:u w:val="single"/>
          </w:rPr>
          <w:t>03/02/2023</w:t>
        </w:r>
      </w:hyperlink>
      <w:r>
        <w:t xml:space="preserve"/>
      </w:r>
    </w:p>
    <w:p>
      <w:pPr>
        <w:widowControl w:val="true"/>
        <w:spacing w:after="0"/>
        <w:jc w:val="left"/>
      </w:pPr>
      <w:r>
        <w:rPr>
          <w:rFonts w:ascii="Times New Roman"/>
          <w:sz w:val="22"/>
        </w:rPr>
        <w:t xml:space="preserve"/>
      </w:r>
      <w:hyperlink r:id="R3ede018cff4147aa">
        <w:r>
          <w:rPr>
            <w:rStyle w:val="Hyperlink"/>
            <w:u w:val="single"/>
          </w:rPr>
          <w:t>03/03/2023</w:t>
        </w:r>
      </w:hyperlink>
      <w:r>
        <w:t xml:space="preserve"/>
      </w:r>
    </w:p>
    <w:p>
      <w:pPr>
        <w:widowControl w:val="true"/>
        <w:spacing w:after="0"/>
        <w:jc w:val="left"/>
      </w:pPr>
      <w:r>
        <w:rPr>
          <w:rFonts w:ascii="Times New Roman"/>
          <w:sz w:val="22"/>
        </w:rPr>
        <w:t xml:space="preserve"/>
      </w:r>
      <w:hyperlink r:id="R1083e5e25624410d">
        <w:r>
          <w:rPr>
            <w:rStyle w:val="Hyperlink"/>
            <w:u w:val="single"/>
          </w:rPr>
          <w:t>03/14/2023</w:t>
        </w:r>
      </w:hyperlink>
      <w:r>
        <w:t xml:space="preserve"/>
      </w:r>
    </w:p>
    <w:p>
      <w:pPr>
        <w:widowControl w:val="true"/>
        <w:spacing w:after="0"/>
        <w:jc w:val="left"/>
      </w:pPr>
      <w:r>
        <w:rPr>
          <w:rFonts w:ascii="Times New Roman"/>
          <w:sz w:val="22"/>
        </w:rPr>
        <w:t xml:space="preserve"/>
      </w:r>
      <w:hyperlink r:id="R13171bec75a2466b">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26618" w:rsidP="00326618" w:rsidRDefault="0032661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(A61, R71, S459)</w:t>
      </w:r>
    </w:p>
    <w:p w:rsidRPr="00F60DB2" w:rsidR="00326618" w:rsidP="00326618" w:rsidRDefault="0032661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E4507" w:rsidR="00326618" w:rsidP="00326618" w:rsidRDefault="0032661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E4507">
        <w:rPr>
          <w:rFonts w:cs="Times New Roman"/>
          <w:sz w:val="22"/>
        </w:rPr>
        <w:t>AN ACT TO AMEND THE SOUTH CAROLINA CODE OF LAWS BY ADDING SECTION 55‑9‑235, SO AS TO PROVIDE FOR THE SALE AND CONSUMPTION OF LIQUOR BY THE DRINK THROUGHOUT THE TRANSPORTATION SECURITY ADMINISTRATION-SCREENED PORTION OF QUALIFYING SOUTH CAROLINA AIRPORTS.</w:t>
      </w:r>
      <w:bookmarkStart w:name="at_1463035de" w:id="0"/>
    </w:p>
    <w:bookmarkEnd w:id="0"/>
    <w:p w:rsidRPr="00DF3B44" w:rsidR="00326618" w:rsidP="00326618" w:rsidRDefault="00326618">
      <w:pPr>
        <w:pStyle w:val="scbillwhereasclause"/>
      </w:pPr>
    </w:p>
    <w:p w:rsidRPr="0094541D" w:rsidR="00326618" w:rsidP="00326618" w:rsidRDefault="00326618">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62cc7ed49" w:id="1"/>
      <w:r w:rsidRPr="0094541D">
        <w:t>B</w:t>
      </w:r>
      <w:bookmarkEnd w:id="1"/>
      <w:r w:rsidRPr="0094541D">
        <w:t>e it enacted by the General Assembly of the State of South Carolina:</w:t>
      </w:r>
    </w:p>
    <w:p w:rsidR="00326618" w:rsidP="00326618" w:rsidRDefault="0032661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618" w:rsidP="00326618" w:rsidRDefault="0032661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Alcohol sales at airports</w:t>
      </w:r>
    </w:p>
    <w:p w:rsidR="00326618" w:rsidP="00326618" w:rsidRDefault="0032661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618" w:rsidP="00326618" w:rsidRDefault="00326618">
      <w:pPr>
        <w:pStyle w:val="scdirectionallanguage"/>
      </w:pPr>
      <w:bookmarkStart w:name="bs_num_1_0acb9f8a0" w:id="2"/>
      <w:r>
        <w:t>S</w:t>
      </w:r>
      <w:bookmarkEnd w:id="2"/>
      <w:r>
        <w:t>ECTION 1.</w:t>
      </w:r>
      <w:r>
        <w:tab/>
      </w:r>
      <w:bookmarkStart w:name="dl_26cbd803d" w:id="3"/>
      <w:r>
        <w:t>C</w:t>
      </w:r>
      <w:bookmarkEnd w:id="3"/>
      <w:r>
        <w:t>hapter 9, Title 55 of the S.C. Code is amended by adding:</w:t>
      </w:r>
    </w:p>
    <w:p w:rsidR="00326618" w:rsidP="00326618" w:rsidRDefault="0032661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618" w:rsidP="00326618" w:rsidRDefault="00326618">
      <w:pPr>
        <w:pStyle w:val="scnewcodesection"/>
      </w:pPr>
      <w:r>
        <w:tab/>
      </w:r>
      <w:bookmarkStart w:name="ns_T55C9N235_e26a7b217" w:id="4"/>
      <w:r>
        <w:t>S</w:t>
      </w:r>
      <w:bookmarkEnd w:id="4"/>
      <w:r>
        <w:t>ection 55‑9‑235.</w:t>
      </w:r>
      <w:r>
        <w:tab/>
      </w:r>
      <w:bookmarkStart w:name="ss_T55C9N235SA_lv1_6f5f048d3" w:id="5"/>
      <w:r w:rsidRPr="00173ABC">
        <w:t>(</w:t>
      </w:r>
      <w:bookmarkEnd w:id="5"/>
      <w:r w:rsidRPr="00173ABC">
        <w:t>A) During the hours of airport operation, any business establishment or concessionaire operating in the Transportation Security Administration</w:t>
      </w:r>
      <w:r>
        <w:t>-</w:t>
      </w:r>
      <w:r w:rsidRPr="00173ABC">
        <w:t xml:space="preserve">screened portion of Charleston International Airport, Columbia Metropolitan Airport, Florence Regional Airport, Greenville‑Spartanburg Airport, </w:t>
      </w:r>
      <w:r>
        <w:t xml:space="preserve">Hilton Head Island Airport, </w:t>
      </w:r>
      <w:r w:rsidRPr="00173ABC">
        <w:t>or Myrtle Beach International Airport may</w:t>
      </w:r>
      <w:r>
        <w:t>,</w:t>
      </w:r>
      <w:r w:rsidRPr="00173ABC">
        <w:t xml:space="preserve"> upon the written approval of the respective airport authority, sell alcoholic liquor by the drink</w:t>
      </w:r>
      <w:r>
        <w:t xml:space="preserve"> </w:t>
      </w:r>
      <w:r w:rsidRPr="00173ABC">
        <w:t xml:space="preserve">to a person twenty‑one years of age or older for consumption throughout the </w:t>
      </w:r>
      <w:r>
        <w:t xml:space="preserve">Transportation Security Administration-screened portion of the </w:t>
      </w:r>
      <w:r w:rsidRPr="00173ABC">
        <w:t xml:space="preserve">establishment’s or concessionaire’s respective airport terminal, provided that the establishment or concessionaire </w:t>
      </w:r>
      <w:r>
        <w:t>is licensed in</w:t>
      </w:r>
      <w:r w:rsidRPr="00173ABC">
        <w:t xml:space="preserve"> South Carolina </w:t>
      </w:r>
      <w:r>
        <w:t xml:space="preserve">to sell </w:t>
      </w:r>
      <w:r w:rsidRPr="00173ABC">
        <w:t>alcoholic liquor</w:t>
      </w:r>
      <w:r>
        <w:t xml:space="preserve"> by the drink</w:t>
      </w:r>
      <w:r w:rsidRPr="00173ABC">
        <w:t xml:space="preserve"> for on</w:t>
      </w:r>
      <w:r>
        <w:t>-</w:t>
      </w:r>
      <w:r w:rsidRPr="00173ABC">
        <w:t>premise consumption.</w:t>
      </w:r>
    </w:p>
    <w:p w:rsidR="00326618" w:rsidP="00326618" w:rsidRDefault="00326618">
      <w:pPr>
        <w:pStyle w:val="scnewcodesection"/>
      </w:pPr>
      <w:r>
        <w:tab/>
      </w:r>
      <w:bookmarkStart w:name="ss_T55C9N235SB_lv1_2ad38b834" w:id="6"/>
      <w:r>
        <w:t>(</w:t>
      </w:r>
      <w:bookmarkEnd w:id="6"/>
      <w:r>
        <w:t xml:space="preserve">B) </w:t>
      </w:r>
      <w:r w:rsidRPr="00173ABC">
        <w:t>A person twenty‑one years of age or older may purchase and consume alcoholic liquor by the drink</w:t>
      </w:r>
      <w:r>
        <w:t xml:space="preserve"> </w:t>
      </w:r>
      <w:r w:rsidRPr="00173ABC">
        <w:t>throughout the interior of the Transportation Security Administration</w:t>
      </w:r>
      <w:r>
        <w:t>-</w:t>
      </w:r>
      <w:r w:rsidRPr="00173ABC">
        <w:t>screened portion of the respective airport terminal</w:t>
      </w:r>
      <w:r>
        <w:t>,</w:t>
      </w:r>
      <w:r w:rsidRPr="00173ABC">
        <w:t xml:space="preserve"> provided that the purchase is from an </w:t>
      </w:r>
      <w:r w:rsidRPr="00173ABC">
        <w:lastRenderedPageBreak/>
        <w:t xml:space="preserve">approved business establishment or concessionaire </w:t>
      </w:r>
      <w:r>
        <w:t>licensed in</w:t>
      </w:r>
      <w:r w:rsidRPr="00173ABC">
        <w:t xml:space="preserve"> South Carolina </w:t>
      </w:r>
      <w:r>
        <w:t xml:space="preserve">to sell </w:t>
      </w:r>
      <w:r w:rsidRPr="00173ABC">
        <w:t>alcoholic liquor</w:t>
      </w:r>
      <w:r>
        <w:t xml:space="preserve"> by the drink</w:t>
      </w:r>
      <w:r w:rsidRPr="00173ABC">
        <w:t xml:space="preserve"> for on</w:t>
      </w:r>
      <w:r>
        <w:t>-</w:t>
      </w:r>
      <w:r w:rsidRPr="00173ABC">
        <w:t>premise consumption.</w:t>
      </w:r>
    </w:p>
    <w:p w:rsidR="00326618" w:rsidP="00326618" w:rsidRDefault="0032661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618" w:rsidP="00326618" w:rsidRDefault="0032661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326618" w:rsidP="00326618" w:rsidRDefault="0032661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6618" w:rsidP="00326618" w:rsidRDefault="00326618">
      <w:pPr>
        <w:pStyle w:val="scnoncodifiedsection"/>
      </w:pPr>
      <w:bookmarkStart w:name="bs_num_2_lastsection" w:id="7"/>
      <w:bookmarkStart w:name="eff_date_section" w:id="8"/>
      <w:r>
        <w:t>S</w:t>
      </w:r>
      <w:bookmarkEnd w:id="7"/>
      <w:r>
        <w:t>ECTION 2.</w:t>
      </w:r>
      <w:r w:rsidRPr="00DF3B44">
        <w:tab/>
        <w:t>This act takes effect upon approval by the Governor.</w:t>
      </w:r>
      <w:bookmarkEnd w:id="8"/>
    </w:p>
    <w:p w:rsidR="00326618" w:rsidP="00326618" w:rsidRDefault="00326618">
      <w:pPr>
        <w:pStyle w:val="scnoncodifiedsection"/>
      </w:pPr>
    </w:p>
    <w:p w:rsidR="00326618" w:rsidP="00326618" w:rsidRDefault="00326618">
      <w:pPr>
        <w:pStyle w:val="scnoncodifiedsection"/>
      </w:pPr>
      <w:r>
        <w:t>Ratified the 17</w:t>
      </w:r>
      <w:r>
        <w:rPr>
          <w:vertAlign w:val="superscript"/>
        </w:rPr>
        <w:t>th</w:t>
      </w:r>
      <w:r>
        <w:t xml:space="preserve"> day of May, 2023.</w:t>
      </w:r>
    </w:p>
    <w:p w:rsidR="00326618" w:rsidP="00326618" w:rsidRDefault="00326618">
      <w:pPr>
        <w:pStyle w:val="scactchamber"/>
        <w:widowControl/>
        <w:suppressLineNumbers w:val="0"/>
        <w:suppressAutoHyphens w:val="0"/>
        <w:jc w:val="both"/>
      </w:pPr>
    </w:p>
    <w:p w:rsidR="00326618" w:rsidP="00326618" w:rsidRDefault="00326618">
      <w:pPr>
        <w:pStyle w:val="scactchamber"/>
        <w:widowControl/>
        <w:suppressLineNumbers w:val="0"/>
        <w:suppressAutoHyphens w:val="0"/>
        <w:jc w:val="both"/>
      </w:pPr>
      <w:r>
        <w:t>Approved the 19</w:t>
      </w:r>
      <w:r w:rsidRPr="00604732">
        <w:rPr>
          <w:vertAlign w:val="superscript"/>
        </w:rPr>
        <w:t>th</w:t>
      </w:r>
      <w:r>
        <w:t xml:space="preserve"> day of May, 2023. </w:t>
      </w:r>
    </w:p>
    <w:p w:rsidR="00326618" w:rsidP="00326618" w:rsidRDefault="00326618">
      <w:pPr>
        <w:pStyle w:val="scactchamber"/>
        <w:widowControl/>
        <w:suppressLineNumbers w:val="0"/>
        <w:suppressAutoHyphens w:val="0"/>
        <w:jc w:val="center"/>
      </w:pPr>
    </w:p>
    <w:p w:rsidR="00326618" w:rsidP="00326618" w:rsidRDefault="00326618">
      <w:pPr>
        <w:pStyle w:val="scactchamber"/>
        <w:widowControl/>
        <w:suppressLineNumbers w:val="0"/>
        <w:suppressAutoHyphens w:val="0"/>
        <w:jc w:val="center"/>
      </w:pPr>
      <w:r>
        <w:t>__________</w:t>
      </w:r>
    </w:p>
    <w:p w:rsidRPr="00F60DB2" w:rsidR="00CE4507" w:rsidP="00326618" w:rsidRDefault="00CE450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CE4507" w:rsidSect="00CE4507">
      <w:footerReference w:type="default" r:id="rId35"/>
      <w:footerReference w:type="first" r:id="rId3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5ABB" w:rsidRDefault="000C5ABB" w:rsidP="0010329A">
      <w:pPr>
        <w:spacing w:after="0" w:line="240" w:lineRule="auto"/>
      </w:pPr>
      <w:r>
        <w:separator/>
      </w:r>
    </w:p>
    <w:p w:rsidR="000C5ABB" w:rsidRDefault="000C5ABB"/>
    <w:p w:rsidR="000C5ABB" w:rsidRDefault="000C5ABB"/>
  </w:endnote>
  <w:endnote w:type="continuationSeparator" w:id="0">
    <w:p w:rsidR="000C5ABB" w:rsidRDefault="000C5ABB" w:rsidP="0010329A">
      <w:pPr>
        <w:spacing w:after="0" w:line="240" w:lineRule="auto"/>
      </w:pPr>
      <w:r>
        <w:continuationSeparator/>
      </w:r>
    </w:p>
    <w:p w:rsidR="000C5ABB" w:rsidRDefault="000C5ABB"/>
    <w:p w:rsidR="000C5ABB" w:rsidRDefault="000C5ABB"/>
  </w:endnote>
  <w:endnote w:type="continuationNotice" w:id="1">
    <w:p w:rsidR="000C5ABB" w:rsidRDefault="000C5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507" w:rsidRPr="00CE4507" w:rsidRDefault="00CE4507" w:rsidP="00CE450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4507" w:rsidRDefault="00CE45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5ABB" w:rsidRDefault="000C5ABB" w:rsidP="0010329A">
      <w:pPr>
        <w:spacing w:after="0" w:line="240" w:lineRule="auto"/>
      </w:pPr>
      <w:r>
        <w:separator/>
      </w:r>
    </w:p>
    <w:p w:rsidR="000C5ABB" w:rsidRDefault="000C5ABB"/>
    <w:p w:rsidR="000C5ABB" w:rsidRDefault="000C5ABB"/>
  </w:footnote>
  <w:footnote w:type="continuationSeparator" w:id="0">
    <w:p w:rsidR="000C5ABB" w:rsidRDefault="000C5ABB" w:rsidP="0010329A">
      <w:pPr>
        <w:spacing w:after="0" w:line="240" w:lineRule="auto"/>
      </w:pPr>
      <w:r>
        <w:continuationSeparator/>
      </w:r>
    </w:p>
    <w:p w:rsidR="000C5ABB" w:rsidRDefault="000C5ABB"/>
    <w:p w:rsidR="000C5ABB" w:rsidRDefault="000C5ABB"/>
  </w:footnote>
  <w:footnote w:type="continuationNotice" w:id="1">
    <w:p w:rsidR="000C5ABB" w:rsidRDefault="000C5AB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59"/>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2462"/>
    <w:rsid w:val="0006464F"/>
    <w:rsid w:val="00066B54"/>
    <w:rsid w:val="00074A4F"/>
    <w:rsid w:val="00076837"/>
    <w:rsid w:val="00077462"/>
    <w:rsid w:val="00086E49"/>
    <w:rsid w:val="00093AA4"/>
    <w:rsid w:val="000B4C02"/>
    <w:rsid w:val="000B502F"/>
    <w:rsid w:val="000B5B4A"/>
    <w:rsid w:val="000C3E88"/>
    <w:rsid w:val="000C46B9"/>
    <w:rsid w:val="000C5ABB"/>
    <w:rsid w:val="000C6F9A"/>
    <w:rsid w:val="000D2F44"/>
    <w:rsid w:val="000D6746"/>
    <w:rsid w:val="000E0E23"/>
    <w:rsid w:val="000E3D2C"/>
    <w:rsid w:val="000E41AC"/>
    <w:rsid w:val="000E578A"/>
    <w:rsid w:val="000F2089"/>
    <w:rsid w:val="000F2250"/>
    <w:rsid w:val="0010329A"/>
    <w:rsid w:val="001164F9"/>
    <w:rsid w:val="00130BDE"/>
    <w:rsid w:val="00140049"/>
    <w:rsid w:val="00171601"/>
    <w:rsid w:val="001730EB"/>
    <w:rsid w:val="00173276"/>
    <w:rsid w:val="00174B51"/>
    <w:rsid w:val="0019025B"/>
    <w:rsid w:val="0019208E"/>
    <w:rsid w:val="00192AF7"/>
    <w:rsid w:val="00197366"/>
    <w:rsid w:val="00197CE4"/>
    <w:rsid w:val="001A136C"/>
    <w:rsid w:val="001B31ED"/>
    <w:rsid w:val="001B6BC2"/>
    <w:rsid w:val="001B6DA2"/>
    <w:rsid w:val="001B7E5F"/>
    <w:rsid w:val="001C12D0"/>
    <w:rsid w:val="001C5DDA"/>
    <w:rsid w:val="001D69B0"/>
    <w:rsid w:val="001E17A1"/>
    <w:rsid w:val="001E7185"/>
    <w:rsid w:val="001F2A41"/>
    <w:rsid w:val="001F313F"/>
    <w:rsid w:val="001F331D"/>
    <w:rsid w:val="002001FE"/>
    <w:rsid w:val="002038AA"/>
    <w:rsid w:val="0020505D"/>
    <w:rsid w:val="0021166F"/>
    <w:rsid w:val="0021248D"/>
    <w:rsid w:val="002125DF"/>
    <w:rsid w:val="00231273"/>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26618"/>
    <w:rsid w:val="00341F2D"/>
    <w:rsid w:val="003421F1"/>
    <w:rsid w:val="00354F64"/>
    <w:rsid w:val="00361563"/>
    <w:rsid w:val="003775E6"/>
    <w:rsid w:val="00380365"/>
    <w:rsid w:val="00381998"/>
    <w:rsid w:val="0038371B"/>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1C95"/>
    <w:rsid w:val="00464317"/>
    <w:rsid w:val="00473583"/>
    <w:rsid w:val="00477F32"/>
    <w:rsid w:val="004851A0"/>
    <w:rsid w:val="00485B9E"/>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58C0"/>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E4F70"/>
    <w:rsid w:val="005F76B0"/>
    <w:rsid w:val="005F76FC"/>
    <w:rsid w:val="005F7745"/>
    <w:rsid w:val="006015AA"/>
    <w:rsid w:val="006024B6"/>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230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058F6"/>
    <w:rsid w:val="00722155"/>
    <w:rsid w:val="00731BFA"/>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1514"/>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34B"/>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B47BA"/>
    <w:rsid w:val="00BC556C"/>
    <w:rsid w:val="00BD30F5"/>
    <w:rsid w:val="00BD348C"/>
    <w:rsid w:val="00BD4684"/>
    <w:rsid w:val="00BD71B4"/>
    <w:rsid w:val="00BD7CF7"/>
    <w:rsid w:val="00BE08A7"/>
    <w:rsid w:val="00BE4391"/>
    <w:rsid w:val="00BF3E48"/>
    <w:rsid w:val="00C16288"/>
    <w:rsid w:val="00C166EC"/>
    <w:rsid w:val="00C17D1D"/>
    <w:rsid w:val="00C32652"/>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E4507"/>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04AB"/>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1232"/>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E450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174B5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174B5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174B5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174B5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174B5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174B5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174B5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174B5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174B5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174B5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174B51"/>
    <w:rPr>
      <w:noProof/>
    </w:rPr>
  </w:style>
  <w:style w:type="character" w:customStyle="1" w:styleId="sclocalcheck">
    <w:name w:val="sc_local_check"/>
    <w:uiPriority w:val="1"/>
    <w:qFormat/>
    <w:rsid w:val="00174B51"/>
    <w:rPr>
      <w:noProof/>
    </w:rPr>
  </w:style>
  <w:style w:type="character" w:customStyle="1" w:styleId="sctempcheck">
    <w:name w:val="sc_temp_check"/>
    <w:uiPriority w:val="1"/>
    <w:qFormat/>
    <w:rsid w:val="00174B51"/>
    <w:rPr>
      <w:noProof/>
    </w:rPr>
  </w:style>
  <w:style w:type="character" w:customStyle="1" w:styleId="Heading1Char">
    <w:name w:val="Heading 1 Char"/>
    <w:basedOn w:val="DefaultParagraphFont"/>
    <w:link w:val="Heading1"/>
    <w:uiPriority w:val="9"/>
    <w:rsid w:val="00CE450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26.docx" TargetMode="External" Id="rId13" /><Relationship Type="http://schemas.openxmlformats.org/officeDocument/2006/relationships/hyperlink" Target="file:///h:\sj\20230322.docx" TargetMode="External" Id="rId18" /><Relationship Type="http://schemas.openxmlformats.org/officeDocument/2006/relationships/hyperlink" Target="file:///h:\hj\20230511.docx" TargetMode="External" Id="rId26" /><Relationship Type="http://schemas.openxmlformats.org/officeDocument/2006/relationships/customXml" Target="../customXml/item3.xml" Id="rId3" /><Relationship Type="http://schemas.openxmlformats.org/officeDocument/2006/relationships/hyperlink" Target="file:///h:\hj\20230503.docx" TargetMode="External" Id="rId21" /><Relationship Type="http://schemas.openxmlformats.org/officeDocument/2006/relationships/hyperlink" Target="https://www.scstatehouse.gov/sess125_2023-2024/prever/459_20230504.docx" TargetMode="External" Id="rId34" /><Relationship Type="http://schemas.openxmlformats.org/officeDocument/2006/relationships/styles" Target="styles.xml" Id="rId7" /><Relationship Type="http://schemas.openxmlformats.org/officeDocument/2006/relationships/hyperlink" Target="file:///h:\sj\20230126.docx" TargetMode="External" Id="rId12" /><Relationship Type="http://schemas.openxmlformats.org/officeDocument/2006/relationships/hyperlink" Target="file:///h:\sj\20230314.docx" TargetMode="External" Id="rId17" /><Relationship Type="http://schemas.openxmlformats.org/officeDocument/2006/relationships/hyperlink" Target="file:///h:\hj\20230510.docx" TargetMode="External" Id="rId25" /><Relationship Type="http://schemas.openxmlformats.org/officeDocument/2006/relationships/hyperlink" Target="https://www.scstatehouse.gov/sess125_2023-2024/prever/459_20230314.docx"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file:///h:\sj\20230314.docx" TargetMode="External" Id="rId16" /><Relationship Type="http://schemas.openxmlformats.org/officeDocument/2006/relationships/hyperlink" Target="file:///h:\hj\20230328.docx" TargetMode="External" Id="rId20" /><Relationship Type="http://schemas.openxmlformats.org/officeDocument/2006/relationships/hyperlink" Target="https://www.scstatehouse.gov/sess125_2023-2024/prever/459_20230126.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10.docx" TargetMode="External" Id="rId24" /><Relationship Type="http://schemas.openxmlformats.org/officeDocument/2006/relationships/hyperlink" Target="https://www.scstatehouse.gov/sess125_2023-2024/prever/459_20230303.docx" TargetMode="Externa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hyperlink" Target="file:///h:\sj\20230314.docx" TargetMode="External" Id="rId15" /><Relationship Type="http://schemas.openxmlformats.org/officeDocument/2006/relationships/hyperlink" Target="file:///h:\hj\20230510.docx" TargetMode="External" Id="rId23" /><Relationship Type="http://schemas.openxmlformats.org/officeDocument/2006/relationships/hyperlink" Target="https://www.scstatehouse.gov/billsearch.php?billnumbers=459&amp;session=125&amp;summary=B" TargetMode="External" Id="rId28" /><Relationship Type="http://schemas.openxmlformats.org/officeDocument/2006/relationships/footer" Target="footer2.xml" Id="rId36" /><Relationship Type="http://schemas.openxmlformats.org/officeDocument/2006/relationships/footnotes" Target="footnotes.xml" Id="rId10" /><Relationship Type="http://schemas.openxmlformats.org/officeDocument/2006/relationships/hyperlink" Target="file:///h:\hj\20230328.docx" TargetMode="External" Id="rId19" /><Relationship Type="http://schemas.openxmlformats.org/officeDocument/2006/relationships/hyperlink" Target="https://www.scstatehouse.gov/sess125_2023-2024/prever/459_20230302.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302.docx" TargetMode="External" Id="rId14" /><Relationship Type="http://schemas.openxmlformats.org/officeDocument/2006/relationships/hyperlink" Target="file:///h:\hj\20230509.docx" TargetMode="External" Id="rId22" /><Relationship Type="http://schemas.openxmlformats.org/officeDocument/2006/relationships/hyperlink" Target="file:///h:\sj\20230517.docx" TargetMode="External" Id="rId27" /><Relationship Type="http://schemas.openxmlformats.org/officeDocument/2006/relationships/hyperlink" Target="https://www.scstatehouse.gov/sess125_2023-2024/prever/459_20230210.docx" TargetMode="External" Id="rId30" /><Relationship Type="http://schemas.openxmlformats.org/officeDocument/2006/relationships/footer" Target="footer1.xml" Id="rId35" /><Relationship Type="http://schemas.openxmlformats.org/officeDocument/2006/relationships/hyperlink" Target="https://www.scstatehouse.gov/billsearch.php?billnumbers=459&amp;session=125&amp;summary=B" TargetMode="External" Id="Rd42059d0ad3c4913" /><Relationship Type="http://schemas.openxmlformats.org/officeDocument/2006/relationships/hyperlink" Target="https://www.scstatehouse.gov/sess125_2023-2024/prever/459_20230126.docx" TargetMode="External" Id="R66134d3dc47a4aad" /><Relationship Type="http://schemas.openxmlformats.org/officeDocument/2006/relationships/hyperlink" Target="https://www.scstatehouse.gov/sess125_2023-2024/prever/459_20230210.docx" TargetMode="External" Id="R4af56eba0d114433" /><Relationship Type="http://schemas.openxmlformats.org/officeDocument/2006/relationships/hyperlink" Target="https://www.scstatehouse.gov/sess125_2023-2024/prever/459_20230302.docx" TargetMode="External" Id="Rfa145252394b4cb5" /><Relationship Type="http://schemas.openxmlformats.org/officeDocument/2006/relationships/hyperlink" Target="https://www.scstatehouse.gov/sess125_2023-2024/prever/459_20230303.docx" TargetMode="External" Id="Rbc33a5f1ef5543d3" /><Relationship Type="http://schemas.openxmlformats.org/officeDocument/2006/relationships/hyperlink" Target="https://www.scstatehouse.gov/sess125_2023-2024/prever/459_20230314.docx" TargetMode="External" Id="R04b9db691d244185" /><Relationship Type="http://schemas.openxmlformats.org/officeDocument/2006/relationships/hyperlink" Target="https://www.scstatehouse.gov/sess125_2023-2024/prever/459_20230504.docx" TargetMode="External" Id="Re1aed37874f14da9" /><Relationship Type="http://schemas.openxmlformats.org/officeDocument/2006/relationships/hyperlink" Target="h:\sj\20230126.docx" TargetMode="External" Id="R165440e5b0dc4b8a" /><Relationship Type="http://schemas.openxmlformats.org/officeDocument/2006/relationships/hyperlink" Target="h:\sj\20230126.docx" TargetMode="External" Id="R4454544f493d43e0" /><Relationship Type="http://schemas.openxmlformats.org/officeDocument/2006/relationships/hyperlink" Target="h:\sj\20230302.docx" TargetMode="External" Id="R02be8656a9f94229" /><Relationship Type="http://schemas.openxmlformats.org/officeDocument/2006/relationships/hyperlink" Target="h:\sj\20230314.docx" TargetMode="External" Id="Rfaaf87dedae84e73" /><Relationship Type="http://schemas.openxmlformats.org/officeDocument/2006/relationships/hyperlink" Target="h:\sj\20230314.docx" TargetMode="External" Id="Rb2a6fa55a46549c4" /><Relationship Type="http://schemas.openxmlformats.org/officeDocument/2006/relationships/hyperlink" Target="h:\sj\20230314.docx" TargetMode="External" Id="R1e87eae8844545d6" /><Relationship Type="http://schemas.openxmlformats.org/officeDocument/2006/relationships/hyperlink" Target="h:\sj\20230322.docx" TargetMode="External" Id="Ra9b2e0e3396d4c72" /><Relationship Type="http://schemas.openxmlformats.org/officeDocument/2006/relationships/hyperlink" Target="h:\hj\20230328.docx" TargetMode="External" Id="R29a69aa1b1c04a6f" /><Relationship Type="http://schemas.openxmlformats.org/officeDocument/2006/relationships/hyperlink" Target="h:\hj\20230328.docx" TargetMode="External" Id="R00069d4028064704" /><Relationship Type="http://schemas.openxmlformats.org/officeDocument/2006/relationships/hyperlink" Target="h:\hj\20230503.docx" TargetMode="External" Id="R3bd47876999142e4" /><Relationship Type="http://schemas.openxmlformats.org/officeDocument/2006/relationships/hyperlink" Target="h:\hj\20230509.docx" TargetMode="External" Id="Rd8fabedbdf7e4146" /><Relationship Type="http://schemas.openxmlformats.org/officeDocument/2006/relationships/hyperlink" Target="h:\hj\20230510.docx" TargetMode="External" Id="R6f989ae474ef4e05" /><Relationship Type="http://schemas.openxmlformats.org/officeDocument/2006/relationships/hyperlink" Target="h:\hj\20230510.docx" TargetMode="External" Id="R4eb7ea78b699482a" /><Relationship Type="http://schemas.openxmlformats.org/officeDocument/2006/relationships/hyperlink" Target="h:\hj\20230510.docx" TargetMode="External" Id="R5e0279b646a54695" /><Relationship Type="http://schemas.openxmlformats.org/officeDocument/2006/relationships/hyperlink" Target="h:\hj\20230511.docx" TargetMode="External" Id="Rc12201a1fb364077" /><Relationship Type="http://schemas.openxmlformats.org/officeDocument/2006/relationships/hyperlink" Target="h:\sj\20230517.docx" TargetMode="External" Id="Rf96c7da98f004ea0" /><Relationship Type="http://schemas.openxmlformats.org/officeDocument/2006/relationships/hyperlink" Target="https://www.scstatehouse.gov/billsearch.php?billnumbers=459&amp;session=125&amp;summary=B" TargetMode="External" Id="Re911986102924f88" /><Relationship Type="http://schemas.openxmlformats.org/officeDocument/2006/relationships/hyperlink" Target="https://www.scstatehouse.gov/sess125_2023-2024/prever/459_20230126.docx" TargetMode="External" Id="R8c6a3220ec494fc3" /><Relationship Type="http://schemas.openxmlformats.org/officeDocument/2006/relationships/hyperlink" Target="https://www.scstatehouse.gov/sess125_2023-2024/prever/459_20230210.docx" TargetMode="External" Id="R050c55d172764dbf" /><Relationship Type="http://schemas.openxmlformats.org/officeDocument/2006/relationships/hyperlink" Target="https://www.scstatehouse.gov/sess125_2023-2024/prever/459_20230302.docx" TargetMode="External" Id="Rd1f7a6bfd024411a" /><Relationship Type="http://schemas.openxmlformats.org/officeDocument/2006/relationships/hyperlink" Target="https://www.scstatehouse.gov/sess125_2023-2024/prever/459_20230303.docx" TargetMode="External" Id="R2e2eceeb4f9a4715" /><Relationship Type="http://schemas.openxmlformats.org/officeDocument/2006/relationships/hyperlink" Target="https://www.scstatehouse.gov/sess125_2023-2024/prever/459_20230314.docx" TargetMode="External" Id="R3a6752e7259f4cbd" /><Relationship Type="http://schemas.openxmlformats.org/officeDocument/2006/relationships/hyperlink" Target="https://www.scstatehouse.gov/sess125_2023-2024/prever/459_20230504.docx" TargetMode="External" Id="R32e12dbbfc874991" /><Relationship Type="http://schemas.openxmlformats.org/officeDocument/2006/relationships/hyperlink" Target="h:\sj\20230126.docx" TargetMode="External" Id="R062fe214afea4038" /><Relationship Type="http://schemas.openxmlformats.org/officeDocument/2006/relationships/hyperlink" Target="h:\sj\20230126.docx" TargetMode="External" Id="Rad88fc35101747ec" /><Relationship Type="http://schemas.openxmlformats.org/officeDocument/2006/relationships/hyperlink" Target="h:\sj\20230302.docx" TargetMode="External" Id="Ra2e57dd4013d439a" /><Relationship Type="http://schemas.openxmlformats.org/officeDocument/2006/relationships/hyperlink" Target="h:\sj\20230314.docx" TargetMode="External" Id="Rfcd46f3969d6494b" /><Relationship Type="http://schemas.openxmlformats.org/officeDocument/2006/relationships/hyperlink" Target="h:\sj\20230314.docx" TargetMode="External" Id="R4307257517214583" /><Relationship Type="http://schemas.openxmlformats.org/officeDocument/2006/relationships/hyperlink" Target="h:\sj\20230314.docx" TargetMode="External" Id="R241c8dcce0704aab" /><Relationship Type="http://schemas.openxmlformats.org/officeDocument/2006/relationships/hyperlink" Target="h:\sj\20230322.docx" TargetMode="External" Id="Ra0ac8fcb029b4618" /><Relationship Type="http://schemas.openxmlformats.org/officeDocument/2006/relationships/hyperlink" Target="h:\hj\20230328.docx" TargetMode="External" Id="Rc70ed57652c14ba7" /><Relationship Type="http://schemas.openxmlformats.org/officeDocument/2006/relationships/hyperlink" Target="h:\hj\20230328.docx" TargetMode="External" Id="R900006f00b544ada" /><Relationship Type="http://schemas.openxmlformats.org/officeDocument/2006/relationships/hyperlink" Target="h:\hj\20230503.docx" TargetMode="External" Id="R3eac17302872479d" /><Relationship Type="http://schemas.openxmlformats.org/officeDocument/2006/relationships/hyperlink" Target="h:\hj\20230509.docx" TargetMode="External" Id="R28b0de2a23d44a9e" /><Relationship Type="http://schemas.openxmlformats.org/officeDocument/2006/relationships/hyperlink" Target="h:\hj\20230510.docx" TargetMode="External" Id="Rff0dce7710974fdd" /><Relationship Type="http://schemas.openxmlformats.org/officeDocument/2006/relationships/hyperlink" Target="h:\hj\20230510.docx" TargetMode="External" Id="Re12f6024bbf6416a" /><Relationship Type="http://schemas.openxmlformats.org/officeDocument/2006/relationships/hyperlink" Target="h:\hj\20230510.docx" TargetMode="External" Id="R215fae74927b4842" /><Relationship Type="http://schemas.openxmlformats.org/officeDocument/2006/relationships/hyperlink" Target="h:\hj\20230511.docx" TargetMode="External" Id="Rf424c45b8e334920" /><Relationship Type="http://schemas.openxmlformats.org/officeDocument/2006/relationships/hyperlink" Target="h:\sj\20230517.docx" TargetMode="External" Id="Rfde520a56df84811" /><Relationship Type="http://schemas.openxmlformats.org/officeDocument/2006/relationships/hyperlink" Target="https://www.scstatehouse.gov/billsearch.php?billnumbers=459&amp;session=125&amp;summary=B" TargetMode="External" Id="R3b3280cfdf8f4f7e" /><Relationship Type="http://schemas.openxmlformats.org/officeDocument/2006/relationships/hyperlink" Target="https://www.scstatehouse.gov/sess125_2023-2024/prever/459_20230126.docx" TargetMode="External" Id="R90c02e0c75a24198" /><Relationship Type="http://schemas.openxmlformats.org/officeDocument/2006/relationships/hyperlink" Target="https://www.scstatehouse.gov/sess125_2023-2024/prever/459_20230210.docx" TargetMode="External" Id="R467d336062764f89" /><Relationship Type="http://schemas.openxmlformats.org/officeDocument/2006/relationships/hyperlink" Target="https://www.scstatehouse.gov/sess125_2023-2024/prever/459_20230302.docx" TargetMode="External" Id="Re264011eda7048e4" /><Relationship Type="http://schemas.openxmlformats.org/officeDocument/2006/relationships/hyperlink" Target="https://www.scstatehouse.gov/sess125_2023-2024/prever/459_20230303.docx" TargetMode="External" Id="R1cfc05d3ed344fe2" /><Relationship Type="http://schemas.openxmlformats.org/officeDocument/2006/relationships/hyperlink" Target="https://www.scstatehouse.gov/sess125_2023-2024/prever/459_20230314.docx" TargetMode="External" Id="R9a70168a64d24d9b" /><Relationship Type="http://schemas.openxmlformats.org/officeDocument/2006/relationships/hyperlink" Target="https://www.scstatehouse.gov/sess125_2023-2024/prever/459_20230504.docx" TargetMode="External" Id="Rf283831dd7e94cf2" /><Relationship Type="http://schemas.openxmlformats.org/officeDocument/2006/relationships/hyperlink" Target="h:\sj\20230126.docx" TargetMode="External" Id="R9290e82bb4af439a" /><Relationship Type="http://schemas.openxmlformats.org/officeDocument/2006/relationships/hyperlink" Target="h:\sj\20230126.docx" TargetMode="External" Id="Rc5a3cc3fa98749b8" /><Relationship Type="http://schemas.openxmlformats.org/officeDocument/2006/relationships/hyperlink" Target="h:\sj\20230302.docx" TargetMode="External" Id="Rf8ebc1e204d34a59" /><Relationship Type="http://schemas.openxmlformats.org/officeDocument/2006/relationships/hyperlink" Target="h:\sj\20230314.docx" TargetMode="External" Id="R01d10a87dc174aae" /><Relationship Type="http://schemas.openxmlformats.org/officeDocument/2006/relationships/hyperlink" Target="h:\sj\20230314.docx" TargetMode="External" Id="Rb4a93b49a5c44854" /><Relationship Type="http://schemas.openxmlformats.org/officeDocument/2006/relationships/hyperlink" Target="h:\sj\20230314.docx" TargetMode="External" Id="R952c7d2bf7b24415" /><Relationship Type="http://schemas.openxmlformats.org/officeDocument/2006/relationships/hyperlink" Target="h:\sj\20230322.docx" TargetMode="External" Id="R208b20c1b9df4c6c" /><Relationship Type="http://schemas.openxmlformats.org/officeDocument/2006/relationships/hyperlink" Target="h:\hj\20230328.docx" TargetMode="External" Id="Rbc253103921b44e2" /><Relationship Type="http://schemas.openxmlformats.org/officeDocument/2006/relationships/hyperlink" Target="h:\hj\20230328.docx" TargetMode="External" Id="Rbf399d16ea154b27" /><Relationship Type="http://schemas.openxmlformats.org/officeDocument/2006/relationships/hyperlink" Target="h:\hj\20230503.docx" TargetMode="External" Id="Rabc1eec9c7764726" /><Relationship Type="http://schemas.openxmlformats.org/officeDocument/2006/relationships/hyperlink" Target="h:\hj\20230509.docx" TargetMode="External" Id="R78a31d7688ef4bee" /><Relationship Type="http://schemas.openxmlformats.org/officeDocument/2006/relationships/hyperlink" Target="h:\hj\20230510.docx" TargetMode="External" Id="Ra869b046c0bb4e3c" /><Relationship Type="http://schemas.openxmlformats.org/officeDocument/2006/relationships/hyperlink" Target="h:\hj\20230510.docx" TargetMode="External" Id="Rb8d9ea339644411b" /><Relationship Type="http://schemas.openxmlformats.org/officeDocument/2006/relationships/hyperlink" Target="h:\hj\20230510.docx" TargetMode="External" Id="Rb956e9d983c544d7" /><Relationship Type="http://schemas.openxmlformats.org/officeDocument/2006/relationships/hyperlink" Target="h:\hj\20230511.docx" TargetMode="External" Id="Rdf94a55331e84e6b" /><Relationship Type="http://schemas.openxmlformats.org/officeDocument/2006/relationships/hyperlink" Target="https://www.scstatehouse.gov/billsearch.php?billnumbers=459&amp;session=125&amp;summary=B" TargetMode="External" Id="Rcdb6219eea714bda" /><Relationship Type="http://schemas.openxmlformats.org/officeDocument/2006/relationships/hyperlink" Target="https://www.scstatehouse.gov/sess125_2023-2024/prever/459_20230126.docx" TargetMode="External" Id="R86ab290cd97a4f1b" /><Relationship Type="http://schemas.openxmlformats.org/officeDocument/2006/relationships/hyperlink" Target="https://www.scstatehouse.gov/sess125_2023-2024/prever/459_20230210.docx" TargetMode="External" Id="R682c78edda554e5d" /><Relationship Type="http://schemas.openxmlformats.org/officeDocument/2006/relationships/hyperlink" Target="https://www.scstatehouse.gov/sess125_2023-2024/prever/459_20230302.docx" TargetMode="External" Id="R4bf47dd29f5744fd" /><Relationship Type="http://schemas.openxmlformats.org/officeDocument/2006/relationships/hyperlink" Target="https://www.scstatehouse.gov/sess125_2023-2024/prever/459_20230303.docx" TargetMode="External" Id="Rf09039befd2b4ae2" /><Relationship Type="http://schemas.openxmlformats.org/officeDocument/2006/relationships/hyperlink" Target="https://www.scstatehouse.gov/sess125_2023-2024/prever/459_20230314.docx" TargetMode="External" Id="R3b3ad77a01314263" /><Relationship Type="http://schemas.openxmlformats.org/officeDocument/2006/relationships/hyperlink" Target="https://www.scstatehouse.gov/sess125_2023-2024/prever/459_20230504.docx" TargetMode="External" Id="R523c701ff0744056" /><Relationship Type="http://schemas.openxmlformats.org/officeDocument/2006/relationships/hyperlink" Target="h:\sj\20230126.docx" TargetMode="External" Id="Rb85f8faea3344f0b" /><Relationship Type="http://schemas.openxmlformats.org/officeDocument/2006/relationships/hyperlink" Target="h:\sj\20230126.docx" TargetMode="External" Id="R70ff3ba304c14621" /><Relationship Type="http://schemas.openxmlformats.org/officeDocument/2006/relationships/hyperlink" Target="h:\sj\20230302.docx" TargetMode="External" Id="R6c18779d1d684918" /><Relationship Type="http://schemas.openxmlformats.org/officeDocument/2006/relationships/hyperlink" Target="h:\sj\20230314.docx" TargetMode="External" Id="R0584224d31544db1" /><Relationship Type="http://schemas.openxmlformats.org/officeDocument/2006/relationships/hyperlink" Target="h:\sj\20230314.docx" TargetMode="External" Id="Rc9e456776ab940a3" /><Relationship Type="http://schemas.openxmlformats.org/officeDocument/2006/relationships/hyperlink" Target="h:\sj\20230314.docx" TargetMode="External" Id="R0eb12525fb08453f" /><Relationship Type="http://schemas.openxmlformats.org/officeDocument/2006/relationships/hyperlink" Target="h:\sj\20230322.docx" TargetMode="External" Id="R6eb4de0404fc4be8" /><Relationship Type="http://schemas.openxmlformats.org/officeDocument/2006/relationships/hyperlink" Target="h:\hj\20230328.docx" TargetMode="External" Id="Rd8813016df5140ae" /><Relationship Type="http://schemas.openxmlformats.org/officeDocument/2006/relationships/hyperlink" Target="h:\hj\20230328.docx" TargetMode="External" Id="R99a665df0bbc409f" /><Relationship Type="http://schemas.openxmlformats.org/officeDocument/2006/relationships/hyperlink" Target="h:\hj\20230503.docx" TargetMode="External" Id="R8d073f92418c4c55" /><Relationship Type="http://schemas.openxmlformats.org/officeDocument/2006/relationships/hyperlink" Target="h:\hj\20230509.docx" TargetMode="External" Id="R3a8d7a5aaac54e6b" /><Relationship Type="http://schemas.openxmlformats.org/officeDocument/2006/relationships/hyperlink" Target="h:\hj\20230510.docx" TargetMode="External" Id="R86b8b89154c64041" /><Relationship Type="http://schemas.openxmlformats.org/officeDocument/2006/relationships/hyperlink" Target="h:\hj\20230510.docx" TargetMode="External" Id="R4d33ed71f5964ae8" /><Relationship Type="http://schemas.openxmlformats.org/officeDocument/2006/relationships/hyperlink" Target="h:\hj\20230510.docx" TargetMode="External" Id="Rfb2f10ca2f4f4df4" /><Relationship Type="http://schemas.openxmlformats.org/officeDocument/2006/relationships/hyperlink" Target="h:\hj\20230511.docx" TargetMode="External" Id="Rc82319715d414cf2" /><Relationship Type="http://schemas.openxmlformats.org/officeDocument/2006/relationships/hyperlink" Target="https://www.scstatehouse.gov/billsearch.php?billnumbers=459&amp;session=125&amp;summary=B" TargetMode="External" Id="R76a09a623629464c" /><Relationship Type="http://schemas.openxmlformats.org/officeDocument/2006/relationships/hyperlink" Target="https://www.scstatehouse.gov/sess125_2023-2024/prever/459_20230126.docx" TargetMode="External" Id="Rf2ab1d252e9c4e9c" /><Relationship Type="http://schemas.openxmlformats.org/officeDocument/2006/relationships/hyperlink" Target="https://www.scstatehouse.gov/sess125_2023-2024/prever/459_20230210.docx" TargetMode="External" Id="R4eddb7646764414f" /><Relationship Type="http://schemas.openxmlformats.org/officeDocument/2006/relationships/hyperlink" Target="https://www.scstatehouse.gov/sess125_2023-2024/prever/459_20230302.docx" TargetMode="External" Id="Rf0c1f409b8ae47ed" /><Relationship Type="http://schemas.openxmlformats.org/officeDocument/2006/relationships/hyperlink" Target="https://www.scstatehouse.gov/sess125_2023-2024/prever/459_20230303.docx" TargetMode="External" Id="R3ede018cff4147aa" /><Relationship Type="http://schemas.openxmlformats.org/officeDocument/2006/relationships/hyperlink" Target="https://www.scstatehouse.gov/sess125_2023-2024/prever/459_20230314.docx" TargetMode="External" Id="R1083e5e25624410d" /><Relationship Type="http://schemas.openxmlformats.org/officeDocument/2006/relationships/hyperlink" Target="https://www.scstatehouse.gov/sess125_2023-2024/prever/459_20230504.docx" TargetMode="External" Id="R13171bec75a2466b" /><Relationship Type="http://schemas.openxmlformats.org/officeDocument/2006/relationships/hyperlink" Target="h:\sj\20230126.docx" TargetMode="External" Id="R43c2d3945ab843fa" /><Relationship Type="http://schemas.openxmlformats.org/officeDocument/2006/relationships/hyperlink" Target="h:\sj\20230126.docx" TargetMode="External" Id="Rbfca1aab9ced46da" /><Relationship Type="http://schemas.openxmlformats.org/officeDocument/2006/relationships/hyperlink" Target="h:\sj\20230302.docx" TargetMode="External" Id="Rc514f59c470c44b8" /><Relationship Type="http://schemas.openxmlformats.org/officeDocument/2006/relationships/hyperlink" Target="h:\sj\20230314.docx" TargetMode="External" Id="Rc6d66a7d64954b9c" /><Relationship Type="http://schemas.openxmlformats.org/officeDocument/2006/relationships/hyperlink" Target="h:\sj\20230314.docx" TargetMode="External" Id="Rca3eaad3c83046df" /><Relationship Type="http://schemas.openxmlformats.org/officeDocument/2006/relationships/hyperlink" Target="h:\sj\20230314.docx" TargetMode="External" Id="R5c62e7a0bb744a52" /><Relationship Type="http://schemas.openxmlformats.org/officeDocument/2006/relationships/hyperlink" Target="h:\sj\20230322.docx" TargetMode="External" Id="R6173c709c847452a" /><Relationship Type="http://schemas.openxmlformats.org/officeDocument/2006/relationships/hyperlink" Target="h:\hj\20230328.docx" TargetMode="External" Id="Rf889511718aa4611" /><Relationship Type="http://schemas.openxmlformats.org/officeDocument/2006/relationships/hyperlink" Target="h:\hj\20230328.docx" TargetMode="External" Id="R41b2b9454da44471" /><Relationship Type="http://schemas.openxmlformats.org/officeDocument/2006/relationships/hyperlink" Target="h:\hj\20230503.docx" TargetMode="External" Id="Rdd03a0685e5042d0" /><Relationship Type="http://schemas.openxmlformats.org/officeDocument/2006/relationships/hyperlink" Target="h:\hj\20230509.docx" TargetMode="External" Id="R1ed67082eed94b6b" /><Relationship Type="http://schemas.openxmlformats.org/officeDocument/2006/relationships/hyperlink" Target="h:\hj\20230510.docx" TargetMode="External" Id="R47b8df48a7d044ef" /><Relationship Type="http://schemas.openxmlformats.org/officeDocument/2006/relationships/hyperlink" Target="h:\hj\20230510.docx" TargetMode="External" Id="R09d7e523416b40f3" /><Relationship Type="http://schemas.openxmlformats.org/officeDocument/2006/relationships/hyperlink" Target="h:\hj\20230510.docx" TargetMode="External" Id="Rc7296cf27d1a4fcc" /><Relationship Type="http://schemas.openxmlformats.org/officeDocument/2006/relationships/hyperlink" Target="h:\hj\20230511.docx" TargetMode="External" Id="R57565810553f46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ID>64dcf03e-7303-46c8-82f6-cb2ca3dca7e2</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ca624f6e-83f4-4996-9a02-2c04954fce44</T_BILL_REQUEST_REQUEST>
  <T_BILL_R_ORIGINALBILL>381a8a42-4686-495c-b5db-f9555139beab</T_BILL_R_ORIGINALBILL>
  <T_BILL_R_ORIGINALDRAFT>59f1a404-876b-4c4a-94a5-069893d6c60e</T_BILL_R_ORIGINALDRAFT>
  <T_BILL_SPONSOR_SPONSOR>fc9e4f71-a4e5-432b-b9b4-d13cccd6c249</T_BILL_SPONSOR_SPONSOR>
  <T_BILL_T_BILLNUMBER>459</T_BILL_T_BILLNUMBER>
  <T_BILL_T_BILLTITLE>TO AMEND THE SOUTH CAROLINA CODE OF LAWS BY ADDING SECTION 55‑9‑235, SO AS TO PROVIDE FOR THE SALE AND CONSUMPTION OF LIQUOR BY THE DRINK THROUGHOUT THE TRANSPORTATION SECURITY ADMINISTRATION-SCREENED PORTION OF QUALIFYING SOUTH CAROLINA AIRPORTS.</T_BILL_T_BILLTITLE>
  <T_BILL_T_CHAMBER>senate</T_BILL_T_CHAMBER>
  <T_BILL_T_LEGTYPE>bill_statewide</T_BILL_T_LEGTYPE>
  <T_BILL_T_SECTIONS>[{"SectionUUID":"8ed86b38-7752-48c8-8d56-c321b4cc165c","SectionName":"code_section","SectionNumber":1,"SectionType":"code_section","CodeSections":[{"CodeSectionBookmarkName":"ns_T55C9N235_e26a7b217","IsConstitutionSection":false,"Identity":"55-9-235","IsNew":true,"SubSections":[{"Level":1,"Identity":"T55C9N235SA","SubSectionBookmarkName":"ss_T55C9N235SA_lv1_6f5f048d3","IsNewSubSection":false,"SubSectionReplacement":""},{"Level":1,"Identity":"T55C9N235SB","SubSectionBookmarkName":"ss_T55C9N235SB_lv1_2ad38b834","IsNewSubSection":false,"SubSectionReplacement":""}],"TitleRelatedTo":"","TitleSoAsTo":"PROVIDE FOR THE SALE AND CONSUMPTION OF LIQUOR BY THE DRINK THROUGHOUT THE TRANSPORTATION SECURITY ADMINISTRATION SCREENED PORTION OF QUALIFYING SOUTH CAROLINA AIRPORTS","Deleted":false}],"TitleText":"","DisableControls":false,"Deleted":false,"RepealItems":[],"SectionBookmarkName":"bs_num_1_0acb9f8a0"},{"SectionUUID":"8f03ca95-8faa-4d43-a9c2-8afc498075bd","SectionName":"standard_eff_date_section","SectionNumber":2,"SectionType":"drafting_clause","CodeSections":[],"TitleText":"","DisableControls":false,"Deleted":false,"RepealItems":[],"SectionBookmarkName":"bs_num_2_lastsection"}]</T_BILL_T_SECTIONS>
  <T_BILL_T_SUBJECT>Alcohol sales at airports</T_BILL_T_SUBJECT>
  <T_BILL_UR_DRAFTER>carlmcintosh@scstatehouse.gov</T_BILL_UR_DRAFTER>
  <T_BILL_UR_DRAFTINGASSISTANT>angiemorgan@scstatehouse.gov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796</Words>
  <Characters>4300</Characters>
  <Application>Microsoft Office Word</Application>
  <DocSecurity>0</DocSecurity>
  <Lines>122</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459: Alcohol Sales at Airports - South Carolina Legislature Online</dc:title>
  <dc:subject/>
  <dc:creator>Sean Ryan</dc:creator>
  <cp:keywords/>
  <dc:description/>
  <cp:lastModifiedBy>Danny Crook</cp:lastModifiedBy>
  <cp:revision>2</cp:revision>
  <dcterms:created xsi:type="dcterms:W3CDTF">2023-06-15T16:09:00Z</dcterms:created>
  <dcterms:modified xsi:type="dcterms:W3CDTF">2023-06-15T16:09:00Z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