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LC-0131HDB-RM25.docx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Wilhelmina Kimpson,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c28bf526784f4efa">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6b7958195645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3d66772c854b4f">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FD3FE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3B5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1DC7" w14:paraId="48DB32D0" w14:textId="227D19A5">
          <w:pPr>
            <w:pStyle w:val="scresolutiontitle"/>
          </w:pPr>
          <w:r>
            <w:t>to express the profound sorrow of the members of the south carolina house of representatives upon the passing of mrs. wilhelmina page kimpson of columbia, to celebrate her life, and to extend their deepest sympathy to her family and many friends.</w:t>
          </w:r>
        </w:p>
      </w:sdtContent>
    </w:sdt>
    <w:p w:rsidR="0010776B" w:rsidP="00091FD9" w:rsidRDefault="0010776B" w14:paraId="48DB32D1" w14:textId="56627158">
      <w:pPr>
        <w:pStyle w:val="scresolutiontitle"/>
      </w:pPr>
    </w:p>
    <w:p w:rsidR="000B021F" w:rsidP="000B021F" w:rsidRDefault="000B021F" w14:paraId="0FCF94C2" w14:textId="77777777">
      <w:pPr>
        <w:pStyle w:val="scresolutionbody"/>
      </w:pPr>
      <w:bookmarkStart w:name="wa_20f596c5d" w:id="1"/>
      <w:r>
        <w:t>W</w:t>
      </w:r>
      <w:bookmarkEnd w:id="1"/>
      <w:r>
        <w:t>hereas, many were deeply saddened by the passing of Mrs. Wilhelmina Page Kimpson of Columbia on June 28, 2024, at the venerable age of ninety; and</w:t>
      </w:r>
    </w:p>
    <w:p w:rsidR="000B021F" w:rsidP="000B021F" w:rsidRDefault="000B021F" w14:paraId="298A8396" w14:textId="77777777">
      <w:pPr>
        <w:pStyle w:val="scresolutionbody"/>
      </w:pPr>
    </w:p>
    <w:p w:rsidR="000B021F" w:rsidP="000B021F" w:rsidRDefault="000B021F" w14:paraId="41E6D24E" w14:textId="77777777">
      <w:pPr>
        <w:pStyle w:val="scresolutionbody"/>
      </w:pPr>
      <w:bookmarkStart w:name="wa_f78b3322f" w:id="2"/>
      <w:r>
        <w:t>W</w:t>
      </w:r>
      <w:bookmarkEnd w:id="2"/>
      <w:r>
        <w:t>hereas, Mrs. Wilhelmina Page Kimpson was born on April 20, 1934, in Dillon, the oldest child of William and Ethel Page. She attended the segregated schools of Dillon County, graduating from Gordon High School in 1952. She thereafter attended and graduated from Johnson C. Smith University in Charlotte, North Carolina, where she earned a bachelor’s degree in elementary education in 1956. She attended graduate school at Northwestern University in Evanston, Illinois, and later graduated from the University of South Carolina with a master’s degree in education; and</w:t>
      </w:r>
    </w:p>
    <w:p w:rsidR="000B021F" w:rsidP="000B021F" w:rsidRDefault="000B021F" w14:paraId="4F1ED8BF" w14:textId="77777777">
      <w:pPr>
        <w:pStyle w:val="scresolutionbody"/>
      </w:pPr>
    </w:p>
    <w:p w:rsidR="000B021F" w:rsidP="000B021F" w:rsidRDefault="000B021F" w14:paraId="6D6DEC21" w14:textId="77777777">
      <w:pPr>
        <w:pStyle w:val="scresolutionbody"/>
      </w:pPr>
      <w:bookmarkStart w:name="wa_182b4629c" w:id="3"/>
      <w:r>
        <w:t>W</w:t>
      </w:r>
      <w:bookmarkEnd w:id="3"/>
      <w:r>
        <w:t>hereas, Wilhelmina Page moved to Columbia to teach second grade at Waverly Elementary School in Richland County School District One. She thereafter taught at Burton Elementary School and Crane Creek Elementary before becoming a Title I reading coordinator for the district. She retired from Richland School District One after forty‑four years of service; and</w:t>
      </w:r>
    </w:p>
    <w:p w:rsidR="000B021F" w:rsidP="000B021F" w:rsidRDefault="000B021F" w14:paraId="2D08988A" w14:textId="77777777">
      <w:pPr>
        <w:pStyle w:val="scresolutionbody"/>
      </w:pPr>
    </w:p>
    <w:p w:rsidR="000B021F" w:rsidP="000B021F" w:rsidRDefault="000B021F" w14:paraId="3DD0A500" w14:textId="77777777">
      <w:pPr>
        <w:pStyle w:val="scresolutionbody"/>
      </w:pPr>
      <w:bookmarkStart w:name="wa_6be36fee5" w:id="4"/>
      <w:r>
        <w:t>W</w:t>
      </w:r>
      <w:bookmarkEnd w:id="4"/>
      <w:r>
        <w:t>hereas, while teaching at Waverly, she met a young mathematics teacher from Booker T. Washington High School, Milton Kimpson. The two wed on December 19, 1959, and enjoyed over sixty years of marriage until Milton’s death in 2021. To this union, three sons were born: Milton Gary, Marc Aaron, and Marlon Emil. For well over sixty years, the family lived in the Lincoln Park Community off Farrow Road in Columbia; and</w:t>
      </w:r>
    </w:p>
    <w:p w:rsidR="000B021F" w:rsidP="000B021F" w:rsidRDefault="000B021F" w14:paraId="0856B3B1" w14:textId="77777777">
      <w:pPr>
        <w:pStyle w:val="scresolutionbody"/>
      </w:pPr>
    </w:p>
    <w:p w:rsidR="000B021F" w:rsidP="000B021F" w:rsidRDefault="000B021F" w14:paraId="013833BE" w14:textId="168EB048">
      <w:pPr>
        <w:pStyle w:val="scresolutionbody"/>
      </w:pPr>
      <w:bookmarkStart w:name="wa_1b9a5e204" w:id="5"/>
      <w:r>
        <w:t>W</w:t>
      </w:r>
      <w:bookmarkEnd w:id="5"/>
      <w:r>
        <w:t>hereas, the Kimpson family joined the Saint John Baptist Church in the early 1960s under the pastorship of the late Reverend Roscoe C. Wilson Sr. Mrs. Kimpson faithfully attended Saint John until her health failed shortly before her death. She served on the Deaconess Board, the Pauline Russell Missionary Circle, the Tutorial Ministry, and various other auxiliaries; and</w:t>
      </w:r>
    </w:p>
    <w:p w:rsidR="000B021F" w:rsidP="000B021F" w:rsidRDefault="000B021F" w14:paraId="6425BA77" w14:textId="77777777">
      <w:pPr>
        <w:pStyle w:val="scresolutionbody"/>
      </w:pPr>
    </w:p>
    <w:p w:rsidR="000B021F" w:rsidP="000B021F" w:rsidRDefault="000B021F" w14:paraId="166F5B26" w14:textId="77777777">
      <w:pPr>
        <w:pStyle w:val="scresolutionbody"/>
      </w:pPr>
      <w:bookmarkStart w:name="wa_6615875a0" w:id="6"/>
      <w:r>
        <w:lastRenderedPageBreak/>
        <w:t>W</w:t>
      </w:r>
      <w:bookmarkEnd w:id="6"/>
      <w:r>
        <w:t>hereas, Mrs. Kimpson was a life member of the Alpha Kappa Alpha Sorority, Inc., having pledged while a student at Johnson C. Smith University. She was a member of the Gamma Nu Omega Chapter in Columbia, where she served as a member of the Housing Board, as well as in other capacities. Mrs. Kimpson was also a life member of the NAACP and Jack and Jill of America, Inc., and faithfully served the Columbia branch for many years. Further, she was a member of the Columbia Area Reading Council and Retired Teachers Association, and she enjoyed playing bridge, traveling, reading, and spending time with her family and friends. She lived a full life; and</w:t>
      </w:r>
    </w:p>
    <w:p w:rsidR="000B021F" w:rsidP="000B021F" w:rsidRDefault="000B021F" w14:paraId="49087FAB" w14:textId="77777777">
      <w:pPr>
        <w:pStyle w:val="scresolutionbody"/>
      </w:pPr>
    </w:p>
    <w:p w:rsidR="008A7625" w:rsidP="000B021F" w:rsidRDefault="000B021F" w14:paraId="24BB5989" w14:textId="6616AC2B">
      <w:pPr>
        <w:pStyle w:val="scresolutionbody"/>
      </w:pPr>
      <w:bookmarkStart w:name="wa_30f6ef09e" w:id="7"/>
      <w:r>
        <w:t>W</w:t>
      </w:r>
      <w:bookmarkEnd w:id="7"/>
      <w:r>
        <w:t>hereas, she leaves to cherish her memory her sister, Louise Page Gordon of Clinton, Maryland; her sons, Milton (Audra), Marc, and Marlon; her grandchildren, Andrea, Macy, Amanda, Marleigh, and Marlon Davis; and a host of other family members and friends. She will be missed. Now, therefore,</w:t>
      </w:r>
    </w:p>
    <w:p w:rsidRPr="00040E43" w:rsidR="005B260A" w:rsidP="000B021F" w:rsidRDefault="005B260A" w14:paraId="6143E2BE" w14:textId="77777777">
      <w:pPr>
        <w:pStyle w:val="scresolutionbody"/>
      </w:pPr>
    </w:p>
    <w:p w:rsidRPr="00040E43" w:rsidR="00B9052D" w:rsidP="00FA0B1D" w:rsidRDefault="00B9052D" w14:paraId="48DB32E4" w14:textId="6AE2DC3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3B5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FED1E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3B54">
            <w:rPr>
              <w:rStyle w:val="scresolutionbody1"/>
            </w:rPr>
            <w:t>House of Representatives</w:t>
          </w:r>
        </w:sdtContent>
      </w:sdt>
      <w:r w:rsidRPr="00040E43">
        <w:t xml:space="preserve">, by this resolution, </w:t>
      </w:r>
      <w:r w:rsidRPr="00E81DC7" w:rsidR="00E81DC7">
        <w:t>express the</w:t>
      </w:r>
      <w:r w:rsidR="00E81DC7">
        <w:t>ir</w:t>
      </w:r>
      <w:r w:rsidRPr="00E81DC7" w:rsidR="00E81DC7">
        <w:t xml:space="preserve"> profound sorrow upon the passing of </w:t>
      </w:r>
      <w:r w:rsidR="00E81DC7">
        <w:t>M</w:t>
      </w:r>
      <w:r w:rsidRPr="00E81DC7" w:rsidR="00E81DC7">
        <w:t>rs</w:t>
      </w:r>
      <w:r w:rsidR="00E81DC7">
        <w:t>.</w:t>
      </w:r>
      <w:r w:rsidRPr="00E81DC7" w:rsidR="00E81DC7">
        <w:t xml:space="preserve"> </w:t>
      </w:r>
      <w:r w:rsidR="00E81DC7">
        <w:t>W</w:t>
      </w:r>
      <w:r w:rsidRPr="00E81DC7" w:rsidR="00E81DC7">
        <w:t xml:space="preserve">ilhelmina </w:t>
      </w:r>
      <w:r w:rsidR="00E81DC7">
        <w:t>P</w:t>
      </w:r>
      <w:r w:rsidRPr="00E81DC7" w:rsidR="00E81DC7">
        <w:t xml:space="preserve">age </w:t>
      </w:r>
      <w:r w:rsidR="00E81DC7">
        <w:t>K</w:t>
      </w:r>
      <w:r w:rsidRPr="00E81DC7" w:rsidR="00E81DC7">
        <w:t xml:space="preserve">impson of </w:t>
      </w:r>
      <w:r w:rsidR="00E81DC7">
        <w:t>C</w:t>
      </w:r>
      <w:r w:rsidRPr="00E81DC7" w:rsidR="00E81DC7">
        <w:t>olumbia, celebrate her life, and extend their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3D529B2">
      <w:pPr>
        <w:pStyle w:val="scresolutionbody"/>
      </w:pPr>
      <w:r w:rsidRPr="00040E43">
        <w:t>Be it further resolved that a copy of this resolution be presented to</w:t>
      </w:r>
      <w:r w:rsidRPr="00040E43" w:rsidR="00B9105E">
        <w:t xml:space="preserve"> </w:t>
      </w:r>
      <w:r w:rsidR="000B021F">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613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7A24F0E" w:rsidR="007003E1" w:rsidRDefault="00792F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3B54">
              <w:rPr>
                <w:noProof/>
              </w:rPr>
              <w:t>LC-0131HDB-RM25.docx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21F"/>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3B54"/>
    <w:rsid w:val="001A022F"/>
    <w:rsid w:val="001A2C0B"/>
    <w:rsid w:val="001A72A6"/>
    <w:rsid w:val="001C4F58"/>
    <w:rsid w:val="001D08F2"/>
    <w:rsid w:val="001D2A16"/>
    <w:rsid w:val="001D3A58"/>
    <w:rsid w:val="001D525B"/>
    <w:rsid w:val="001D68D8"/>
    <w:rsid w:val="001D7F4F"/>
    <w:rsid w:val="001F75F9"/>
    <w:rsid w:val="002017E6"/>
    <w:rsid w:val="00204347"/>
    <w:rsid w:val="00205238"/>
    <w:rsid w:val="00211B4F"/>
    <w:rsid w:val="002321B6"/>
    <w:rsid w:val="00232912"/>
    <w:rsid w:val="0025001F"/>
    <w:rsid w:val="00250967"/>
    <w:rsid w:val="002543C8"/>
    <w:rsid w:val="002550CF"/>
    <w:rsid w:val="0025541D"/>
    <w:rsid w:val="002635C9"/>
    <w:rsid w:val="00284AAE"/>
    <w:rsid w:val="002B451A"/>
    <w:rsid w:val="002D55D2"/>
    <w:rsid w:val="002E5912"/>
    <w:rsid w:val="002F3D6C"/>
    <w:rsid w:val="002F4473"/>
    <w:rsid w:val="00301B21"/>
    <w:rsid w:val="00325348"/>
    <w:rsid w:val="0032732C"/>
    <w:rsid w:val="003321E4"/>
    <w:rsid w:val="00336AD0"/>
    <w:rsid w:val="00340DD3"/>
    <w:rsid w:val="0036008C"/>
    <w:rsid w:val="003609E7"/>
    <w:rsid w:val="0037079A"/>
    <w:rsid w:val="00385E1F"/>
    <w:rsid w:val="003A4798"/>
    <w:rsid w:val="003A4F41"/>
    <w:rsid w:val="003C4DAB"/>
    <w:rsid w:val="003C627D"/>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5761"/>
    <w:rsid w:val="004809EE"/>
    <w:rsid w:val="004B7339"/>
    <w:rsid w:val="004D0FE1"/>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60A"/>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66D5"/>
    <w:rsid w:val="0085786E"/>
    <w:rsid w:val="00870570"/>
    <w:rsid w:val="008905D2"/>
    <w:rsid w:val="008A1768"/>
    <w:rsid w:val="008A489F"/>
    <w:rsid w:val="008A7625"/>
    <w:rsid w:val="008B4AC4"/>
    <w:rsid w:val="008B7436"/>
    <w:rsid w:val="008C2CFA"/>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3A60"/>
    <w:rsid w:val="00B31DA6"/>
    <w:rsid w:val="00B3602C"/>
    <w:rsid w:val="00B412D4"/>
    <w:rsid w:val="00B44301"/>
    <w:rsid w:val="00B44775"/>
    <w:rsid w:val="00B519D6"/>
    <w:rsid w:val="00B6480F"/>
    <w:rsid w:val="00B64FFF"/>
    <w:rsid w:val="00B703CB"/>
    <w:rsid w:val="00B7267F"/>
    <w:rsid w:val="00B879A5"/>
    <w:rsid w:val="00B9052D"/>
    <w:rsid w:val="00B9105E"/>
    <w:rsid w:val="00B93158"/>
    <w:rsid w:val="00BA682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3A0C"/>
    <w:rsid w:val="00D37AF8"/>
    <w:rsid w:val="00D55053"/>
    <w:rsid w:val="00D613E4"/>
    <w:rsid w:val="00D66B80"/>
    <w:rsid w:val="00D73A67"/>
    <w:rsid w:val="00D8028D"/>
    <w:rsid w:val="00D970A9"/>
    <w:rsid w:val="00DB1F5E"/>
    <w:rsid w:val="00DC47B1"/>
    <w:rsid w:val="00DF3845"/>
    <w:rsid w:val="00E071A0"/>
    <w:rsid w:val="00E13CF6"/>
    <w:rsid w:val="00E32D96"/>
    <w:rsid w:val="00E41911"/>
    <w:rsid w:val="00E44B57"/>
    <w:rsid w:val="00E658FD"/>
    <w:rsid w:val="00E81DC7"/>
    <w:rsid w:val="00E92EEF"/>
    <w:rsid w:val="00E95B4E"/>
    <w:rsid w:val="00E97AB4"/>
    <w:rsid w:val="00EA150E"/>
    <w:rsid w:val="00EB0F12"/>
    <w:rsid w:val="00EB6846"/>
    <w:rsid w:val="00EF2368"/>
    <w:rsid w:val="00EF3015"/>
    <w:rsid w:val="00EF5F4D"/>
    <w:rsid w:val="00F02C5C"/>
    <w:rsid w:val="00F24442"/>
    <w:rsid w:val="00F31C6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3F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D6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3D6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6C"/>
    <w:rPr>
      <w:rFonts w:eastAsia="Times New Roman" w:cs="Times New Roman"/>
      <w:b/>
      <w:sz w:val="30"/>
      <w:szCs w:val="20"/>
    </w:rPr>
  </w:style>
  <w:style w:type="paragraph" w:styleId="Header">
    <w:name w:val="header"/>
    <w:basedOn w:val="Normal"/>
    <w:link w:val="HeaderChar"/>
    <w:uiPriority w:val="99"/>
    <w:unhideWhenUsed/>
    <w:rsid w:val="002F3D6C"/>
    <w:pPr>
      <w:tabs>
        <w:tab w:val="center" w:pos="4680"/>
        <w:tab w:val="right" w:pos="9360"/>
      </w:tabs>
    </w:pPr>
  </w:style>
  <w:style w:type="character" w:customStyle="1" w:styleId="HeaderChar">
    <w:name w:val="Header Char"/>
    <w:basedOn w:val="DefaultParagraphFont"/>
    <w:link w:val="Header"/>
    <w:uiPriority w:val="99"/>
    <w:rsid w:val="002F3D6C"/>
    <w:rPr>
      <w:rFonts w:eastAsia="Times New Roman" w:cs="Times New Roman"/>
      <w:szCs w:val="20"/>
    </w:rPr>
  </w:style>
  <w:style w:type="paragraph" w:styleId="Footer">
    <w:name w:val="footer"/>
    <w:basedOn w:val="Normal"/>
    <w:link w:val="FooterChar"/>
    <w:uiPriority w:val="99"/>
    <w:unhideWhenUsed/>
    <w:rsid w:val="002F3D6C"/>
    <w:pPr>
      <w:tabs>
        <w:tab w:val="center" w:pos="4680"/>
        <w:tab w:val="right" w:pos="9360"/>
      </w:tabs>
    </w:pPr>
  </w:style>
  <w:style w:type="character" w:customStyle="1" w:styleId="FooterChar">
    <w:name w:val="Footer Char"/>
    <w:basedOn w:val="DefaultParagraphFont"/>
    <w:link w:val="Footer"/>
    <w:uiPriority w:val="99"/>
    <w:rsid w:val="002F3D6C"/>
    <w:rPr>
      <w:rFonts w:eastAsia="Times New Roman" w:cs="Times New Roman"/>
      <w:szCs w:val="20"/>
    </w:rPr>
  </w:style>
  <w:style w:type="character" w:styleId="PageNumber">
    <w:name w:val="page number"/>
    <w:basedOn w:val="DefaultParagraphFont"/>
    <w:uiPriority w:val="99"/>
    <w:semiHidden/>
    <w:unhideWhenUsed/>
    <w:rsid w:val="002F3D6C"/>
  </w:style>
  <w:style w:type="character" w:styleId="LineNumber">
    <w:name w:val="line number"/>
    <w:basedOn w:val="DefaultParagraphFont"/>
    <w:uiPriority w:val="99"/>
    <w:semiHidden/>
    <w:unhideWhenUsed/>
    <w:rsid w:val="002F3D6C"/>
  </w:style>
  <w:style w:type="paragraph" w:customStyle="1" w:styleId="BillDots">
    <w:name w:val="Bill Dots"/>
    <w:basedOn w:val="Normal"/>
    <w:qFormat/>
    <w:rsid w:val="002F3D6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3D6C"/>
    <w:pPr>
      <w:tabs>
        <w:tab w:val="right" w:pos="5904"/>
      </w:tabs>
    </w:pPr>
  </w:style>
  <w:style w:type="paragraph" w:styleId="BalloonText">
    <w:name w:val="Balloon Text"/>
    <w:basedOn w:val="Normal"/>
    <w:link w:val="BalloonTextChar"/>
    <w:uiPriority w:val="99"/>
    <w:semiHidden/>
    <w:unhideWhenUsed/>
    <w:rsid w:val="002F3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D6C"/>
    <w:rPr>
      <w:rFonts w:ascii="Segoe UI" w:eastAsia="Times New Roman" w:hAnsi="Segoe UI" w:cs="Segoe UI"/>
      <w:sz w:val="18"/>
      <w:szCs w:val="18"/>
    </w:rPr>
  </w:style>
  <w:style w:type="paragraph" w:styleId="ListParagraph">
    <w:name w:val="List Paragraph"/>
    <w:basedOn w:val="Normal"/>
    <w:uiPriority w:val="34"/>
    <w:qFormat/>
    <w:rsid w:val="002F3D6C"/>
    <w:pPr>
      <w:ind w:left="720"/>
      <w:contextualSpacing/>
    </w:pPr>
  </w:style>
  <w:style w:type="paragraph" w:customStyle="1" w:styleId="scbillheader">
    <w:name w:val="sc_bill_header"/>
    <w:qFormat/>
    <w:rsid w:val="002F3D6C"/>
    <w:pPr>
      <w:widowControl w:val="0"/>
      <w:suppressAutoHyphens/>
      <w:spacing w:after="0" w:line="240" w:lineRule="auto"/>
      <w:jc w:val="center"/>
    </w:pPr>
    <w:rPr>
      <w:b/>
      <w:caps/>
      <w:sz w:val="30"/>
    </w:rPr>
  </w:style>
  <w:style w:type="paragraph" w:customStyle="1" w:styleId="schouseresolutionbythis">
    <w:name w:val="sc_house_resolution_by_this"/>
    <w:qFormat/>
    <w:rsid w:val="002F3D6C"/>
    <w:pPr>
      <w:widowControl w:val="0"/>
      <w:suppressAutoHyphens/>
      <w:spacing w:after="0" w:line="240" w:lineRule="auto"/>
      <w:jc w:val="both"/>
    </w:pPr>
  </w:style>
  <w:style w:type="paragraph" w:customStyle="1" w:styleId="schouseresolutionclippageattorney">
    <w:name w:val="sc_house_resolution_clip_page_attorney"/>
    <w:qFormat/>
    <w:rsid w:val="002F3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3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3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3D6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3D6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3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3D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3D6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F3D6C"/>
    <w:pPr>
      <w:widowControl w:val="0"/>
      <w:suppressAutoHyphens/>
      <w:spacing w:after="0" w:line="240" w:lineRule="auto"/>
      <w:jc w:val="both"/>
    </w:pPr>
    <w:rPr>
      <w:caps/>
    </w:rPr>
  </w:style>
  <w:style w:type="paragraph" w:customStyle="1" w:styleId="schouseresolutionemptyline">
    <w:name w:val="sc_house_resolution_empty_line"/>
    <w:qFormat/>
    <w:rsid w:val="002F3D6C"/>
    <w:pPr>
      <w:widowControl w:val="0"/>
      <w:suppressAutoHyphens/>
      <w:spacing w:after="0" w:line="240" w:lineRule="auto"/>
      <w:jc w:val="both"/>
    </w:pPr>
  </w:style>
  <w:style w:type="paragraph" w:customStyle="1" w:styleId="schouseresolutionfurtherresolved">
    <w:name w:val="sc_house_resolution_further_resolved"/>
    <w:qFormat/>
    <w:rsid w:val="002F3D6C"/>
    <w:pPr>
      <w:widowControl w:val="0"/>
      <w:suppressAutoHyphens/>
      <w:spacing w:after="0" w:line="240" w:lineRule="auto"/>
      <w:jc w:val="both"/>
    </w:pPr>
  </w:style>
  <w:style w:type="paragraph" w:customStyle="1" w:styleId="schouseresolutionheader">
    <w:name w:val="sc_house_resolution_header"/>
    <w:qFormat/>
    <w:rsid w:val="002F3D6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3D6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3D6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3D6C"/>
    <w:pPr>
      <w:widowControl w:val="0"/>
      <w:suppressLineNumbers/>
      <w:suppressAutoHyphens/>
      <w:jc w:val="left"/>
    </w:pPr>
    <w:rPr>
      <w:b/>
    </w:rPr>
  </w:style>
  <w:style w:type="paragraph" w:customStyle="1" w:styleId="schouseresolutionjackettitle">
    <w:name w:val="sc_house_resolution_jacket_title"/>
    <w:qFormat/>
    <w:rsid w:val="002F3D6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3D6C"/>
    <w:pPr>
      <w:widowControl w:val="0"/>
      <w:suppressAutoHyphens/>
      <w:spacing w:after="0" w:line="360" w:lineRule="auto"/>
      <w:jc w:val="both"/>
    </w:pPr>
  </w:style>
  <w:style w:type="paragraph" w:customStyle="1" w:styleId="scresolutionwhereas">
    <w:name w:val="sc_resolution_whereas"/>
    <w:qFormat/>
    <w:rsid w:val="002F3D6C"/>
    <w:pPr>
      <w:widowControl w:val="0"/>
      <w:suppressAutoHyphens/>
      <w:spacing w:after="0" w:line="360" w:lineRule="auto"/>
      <w:jc w:val="both"/>
    </w:pPr>
  </w:style>
  <w:style w:type="paragraph" w:customStyle="1" w:styleId="schouseresolutionxx">
    <w:name w:val="sc_house_resolution_xx"/>
    <w:qFormat/>
    <w:rsid w:val="002F3D6C"/>
    <w:pPr>
      <w:widowControl w:val="0"/>
      <w:suppressAutoHyphens/>
      <w:spacing w:after="0" w:line="240" w:lineRule="auto"/>
      <w:jc w:val="center"/>
    </w:pPr>
  </w:style>
  <w:style w:type="paragraph" w:customStyle="1" w:styleId="BillDots0">
    <w:name w:val="BillDots"/>
    <w:basedOn w:val="Normal"/>
    <w:autoRedefine/>
    <w:qFormat/>
    <w:rsid w:val="002F3D6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F3D6C"/>
    <w:rPr>
      <w:color w:val="0000FF" w:themeColor="hyperlink"/>
      <w:u w:val="single"/>
    </w:rPr>
  </w:style>
  <w:style w:type="paragraph" w:customStyle="1" w:styleId="Numbers">
    <w:name w:val="Numbers"/>
    <w:basedOn w:val="BillDots0"/>
    <w:qFormat/>
    <w:rsid w:val="002F3D6C"/>
    <w:pPr>
      <w:tabs>
        <w:tab w:val="right" w:pos="5904"/>
      </w:tabs>
    </w:pPr>
  </w:style>
  <w:style w:type="character" w:customStyle="1" w:styleId="scclippagepath">
    <w:name w:val="sc_clip_page_path"/>
    <w:uiPriority w:val="1"/>
    <w:qFormat/>
    <w:rsid w:val="002F3D6C"/>
    <w:rPr>
      <w:rFonts w:ascii="Times New Roman" w:hAnsi="Times New Roman"/>
      <w:caps/>
      <w:smallCaps w:val="0"/>
      <w:sz w:val="22"/>
    </w:rPr>
  </w:style>
  <w:style w:type="paragraph" w:customStyle="1" w:styleId="scconresoattyda">
    <w:name w:val="sc_con_reso_atty_da"/>
    <w:qFormat/>
    <w:rsid w:val="002F3D6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3D6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F3D6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F3D6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F3D6C"/>
    <w:pPr>
      <w:widowControl w:val="0"/>
      <w:suppressAutoHyphens/>
      <w:spacing w:after="0" w:line="240" w:lineRule="auto"/>
      <w:jc w:val="both"/>
    </w:pPr>
  </w:style>
  <w:style w:type="paragraph" w:customStyle="1" w:styleId="scjrregattydadocno">
    <w:name w:val="sc_jrreg_atty_da_docno"/>
    <w:basedOn w:val="Normal"/>
    <w:qFormat/>
    <w:rsid w:val="002F3D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F3D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F3D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F3D6C"/>
    <w:rPr>
      <w:rFonts w:ascii="Times New Roman" w:hAnsi="Times New Roman"/>
      <w:b/>
      <w:caps/>
      <w:smallCaps w:val="0"/>
      <w:sz w:val="24"/>
    </w:rPr>
  </w:style>
  <w:style w:type="paragraph" w:customStyle="1" w:styleId="scjrregfooter">
    <w:name w:val="sc_jrreg_footer"/>
    <w:qFormat/>
    <w:rsid w:val="002F3D6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F3D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F3D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F3D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F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F3D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F3D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F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F3D6C"/>
    <w:pPr>
      <w:widowControl w:val="0"/>
      <w:suppressAutoHyphens/>
      <w:spacing w:after="0" w:line="360" w:lineRule="auto"/>
      <w:jc w:val="both"/>
    </w:pPr>
  </w:style>
  <w:style w:type="paragraph" w:customStyle="1" w:styleId="scresolutionbody">
    <w:name w:val="sc_resolution_body"/>
    <w:qFormat/>
    <w:rsid w:val="002F3D6C"/>
    <w:pPr>
      <w:widowControl w:val="0"/>
      <w:suppressAutoHyphens/>
      <w:spacing w:after="0" w:line="360" w:lineRule="auto"/>
      <w:jc w:val="both"/>
    </w:pPr>
  </w:style>
  <w:style w:type="paragraph" w:customStyle="1" w:styleId="scresolutionclippagebottom">
    <w:name w:val="sc_resolution_clip_page_bottom"/>
    <w:qFormat/>
    <w:rsid w:val="002F3D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F3D6C"/>
    <w:pPr>
      <w:widowControl w:val="0"/>
      <w:suppressAutoHyphens/>
      <w:spacing w:after="0" w:line="240" w:lineRule="auto"/>
      <w:jc w:val="both"/>
    </w:pPr>
  </w:style>
  <w:style w:type="paragraph" w:customStyle="1" w:styleId="scresolutionfooter">
    <w:name w:val="sc_resolution_footer"/>
    <w:link w:val="scresolutionfooterChar"/>
    <w:qFormat/>
    <w:rsid w:val="002F3D6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3D6C"/>
    <w:rPr>
      <w:rFonts w:eastAsia="Times New Roman" w:cs="Times New Roman"/>
      <w:szCs w:val="20"/>
    </w:rPr>
  </w:style>
  <w:style w:type="paragraph" w:customStyle="1" w:styleId="scresolutionheader">
    <w:name w:val="sc_resolution_header"/>
    <w:qFormat/>
    <w:rsid w:val="002F3D6C"/>
    <w:pPr>
      <w:widowControl w:val="0"/>
      <w:suppressAutoHyphens/>
      <w:spacing w:after="0" w:line="240" w:lineRule="auto"/>
      <w:jc w:val="center"/>
    </w:pPr>
    <w:rPr>
      <w:b/>
      <w:caps/>
      <w:sz w:val="30"/>
    </w:rPr>
  </w:style>
  <w:style w:type="paragraph" w:customStyle="1" w:styleId="scresolutiontitle">
    <w:name w:val="sc_resolution_title"/>
    <w:qFormat/>
    <w:rsid w:val="002F3D6C"/>
    <w:pPr>
      <w:widowControl w:val="0"/>
      <w:suppressAutoHyphens/>
      <w:spacing w:after="0" w:line="240" w:lineRule="auto"/>
      <w:jc w:val="both"/>
    </w:pPr>
    <w:rPr>
      <w:caps/>
    </w:rPr>
  </w:style>
  <w:style w:type="paragraph" w:customStyle="1" w:styleId="scresolutionxx">
    <w:name w:val="sc_resolution_xx"/>
    <w:qFormat/>
    <w:rsid w:val="002F3D6C"/>
    <w:pPr>
      <w:widowControl w:val="0"/>
      <w:suppressAutoHyphens/>
      <w:spacing w:after="0" w:line="240" w:lineRule="auto"/>
      <w:jc w:val="center"/>
    </w:pPr>
  </w:style>
  <w:style w:type="character" w:customStyle="1" w:styleId="scSECTIONS">
    <w:name w:val="sc_SECTIONS"/>
    <w:uiPriority w:val="1"/>
    <w:qFormat/>
    <w:rsid w:val="002F3D6C"/>
    <w:rPr>
      <w:rFonts w:ascii="Times New Roman" w:hAnsi="Times New Roman"/>
      <w:b w:val="0"/>
      <w:i w:val="0"/>
      <w:caps/>
      <w:smallCaps w:val="0"/>
      <w:color w:val="auto"/>
      <w:sz w:val="22"/>
    </w:rPr>
  </w:style>
  <w:style w:type="character" w:customStyle="1" w:styleId="scsenateclippagepath">
    <w:name w:val="sc_senate_clip_page_path"/>
    <w:uiPriority w:val="1"/>
    <w:qFormat/>
    <w:rsid w:val="002F3D6C"/>
    <w:rPr>
      <w:rFonts w:ascii="Times New Roman" w:hAnsi="Times New Roman"/>
      <w:caps/>
      <w:smallCaps w:val="0"/>
      <w:sz w:val="22"/>
    </w:rPr>
  </w:style>
  <w:style w:type="paragraph" w:customStyle="1" w:styleId="scsenateresolutionbody">
    <w:name w:val="sc_senate_resolution_body"/>
    <w:qFormat/>
    <w:rsid w:val="002F3D6C"/>
    <w:pPr>
      <w:widowControl w:val="0"/>
      <w:suppressAutoHyphens/>
      <w:spacing w:after="0" w:line="360" w:lineRule="auto"/>
      <w:jc w:val="both"/>
    </w:pPr>
  </w:style>
  <w:style w:type="paragraph" w:customStyle="1" w:styleId="scsenateresolutionclippagebottom">
    <w:name w:val="sc_senate_resolution_clip_page_bottom"/>
    <w:qFormat/>
    <w:rsid w:val="002F3D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3D6C"/>
    <w:pPr>
      <w:widowControl w:val="0"/>
      <w:suppressLineNumbers/>
      <w:suppressAutoHyphens/>
    </w:pPr>
  </w:style>
  <w:style w:type="paragraph" w:customStyle="1" w:styleId="scsenateresolutionclippagerepdocumentname">
    <w:name w:val="sc_senate_resolution_clip_page_rep_document_name"/>
    <w:qFormat/>
    <w:rsid w:val="002F3D6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3D6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F3D6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F3D6C"/>
    <w:rPr>
      <w:color w:val="808080"/>
    </w:rPr>
  </w:style>
  <w:style w:type="paragraph" w:customStyle="1" w:styleId="sctablecodifiedsection">
    <w:name w:val="sc_table_codified_section"/>
    <w:qFormat/>
    <w:rsid w:val="002F3D6C"/>
    <w:pPr>
      <w:widowControl w:val="0"/>
      <w:suppressAutoHyphens/>
      <w:spacing w:after="0" w:line="360" w:lineRule="auto"/>
    </w:pPr>
  </w:style>
  <w:style w:type="paragraph" w:customStyle="1" w:styleId="sctableln">
    <w:name w:val="sc_table_ln"/>
    <w:qFormat/>
    <w:rsid w:val="002F3D6C"/>
    <w:pPr>
      <w:widowControl w:val="0"/>
      <w:suppressAutoHyphens/>
      <w:spacing w:after="0" w:line="360" w:lineRule="auto"/>
      <w:jc w:val="right"/>
    </w:pPr>
  </w:style>
  <w:style w:type="paragraph" w:customStyle="1" w:styleId="sctablenoncodifiedsection">
    <w:name w:val="sc_table_non_codified_section"/>
    <w:qFormat/>
    <w:rsid w:val="002F3D6C"/>
    <w:pPr>
      <w:widowControl w:val="0"/>
      <w:suppressAutoHyphens/>
      <w:spacing w:after="0" w:line="360" w:lineRule="auto"/>
    </w:pPr>
  </w:style>
  <w:style w:type="paragraph" w:customStyle="1" w:styleId="scresolutionmembers">
    <w:name w:val="sc_resolution_members"/>
    <w:qFormat/>
    <w:rsid w:val="002F3D6C"/>
    <w:pPr>
      <w:widowControl w:val="0"/>
      <w:suppressAutoHyphens/>
      <w:spacing w:after="0" w:line="360" w:lineRule="auto"/>
      <w:jc w:val="both"/>
    </w:pPr>
  </w:style>
  <w:style w:type="paragraph" w:customStyle="1" w:styleId="scdraftheader">
    <w:name w:val="sc_draft_header"/>
    <w:qFormat/>
    <w:rsid w:val="002F3D6C"/>
    <w:pPr>
      <w:widowControl w:val="0"/>
      <w:suppressAutoHyphens/>
      <w:spacing w:after="0" w:line="240" w:lineRule="auto"/>
    </w:pPr>
  </w:style>
  <w:style w:type="paragraph" w:customStyle="1" w:styleId="scemptyline">
    <w:name w:val="sc_empty_line"/>
    <w:qFormat/>
    <w:rsid w:val="002F3D6C"/>
    <w:pPr>
      <w:widowControl w:val="0"/>
      <w:suppressAutoHyphens/>
      <w:spacing w:after="0" w:line="360" w:lineRule="auto"/>
      <w:jc w:val="both"/>
    </w:pPr>
  </w:style>
  <w:style w:type="paragraph" w:customStyle="1" w:styleId="scemptylineheader">
    <w:name w:val="sc_emptyline_header"/>
    <w:qFormat/>
    <w:rsid w:val="002F3D6C"/>
    <w:pPr>
      <w:widowControl w:val="0"/>
      <w:suppressAutoHyphens/>
      <w:spacing w:after="0" w:line="240" w:lineRule="auto"/>
      <w:jc w:val="both"/>
    </w:pPr>
  </w:style>
  <w:style w:type="character" w:customStyle="1" w:styleId="scinsert">
    <w:name w:val="sc_insert"/>
    <w:uiPriority w:val="1"/>
    <w:qFormat/>
    <w:rsid w:val="002F3D6C"/>
    <w:rPr>
      <w:caps w:val="0"/>
      <w:smallCaps w:val="0"/>
      <w:strike w:val="0"/>
      <w:dstrike w:val="0"/>
      <w:vanish w:val="0"/>
      <w:u w:val="single"/>
      <w:vertAlign w:val="baseline"/>
    </w:rPr>
  </w:style>
  <w:style w:type="character" w:customStyle="1" w:styleId="scinsertblue">
    <w:name w:val="sc_insert_blue"/>
    <w:uiPriority w:val="1"/>
    <w:qFormat/>
    <w:rsid w:val="002F3D6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3D6C"/>
    <w:rPr>
      <w:caps w:val="0"/>
      <w:smallCaps w:val="0"/>
      <w:strike w:val="0"/>
      <w:dstrike w:val="0"/>
      <w:vanish w:val="0"/>
      <w:color w:val="0070C0"/>
      <w:u w:val="none"/>
      <w:vertAlign w:val="baseline"/>
    </w:rPr>
  </w:style>
  <w:style w:type="character" w:customStyle="1" w:styleId="scinsertred">
    <w:name w:val="sc_insert_red"/>
    <w:uiPriority w:val="1"/>
    <w:qFormat/>
    <w:rsid w:val="002F3D6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3D6C"/>
    <w:rPr>
      <w:caps w:val="0"/>
      <w:smallCaps w:val="0"/>
      <w:strike w:val="0"/>
      <w:dstrike w:val="0"/>
      <w:vanish w:val="0"/>
      <w:color w:val="FF0000"/>
      <w:u w:val="none"/>
      <w:vertAlign w:val="baseline"/>
    </w:rPr>
  </w:style>
  <w:style w:type="character" w:customStyle="1" w:styleId="scstrike">
    <w:name w:val="sc_strike"/>
    <w:uiPriority w:val="1"/>
    <w:qFormat/>
    <w:rsid w:val="002F3D6C"/>
    <w:rPr>
      <w:strike/>
      <w:dstrike w:val="0"/>
    </w:rPr>
  </w:style>
  <w:style w:type="character" w:customStyle="1" w:styleId="scstrikeblue">
    <w:name w:val="sc_strike_blue"/>
    <w:uiPriority w:val="1"/>
    <w:qFormat/>
    <w:rsid w:val="002F3D6C"/>
    <w:rPr>
      <w:strike/>
      <w:dstrike w:val="0"/>
      <w:color w:val="0070C0"/>
    </w:rPr>
  </w:style>
  <w:style w:type="character" w:customStyle="1" w:styleId="scstrikered">
    <w:name w:val="sc_strike_red"/>
    <w:uiPriority w:val="1"/>
    <w:qFormat/>
    <w:rsid w:val="002F3D6C"/>
    <w:rPr>
      <w:strike/>
      <w:dstrike w:val="0"/>
      <w:color w:val="FF0000"/>
    </w:rPr>
  </w:style>
  <w:style w:type="character" w:customStyle="1" w:styleId="scstrikebluenoncodified">
    <w:name w:val="sc_strike_blue_non_codified"/>
    <w:uiPriority w:val="1"/>
    <w:qFormat/>
    <w:rsid w:val="002F3D6C"/>
    <w:rPr>
      <w:strike/>
      <w:dstrike w:val="0"/>
      <w:color w:val="0070C0"/>
      <w:lang w:val="en-US"/>
    </w:rPr>
  </w:style>
  <w:style w:type="character" w:customStyle="1" w:styleId="scstrikerednoncodified">
    <w:name w:val="sc_strike_red_non_codified"/>
    <w:uiPriority w:val="1"/>
    <w:qFormat/>
    <w:rsid w:val="002F3D6C"/>
    <w:rPr>
      <w:strike/>
      <w:dstrike w:val="0"/>
      <w:color w:val="FF0000"/>
    </w:rPr>
  </w:style>
  <w:style w:type="paragraph" w:customStyle="1" w:styleId="scnowthereforebold">
    <w:name w:val="sc_now_therefore_bold"/>
    <w:uiPriority w:val="1"/>
    <w:qFormat/>
    <w:rsid w:val="002F3D6C"/>
    <w:pPr>
      <w:widowControl w:val="0"/>
      <w:suppressAutoHyphens/>
      <w:spacing w:after="0" w:line="480" w:lineRule="auto"/>
    </w:pPr>
    <w:rPr>
      <w:rFonts w:eastAsia="Calibri" w:cs="Times New Roman"/>
    </w:rPr>
  </w:style>
  <w:style w:type="paragraph" w:customStyle="1" w:styleId="scbillsiglines">
    <w:name w:val="sc_bill_sig_lines"/>
    <w:qFormat/>
    <w:rsid w:val="002F3D6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F3D6C"/>
  </w:style>
  <w:style w:type="paragraph" w:customStyle="1" w:styleId="scbillendxx">
    <w:name w:val="sc_bill_end_xx"/>
    <w:qFormat/>
    <w:rsid w:val="002F3D6C"/>
    <w:pPr>
      <w:widowControl w:val="0"/>
      <w:suppressAutoHyphens/>
      <w:spacing w:after="0" w:line="240" w:lineRule="auto"/>
      <w:jc w:val="center"/>
    </w:pPr>
  </w:style>
  <w:style w:type="character" w:customStyle="1" w:styleId="scbillheader1">
    <w:name w:val="sc_bill_header1"/>
    <w:uiPriority w:val="1"/>
    <w:qFormat/>
    <w:rsid w:val="002F3D6C"/>
  </w:style>
  <w:style w:type="character" w:customStyle="1" w:styleId="scresolutionbody1">
    <w:name w:val="sc_resolution_body1"/>
    <w:uiPriority w:val="1"/>
    <w:qFormat/>
    <w:rsid w:val="002F3D6C"/>
  </w:style>
  <w:style w:type="character" w:styleId="Strong">
    <w:name w:val="Strong"/>
    <w:basedOn w:val="DefaultParagraphFont"/>
    <w:uiPriority w:val="22"/>
    <w:qFormat/>
    <w:rsid w:val="002F3D6C"/>
    <w:rPr>
      <w:b/>
      <w:bCs/>
    </w:rPr>
  </w:style>
  <w:style w:type="character" w:customStyle="1" w:styleId="scamendhouse">
    <w:name w:val="sc_amend_house"/>
    <w:uiPriority w:val="1"/>
    <w:qFormat/>
    <w:rsid w:val="002F3D6C"/>
    <w:rPr>
      <w:bdr w:val="none" w:sz="0" w:space="0" w:color="auto"/>
      <w:shd w:val="clear" w:color="auto" w:fill="FDE9D9" w:themeFill="accent6" w:themeFillTint="33"/>
    </w:rPr>
  </w:style>
  <w:style w:type="character" w:customStyle="1" w:styleId="scamendsenate">
    <w:name w:val="sc_amend_senate"/>
    <w:uiPriority w:val="1"/>
    <w:qFormat/>
    <w:rsid w:val="002F3D6C"/>
    <w:rPr>
      <w:bdr w:val="none" w:sz="0" w:space="0" w:color="auto"/>
      <w:shd w:val="clear" w:color="auto" w:fill="E5DFEC" w:themeFill="accent4" w:themeFillTint="33"/>
    </w:rPr>
  </w:style>
  <w:style w:type="paragraph" w:styleId="Revision">
    <w:name w:val="Revision"/>
    <w:hidden/>
    <w:uiPriority w:val="99"/>
    <w:semiHidden/>
    <w:rsid w:val="002F3D6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F3D6C"/>
    <w:pPr>
      <w:spacing w:after="0" w:line="240" w:lineRule="auto"/>
    </w:pPr>
    <w:rPr>
      <w:i/>
    </w:rPr>
  </w:style>
  <w:style w:type="paragraph" w:customStyle="1" w:styleId="sccoversheetsenate">
    <w:name w:val="sc_coversheet_senate"/>
    <w:qFormat/>
    <w:rsid w:val="002F3D6C"/>
    <w:pPr>
      <w:spacing w:after="0" w:line="240" w:lineRule="auto"/>
    </w:pPr>
    <w:rPr>
      <w:b/>
    </w:rPr>
  </w:style>
  <w:style w:type="character" w:styleId="FollowedHyperlink">
    <w:name w:val="FollowedHyperlink"/>
    <w:basedOn w:val="DefaultParagraphFont"/>
    <w:uiPriority w:val="99"/>
    <w:semiHidden/>
    <w:unhideWhenUsed/>
    <w:rsid w:val="003609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3&amp;session=126&amp;summary=B" TargetMode="External" Id="Rce6b7958195645d6" /><Relationship Type="http://schemas.openxmlformats.org/officeDocument/2006/relationships/hyperlink" Target="https://www.scstatehouse.gov/sess126_2025-2026/prever/3673_20250115.docx" TargetMode="External" Id="R2e3d66772c854b4f" /><Relationship Type="http://schemas.openxmlformats.org/officeDocument/2006/relationships/hyperlink" Target="h:\hj\20250115.docx" TargetMode="External" Id="Rc28bf526784f4e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4347"/>
    <w:rsid w:val="00212BEF"/>
    <w:rsid w:val="002A3D45"/>
    <w:rsid w:val="00362988"/>
    <w:rsid w:val="00460640"/>
    <w:rsid w:val="004D1BF3"/>
    <w:rsid w:val="00573513"/>
    <w:rsid w:val="0072205F"/>
    <w:rsid w:val="00804B1A"/>
    <w:rsid w:val="008228BC"/>
    <w:rsid w:val="008566D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4558ab78-34d6-4c46-94cc-9f13faf0d5de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b6599416-9100-4df9-8d78-eb88c0d388a3</T_BILL_REQUEST_REQUEST>
  <T_BILL_R_ORIGINALDRAFT>4f3d0dc9-8e73-45d2-8ee4-32e149485b9a</T_BILL_R_ORIGINALDRAFT>
  <T_BILL_SPONSOR_SPONSOR>a35ae629-53d8-4b6d-b141-5aabd04ba29a</T_BILL_SPONSOR_SPONSOR>
  <T_BILL_T_BILLNAME>[3673]</T_BILL_T_BILLNAME>
  <T_BILL_T_BILLNUMBER>3673</T_BILL_T_BILLNUMBER>
  <T_BILL_T_BILLTITLE>to express the profound sorrow of the members of the south carolina house of representatives upon the passing of mrs. wilhelmina page kimpson of columbia, to celebrate her life, and to extend their deepest sympathy to her family and many friends.</T_BILL_T_BILLTITLE>
  <T_BILL_T_CHAMBER>house</T_BILL_T_CHAMBER>
  <T_BILL_T_FILENAME> </T_BILL_T_FILENAME>
  <T_BILL_T_LEGTYPE>resolution</T_BILL_T_LEGTYPE>
  <T_BILL_T_RATNUMBERSTRING>HNone</T_BILL_T_RATNUMBERSTRING>
  <T_BILL_T_SUBJECT>Wilhelmina Kimpson,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8EBFC-3F4F-4603-BC4D-8D025AA07E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2939</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2025-01-09T19:07:00Z</cp:lastPrinted>
  <dcterms:created xsi:type="dcterms:W3CDTF">2025-01-10T14:16:00Z</dcterms:created>
  <dcterms:modified xsi:type="dcterms:W3CDTF">2025-01-10T14:16:00Z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