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LC-0609SA-EB26.docx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Heathwood Hall Boys Track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4ee611b11e84c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35779c7c4541f3">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573D6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48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7244" w14:paraId="48DB32D0" w14:textId="16A3A981">
          <w:pPr>
            <w:pStyle w:val="scresolutiontitle"/>
          </w:pPr>
          <w:r>
            <w:t xml:space="preserve">To </w:t>
          </w:r>
          <w:r w:rsidRPr="005F7244">
            <w:t xml:space="preserve">honor and recognize the Heathwood Hall Episcopal School boys track and field team, coaches, and school officials on an outstanding season and </w:t>
          </w:r>
          <w:r>
            <w:t xml:space="preserve">to </w:t>
          </w:r>
          <w:r w:rsidRPr="005F7244">
            <w:t>congratulate them on winning the 2026 South Carolina Independent School Association Division I Championship title.</w:t>
          </w:r>
        </w:p>
      </w:sdtContent>
    </w:sdt>
    <w:p w:rsidR="0010776B" w:rsidP="00091FD9" w:rsidRDefault="0010776B" w14:paraId="48DB32D1" w14:textId="56627158">
      <w:pPr>
        <w:pStyle w:val="scresolutiontitle"/>
      </w:pPr>
    </w:p>
    <w:p w:rsidR="008C3A19" w:rsidP="005F7244" w:rsidRDefault="008C3A19" w14:paraId="5C7CA9E3" w14:textId="165E438C">
      <w:pPr>
        <w:pStyle w:val="scresolutionwhereas"/>
      </w:pPr>
      <w:bookmarkStart w:name="wa_7165a8444" w:id="1"/>
      <w:r w:rsidRPr="00084D53">
        <w:t>W</w:t>
      </w:r>
      <w:bookmarkEnd w:id="1"/>
      <w:r w:rsidRPr="00084D53">
        <w:t>hereas,</w:t>
      </w:r>
      <w:r w:rsidR="005013C9">
        <w:t xml:space="preserve"> the members of the South Carolina House of Representatives were pleased to hear that the Heathwood Hall Episcopal School boys track and field team took home top honors at the South Carolina Independent School Association </w:t>
      </w:r>
      <w:r w:rsidR="005F7244">
        <w:t xml:space="preserve">Division I State </w:t>
      </w:r>
      <w:r w:rsidR="004614AC">
        <w:t xml:space="preserve">Championship </w:t>
      </w:r>
      <w:r w:rsidR="005013C9">
        <w:t xml:space="preserve">held on </w:t>
      </w:r>
      <w:r w:rsidR="005F7244">
        <w:t>May 2</w:t>
      </w:r>
      <w:r w:rsidR="005013C9">
        <w:t xml:space="preserve">, 2026, at </w:t>
      </w:r>
      <w:r w:rsidR="005F7244">
        <w:t>Ben Lippen</w:t>
      </w:r>
      <w:r w:rsidR="005013C9">
        <w:t xml:space="preserve"> School</w:t>
      </w:r>
      <w:r w:rsidRPr="00084D53">
        <w:t>; and</w:t>
      </w:r>
    </w:p>
    <w:p w:rsidR="006A5BDB" w:rsidP="005F7244" w:rsidRDefault="006A5BDB" w14:paraId="44B3EAFE" w14:textId="77777777">
      <w:pPr>
        <w:pStyle w:val="scresolutionwhereas"/>
      </w:pPr>
    </w:p>
    <w:p w:rsidR="006A5BDB" w:rsidP="005F7244" w:rsidRDefault="006A5BDB" w14:paraId="48A1A724" w14:textId="06582675">
      <w:pPr>
        <w:pStyle w:val="scresolutionwhereas"/>
      </w:pPr>
      <w:bookmarkStart w:name="wa_22b07ee73" w:id="2"/>
      <w:r>
        <w:t>W</w:t>
      </w:r>
      <w:bookmarkEnd w:id="2"/>
      <w:r>
        <w:t>hereas, to the delight of their exuberant fans, the Heathwood Hall Highlanders defeated a fine, competitive field of teams with a score of 130, besting their nearest opponent, Wilson Hall, by 14 points, and</w:t>
      </w:r>
      <w:r w:rsidRPr="006A5BDB">
        <w:t xml:space="preserve"> </w:t>
      </w:r>
      <w:r>
        <w:t>winning</w:t>
      </w:r>
      <w:r w:rsidRPr="006A5BDB">
        <w:t xml:space="preserve"> their second consecutive state championship title</w:t>
      </w:r>
      <w:r>
        <w:t xml:space="preserve">; and </w:t>
      </w:r>
    </w:p>
    <w:p w:rsidR="008C3A19" w:rsidP="00AF1A81" w:rsidRDefault="008C3A19" w14:paraId="69ECC539" w14:textId="77777777">
      <w:pPr>
        <w:pStyle w:val="scemptyline"/>
      </w:pPr>
    </w:p>
    <w:p w:rsidR="006A5BDB" w:rsidP="00E67E28" w:rsidRDefault="00F935A0" w14:paraId="305D01E3" w14:textId="6997EC3E">
      <w:pPr>
        <w:pStyle w:val="scresolutionwhereas"/>
      </w:pPr>
      <w:bookmarkStart w:name="wa_45e9c0074" w:id="3"/>
      <w:r>
        <w:t>W</w:t>
      </w:r>
      <w:bookmarkEnd w:id="3"/>
      <w:r>
        <w:t>hereas,</w:t>
      </w:r>
      <w:r w:rsidR="001347EE">
        <w:t xml:space="preserve"> </w:t>
      </w:r>
      <w:r w:rsidR="00E67E28">
        <w:t xml:space="preserve">the Highlander’s </w:t>
      </w:r>
      <w:r w:rsidR="00F841F5">
        <w:t>had many standout</w:t>
      </w:r>
      <w:r w:rsidR="006A5BDB">
        <w:t xml:space="preserve"> performances</w:t>
      </w:r>
      <w:r w:rsidR="00F841F5">
        <w:t xml:space="preserve"> </w:t>
      </w:r>
      <w:r w:rsidR="006A5BDB">
        <w:t>at the championship meet</w:t>
      </w:r>
      <w:r w:rsidR="002448F3">
        <w:t>.</w:t>
      </w:r>
      <w:r w:rsidR="00E67E28">
        <w:t xml:space="preserve"> Jack Wilcox </w:t>
      </w:r>
      <w:r w:rsidR="006A5BDB">
        <w:t>finished first in</w:t>
      </w:r>
      <w:r w:rsidR="00E67E28">
        <w:t xml:space="preserve"> the 1,600</w:t>
      </w:r>
      <w:r w:rsidR="00F841F5">
        <w:t>m</w:t>
      </w:r>
      <w:r w:rsidR="006A5BDB">
        <w:t xml:space="preserve"> and </w:t>
      </w:r>
      <w:r w:rsidR="00E67E28">
        <w:t>3,200</w:t>
      </w:r>
      <w:r w:rsidR="00F841F5">
        <w:t>m</w:t>
      </w:r>
      <w:r w:rsidR="006A5BDB">
        <w:t xml:space="preserve"> </w:t>
      </w:r>
      <w:r w:rsidR="00E67E28">
        <w:t xml:space="preserve">and </w:t>
      </w:r>
      <w:r w:rsidR="006A5BDB">
        <w:t>came in</w:t>
      </w:r>
      <w:r w:rsidR="00E67E28">
        <w:t xml:space="preserve"> second in the 800</w:t>
      </w:r>
      <w:r w:rsidR="00F841F5">
        <w:t xml:space="preserve">m, earning most valuable player (MVP) </w:t>
      </w:r>
      <w:r w:rsidR="00E67E28">
        <w:t xml:space="preserve">honors for the meet. </w:t>
      </w:r>
      <w:r w:rsidR="00E600D0">
        <w:t xml:space="preserve">Teammate </w:t>
      </w:r>
      <w:r w:rsidR="00E67E28">
        <w:t>Townsley Rivers</w:t>
      </w:r>
      <w:r w:rsidR="00F841F5">
        <w:t xml:space="preserve"> finished</w:t>
      </w:r>
      <w:r w:rsidR="00E67E28">
        <w:t xml:space="preserve"> second in the 100</w:t>
      </w:r>
      <w:r w:rsidR="00E600D0">
        <w:t xml:space="preserve">m dash </w:t>
      </w:r>
      <w:r w:rsidR="00E67E28">
        <w:t xml:space="preserve">and long jump. Davis Hagstette </w:t>
      </w:r>
      <w:r w:rsidR="00F841F5">
        <w:t>finished</w:t>
      </w:r>
      <w:r w:rsidR="00E67E28">
        <w:t xml:space="preserve"> third in </w:t>
      </w:r>
      <w:r w:rsidR="002448F3">
        <w:t xml:space="preserve">both </w:t>
      </w:r>
      <w:r w:rsidR="00E67E28">
        <w:t>the 400</w:t>
      </w:r>
      <w:r w:rsidR="00F841F5">
        <w:t>m</w:t>
      </w:r>
      <w:r w:rsidR="00E67E28">
        <w:t xml:space="preserve"> hurdles and in the pole vault</w:t>
      </w:r>
      <w:r w:rsidR="00F841F5">
        <w:t xml:space="preserve">, and </w:t>
      </w:r>
      <w:r w:rsidR="00E67E28">
        <w:t xml:space="preserve">William Goodwin </w:t>
      </w:r>
      <w:r w:rsidR="00E600D0">
        <w:t>finished</w:t>
      </w:r>
      <w:r w:rsidR="00E67E28">
        <w:t xml:space="preserve"> third in the 200</w:t>
      </w:r>
      <w:r w:rsidR="00E600D0">
        <w:t>m dash</w:t>
      </w:r>
      <w:r w:rsidR="00F841F5">
        <w:t>. The</w:t>
      </w:r>
      <w:r w:rsidR="00E67E28">
        <w:t xml:space="preserve"> Highlanders </w:t>
      </w:r>
      <w:r w:rsidR="00F841F5">
        <w:t>finished</w:t>
      </w:r>
      <w:r w:rsidR="00E67E28">
        <w:t xml:space="preserve"> second in the 4x400 relay and third in 4x100 relay</w:t>
      </w:r>
      <w:r>
        <w:t>; and</w:t>
      </w:r>
    </w:p>
    <w:p w:rsidR="00AF13AC" w:rsidP="00E67E28" w:rsidRDefault="00AF13AC" w14:paraId="52174077" w14:textId="77777777">
      <w:pPr>
        <w:pStyle w:val="scresolutionwhereas"/>
      </w:pPr>
    </w:p>
    <w:p w:rsidR="00AF13AC" w:rsidP="00E67E28" w:rsidRDefault="00AF13AC" w14:paraId="2F957F9E" w14:textId="323B59FC">
      <w:pPr>
        <w:pStyle w:val="scresolutionwhereas"/>
      </w:pPr>
      <w:bookmarkStart w:name="wa_ab5c2c5bb" w:id="4"/>
      <w:r>
        <w:t>W</w:t>
      </w:r>
      <w:bookmarkEnd w:id="4"/>
      <w:r>
        <w:t xml:space="preserve">hereas, </w:t>
      </w:r>
      <w:r w:rsidR="004614AC">
        <w:t xml:space="preserve">at the state championship meet, </w:t>
      </w:r>
      <w:r w:rsidR="00E600D0">
        <w:t xml:space="preserve">Highlanders </w:t>
      </w:r>
      <w:r>
        <w:t>Jack Wilcox, Townsley Rivers, Will Goodwin, KJ Thomas, Nicholas Iszard, Landon Heuer, and Davis Hagstette</w:t>
      </w:r>
      <w:r w:rsidR="00E7707D">
        <w:t xml:space="preserve"> </w:t>
      </w:r>
      <w:r w:rsidR="00E600D0">
        <w:t>made the podium</w:t>
      </w:r>
      <w:r w:rsidR="00E7707D">
        <w:t xml:space="preserve"> and</w:t>
      </w:r>
      <w:r w:rsidR="00E600D0">
        <w:t xml:space="preserve"> </w:t>
      </w:r>
      <w:r w:rsidRPr="00E7707D" w:rsidR="00E7707D">
        <w:t>earned All‑State Honors</w:t>
      </w:r>
      <w:r w:rsidR="00E600D0">
        <w:t xml:space="preserve">; and </w:t>
      </w:r>
    </w:p>
    <w:p w:rsidR="00F935A0" w:rsidP="00B31DA6" w:rsidRDefault="00F935A0" w14:paraId="16A4F864" w14:textId="4BF881AD">
      <w:pPr>
        <w:pStyle w:val="scemptyline"/>
      </w:pPr>
    </w:p>
    <w:p w:rsidR="008A7625" w:rsidP="00084D53" w:rsidRDefault="00F935A0" w14:paraId="4666F527" w14:textId="3F0B6823">
      <w:pPr>
        <w:pStyle w:val="scresolutionwhereas"/>
      </w:pPr>
      <w:bookmarkStart w:name="wa_a60dd9641" w:id="5"/>
      <w:r>
        <w:t>W</w:t>
      </w:r>
      <w:bookmarkEnd w:id="5"/>
      <w:r>
        <w:t>here</w:t>
      </w:r>
      <w:r w:rsidR="008A7625">
        <w:t>as,</w:t>
      </w:r>
      <w:r w:rsidR="001347EE">
        <w:t xml:space="preserve"> </w:t>
      </w:r>
      <w:r w:rsidR="00E67E28">
        <w:t>in a sport that requires endurance</w:t>
      </w:r>
      <w:r w:rsidR="0076029D">
        <w:t>, speed,</w:t>
      </w:r>
      <w:r w:rsidR="00E67E28">
        <w:t xml:space="preserve"> and agility, He</w:t>
      </w:r>
      <w:r w:rsidR="005D16A5">
        <w:t xml:space="preserve">ad Coach </w:t>
      </w:r>
      <w:r w:rsidR="0076029D">
        <w:t>Tony Brown and his talented coaching staff utilized their own experience and passion for the sport to craft a championship‑caliber team. The lessons that they have taught these young athletes will continue to prove invaluable beyond the track and field</w:t>
      </w:r>
      <w:r w:rsidR="008A7625">
        <w:t>; and</w:t>
      </w:r>
    </w:p>
    <w:p w:rsidR="008A7625" w:rsidP="007720AC" w:rsidRDefault="008A7625" w14:paraId="251CC829" w14:textId="0705D188">
      <w:pPr>
        <w:pStyle w:val="scemptyline"/>
      </w:pPr>
    </w:p>
    <w:p w:rsidR="008A7625" w:rsidP="00843D27" w:rsidRDefault="008A7625" w14:paraId="44F28955" w14:textId="59487920">
      <w:pPr>
        <w:pStyle w:val="scresolutionwhereas"/>
      </w:pPr>
      <w:bookmarkStart w:name="wa_134fd2192" w:id="6"/>
      <w:r>
        <w:t>W</w:t>
      </w:r>
      <w:bookmarkEnd w:id="6"/>
      <w:r>
        <w:t>hereas,</w:t>
      </w:r>
      <w:r w:rsidR="001347EE">
        <w:t xml:space="preserve"> </w:t>
      </w:r>
      <w:r w:rsidR="0076029D">
        <w:t xml:space="preserve">the members of the South Carolina House of Representatives value the pride and recognition </w:t>
      </w:r>
      <w:r w:rsidR="0076029D">
        <w:lastRenderedPageBreak/>
        <w:t xml:space="preserve">that the Heathwood Hall Episcopal </w:t>
      </w:r>
      <w:r w:rsidR="004B239F">
        <w:t xml:space="preserve">School </w:t>
      </w:r>
      <w:r w:rsidR="0076029D">
        <w:t>boys track and field team have brought to their school and community, and the members look forward to following their future achievements in the days to come.</w:t>
      </w:r>
      <w:r w:rsidR="00F841F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AC2CAFD">
      <w:pPr>
        <w:pStyle w:val="scresolutionbody"/>
      </w:pPr>
      <w:bookmarkStart w:name="up_6e96339f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8F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3010F2">
      <w:pPr>
        <w:pStyle w:val="scresolutionmembers"/>
      </w:pPr>
      <w:bookmarkStart w:name="up_886db879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8F5">
            <w:rPr>
              <w:rStyle w:val="scresolutionbody1"/>
            </w:rPr>
            <w:t>House of Representatives</w:t>
          </w:r>
        </w:sdtContent>
      </w:sdt>
      <w:r w:rsidRPr="00040E43">
        <w:t xml:space="preserve">, by this resolution, </w:t>
      </w:r>
      <w:r w:rsidR="005F7244">
        <w:t xml:space="preserve">honor and recognize the Heathwood Hall Episcopal School boys track and field team, coaches, and school officials on an outstanding season and congratulate them on winning the 2026 South Carolina Independent School Association Division I Championship title. </w:t>
      </w:r>
    </w:p>
    <w:p w:rsidRPr="00040E43" w:rsidR="00007116" w:rsidP="00B703CB" w:rsidRDefault="00007116" w14:paraId="48DB32E7" w14:textId="77777777">
      <w:pPr>
        <w:pStyle w:val="scresolutionbody"/>
      </w:pPr>
    </w:p>
    <w:p w:rsidRPr="00040E43" w:rsidR="00B9052D" w:rsidP="00B703CB" w:rsidRDefault="00007116" w14:paraId="48DB32E8" w14:textId="0FB43F95">
      <w:pPr>
        <w:pStyle w:val="scresolutionbody"/>
      </w:pPr>
      <w:bookmarkStart w:name="up_4a4184da5" w:id="9"/>
      <w:r w:rsidRPr="00040E43">
        <w:t>B</w:t>
      </w:r>
      <w:bookmarkEnd w:id="9"/>
      <w:r w:rsidRPr="00040E43">
        <w:t>e it further resolved that a copy of this resolution be presented to</w:t>
      </w:r>
      <w:r w:rsidRPr="00040E43" w:rsidR="00B9105E">
        <w:t xml:space="preserve"> </w:t>
      </w:r>
      <w:r w:rsidR="0076029D">
        <w:t>Heathwood Hall Episcopal School Head</w:t>
      </w:r>
      <w:r w:rsidR="00F841F5">
        <w:t xml:space="preserve"> of School Christopher Hinchey and Head Coach Tony Brown.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46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61FC0F" w:rsidR="007003E1" w:rsidRDefault="00B459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48F5">
              <w:rPr>
                <w:noProof/>
              </w:rPr>
              <w:t>LC-0609SA-EB26.docx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A1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F02"/>
    <w:rsid w:val="00187057"/>
    <w:rsid w:val="001A022F"/>
    <w:rsid w:val="001A2C0B"/>
    <w:rsid w:val="001A6220"/>
    <w:rsid w:val="001A72A6"/>
    <w:rsid w:val="001C4F58"/>
    <w:rsid w:val="001D08F2"/>
    <w:rsid w:val="001D2A16"/>
    <w:rsid w:val="001D3A58"/>
    <w:rsid w:val="001D525B"/>
    <w:rsid w:val="001D5BBB"/>
    <w:rsid w:val="001D68D8"/>
    <w:rsid w:val="001D7F4F"/>
    <w:rsid w:val="001F75F9"/>
    <w:rsid w:val="002017E6"/>
    <w:rsid w:val="00205238"/>
    <w:rsid w:val="00211B4F"/>
    <w:rsid w:val="002321B6"/>
    <w:rsid w:val="00232912"/>
    <w:rsid w:val="002448F3"/>
    <w:rsid w:val="0025001F"/>
    <w:rsid w:val="00250967"/>
    <w:rsid w:val="0025309B"/>
    <w:rsid w:val="002543C8"/>
    <w:rsid w:val="0025541D"/>
    <w:rsid w:val="002635C9"/>
    <w:rsid w:val="00284AAE"/>
    <w:rsid w:val="002B451A"/>
    <w:rsid w:val="002D55D2"/>
    <w:rsid w:val="002E5912"/>
    <w:rsid w:val="002F4473"/>
    <w:rsid w:val="00300025"/>
    <w:rsid w:val="00301B21"/>
    <w:rsid w:val="00315514"/>
    <w:rsid w:val="00325348"/>
    <w:rsid w:val="0032732C"/>
    <w:rsid w:val="003320B2"/>
    <w:rsid w:val="003321E4"/>
    <w:rsid w:val="00336AD0"/>
    <w:rsid w:val="003417E0"/>
    <w:rsid w:val="0036008C"/>
    <w:rsid w:val="0037079A"/>
    <w:rsid w:val="00385E1F"/>
    <w:rsid w:val="003A4798"/>
    <w:rsid w:val="003A4F41"/>
    <w:rsid w:val="003C4DAB"/>
    <w:rsid w:val="003D01E8"/>
    <w:rsid w:val="003D0BC2"/>
    <w:rsid w:val="003E5288"/>
    <w:rsid w:val="003F6724"/>
    <w:rsid w:val="003F6D79"/>
    <w:rsid w:val="003F6E8C"/>
    <w:rsid w:val="0040054F"/>
    <w:rsid w:val="0041760A"/>
    <w:rsid w:val="00417C01"/>
    <w:rsid w:val="004252D4"/>
    <w:rsid w:val="00436096"/>
    <w:rsid w:val="004403BD"/>
    <w:rsid w:val="00461441"/>
    <w:rsid w:val="004614AC"/>
    <w:rsid w:val="004623E6"/>
    <w:rsid w:val="0046488E"/>
    <w:rsid w:val="0046685D"/>
    <w:rsid w:val="004669F5"/>
    <w:rsid w:val="004729AB"/>
    <w:rsid w:val="004809EE"/>
    <w:rsid w:val="00486FD4"/>
    <w:rsid w:val="004B239F"/>
    <w:rsid w:val="004B7339"/>
    <w:rsid w:val="004E7D54"/>
    <w:rsid w:val="005013C9"/>
    <w:rsid w:val="00511974"/>
    <w:rsid w:val="0052116B"/>
    <w:rsid w:val="005273C6"/>
    <w:rsid w:val="005275A2"/>
    <w:rsid w:val="00530A69"/>
    <w:rsid w:val="00543DF3"/>
    <w:rsid w:val="00544C6E"/>
    <w:rsid w:val="00545593"/>
    <w:rsid w:val="00545C09"/>
    <w:rsid w:val="00551C74"/>
    <w:rsid w:val="00556EBF"/>
    <w:rsid w:val="0055760A"/>
    <w:rsid w:val="0056515E"/>
    <w:rsid w:val="0057560B"/>
    <w:rsid w:val="00577C6C"/>
    <w:rsid w:val="005834ED"/>
    <w:rsid w:val="005A62FE"/>
    <w:rsid w:val="005C2FE2"/>
    <w:rsid w:val="005D16A5"/>
    <w:rsid w:val="005E2BC9"/>
    <w:rsid w:val="005F7244"/>
    <w:rsid w:val="00605102"/>
    <w:rsid w:val="006053F5"/>
    <w:rsid w:val="00611909"/>
    <w:rsid w:val="006215AA"/>
    <w:rsid w:val="00627DCA"/>
    <w:rsid w:val="00666E48"/>
    <w:rsid w:val="00670F2F"/>
    <w:rsid w:val="006913C9"/>
    <w:rsid w:val="0069470D"/>
    <w:rsid w:val="006A5BDB"/>
    <w:rsid w:val="006B1590"/>
    <w:rsid w:val="006C50F0"/>
    <w:rsid w:val="006D58AA"/>
    <w:rsid w:val="006D7920"/>
    <w:rsid w:val="006E4451"/>
    <w:rsid w:val="006E655C"/>
    <w:rsid w:val="006E69E6"/>
    <w:rsid w:val="006F2F05"/>
    <w:rsid w:val="007003E1"/>
    <w:rsid w:val="007055A6"/>
    <w:rsid w:val="007070AD"/>
    <w:rsid w:val="00733210"/>
    <w:rsid w:val="00734F00"/>
    <w:rsid w:val="007352A5"/>
    <w:rsid w:val="0073631E"/>
    <w:rsid w:val="00736959"/>
    <w:rsid w:val="0074375C"/>
    <w:rsid w:val="00746A58"/>
    <w:rsid w:val="0076029D"/>
    <w:rsid w:val="00764615"/>
    <w:rsid w:val="007720AC"/>
    <w:rsid w:val="00781DF8"/>
    <w:rsid w:val="007836CC"/>
    <w:rsid w:val="00787728"/>
    <w:rsid w:val="007917CE"/>
    <w:rsid w:val="007959D3"/>
    <w:rsid w:val="007A45A9"/>
    <w:rsid w:val="007A70AE"/>
    <w:rsid w:val="007C0EE1"/>
    <w:rsid w:val="007C69B6"/>
    <w:rsid w:val="007C72ED"/>
    <w:rsid w:val="007E01B6"/>
    <w:rsid w:val="007E7A82"/>
    <w:rsid w:val="007F3C86"/>
    <w:rsid w:val="007F6D64"/>
    <w:rsid w:val="00810471"/>
    <w:rsid w:val="008362E8"/>
    <w:rsid w:val="008410D3"/>
    <w:rsid w:val="00843D27"/>
    <w:rsid w:val="00846FE5"/>
    <w:rsid w:val="0085786E"/>
    <w:rsid w:val="00870570"/>
    <w:rsid w:val="00870E9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6EB0"/>
    <w:rsid w:val="009B44AF"/>
    <w:rsid w:val="009C3C34"/>
    <w:rsid w:val="009C6A0B"/>
    <w:rsid w:val="009C7F19"/>
    <w:rsid w:val="009D7061"/>
    <w:rsid w:val="009E2BE4"/>
    <w:rsid w:val="009F0C77"/>
    <w:rsid w:val="009F4DD1"/>
    <w:rsid w:val="009F7B81"/>
    <w:rsid w:val="00A02543"/>
    <w:rsid w:val="00A41684"/>
    <w:rsid w:val="00A64E80"/>
    <w:rsid w:val="00A66C6B"/>
    <w:rsid w:val="00A7261B"/>
    <w:rsid w:val="00A72BCD"/>
    <w:rsid w:val="00A74015"/>
    <w:rsid w:val="00A741D9"/>
    <w:rsid w:val="00A819ED"/>
    <w:rsid w:val="00A833AB"/>
    <w:rsid w:val="00A95560"/>
    <w:rsid w:val="00A9741D"/>
    <w:rsid w:val="00AB1254"/>
    <w:rsid w:val="00AB2CC0"/>
    <w:rsid w:val="00AC34A2"/>
    <w:rsid w:val="00AC74F4"/>
    <w:rsid w:val="00AD1C9A"/>
    <w:rsid w:val="00AD4B17"/>
    <w:rsid w:val="00AE3172"/>
    <w:rsid w:val="00AF0102"/>
    <w:rsid w:val="00AF13AC"/>
    <w:rsid w:val="00AF1A81"/>
    <w:rsid w:val="00AF69EE"/>
    <w:rsid w:val="00B00C4F"/>
    <w:rsid w:val="00B128F5"/>
    <w:rsid w:val="00B31DA6"/>
    <w:rsid w:val="00B3602C"/>
    <w:rsid w:val="00B412D4"/>
    <w:rsid w:val="00B519D6"/>
    <w:rsid w:val="00B6480F"/>
    <w:rsid w:val="00B64FFF"/>
    <w:rsid w:val="00B703CB"/>
    <w:rsid w:val="00B7267F"/>
    <w:rsid w:val="00B848F5"/>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2A7"/>
    <w:rsid w:val="00C92819"/>
    <w:rsid w:val="00C93C2C"/>
    <w:rsid w:val="00CA3BCF"/>
    <w:rsid w:val="00CA4D5F"/>
    <w:rsid w:val="00CC6B7B"/>
    <w:rsid w:val="00CD2089"/>
    <w:rsid w:val="00CE4EE6"/>
    <w:rsid w:val="00CF44FA"/>
    <w:rsid w:val="00D1567E"/>
    <w:rsid w:val="00D31310"/>
    <w:rsid w:val="00D37AF8"/>
    <w:rsid w:val="00D471E9"/>
    <w:rsid w:val="00D55053"/>
    <w:rsid w:val="00D66B80"/>
    <w:rsid w:val="00D73A67"/>
    <w:rsid w:val="00D8028D"/>
    <w:rsid w:val="00D970A9"/>
    <w:rsid w:val="00DB1F5E"/>
    <w:rsid w:val="00DC47B1"/>
    <w:rsid w:val="00DD36A3"/>
    <w:rsid w:val="00DD488F"/>
    <w:rsid w:val="00DF3845"/>
    <w:rsid w:val="00E071A0"/>
    <w:rsid w:val="00E32D96"/>
    <w:rsid w:val="00E41911"/>
    <w:rsid w:val="00E44B57"/>
    <w:rsid w:val="00E45125"/>
    <w:rsid w:val="00E549C6"/>
    <w:rsid w:val="00E600D0"/>
    <w:rsid w:val="00E658FD"/>
    <w:rsid w:val="00E67E28"/>
    <w:rsid w:val="00E7707D"/>
    <w:rsid w:val="00E85441"/>
    <w:rsid w:val="00E92EEF"/>
    <w:rsid w:val="00E95B4E"/>
    <w:rsid w:val="00E97AB4"/>
    <w:rsid w:val="00EA0E9B"/>
    <w:rsid w:val="00EA150E"/>
    <w:rsid w:val="00EA5B3A"/>
    <w:rsid w:val="00EB0F12"/>
    <w:rsid w:val="00EB482F"/>
    <w:rsid w:val="00EF2368"/>
    <w:rsid w:val="00EF3015"/>
    <w:rsid w:val="00EF39EC"/>
    <w:rsid w:val="00EF5F4D"/>
    <w:rsid w:val="00F02C5C"/>
    <w:rsid w:val="00F24442"/>
    <w:rsid w:val="00F42BA9"/>
    <w:rsid w:val="00F477DA"/>
    <w:rsid w:val="00F50AE3"/>
    <w:rsid w:val="00F62DB4"/>
    <w:rsid w:val="00F655B7"/>
    <w:rsid w:val="00F656BA"/>
    <w:rsid w:val="00F67CF1"/>
    <w:rsid w:val="00F7053B"/>
    <w:rsid w:val="00F728AA"/>
    <w:rsid w:val="00F840F0"/>
    <w:rsid w:val="00F841F5"/>
    <w:rsid w:val="00F91CB4"/>
    <w:rsid w:val="00F935A0"/>
    <w:rsid w:val="00FA0B1D"/>
    <w:rsid w:val="00FB0D0D"/>
    <w:rsid w:val="00FB43B4"/>
    <w:rsid w:val="00FB6B0B"/>
    <w:rsid w:val="00FB6FC2"/>
    <w:rsid w:val="00FC39D8"/>
    <w:rsid w:val="00FD21F5"/>
    <w:rsid w:val="00FE2D3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70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61"/>
    <w:rPr>
      <w:rFonts w:eastAsia="Times New Roman" w:cs="Times New Roman"/>
      <w:b/>
      <w:sz w:val="30"/>
      <w:szCs w:val="20"/>
    </w:rPr>
  </w:style>
  <w:style w:type="paragraph" w:styleId="Header">
    <w:name w:val="header"/>
    <w:basedOn w:val="Normal"/>
    <w:link w:val="HeaderChar"/>
    <w:uiPriority w:val="99"/>
    <w:unhideWhenUsed/>
    <w:rsid w:val="009D7061"/>
    <w:pPr>
      <w:tabs>
        <w:tab w:val="center" w:pos="4680"/>
        <w:tab w:val="right" w:pos="9360"/>
      </w:tabs>
    </w:pPr>
  </w:style>
  <w:style w:type="character" w:customStyle="1" w:styleId="HeaderChar">
    <w:name w:val="Header Char"/>
    <w:basedOn w:val="DefaultParagraphFont"/>
    <w:link w:val="Header"/>
    <w:uiPriority w:val="99"/>
    <w:rsid w:val="009D7061"/>
    <w:rPr>
      <w:rFonts w:eastAsia="Times New Roman" w:cs="Times New Roman"/>
      <w:szCs w:val="20"/>
    </w:rPr>
  </w:style>
  <w:style w:type="paragraph" w:styleId="Footer">
    <w:name w:val="footer"/>
    <w:basedOn w:val="Normal"/>
    <w:link w:val="FooterChar"/>
    <w:uiPriority w:val="99"/>
    <w:unhideWhenUsed/>
    <w:rsid w:val="009D7061"/>
    <w:pPr>
      <w:tabs>
        <w:tab w:val="center" w:pos="4680"/>
        <w:tab w:val="right" w:pos="9360"/>
      </w:tabs>
    </w:pPr>
  </w:style>
  <w:style w:type="character" w:customStyle="1" w:styleId="FooterChar">
    <w:name w:val="Footer Char"/>
    <w:basedOn w:val="DefaultParagraphFont"/>
    <w:link w:val="Footer"/>
    <w:uiPriority w:val="99"/>
    <w:rsid w:val="009D7061"/>
    <w:rPr>
      <w:rFonts w:eastAsia="Times New Roman" w:cs="Times New Roman"/>
      <w:szCs w:val="20"/>
    </w:rPr>
  </w:style>
  <w:style w:type="character" w:styleId="PageNumber">
    <w:name w:val="page number"/>
    <w:basedOn w:val="DefaultParagraphFont"/>
    <w:uiPriority w:val="99"/>
    <w:semiHidden/>
    <w:unhideWhenUsed/>
    <w:rsid w:val="009D7061"/>
  </w:style>
  <w:style w:type="character" w:styleId="LineNumber">
    <w:name w:val="line number"/>
    <w:basedOn w:val="DefaultParagraphFont"/>
    <w:uiPriority w:val="99"/>
    <w:semiHidden/>
    <w:unhideWhenUsed/>
    <w:rsid w:val="009D7061"/>
  </w:style>
  <w:style w:type="paragraph" w:customStyle="1" w:styleId="BillDots">
    <w:name w:val="Bill Dots"/>
    <w:basedOn w:val="Normal"/>
    <w:qFormat/>
    <w:rsid w:val="009D70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7061"/>
    <w:pPr>
      <w:tabs>
        <w:tab w:val="right" w:pos="5904"/>
      </w:tabs>
    </w:pPr>
  </w:style>
  <w:style w:type="paragraph" w:styleId="BalloonText">
    <w:name w:val="Balloon Text"/>
    <w:basedOn w:val="Normal"/>
    <w:link w:val="BalloonTextChar"/>
    <w:uiPriority w:val="99"/>
    <w:semiHidden/>
    <w:unhideWhenUsed/>
    <w:rsid w:val="009D7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061"/>
    <w:rPr>
      <w:rFonts w:ascii="Segoe UI" w:eastAsia="Times New Roman" w:hAnsi="Segoe UI" w:cs="Segoe UI"/>
      <w:sz w:val="18"/>
      <w:szCs w:val="18"/>
    </w:rPr>
  </w:style>
  <w:style w:type="paragraph" w:styleId="ListParagraph">
    <w:name w:val="List Paragraph"/>
    <w:basedOn w:val="Normal"/>
    <w:uiPriority w:val="34"/>
    <w:qFormat/>
    <w:rsid w:val="009D7061"/>
    <w:pPr>
      <w:ind w:left="720"/>
      <w:contextualSpacing/>
    </w:pPr>
  </w:style>
  <w:style w:type="paragraph" w:customStyle="1" w:styleId="scbillheader">
    <w:name w:val="sc_bill_header"/>
    <w:qFormat/>
    <w:rsid w:val="009D7061"/>
    <w:pPr>
      <w:widowControl w:val="0"/>
      <w:suppressAutoHyphens/>
      <w:spacing w:after="0" w:line="240" w:lineRule="auto"/>
      <w:jc w:val="center"/>
    </w:pPr>
    <w:rPr>
      <w:b/>
      <w:caps/>
      <w:sz w:val="30"/>
    </w:rPr>
  </w:style>
  <w:style w:type="paragraph" w:customStyle="1" w:styleId="schouseresolutionbythis">
    <w:name w:val="sc_house_resolution_by_this"/>
    <w:qFormat/>
    <w:rsid w:val="009D7061"/>
    <w:pPr>
      <w:widowControl w:val="0"/>
      <w:suppressAutoHyphens/>
      <w:spacing w:after="0" w:line="240" w:lineRule="auto"/>
      <w:jc w:val="both"/>
    </w:pPr>
  </w:style>
  <w:style w:type="paragraph" w:customStyle="1" w:styleId="schouseresolutionclippageattorney">
    <w:name w:val="sc_house_resolution_clip_page_attorney"/>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70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70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706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7061"/>
    <w:pPr>
      <w:widowControl w:val="0"/>
      <w:suppressAutoHyphens/>
      <w:spacing w:after="0" w:line="240" w:lineRule="auto"/>
      <w:jc w:val="both"/>
    </w:pPr>
    <w:rPr>
      <w:caps/>
    </w:rPr>
  </w:style>
  <w:style w:type="paragraph" w:customStyle="1" w:styleId="schouseresolutionemptyline">
    <w:name w:val="sc_house_resolution_empty_line"/>
    <w:qFormat/>
    <w:rsid w:val="009D7061"/>
    <w:pPr>
      <w:widowControl w:val="0"/>
      <w:suppressAutoHyphens/>
      <w:spacing w:after="0" w:line="240" w:lineRule="auto"/>
      <w:jc w:val="both"/>
    </w:pPr>
  </w:style>
  <w:style w:type="paragraph" w:customStyle="1" w:styleId="schouseresolutionfurtherresolved">
    <w:name w:val="sc_house_resolution_further_resolved"/>
    <w:qFormat/>
    <w:rsid w:val="009D7061"/>
    <w:pPr>
      <w:widowControl w:val="0"/>
      <w:suppressAutoHyphens/>
      <w:spacing w:after="0" w:line="240" w:lineRule="auto"/>
      <w:jc w:val="both"/>
    </w:pPr>
  </w:style>
  <w:style w:type="paragraph" w:customStyle="1" w:styleId="schouseresolutionheader">
    <w:name w:val="sc_house_resolution_header"/>
    <w:qFormat/>
    <w:rsid w:val="009D70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70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70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7061"/>
    <w:pPr>
      <w:widowControl w:val="0"/>
      <w:suppressLineNumbers/>
      <w:suppressAutoHyphens/>
      <w:jc w:val="left"/>
    </w:pPr>
    <w:rPr>
      <w:b/>
    </w:rPr>
  </w:style>
  <w:style w:type="paragraph" w:customStyle="1" w:styleId="schouseresolutionjackettitle">
    <w:name w:val="sc_house_resolution_jacket_title"/>
    <w:qFormat/>
    <w:rsid w:val="009D70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7061"/>
    <w:pPr>
      <w:widowControl w:val="0"/>
      <w:suppressAutoHyphens/>
      <w:spacing w:after="0" w:line="360" w:lineRule="auto"/>
      <w:jc w:val="both"/>
    </w:pPr>
  </w:style>
  <w:style w:type="paragraph" w:customStyle="1" w:styleId="scresolutionwhereas">
    <w:name w:val="sc_resolution_whereas"/>
    <w:qFormat/>
    <w:rsid w:val="009D7061"/>
    <w:pPr>
      <w:widowControl w:val="0"/>
      <w:suppressAutoHyphens/>
      <w:spacing w:after="0" w:line="360" w:lineRule="auto"/>
      <w:jc w:val="both"/>
    </w:pPr>
  </w:style>
  <w:style w:type="paragraph" w:customStyle="1" w:styleId="schouseresolutionxx">
    <w:name w:val="sc_house_resolution_xx"/>
    <w:qFormat/>
    <w:rsid w:val="009D7061"/>
    <w:pPr>
      <w:widowControl w:val="0"/>
      <w:suppressAutoHyphens/>
      <w:spacing w:after="0" w:line="240" w:lineRule="auto"/>
      <w:jc w:val="center"/>
    </w:pPr>
  </w:style>
  <w:style w:type="paragraph" w:customStyle="1" w:styleId="BillDots0">
    <w:name w:val="BillDots"/>
    <w:basedOn w:val="Normal"/>
    <w:autoRedefine/>
    <w:qFormat/>
    <w:rsid w:val="009D706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7061"/>
    <w:rPr>
      <w:color w:val="0000FF" w:themeColor="hyperlink"/>
      <w:u w:val="single"/>
    </w:rPr>
  </w:style>
  <w:style w:type="paragraph" w:customStyle="1" w:styleId="Numbers">
    <w:name w:val="Numbers"/>
    <w:basedOn w:val="BillDots0"/>
    <w:qFormat/>
    <w:rsid w:val="009D7061"/>
    <w:pPr>
      <w:tabs>
        <w:tab w:val="right" w:pos="5904"/>
      </w:tabs>
    </w:pPr>
  </w:style>
  <w:style w:type="character" w:customStyle="1" w:styleId="scclippagepath">
    <w:name w:val="sc_clip_page_path"/>
    <w:uiPriority w:val="1"/>
    <w:qFormat/>
    <w:rsid w:val="009D7061"/>
    <w:rPr>
      <w:rFonts w:ascii="Times New Roman" w:hAnsi="Times New Roman"/>
      <w:caps/>
      <w:smallCaps w:val="0"/>
      <w:sz w:val="22"/>
    </w:rPr>
  </w:style>
  <w:style w:type="paragraph" w:customStyle="1" w:styleId="scconresoattyda">
    <w:name w:val="sc_con_reso_atty_da"/>
    <w:qFormat/>
    <w:rsid w:val="009D70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70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706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706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7061"/>
    <w:pPr>
      <w:widowControl w:val="0"/>
      <w:suppressAutoHyphens/>
      <w:spacing w:after="0" w:line="240" w:lineRule="auto"/>
      <w:jc w:val="both"/>
    </w:pPr>
  </w:style>
  <w:style w:type="paragraph" w:customStyle="1" w:styleId="scjrregattydadocno">
    <w:name w:val="sc_jrreg_atty_da_docno"/>
    <w:basedOn w:val="Normal"/>
    <w:qFormat/>
    <w:rsid w:val="009D70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70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7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7061"/>
    <w:rPr>
      <w:rFonts w:ascii="Times New Roman" w:hAnsi="Times New Roman"/>
      <w:b/>
      <w:caps/>
      <w:smallCaps w:val="0"/>
      <w:sz w:val="24"/>
    </w:rPr>
  </w:style>
  <w:style w:type="paragraph" w:customStyle="1" w:styleId="scjrregfooter">
    <w:name w:val="sc_jrreg_footer"/>
    <w:qFormat/>
    <w:rsid w:val="009D706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7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7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70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7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7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7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7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7061"/>
    <w:pPr>
      <w:widowControl w:val="0"/>
      <w:suppressAutoHyphens/>
      <w:spacing w:after="0" w:line="360" w:lineRule="auto"/>
      <w:jc w:val="both"/>
    </w:pPr>
  </w:style>
  <w:style w:type="paragraph" w:customStyle="1" w:styleId="scresolutionbody">
    <w:name w:val="sc_resolution_body"/>
    <w:qFormat/>
    <w:rsid w:val="009D7061"/>
    <w:pPr>
      <w:widowControl w:val="0"/>
      <w:suppressAutoHyphens/>
      <w:spacing w:after="0" w:line="360" w:lineRule="auto"/>
      <w:jc w:val="both"/>
    </w:pPr>
  </w:style>
  <w:style w:type="paragraph" w:customStyle="1" w:styleId="scresolutionclippagebottom">
    <w:name w:val="sc_resolution_clip_page_bottom"/>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7061"/>
    <w:pPr>
      <w:widowControl w:val="0"/>
      <w:suppressAutoHyphens/>
      <w:spacing w:after="0" w:line="240" w:lineRule="auto"/>
      <w:jc w:val="both"/>
    </w:pPr>
  </w:style>
  <w:style w:type="paragraph" w:customStyle="1" w:styleId="scresolutionfooter">
    <w:name w:val="sc_resolution_footer"/>
    <w:link w:val="scresolutionfooterChar"/>
    <w:qFormat/>
    <w:rsid w:val="009D70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7061"/>
    <w:rPr>
      <w:rFonts w:eastAsia="Times New Roman" w:cs="Times New Roman"/>
      <w:szCs w:val="20"/>
    </w:rPr>
  </w:style>
  <w:style w:type="paragraph" w:customStyle="1" w:styleId="scresolutionheader">
    <w:name w:val="sc_resolution_header"/>
    <w:qFormat/>
    <w:rsid w:val="009D7061"/>
    <w:pPr>
      <w:widowControl w:val="0"/>
      <w:suppressAutoHyphens/>
      <w:spacing w:after="0" w:line="240" w:lineRule="auto"/>
      <w:jc w:val="center"/>
    </w:pPr>
    <w:rPr>
      <w:b/>
      <w:caps/>
      <w:sz w:val="30"/>
    </w:rPr>
  </w:style>
  <w:style w:type="paragraph" w:customStyle="1" w:styleId="scresolutiontitle">
    <w:name w:val="sc_resolution_title"/>
    <w:qFormat/>
    <w:rsid w:val="009D7061"/>
    <w:pPr>
      <w:widowControl w:val="0"/>
      <w:suppressAutoHyphens/>
      <w:spacing w:after="0" w:line="240" w:lineRule="auto"/>
      <w:jc w:val="both"/>
    </w:pPr>
    <w:rPr>
      <w:caps/>
    </w:rPr>
  </w:style>
  <w:style w:type="paragraph" w:customStyle="1" w:styleId="scresolutionxx">
    <w:name w:val="sc_resolution_xx"/>
    <w:qFormat/>
    <w:rsid w:val="009D7061"/>
    <w:pPr>
      <w:widowControl w:val="0"/>
      <w:suppressAutoHyphens/>
      <w:spacing w:after="0" w:line="240" w:lineRule="auto"/>
      <w:jc w:val="center"/>
    </w:pPr>
  </w:style>
  <w:style w:type="character" w:customStyle="1" w:styleId="scSECTIONS">
    <w:name w:val="sc_SECTIONS"/>
    <w:uiPriority w:val="1"/>
    <w:qFormat/>
    <w:rsid w:val="009D7061"/>
    <w:rPr>
      <w:rFonts w:ascii="Times New Roman" w:hAnsi="Times New Roman"/>
      <w:b w:val="0"/>
      <w:i w:val="0"/>
      <w:caps/>
      <w:smallCaps w:val="0"/>
      <w:color w:val="auto"/>
      <w:sz w:val="22"/>
    </w:rPr>
  </w:style>
  <w:style w:type="character" w:customStyle="1" w:styleId="scsenateclippagepath">
    <w:name w:val="sc_senate_clip_page_path"/>
    <w:uiPriority w:val="1"/>
    <w:qFormat/>
    <w:rsid w:val="009D7061"/>
    <w:rPr>
      <w:rFonts w:ascii="Times New Roman" w:hAnsi="Times New Roman"/>
      <w:caps/>
      <w:smallCaps w:val="0"/>
      <w:sz w:val="22"/>
    </w:rPr>
  </w:style>
  <w:style w:type="paragraph" w:customStyle="1" w:styleId="scsenateresolutionbody">
    <w:name w:val="sc_senate_resolution_body"/>
    <w:qFormat/>
    <w:rsid w:val="009D7061"/>
    <w:pPr>
      <w:widowControl w:val="0"/>
      <w:suppressAutoHyphens/>
      <w:spacing w:after="0" w:line="360" w:lineRule="auto"/>
      <w:jc w:val="both"/>
    </w:pPr>
  </w:style>
  <w:style w:type="paragraph" w:customStyle="1" w:styleId="scsenateresolutionclippagebottom">
    <w:name w:val="sc_senate_resolution_clip_page_bottom"/>
    <w:qFormat/>
    <w:rsid w:val="009D70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7061"/>
    <w:pPr>
      <w:widowControl w:val="0"/>
      <w:suppressLineNumbers/>
      <w:suppressAutoHyphens/>
    </w:pPr>
  </w:style>
  <w:style w:type="paragraph" w:customStyle="1" w:styleId="scsenateresolutionclippagerepdocumentname">
    <w:name w:val="sc_senate_resolution_clip_page_rep_document_name"/>
    <w:qFormat/>
    <w:rsid w:val="009D70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706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706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7061"/>
    <w:rPr>
      <w:color w:val="808080"/>
    </w:rPr>
  </w:style>
  <w:style w:type="paragraph" w:customStyle="1" w:styleId="sctablecodifiedsection">
    <w:name w:val="sc_table_codified_section"/>
    <w:qFormat/>
    <w:rsid w:val="009D7061"/>
    <w:pPr>
      <w:widowControl w:val="0"/>
      <w:suppressAutoHyphens/>
      <w:spacing w:after="0" w:line="360" w:lineRule="auto"/>
    </w:pPr>
  </w:style>
  <w:style w:type="paragraph" w:customStyle="1" w:styleId="sctableln">
    <w:name w:val="sc_table_ln"/>
    <w:qFormat/>
    <w:rsid w:val="009D7061"/>
    <w:pPr>
      <w:widowControl w:val="0"/>
      <w:suppressAutoHyphens/>
      <w:spacing w:after="0" w:line="360" w:lineRule="auto"/>
      <w:jc w:val="right"/>
    </w:pPr>
  </w:style>
  <w:style w:type="paragraph" w:customStyle="1" w:styleId="sctablenoncodifiedsection">
    <w:name w:val="sc_table_non_codified_section"/>
    <w:qFormat/>
    <w:rsid w:val="009D7061"/>
    <w:pPr>
      <w:widowControl w:val="0"/>
      <w:suppressAutoHyphens/>
      <w:spacing w:after="0" w:line="360" w:lineRule="auto"/>
    </w:pPr>
  </w:style>
  <w:style w:type="paragraph" w:customStyle="1" w:styleId="scresolutionmembers">
    <w:name w:val="sc_resolution_members"/>
    <w:qFormat/>
    <w:rsid w:val="009D7061"/>
    <w:pPr>
      <w:widowControl w:val="0"/>
      <w:suppressAutoHyphens/>
      <w:spacing w:after="0" w:line="360" w:lineRule="auto"/>
      <w:jc w:val="both"/>
    </w:pPr>
  </w:style>
  <w:style w:type="paragraph" w:customStyle="1" w:styleId="scdraftheader">
    <w:name w:val="sc_draft_header"/>
    <w:qFormat/>
    <w:rsid w:val="009D7061"/>
    <w:pPr>
      <w:widowControl w:val="0"/>
      <w:suppressAutoHyphens/>
      <w:spacing w:after="0" w:line="240" w:lineRule="auto"/>
    </w:pPr>
  </w:style>
  <w:style w:type="paragraph" w:customStyle="1" w:styleId="scemptyline">
    <w:name w:val="sc_empty_line"/>
    <w:qFormat/>
    <w:rsid w:val="009D7061"/>
    <w:pPr>
      <w:widowControl w:val="0"/>
      <w:suppressAutoHyphens/>
      <w:spacing w:after="0" w:line="360" w:lineRule="auto"/>
      <w:jc w:val="both"/>
    </w:pPr>
  </w:style>
  <w:style w:type="paragraph" w:customStyle="1" w:styleId="scemptylineheader">
    <w:name w:val="sc_emptyline_header"/>
    <w:qFormat/>
    <w:rsid w:val="009D7061"/>
    <w:pPr>
      <w:widowControl w:val="0"/>
      <w:suppressAutoHyphens/>
      <w:spacing w:after="0" w:line="240" w:lineRule="auto"/>
      <w:jc w:val="both"/>
    </w:pPr>
  </w:style>
  <w:style w:type="character" w:customStyle="1" w:styleId="scinsert">
    <w:name w:val="sc_insert"/>
    <w:uiPriority w:val="1"/>
    <w:qFormat/>
    <w:rsid w:val="009D7061"/>
    <w:rPr>
      <w:caps w:val="0"/>
      <w:smallCaps w:val="0"/>
      <w:strike w:val="0"/>
      <w:dstrike w:val="0"/>
      <w:vanish w:val="0"/>
      <w:u w:val="single"/>
      <w:vertAlign w:val="baseline"/>
    </w:rPr>
  </w:style>
  <w:style w:type="character" w:customStyle="1" w:styleId="scinsertblue">
    <w:name w:val="sc_insert_blue"/>
    <w:uiPriority w:val="1"/>
    <w:qFormat/>
    <w:rsid w:val="009D70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7061"/>
    <w:rPr>
      <w:caps w:val="0"/>
      <w:smallCaps w:val="0"/>
      <w:strike w:val="0"/>
      <w:dstrike w:val="0"/>
      <w:vanish w:val="0"/>
      <w:color w:val="0070C0"/>
      <w:u w:val="none"/>
      <w:vertAlign w:val="baseline"/>
    </w:rPr>
  </w:style>
  <w:style w:type="character" w:customStyle="1" w:styleId="scinsertred">
    <w:name w:val="sc_insert_red"/>
    <w:uiPriority w:val="1"/>
    <w:qFormat/>
    <w:rsid w:val="009D70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7061"/>
    <w:rPr>
      <w:caps w:val="0"/>
      <w:smallCaps w:val="0"/>
      <w:strike w:val="0"/>
      <w:dstrike w:val="0"/>
      <w:vanish w:val="0"/>
      <w:color w:val="FF0000"/>
      <w:u w:val="none"/>
      <w:vertAlign w:val="baseline"/>
    </w:rPr>
  </w:style>
  <w:style w:type="character" w:customStyle="1" w:styleId="scstrike">
    <w:name w:val="sc_strike"/>
    <w:uiPriority w:val="1"/>
    <w:qFormat/>
    <w:rsid w:val="009D7061"/>
    <w:rPr>
      <w:strike/>
      <w:dstrike w:val="0"/>
    </w:rPr>
  </w:style>
  <w:style w:type="character" w:customStyle="1" w:styleId="scstrikeblue">
    <w:name w:val="sc_strike_blue"/>
    <w:uiPriority w:val="1"/>
    <w:qFormat/>
    <w:rsid w:val="009D7061"/>
    <w:rPr>
      <w:strike/>
      <w:dstrike w:val="0"/>
      <w:color w:val="0070C0"/>
    </w:rPr>
  </w:style>
  <w:style w:type="character" w:customStyle="1" w:styleId="scstrikered">
    <w:name w:val="sc_strike_red"/>
    <w:uiPriority w:val="1"/>
    <w:qFormat/>
    <w:rsid w:val="009D7061"/>
    <w:rPr>
      <w:strike/>
      <w:dstrike w:val="0"/>
      <w:color w:val="FF0000"/>
    </w:rPr>
  </w:style>
  <w:style w:type="character" w:customStyle="1" w:styleId="scstrikebluenoncodified">
    <w:name w:val="sc_strike_blue_non_codified"/>
    <w:uiPriority w:val="1"/>
    <w:qFormat/>
    <w:rsid w:val="009D7061"/>
    <w:rPr>
      <w:strike/>
      <w:dstrike w:val="0"/>
      <w:color w:val="0070C0"/>
      <w:lang w:val="en-US"/>
    </w:rPr>
  </w:style>
  <w:style w:type="character" w:customStyle="1" w:styleId="scstrikerednoncodified">
    <w:name w:val="sc_strike_red_non_codified"/>
    <w:uiPriority w:val="1"/>
    <w:qFormat/>
    <w:rsid w:val="009D7061"/>
    <w:rPr>
      <w:strike/>
      <w:dstrike w:val="0"/>
      <w:color w:val="FF0000"/>
    </w:rPr>
  </w:style>
  <w:style w:type="paragraph" w:customStyle="1" w:styleId="scnowthereforebold">
    <w:name w:val="sc_now_therefore_bold"/>
    <w:uiPriority w:val="1"/>
    <w:qFormat/>
    <w:rsid w:val="009D7061"/>
    <w:pPr>
      <w:widowControl w:val="0"/>
      <w:suppressAutoHyphens/>
      <w:spacing w:after="0" w:line="480" w:lineRule="auto"/>
    </w:pPr>
    <w:rPr>
      <w:rFonts w:eastAsia="Calibri" w:cs="Times New Roman"/>
    </w:rPr>
  </w:style>
  <w:style w:type="paragraph" w:customStyle="1" w:styleId="scbillsiglines">
    <w:name w:val="sc_bill_sig_lines"/>
    <w:qFormat/>
    <w:rsid w:val="009D706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7061"/>
  </w:style>
  <w:style w:type="paragraph" w:customStyle="1" w:styleId="scbillendxx">
    <w:name w:val="sc_bill_end_xx"/>
    <w:qFormat/>
    <w:rsid w:val="009D7061"/>
    <w:pPr>
      <w:widowControl w:val="0"/>
      <w:suppressAutoHyphens/>
      <w:spacing w:after="0" w:line="240" w:lineRule="auto"/>
      <w:jc w:val="center"/>
    </w:pPr>
  </w:style>
  <w:style w:type="character" w:customStyle="1" w:styleId="scbillheader1">
    <w:name w:val="sc_bill_header1"/>
    <w:uiPriority w:val="1"/>
    <w:qFormat/>
    <w:rsid w:val="009D7061"/>
  </w:style>
  <w:style w:type="character" w:customStyle="1" w:styleId="scresolutionbody1">
    <w:name w:val="sc_resolution_body1"/>
    <w:uiPriority w:val="1"/>
    <w:qFormat/>
    <w:rsid w:val="009D7061"/>
  </w:style>
  <w:style w:type="character" w:styleId="Strong">
    <w:name w:val="Strong"/>
    <w:basedOn w:val="DefaultParagraphFont"/>
    <w:uiPriority w:val="22"/>
    <w:qFormat/>
    <w:rsid w:val="009D7061"/>
    <w:rPr>
      <w:b/>
      <w:bCs/>
    </w:rPr>
  </w:style>
  <w:style w:type="character" w:customStyle="1" w:styleId="scamendhouse">
    <w:name w:val="sc_amend_house"/>
    <w:uiPriority w:val="1"/>
    <w:qFormat/>
    <w:rsid w:val="009D7061"/>
    <w:rPr>
      <w:bdr w:val="none" w:sz="0" w:space="0" w:color="auto"/>
      <w:shd w:val="clear" w:color="auto" w:fill="FDE9D9" w:themeFill="accent6" w:themeFillTint="33"/>
    </w:rPr>
  </w:style>
  <w:style w:type="character" w:customStyle="1" w:styleId="scamendsenate">
    <w:name w:val="sc_amend_senate"/>
    <w:uiPriority w:val="1"/>
    <w:qFormat/>
    <w:rsid w:val="009D7061"/>
    <w:rPr>
      <w:bdr w:val="none" w:sz="0" w:space="0" w:color="auto"/>
      <w:shd w:val="clear" w:color="auto" w:fill="E5DFEC" w:themeFill="accent4" w:themeFillTint="33"/>
    </w:rPr>
  </w:style>
  <w:style w:type="paragraph" w:styleId="Revision">
    <w:name w:val="Revision"/>
    <w:hidden/>
    <w:uiPriority w:val="99"/>
    <w:semiHidden/>
    <w:rsid w:val="009D706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D7061"/>
    <w:pPr>
      <w:spacing w:after="0" w:line="240" w:lineRule="auto"/>
    </w:pPr>
    <w:rPr>
      <w:i/>
    </w:rPr>
  </w:style>
  <w:style w:type="paragraph" w:customStyle="1" w:styleId="sccoversheetsenate">
    <w:name w:val="sc_coversheet_senate"/>
    <w:qFormat/>
    <w:rsid w:val="009D7061"/>
    <w:pPr>
      <w:spacing w:after="0" w:line="240" w:lineRule="auto"/>
    </w:pPr>
    <w:rPr>
      <w:b/>
    </w:rPr>
  </w:style>
  <w:style w:type="character" w:styleId="FollowedHyperlink">
    <w:name w:val="FollowedHyperlink"/>
    <w:basedOn w:val="DefaultParagraphFont"/>
    <w:uiPriority w:val="99"/>
    <w:semiHidden/>
    <w:unhideWhenUsed/>
    <w:rsid w:val="00E45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2&amp;session=126&amp;summary=B" TargetMode="External" Id="R14ee611b11e84caa" /><Relationship Type="http://schemas.openxmlformats.org/officeDocument/2006/relationships/hyperlink" Target="https://www.scstatehouse.gov/sess126_2025-2026/prever/5662_20260506.docx" TargetMode="External" Id="R1b35779c7c4541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80833"/>
    <w:rsid w:val="004D1BF3"/>
    <w:rsid w:val="00573513"/>
    <w:rsid w:val="0072205F"/>
    <w:rsid w:val="00804B1A"/>
    <w:rsid w:val="008228BC"/>
    <w:rsid w:val="009C3C34"/>
    <w:rsid w:val="00A22407"/>
    <w:rsid w:val="00AA6F82"/>
    <w:rsid w:val="00BE097C"/>
    <w:rsid w:val="00E216F6"/>
    <w:rsid w:val="00E549C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95b4bde0-823c-47dd-85fe-f5fbe98cf833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c5804bb3-3a3b-458f-b745-9fc21756e072</T_BILL_REQUEST_REQUEST>
  <T_BILL_R_ORIGINALDRAFT>285ff145-dd7a-4853-a8f4-8474fca11120</T_BILL_R_ORIGINALDRAFT>
  <T_BILL_SPONSOR_SPONSOR>a35ae629-53d8-4b6d-b141-5aabd04ba29a</T_BILL_SPONSOR_SPONSOR>
  <T_BILL_T_BILLNAME>[5662]</T_BILL_T_BILLNAME>
  <T_BILL_T_BILLNUMBER>5662</T_BILL_T_BILLNUMBER>
  <T_BILL_T_BILLTITLE>To honor and recognize the Heathwood Hall Episcopal School boys track and field team, coaches, and school officials on an outstanding season and to congratulate them on winning the 2026 South Carolina Independent School Association Division I Championship title.</T_BILL_T_BILLTITLE>
  <T_BILL_T_CHAMBER>house</T_BILL_T_CHAMBER>
  <T_BILL_T_FILENAME> </T_BILL_T_FILENAME>
  <T_BILL_T_LEGTYPE>resolution</T_BILL_T_LEGTYPE>
  <T_BILL_T_RATNUMBERSTRING>HNone</T_BILL_T_RATNUMBERSTRING>
  <T_BILL_T_SUBJECT>Heathwood Hall Boys Track Champs</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82C40F7-7437-4CC6-93C1-5290CF77AF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2378</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2026-05-05T19:57:00Z</cp:lastPrinted>
  <dcterms:created xsi:type="dcterms:W3CDTF">2026-05-05T20:14:00Z</dcterms:created>
  <dcterms:modified xsi:type="dcterms:W3CDTF">2026-05-05T20:14:00Z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