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AB07" w14:textId="2D834A67" w:rsidR="0036113A" w:rsidRDefault="00D41E31">
      <w:pPr>
        <w:pStyle w:val="Title"/>
      </w:pPr>
      <w:r>
        <w:t xml:space="preserve">SENATE TO MEET AT </w:t>
      </w:r>
      <w:r w:rsidR="001C430C">
        <w:t>10:30 A.M.</w:t>
      </w:r>
      <w:r>
        <w:t xml:space="preserve"> TODAY</w:t>
      </w:r>
    </w:p>
    <w:p w14:paraId="1AEAD821" w14:textId="77777777" w:rsidR="0036113A" w:rsidRDefault="0036113A">
      <w:pPr>
        <w:tabs>
          <w:tab w:val="left" w:pos="432"/>
          <w:tab w:val="left" w:pos="864"/>
        </w:tabs>
      </w:pPr>
    </w:p>
    <w:p w14:paraId="3E722063" w14:textId="77777777" w:rsidR="0036113A" w:rsidRDefault="0036113A">
      <w:pPr>
        <w:tabs>
          <w:tab w:val="left" w:pos="432"/>
          <w:tab w:val="left" w:pos="864"/>
        </w:tabs>
      </w:pPr>
    </w:p>
    <w:p w14:paraId="3B51565C" w14:textId="723E3861" w:rsidR="0036113A" w:rsidRPr="00407CDE" w:rsidRDefault="00D41E31" w:rsidP="00407CDE">
      <w:pPr>
        <w:jc w:val="right"/>
        <w:rPr>
          <w:b/>
          <w:sz w:val="26"/>
          <w:szCs w:val="26"/>
        </w:rPr>
      </w:pPr>
      <w:r w:rsidRPr="00407CDE">
        <w:rPr>
          <w:b/>
          <w:sz w:val="26"/>
          <w:szCs w:val="26"/>
        </w:rPr>
        <w:tab/>
        <w:t xml:space="preserve">NO.  </w:t>
      </w:r>
      <w:r w:rsidR="006670C0">
        <w:rPr>
          <w:b/>
          <w:sz w:val="26"/>
          <w:szCs w:val="26"/>
        </w:rPr>
        <w:t>68</w:t>
      </w:r>
    </w:p>
    <w:p w14:paraId="3A6AE83B" w14:textId="77777777" w:rsidR="0036113A" w:rsidRDefault="0036113A">
      <w:pPr>
        <w:tabs>
          <w:tab w:val="left" w:pos="432"/>
          <w:tab w:val="left" w:pos="864"/>
        </w:tabs>
      </w:pPr>
    </w:p>
    <w:p w14:paraId="325BECFC" w14:textId="77777777" w:rsidR="0036113A" w:rsidRPr="00407CDE" w:rsidRDefault="00D41E31" w:rsidP="00407CDE">
      <w:pPr>
        <w:jc w:val="center"/>
        <w:rPr>
          <w:b/>
          <w:sz w:val="32"/>
          <w:szCs w:val="32"/>
        </w:rPr>
      </w:pPr>
      <w:r w:rsidRPr="00407CDE">
        <w:rPr>
          <w:b/>
          <w:sz w:val="32"/>
          <w:szCs w:val="32"/>
        </w:rPr>
        <w:t>CALENDAR</w:t>
      </w:r>
    </w:p>
    <w:p w14:paraId="0B9F5951" w14:textId="77777777" w:rsidR="0036113A" w:rsidRDefault="0036113A">
      <w:pPr>
        <w:tabs>
          <w:tab w:val="left" w:pos="432"/>
          <w:tab w:val="left" w:pos="864"/>
        </w:tabs>
      </w:pPr>
    </w:p>
    <w:p w14:paraId="7B321CC3" w14:textId="77777777" w:rsidR="0036113A" w:rsidRDefault="00D41E31">
      <w:pPr>
        <w:tabs>
          <w:tab w:val="left" w:pos="432"/>
          <w:tab w:val="left" w:pos="864"/>
        </w:tabs>
        <w:jc w:val="center"/>
      </w:pPr>
      <w:r>
        <w:t>OF THE</w:t>
      </w:r>
    </w:p>
    <w:p w14:paraId="4C8668B7" w14:textId="77777777" w:rsidR="0036113A" w:rsidRDefault="0036113A">
      <w:pPr>
        <w:tabs>
          <w:tab w:val="left" w:pos="432"/>
          <w:tab w:val="left" w:pos="864"/>
        </w:tabs>
      </w:pPr>
    </w:p>
    <w:p w14:paraId="5B6C0254" w14:textId="77777777" w:rsidR="0036113A" w:rsidRPr="00407CDE" w:rsidRDefault="00D41E31" w:rsidP="00407CDE">
      <w:pPr>
        <w:jc w:val="center"/>
        <w:rPr>
          <w:b/>
          <w:sz w:val="32"/>
          <w:szCs w:val="32"/>
        </w:rPr>
      </w:pPr>
      <w:r w:rsidRPr="00407CDE">
        <w:rPr>
          <w:b/>
          <w:sz w:val="32"/>
          <w:szCs w:val="32"/>
        </w:rPr>
        <w:t>SENATE</w:t>
      </w:r>
    </w:p>
    <w:p w14:paraId="59A24627" w14:textId="77777777" w:rsidR="0036113A" w:rsidRDefault="0036113A">
      <w:pPr>
        <w:tabs>
          <w:tab w:val="left" w:pos="432"/>
          <w:tab w:val="left" w:pos="864"/>
        </w:tabs>
      </w:pPr>
    </w:p>
    <w:p w14:paraId="416A26C0" w14:textId="77777777" w:rsidR="0036113A" w:rsidRPr="00CC3993" w:rsidRDefault="00D41E31" w:rsidP="00407CDE">
      <w:pPr>
        <w:tabs>
          <w:tab w:val="left" w:pos="432"/>
          <w:tab w:val="left" w:pos="864"/>
        </w:tabs>
        <w:jc w:val="center"/>
      </w:pPr>
      <w:r>
        <w:t>OF THE</w:t>
      </w:r>
    </w:p>
    <w:p w14:paraId="205D72C3" w14:textId="77777777" w:rsidR="00CC3993" w:rsidRDefault="00CC3993" w:rsidP="00407CDE">
      <w:pPr>
        <w:tabs>
          <w:tab w:val="left" w:pos="432"/>
          <w:tab w:val="left" w:pos="864"/>
        </w:tabs>
        <w:jc w:val="center"/>
      </w:pPr>
    </w:p>
    <w:p w14:paraId="3C08629B" w14:textId="77777777" w:rsidR="0036113A" w:rsidRDefault="0036113A">
      <w:pPr>
        <w:tabs>
          <w:tab w:val="left" w:pos="432"/>
          <w:tab w:val="left" w:pos="864"/>
        </w:tabs>
      </w:pPr>
    </w:p>
    <w:p w14:paraId="28BB9DE4" w14:textId="77777777" w:rsidR="0036113A" w:rsidRPr="00407CDE" w:rsidRDefault="00D41E31" w:rsidP="00586C8F">
      <w:pPr>
        <w:jc w:val="center"/>
        <w:rPr>
          <w:b/>
          <w:sz w:val="32"/>
          <w:szCs w:val="32"/>
        </w:rPr>
      </w:pPr>
      <w:r w:rsidRPr="00407CDE">
        <w:rPr>
          <w:b/>
          <w:sz w:val="32"/>
          <w:szCs w:val="32"/>
        </w:rPr>
        <w:t>STATE OF SOUTH CAROLINA</w:t>
      </w:r>
    </w:p>
    <w:p w14:paraId="40A4F58A" w14:textId="77777777" w:rsidR="0036113A" w:rsidRDefault="0036113A">
      <w:pPr>
        <w:tabs>
          <w:tab w:val="left" w:pos="432"/>
          <w:tab w:val="left" w:pos="864"/>
        </w:tabs>
      </w:pPr>
    </w:p>
    <w:p w14:paraId="136C9470" w14:textId="77777777" w:rsidR="0036113A" w:rsidRDefault="0036113A">
      <w:pPr>
        <w:tabs>
          <w:tab w:val="left" w:pos="432"/>
          <w:tab w:val="left" w:pos="864"/>
        </w:tabs>
      </w:pPr>
    </w:p>
    <w:p w14:paraId="47875658"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40122363" r:id="rId8"/>
        </w:object>
      </w:r>
    </w:p>
    <w:p w14:paraId="2E0836A7" w14:textId="77777777" w:rsidR="0036113A" w:rsidRDefault="0036113A">
      <w:pPr>
        <w:tabs>
          <w:tab w:val="left" w:pos="432"/>
          <w:tab w:val="left" w:pos="864"/>
        </w:tabs>
      </w:pPr>
    </w:p>
    <w:p w14:paraId="0C255F7D" w14:textId="77777777" w:rsidR="0036113A" w:rsidRDefault="0036113A">
      <w:pPr>
        <w:tabs>
          <w:tab w:val="left" w:pos="432"/>
          <w:tab w:val="left" w:pos="864"/>
        </w:tabs>
      </w:pPr>
    </w:p>
    <w:p w14:paraId="10CD0871" w14:textId="77777777" w:rsidR="0036113A" w:rsidRDefault="0036113A">
      <w:pPr>
        <w:tabs>
          <w:tab w:val="left" w:pos="432"/>
          <w:tab w:val="left" w:pos="864"/>
        </w:tabs>
      </w:pPr>
    </w:p>
    <w:p w14:paraId="24C99C3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57A9031" w14:textId="77777777" w:rsidR="0036113A" w:rsidRDefault="0036113A">
      <w:pPr>
        <w:tabs>
          <w:tab w:val="left" w:pos="432"/>
          <w:tab w:val="left" w:pos="864"/>
        </w:tabs>
      </w:pPr>
    </w:p>
    <w:p w14:paraId="29FA9A11" w14:textId="77777777" w:rsidR="0036113A" w:rsidRDefault="00D41E31">
      <w:pPr>
        <w:tabs>
          <w:tab w:val="left" w:pos="432"/>
          <w:tab w:val="left" w:pos="864"/>
        </w:tabs>
        <w:jc w:val="center"/>
        <w:rPr>
          <w:b/>
        </w:rPr>
      </w:pPr>
      <w:r>
        <w:rPr>
          <w:b/>
        </w:rPr>
        <w:t>_______________</w:t>
      </w:r>
    </w:p>
    <w:p w14:paraId="0DF55818" w14:textId="77777777" w:rsidR="0036113A" w:rsidRDefault="0036113A">
      <w:pPr>
        <w:tabs>
          <w:tab w:val="left" w:pos="432"/>
          <w:tab w:val="left" w:pos="864"/>
        </w:tabs>
      </w:pPr>
    </w:p>
    <w:p w14:paraId="18414300" w14:textId="77777777" w:rsidR="0036113A" w:rsidRDefault="0036113A">
      <w:pPr>
        <w:tabs>
          <w:tab w:val="left" w:pos="432"/>
          <w:tab w:val="left" w:pos="864"/>
        </w:tabs>
      </w:pPr>
    </w:p>
    <w:p w14:paraId="1AB405E8" w14:textId="68E22C7E" w:rsidR="0036113A" w:rsidRPr="00407CDE" w:rsidRDefault="00934AE8" w:rsidP="00407CDE">
      <w:pPr>
        <w:jc w:val="center"/>
        <w:rPr>
          <w:b/>
        </w:rPr>
      </w:pPr>
      <w:r>
        <w:rPr>
          <w:b/>
        </w:rPr>
        <w:t>WEDNESDAY, MAY</w:t>
      </w:r>
      <w:r w:rsidR="006670C0">
        <w:rPr>
          <w:b/>
        </w:rPr>
        <w:t xml:space="preserve"> 13, 2026</w:t>
      </w:r>
    </w:p>
    <w:p w14:paraId="075363E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52B9D56" w14:textId="77777777" w:rsidR="0036113A" w:rsidRDefault="0036113A">
      <w:pPr>
        <w:tabs>
          <w:tab w:val="left" w:pos="432"/>
          <w:tab w:val="left" w:pos="864"/>
        </w:tabs>
      </w:pPr>
    </w:p>
    <w:p w14:paraId="153FA39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574A0CA" w14:textId="2B82EFD1" w:rsidR="0036113A" w:rsidRDefault="006670C0" w:rsidP="0062310D">
      <w:pPr>
        <w:tabs>
          <w:tab w:val="left" w:pos="432"/>
          <w:tab w:val="left" w:pos="864"/>
        </w:tabs>
        <w:jc w:val="center"/>
        <w:rPr>
          <w:b/>
        </w:rPr>
      </w:pPr>
      <w:r>
        <w:rPr>
          <w:b/>
        </w:rPr>
        <w:lastRenderedPageBreak/>
        <w:t>Wednesday, May 13, 2026</w:t>
      </w:r>
    </w:p>
    <w:p w14:paraId="26494EA9" w14:textId="77777777" w:rsidR="0036113A" w:rsidRDefault="0036113A" w:rsidP="0062310D">
      <w:pPr>
        <w:tabs>
          <w:tab w:val="left" w:pos="432"/>
          <w:tab w:val="left" w:pos="864"/>
        </w:tabs>
      </w:pPr>
    </w:p>
    <w:p w14:paraId="655B64BC" w14:textId="77777777" w:rsidR="0036113A" w:rsidRDefault="0036113A" w:rsidP="0062310D">
      <w:pPr>
        <w:tabs>
          <w:tab w:val="left" w:pos="432"/>
          <w:tab w:val="left" w:pos="864"/>
        </w:tabs>
      </w:pPr>
    </w:p>
    <w:p w14:paraId="15AFB302" w14:textId="77777777" w:rsidR="0077610E" w:rsidRPr="00FF3C54" w:rsidRDefault="0077610E" w:rsidP="0077610E">
      <w:pPr>
        <w:pStyle w:val="CALENDARHEADING"/>
      </w:pPr>
      <w:r>
        <w:t>INVITATIONS</w:t>
      </w:r>
    </w:p>
    <w:p w14:paraId="107305EF" w14:textId="77777777" w:rsidR="0077610E" w:rsidRDefault="0077610E" w:rsidP="0077610E">
      <w:pPr>
        <w:tabs>
          <w:tab w:val="left" w:pos="432"/>
          <w:tab w:val="left" w:pos="864"/>
        </w:tabs>
        <w:jc w:val="center"/>
        <w:rPr>
          <w:b/>
        </w:rPr>
      </w:pPr>
    </w:p>
    <w:p w14:paraId="27B749C3" w14:textId="77777777" w:rsidR="0077610E" w:rsidRDefault="0077610E" w:rsidP="0077610E">
      <w:pPr>
        <w:tabs>
          <w:tab w:val="left" w:pos="432"/>
          <w:tab w:val="left" w:pos="864"/>
        </w:tabs>
        <w:jc w:val="center"/>
        <w:rPr>
          <w:b/>
        </w:rPr>
      </w:pPr>
    </w:p>
    <w:p w14:paraId="3D959090" w14:textId="77777777" w:rsidR="0077610E" w:rsidRPr="00AD05DB" w:rsidRDefault="0077610E" w:rsidP="0077610E">
      <w:pPr>
        <w:rPr>
          <w:b/>
          <w:bCs/>
          <w:color w:val="000000"/>
          <w:sz w:val="24"/>
          <w:szCs w:val="24"/>
        </w:rPr>
      </w:pPr>
      <w:r w:rsidRPr="00AD05DB">
        <w:rPr>
          <w:b/>
          <w:bCs/>
          <w:noProof/>
          <w:color w:val="000000"/>
          <w:sz w:val="24"/>
          <w:szCs w:val="24"/>
        </w:rPr>
        <w:t>Wednesday, May 13</w:t>
      </w:r>
      <w:r w:rsidRPr="00AD05DB">
        <w:rPr>
          <w:b/>
          <w:bCs/>
          <w:color w:val="000000"/>
          <w:sz w:val="24"/>
          <w:szCs w:val="24"/>
        </w:rPr>
        <w:t xml:space="preserve">, 2026 – </w:t>
      </w:r>
      <w:r w:rsidRPr="00AD05DB">
        <w:rPr>
          <w:b/>
          <w:bCs/>
          <w:noProof/>
          <w:color w:val="000000"/>
          <w:sz w:val="24"/>
          <w:szCs w:val="24"/>
        </w:rPr>
        <w:t>8:00 - 10:00 a.m.</w:t>
      </w:r>
    </w:p>
    <w:p w14:paraId="2DD7AC2C" w14:textId="77777777" w:rsidR="0077610E" w:rsidRPr="00AD05DB" w:rsidRDefault="0077610E" w:rsidP="0077610E">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FIRST STEPS</w:t>
      </w:r>
    </w:p>
    <w:p w14:paraId="45F4CEE1" w14:textId="77777777" w:rsidR="0077610E" w:rsidRDefault="0077610E" w:rsidP="0077610E">
      <w:pPr>
        <w:rPr>
          <w:noProof/>
          <w:color w:val="000000"/>
          <w:sz w:val="24"/>
          <w:szCs w:val="24"/>
        </w:rPr>
      </w:pPr>
      <w:r>
        <w:rPr>
          <w:noProof/>
          <w:color w:val="000000"/>
          <w:sz w:val="24"/>
          <w:szCs w:val="24"/>
        </w:rPr>
        <w:t>(Accepted--April 28, 2026)</w:t>
      </w:r>
    </w:p>
    <w:p w14:paraId="5BB15EBC" w14:textId="77777777" w:rsidR="0077610E" w:rsidRPr="00AD05DB" w:rsidRDefault="0077610E" w:rsidP="0077610E">
      <w:pPr>
        <w:rPr>
          <w:b/>
          <w:bCs/>
          <w:noProof/>
          <w:color w:val="000000"/>
          <w:sz w:val="24"/>
          <w:szCs w:val="24"/>
        </w:rPr>
      </w:pPr>
    </w:p>
    <w:p w14:paraId="3E8C39B3" w14:textId="77777777" w:rsidR="0077610E" w:rsidRPr="00AD05DB" w:rsidRDefault="0077610E" w:rsidP="0077610E">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8:00 - 10:00 a.m.</w:t>
      </w:r>
    </w:p>
    <w:p w14:paraId="248E54FB" w14:textId="77777777" w:rsidR="0077610E" w:rsidRPr="00AD05DB" w:rsidRDefault="0077610E" w:rsidP="0077610E">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ASPHALT PAVEMENT ASSOCIATION</w:t>
      </w:r>
    </w:p>
    <w:p w14:paraId="035EE991" w14:textId="77777777" w:rsidR="0077610E" w:rsidRDefault="0077610E" w:rsidP="0077610E">
      <w:pPr>
        <w:rPr>
          <w:noProof/>
          <w:color w:val="000000"/>
          <w:sz w:val="24"/>
          <w:szCs w:val="24"/>
        </w:rPr>
      </w:pPr>
      <w:r>
        <w:rPr>
          <w:noProof/>
          <w:color w:val="000000"/>
          <w:sz w:val="24"/>
          <w:szCs w:val="24"/>
        </w:rPr>
        <w:t>(Accepted--April 28, 2026)</w:t>
      </w:r>
    </w:p>
    <w:p w14:paraId="6B3324FB" w14:textId="77777777" w:rsidR="0077610E" w:rsidRPr="00AD05DB" w:rsidRDefault="0077610E" w:rsidP="0077610E">
      <w:pPr>
        <w:rPr>
          <w:b/>
          <w:bCs/>
          <w:noProof/>
          <w:color w:val="000000"/>
          <w:sz w:val="24"/>
          <w:szCs w:val="24"/>
        </w:rPr>
      </w:pPr>
    </w:p>
    <w:p w14:paraId="241EB210" w14:textId="77777777" w:rsidR="0077610E" w:rsidRPr="00AD05DB" w:rsidRDefault="0077610E" w:rsidP="0077610E">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11:30 a.m. - 2:00 p.m.</w:t>
      </w:r>
    </w:p>
    <w:p w14:paraId="48A1D379" w14:textId="77777777" w:rsidR="0077610E" w:rsidRPr="00AD05DB" w:rsidRDefault="0077610E" w:rsidP="0077610E">
      <w:pPr>
        <w:rPr>
          <w:b/>
          <w:bCs/>
          <w:noProof/>
          <w:color w:val="000000"/>
          <w:sz w:val="24"/>
          <w:szCs w:val="24"/>
        </w:rPr>
      </w:pPr>
      <w:r w:rsidRPr="00AD05DB">
        <w:rPr>
          <w:noProof/>
          <w:color w:val="000000"/>
          <w:sz w:val="24"/>
          <w:szCs w:val="24"/>
        </w:rPr>
        <w:t>Members</w:t>
      </w:r>
      <w:r w:rsidRPr="00AD05DB">
        <w:rPr>
          <w:color w:val="000000"/>
          <w:sz w:val="24"/>
          <w:szCs w:val="24"/>
        </w:rPr>
        <w:t xml:space="preserve">, Lunch,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CABLE AND BROADBAND ASSOCIATION</w:t>
      </w:r>
    </w:p>
    <w:p w14:paraId="033AA3A0" w14:textId="77777777" w:rsidR="0077610E" w:rsidRDefault="0077610E" w:rsidP="0077610E">
      <w:pPr>
        <w:rPr>
          <w:noProof/>
          <w:color w:val="000000"/>
          <w:sz w:val="24"/>
          <w:szCs w:val="24"/>
        </w:rPr>
      </w:pPr>
      <w:r>
        <w:rPr>
          <w:noProof/>
          <w:color w:val="000000"/>
          <w:sz w:val="24"/>
          <w:szCs w:val="24"/>
        </w:rPr>
        <w:t>(Accepted--April 28, 2026)</w:t>
      </w:r>
    </w:p>
    <w:p w14:paraId="7BA3DC5B" w14:textId="77777777" w:rsidR="0077610E" w:rsidRDefault="0077610E" w:rsidP="0077610E">
      <w:pPr>
        <w:rPr>
          <w:noProof/>
        </w:rPr>
      </w:pPr>
    </w:p>
    <w:p w14:paraId="584987D8" w14:textId="77777777" w:rsidR="0077610E" w:rsidRDefault="0077610E" w:rsidP="0077610E">
      <w:pPr>
        <w:rPr>
          <w:noProof/>
        </w:rPr>
      </w:pPr>
    </w:p>
    <w:p w14:paraId="17ED52E5" w14:textId="77777777" w:rsidR="0077610E" w:rsidRDefault="0077610E" w:rsidP="0077610E">
      <w:pPr>
        <w:jc w:val="center"/>
        <w:rPr>
          <w:b/>
          <w:noProof/>
        </w:rPr>
      </w:pPr>
      <w:r>
        <w:rPr>
          <w:b/>
          <w:noProof/>
        </w:rPr>
        <w:t>UNCONTESTED LOCAL</w:t>
      </w:r>
    </w:p>
    <w:p w14:paraId="0691E47A" w14:textId="5FFEA6C8" w:rsidR="0077610E" w:rsidRPr="00604647" w:rsidRDefault="0077610E" w:rsidP="0077610E">
      <w:pPr>
        <w:pStyle w:val="CALENDARHEADING"/>
        <w:rPr>
          <w:noProof/>
        </w:rPr>
      </w:pPr>
      <w:r>
        <w:rPr>
          <w:noProof/>
        </w:rPr>
        <w:t>SECOND READING BILL</w:t>
      </w:r>
      <w:r w:rsidR="00813985">
        <w:rPr>
          <w:noProof/>
        </w:rPr>
        <w:t>S</w:t>
      </w:r>
    </w:p>
    <w:p w14:paraId="25F6C229" w14:textId="77777777" w:rsidR="0077610E" w:rsidRDefault="0077610E" w:rsidP="0077610E">
      <w:pPr>
        <w:rPr>
          <w:noProof/>
        </w:rPr>
      </w:pPr>
    </w:p>
    <w:p w14:paraId="06836E53" w14:textId="77777777" w:rsidR="0077610E" w:rsidRDefault="0077610E" w:rsidP="0077610E">
      <w:pPr>
        <w:rPr>
          <w:noProof/>
        </w:rPr>
      </w:pPr>
    </w:p>
    <w:p w14:paraId="7B2C07F1" w14:textId="77777777" w:rsidR="0077610E" w:rsidRDefault="0077610E" w:rsidP="0077610E">
      <w:pPr>
        <w:pStyle w:val="BILLTITLE"/>
      </w:pPr>
      <w:r w:rsidRPr="00C33FE5">
        <w:t>H.</w:t>
      </w:r>
      <w:r w:rsidRPr="00C33FE5">
        <w:tab/>
        <w:t>5641</w:t>
      </w:r>
      <w:r w:rsidRPr="00C33FE5">
        <w:fldChar w:fldCharType="begin"/>
      </w:r>
      <w:r w:rsidRPr="00C33FE5">
        <w:instrText xml:space="preserve"> XE "H. 5641" \b </w:instrText>
      </w:r>
      <w:r w:rsidRPr="00C33FE5">
        <w:fldChar w:fldCharType="end"/>
      </w:r>
      <w:r w:rsidRPr="00C33FE5">
        <w:t>--Reps. Jordan and Lowe:  A BILL TO REPEAL ACT 989 OF 1948 RELATING TO THE CREATION OF THE FLORENCE MEMORIAL STADIUM COMMISSION.</w:t>
      </w:r>
    </w:p>
    <w:p w14:paraId="6339A5AE" w14:textId="7A0DF9CB" w:rsidR="0077610E" w:rsidRDefault="0077610E" w:rsidP="0077610E">
      <w:pPr>
        <w:pStyle w:val="CALENDARHISTORY"/>
      </w:pPr>
      <w:r>
        <w:t>(</w:t>
      </w:r>
      <w:r w:rsidR="00813985">
        <w:t xml:space="preserve">Without </w:t>
      </w:r>
      <w:r w:rsidR="00A90006">
        <w:t>r</w:t>
      </w:r>
      <w:r w:rsidR="00813985">
        <w:t>eference</w:t>
      </w:r>
      <w:r>
        <w:t>--May 7, 2026)</w:t>
      </w:r>
    </w:p>
    <w:p w14:paraId="3595EB3D" w14:textId="77777777" w:rsidR="0077610E" w:rsidRDefault="0077610E" w:rsidP="0077610E"/>
    <w:p w14:paraId="6CC84D29" w14:textId="2FBF917F" w:rsidR="00813985" w:rsidRDefault="00813985" w:rsidP="00813985">
      <w:pPr>
        <w:pStyle w:val="BILLTITLE"/>
      </w:pPr>
      <w:r w:rsidRPr="00F113DA">
        <w:t>H.</w:t>
      </w:r>
      <w:r w:rsidRPr="00F113DA">
        <w:tab/>
        <w:t>5653</w:t>
      </w:r>
      <w:r w:rsidRPr="00F113DA">
        <w:fldChar w:fldCharType="begin"/>
      </w:r>
      <w:r w:rsidRPr="00F113DA">
        <w:instrText xml:space="preserve"> XE "H. 5653" \b </w:instrText>
      </w:r>
      <w:r w:rsidRPr="00F113DA">
        <w:fldChar w:fldCharType="end"/>
      </w:r>
      <w:r w:rsidRPr="00F113DA">
        <w:t>--Rep. Scott:  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w:t>
      </w:r>
      <w:r w:rsidR="0061798F">
        <w:br/>
      </w:r>
      <w:r w:rsidR="0061798F">
        <w:br/>
      </w:r>
      <w:r w:rsidR="0061798F">
        <w:br/>
      </w:r>
      <w:r w:rsidRPr="00F113DA">
        <w:lastRenderedPageBreak/>
        <w:t>FILLED; AND TO PROVIDE FOR THE ANNUAL COMPENSATION OF MEMBERS OF THE BOARD.</w:t>
      </w:r>
    </w:p>
    <w:p w14:paraId="4818F8A8" w14:textId="33760B54" w:rsidR="00813985" w:rsidRDefault="00813985" w:rsidP="00813985">
      <w:pPr>
        <w:pStyle w:val="CALENDARHISTORY"/>
      </w:pPr>
      <w:r>
        <w:t>(Without reference--May 12, 2026)</w:t>
      </w:r>
    </w:p>
    <w:p w14:paraId="1A095F06" w14:textId="77777777" w:rsidR="0077610E" w:rsidRDefault="0077610E" w:rsidP="0077610E">
      <w:pPr>
        <w:rPr>
          <w:noProof/>
        </w:rPr>
      </w:pPr>
    </w:p>
    <w:p w14:paraId="748F23B2" w14:textId="77777777" w:rsidR="0077610E" w:rsidRDefault="0077610E" w:rsidP="0077610E">
      <w:pPr>
        <w:rPr>
          <w:noProof/>
        </w:rPr>
      </w:pPr>
    </w:p>
    <w:p w14:paraId="32595E8C" w14:textId="77777777" w:rsidR="0077610E" w:rsidRPr="006C517B" w:rsidRDefault="0077610E" w:rsidP="0077610E">
      <w:pPr>
        <w:pStyle w:val="CALENDARHEADING"/>
      </w:pPr>
      <w:r>
        <w:t>MOTION PERIOD</w:t>
      </w:r>
    </w:p>
    <w:p w14:paraId="298CF681" w14:textId="77777777" w:rsidR="0077610E" w:rsidRDefault="0077610E" w:rsidP="0077610E">
      <w:pPr>
        <w:tabs>
          <w:tab w:val="left" w:pos="432"/>
          <w:tab w:val="left" w:pos="864"/>
        </w:tabs>
      </w:pPr>
    </w:p>
    <w:p w14:paraId="1FD97DF2" w14:textId="77777777" w:rsidR="0077610E" w:rsidRDefault="0077610E" w:rsidP="0077610E">
      <w:pPr>
        <w:tabs>
          <w:tab w:val="left" w:pos="432"/>
          <w:tab w:val="left" w:pos="864"/>
        </w:tabs>
      </w:pPr>
    </w:p>
    <w:p w14:paraId="75C16089" w14:textId="77777777" w:rsidR="0077610E" w:rsidRDefault="0077610E" w:rsidP="0077610E">
      <w:pPr>
        <w:tabs>
          <w:tab w:val="left" w:pos="432"/>
          <w:tab w:val="left" w:pos="864"/>
        </w:tabs>
      </w:pPr>
    </w:p>
    <w:p w14:paraId="16A16DBF" w14:textId="77777777" w:rsidR="0077610E" w:rsidRDefault="0077610E" w:rsidP="0077610E">
      <w:pPr>
        <w:tabs>
          <w:tab w:val="left" w:pos="432"/>
          <w:tab w:val="left" w:pos="864"/>
        </w:tabs>
      </w:pPr>
    </w:p>
    <w:p w14:paraId="49FBE32C" w14:textId="77777777" w:rsidR="0077610E" w:rsidRDefault="0077610E" w:rsidP="0077610E">
      <w:pPr>
        <w:tabs>
          <w:tab w:val="left" w:pos="432"/>
          <w:tab w:val="left" w:pos="864"/>
        </w:tabs>
      </w:pPr>
    </w:p>
    <w:p w14:paraId="5F46DDF5" w14:textId="77777777" w:rsidR="0077610E" w:rsidRDefault="0077610E" w:rsidP="0077610E">
      <w:pPr>
        <w:tabs>
          <w:tab w:val="left" w:pos="432"/>
          <w:tab w:val="left" w:pos="864"/>
        </w:tabs>
      </w:pPr>
    </w:p>
    <w:p w14:paraId="3CBDEB14" w14:textId="77777777" w:rsidR="0077610E" w:rsidRDefault="0077610E" w:rsidP="0077610E">
      <w:pPr>
        <w:tabs>
          <w:tab w:val="left" w:pos="432"/>
          <w:tab w:val="left" w:pos="864"/>
        </w:tabs>
      </w:pPr>
    </w:p>
    <w:p w14:paraId="5CF02765" w14:textId="77777777" w:rsidR="0077610E" w:rsidRDefault="0077610E" w:rsidP="0077610E">
      <w:pPr>
        <w:tabs>
          <w:tab w:val="left" w:pos="432"/>
          <w:tab w:val="left" w:pos="864"/>
        </w:tabs>
      </w:pPr>
    </w:p>
    <w:p w14:paraId="04243253" w14:textId="77777777" w:rsidR="0077610E" w:rsidRDefault="0077610E" w:rsidP="0077610E">
      <w:pPr>
        <w:tabs>
          <w:tab w:val="left" w:pos="432"/>
          <w:tab w:val="left" w:pos="864"/>
        </w:tabs>
      </w:pPr>
    </w:p>
    <w:p w14:paraId="7BAB4B74" w14:textId="77777777" w:rsidR="0077610E" w:rsidRDefault="0077610E" w:rsidP="0077610E">
      <w:pPr>
        <w:tabs>
          <w:tab w:val="left" w:pos="432"/>
          <w:tab w:val="left" w:pos="864"/>
        </w:tabs>
      </w:pPr>
    </w:p>
    <w:p w14:paraId="47B1EBE3" w14:textId="77777777" w:rsidR="0061798F" w:rsidRDefault="0061798F" w:rsidP="0077610E">
      <w:pPr>
        <w:tabs>
          <w:tab w:val="left" w:pos="432"/>
          <w:tab w:val="left" w:pos="864"/>
        </w:tabs>
      </w:pPr>
    </w:p>
    <w:p w14:paraId="679F27F4" w14:textId="77777777" w:rsidR="008D1CDC" w:rsidRDefault="008D1CDC" w:rsidP="0077610E">
      <w:pPr>
        <w:tabs>
          <w:tab w:val="left" w:pos="432"/>
          <w:tab w:val="left" w:pos="864"/>
        </w:tabs>
      </w:pPr>
    </w:p>
    <w:p w14:paraId="161F39F4" w14:textId="77777777" w:rsidR="0077610E" w:rsidRDefault="0077610E" w:rsidP="0077610E">
      <w:pPr>
        <w:tabs>
          <w:tab w:val="left" w:pos="432"/>
          <w:tab w:val="left" w:pos="864"/>
        </w:tabs>
      </w:pPr>
    </w:p>
    <w:p w14:paraId="46FF0E52" w14:textId="77777777" w:rsidR="0077610E" w:rsidRDefault="0077610E" w:rsidP="0077610E">
      <w:pPr>
        <w:tabs>
          <w:tab w:val="left" w:pos="432"/>
          <w:tab w:val="left" w:pos="864"/>
        </w:tabs>
      </w:pPr>
    </w:p>
    <w:p w14:paraId="41D540F9" w14:textId="4E9A3351" w:rsidR="0077610E" w:rsidRDefault="0077610E" w:rsidP="0077610E">
      <w:pPr>
        <w:pStyle w:val="CALENDARHEADING"/>
      </w:pPr>
      <w:r>
        <w:t>BILL</w:t>
      </w:r>
      <w:r w:rsidR="001B5342">
        <w:t>S</w:t>
      </w:r>
      <w:r>
        <w:t xml:space="preserve"> RETURNED FROM THE HOUSE</w:t>
      </w:r>
    </w:p>
    <w:p w14:paraId="2D2A5A7D" w14:textId="77777777" w:rsidR="0077610E" w:rsidRPr="00AC6971" w:rsidRDefault="0077610E" w:rsidP="0077610E"/>
    <w:p w14:paraId="4CDE3292" w14:textId="77777777" w:rsidR="0077610E" w:rsidRDefault="0077610E" w:rsidP="0077610E"/>
    <w:p w14:paraId="493CEF08" w14:textId="2A634872" w:rsidR="001B5342" w:rsidRDefault="001B5342" w:rsidP="00F87781">
      <w:pPr>
        <w:keepNext/>
        <w:keepLines/>
      </w:pPr>
      <w:r>
        <w:t>(Returned with Amendments)</w:t>
      </w:r>
    </w:p>
    <w:p w14:paraId="07CD9912" w14:textId="77777777" w:rsidR="001B5342" w:rsidRPr="00B53C84" w:rsidRDefault="001B5342" w:rsidP="00F87781">
      <w:pPr>
        <w:pStyle w:val="BILLTITLE"/>
        <w:keepNext/>
        <w:keepLines/>
      </w:pPr>
      <w:r w:rsidRPr="00B53C84">
        <w:t>S.</w:t>
      </w:r>
      <w:r w:rsidRPr="00B53C84">
        <w:tab/>
        <w:t>695</w:t>
      </w:r>
      <w:r w:rsidRPr="00B53C84">
        <w:fldChar w:fldCharType="begin"/>
      </w:r>
      <w:r w:rsidRPr="00B53C84">
        <w:instrText xml:space="preserve"> XE "S. 695" \b </w:instrText>
      </w:r>
      <w:r w:rsidRPr="00B53C84">
        <w:fldChar w:fldCharType="end"/>
      </w:r>
      <w:r w:rsidRPr="00B53C84">
        <w:t>--Senators Young, Graham, Devine, Walker and Sutton: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6CDD7B3C" w14:textId="23EC3F85" w:rsidR="001B5342" w:rsidRDefault="001B5342" w:rsidP="00F87781">
      <w:pPr>
        <w:pStyle w:val="CALENDARHISTORY"/>
        <w:keepNext/>
        <w:keepLines/>
      </w:pPr>
      <w:r>
        <w:t>(Returned from the House--May 12, 2026)</w:t>
      </w:r>
    </w:p>
    <w:p w14:paraId="57BDCF4C" w14:textId="77777777" w:rsidR="0077610E" w:rsidRDefault="0077610E" w:rsidP="0077610E"/>
    <w:p w14:paraId="7356579C" w14:textId="65DA7B65" w:rsidR="001B5342" w:rsidRDefault="001B5342" w:rsidP="0077610E">
      <w:r>
        <w:t>(Returned with Amendments)</w:t>
      </w:r>
    </w:p>
    <w:p w14:paraId="57B89E16" w14:textId="77777777" w:rsidR="001B5342" w:rsidRPr="00B23EB9" w:rsidRDefault="001B5342" w:rsidP="001B5342">
      <w:pPr>
        <w:pStyle w:val="BILLTITLE"/>
      </w:pPr>
      <w:r w:rsidRPr="00B23EB9">
        <w:t>S.</w:t>
      </w:r>
      <w:r w:rsidRPr="00B23EB9">
        <w:tab/>
        <w:t>787</w:t>
      </w:r>
      <w:r w:rsidRPr="00B23EB9">
        <w:fldChar w:fldCharType="begin"/>
      </w:r>
      <w:r w:rsidRPr="00B23EB9">
        <w:instrText xml:space="preserve"> XE "S. 787" \b </w:instrText>
      </w:r>
      <w:r w:rsidRPr="00B23EB9">
        <w:fldChar w:fldCharType="end"/>
      </w:r>
      <w:r w:rsidRPr="00B23EB9">
        <w:t>--Senator Gambrell:  A BILL TO AMEND THE SOUTH CAROLINA CODE OF LAWS BY ADDING SECTION 37‑3‑110 SO AS TO DEFINE BRIDGE LOANS; AND BY AMENDING SECTION 37‑3‑402, RELATING TO BALLOON PAYMENTS, SO AS TO PROVIDE THAT THIS SECTION DOES NOT APPLY TO BRIDGE LOANS.</w:t>
      </w:r>
    </w:p>
    <w:p w14:paraId="1AD77BE4" w14:textId="08230760" w:rsidR="001B5342" w:rsidRDefault="001B5342" w:rsidP="001B5342">
      <w:pPr>
        <w:pStyle w:val="CALENDARHISTORY"/>
      </w:pPr>
      <w:r>
        <w:t>(Returned from the House--May 12, 2026)</w:t>
      </w:r>
    </w:p>
    <w:p w14:paraId="4B92FE0C" w14:textId="0A3D4344" w:rsidR="006D72C8" w:rsidRDefault="006D72C8" w:rsidP="006D72C8">
      <w:r>
        <w:lastRenderedPageBreak/>
        <w:t>(Senate Amendments Amended)</w:t>
      </w:r>
    </w:p>
    <w:p w14:paraId="2319340C" w14:textId="77777777" w:rsidR="006D72C8" w:rsidRPr="00E00659" w:rsidRDefault="006D72C8" w:rsidP="006D72C8">
      <w:pPr>
        <w:pStyle w:val="BILLTITLE"/>
      </w:pPr>
      <w:r w:rsidRPr="00E00659">
        <w:t>H.</w:t>
      </w:r>
      <w:r w:rsidRPr="00E00659">
        <w:tab/>
        <w:t>3768</w:t>
      </w:r>
      <w:r w:rsidRPr="00E00659">
        <w:fldChar w:fldCharType="begin"/>
      </w:r>
      <w:r w:rsidRPr="00E00659">
        <w:instrText xml:space="preserve"> XE "H. 3768" \b </w:instrText>
      </w:r>
      <w:r w:rsidRPr="00E00659">
        <w:fldChar w:fldCharType="end"/>
      </w:r>
      <w:r w:rsidRPr="00E00659">
        <w:t>--Reps. Brewer, Gatch, Robbins, Schuessler, Sessions and Kirby:  A BILL TO AMEND THE SOUTH CAROLINA CODE OF LAWS BY AMENDING ACT 36 OF 2019, RELATING TO HIGHWAY SYSTEM CONSTRUCTION, SO AS TO CHANGE THE SUNSET EXPIRATION PROVISION TO JULY 1, 2031.</w:t>
      </w:r>
    </w:p>
    <w:p w14:paraId="0C6BEABE" w14:textId="49F3EB25" w:rsidR="006D72C8" w:rsidRDefault="006D72C8" w:rsidP="006D72C8">
      <w:pPr>
        <w:pStyle w:val="CALENDARHISTORY"/>
      </w:pPr>
      <w:r>
        <w:t>(Returned from the House--May 12, 2026)</w:t>
      </w:r>
    </w:p>
    <w:p w14:paraId="57CD7928" w14:textId="77777777" w:rsidR="001C430C" w:rsidRPr="001C430C" w:rsidRDefault="001C430C" w:rsidP="001C430C"/>
    <w:p w14:paraId="0B21057C" w14:textId="77777777" w:rsidR="001C430C" w:rsidRDefault="001C430C" w:rsidP="001C430C"/>
    <w:p w14:paraId="733C164E" w14:textId="4E862F69" w:rsidR="001C430C" w:rsidRDefault="001C430C" w:rsidP="001C430C">
      <w:pPr>
        <w:pStyle w:val="CALENDARHEADING"/>
      </w:pPr>
      <w:r>
        <w:t>SPECIAL ORDERS</w:t>
      </w:r>
    </w:p>
    <w:p w14:paraId="4BF129E9" w14:textId="77777777" w:rsidR="00183031" w:rsidRPr="00183031" w:rsidRDefault="00183031" w:rsidP="00183031"/>
    <w:p w14:paraId="6683AEE6" w14:textId="77777777" w:rsidR="00183031" w:rsidRDefault="00183031" w:rsidP="00183031"/>
    <w:p w14:paraId="188D13B0" w14:textId="77777777" w:rsidR="00183031" w:rsidRDefault="00183031" w:rsidP="00183031">
      <w:r>
        <w:t>(Set for Special Order--May 12, 2026)</w:t>
      </w:r>
    </w:p>
    <w:p w14:paraId="7738F5FD" w14:textId="77777777" w:rsidR="00183031" w:rsidRPr="002F4EDF" w:rsidRDefault="00183031" w:rsidP="00183031">
      <w:pPr>
        <w:pStyle w:val="BILLTITLE"/>
        <w:rPr>
          <w:caps/>
          <w:szCs w:val="30"/>
        </w:rPr>
      </w:pPr>
      <w:r w:rsidRPr="002F4EDF">
        <w:t>H.</w:t>
      </w:r>
      <w:r w:rsidRPr="002F4EDF">
        <w:tab/>
        <w:t>5538</w:t>
      </w:r>
      <w:r w:rsidRPr="002F4EDF">
        <w:fldChar w:fldCharType="begin"/>
      </w:r>
      <w:r w:rsidRPr="002F4EDF">
        <w:instrText xml:space="preserve"> XE "H. 5538" \b </w:instrText>
      </w:r>
      <w:r w:rsidRPr="002F4EDF">
        <w:fldChar w:fldCharType="end"/>
      </w:r>
      <w:r w:rsidRPr="002F4EDF">
        <w:t xml:space="preserve">--Reps. Pope, Herbkersman, G.M. Smith, Hartz, W. Newton, Jordan, Ligon, Oremus, Neese, Taylor, Hiott, Cromer, Gilreath, Morgan, Lastinger, Huff, Burns, Chumley, Beach, D. Mitchell, McCabe, Pedalino, Vaughan, Kilmartin, Gibson and Govan:  </w:t>
      </w:r>
      <w:r w:rsidRPr="002F4EDF">
        <w:rPr>
          <w:caps/>
          <w:szCs w:val="30"/>
        </w:rPr>
        <w:t>A BILL TO AMEND THE SOUTH CAROLINA CODE OF LAWS BY ENACTING THE “GUARANTEE BANKING ACT” BY ADDING CHAPTER 47 TO TITLE 34</w:t>
      </w:r>
      <w:r>
        <w:rPr>
          <w:caps/>
          <w:szCs w:val="30"/>
        </w:rPr>
        <w:t xml:space="preserve"> </w:t>
      </w:r>
      <w:r w:rsidRPr="002F4EDF">
        <w:rPr>
          <w:caps/>
          <w:szCs w:val="30"/>
        </w:rPr>
        <w:t>SO AS TO PROVIDE FOR FAIRNESS AND TRANSPARENCY IN BANKING.</w:t>
      </w:r>
    </w:p>
    <w:p w14:paraId="5F41EDCF" w14:textId="77777777" w:rsidR="00183031" w:rsidRDefault="00183031" w:rsidP="00183031">
      <w:pPr>
        <w:pStyle w:val="CALENDARHISTORY"/>
      </w:pPr>
      <w:r>
        <w:t>(Read the first time--April 28, 2026)</w:t>
      </w:r>
    </w:p>
    <w:p w14:paraId="7F4D049F" w14:textId="77777777" w:rsidR="00183031" w:rsidRDefault="00183031" w:rsidP="00183031">
      <w:pPr>
        <w:pStyle w:val="CALENDARHISTORY"/>
      </w:pPr>
      <w:r>
        <w:t>(Reported by Committee on Banking and Insurance--May 06, 2026)</w:t>
      </w:r>
    </w:p>
    <w:p w14:paraId="48B75394" w14:textId="77777777" w:rsidR="00183031" w:rsidRDefault="00183031" w:rsidP="00183031">
      <w:pPr>
        <w:pStyle w:val="CALENDARHISTORY"/>
      </w:pPr>
      <w:r>
        <w:t>(Favorable with amendments)</w:t>
      </w:r>
    </w:p>
    <w:p w14:paraId="3C0E2C82" w14:textId="77777777" w:rsidR="00183031" w:rsidRPr="001C430C" w:rsidRDefault="00183031" w:rsidP="00183031">
      <w:pPr>
        <w:pStyle w:val="CALENDARHISTORY"/>
      </w:pPr>
      <w:r>
        <w:t>(Set for Special Order--May 12, 2026)</w:t>
      </w:r>
    </w:p>
    <w:p w14:paraId="06CE459B" w14:textId="77777777" w:rsidR="00183031" w:rsidRDefault="00183031" w:rsidP="00183031">
      <w:pPr>
        <w:pStyle w:val="CALENDARHISTORY"/>
        <w:rPr>
          <w:u w:val="single"/>
        </w:rPr>
      </w:pPr>
      <w:r>
        <w:rPr>
          <w:u w:val="single"/>
        </w:rPr>
        <w:t>(Contested by Senator Hutto)</w:t>
      </w:r>
    </w:p>
    <w:p w14:paraId="3250FEA3" w14:textId="77777777" w:rsidR="00183031" w:rsidRPr="001C430C" w:rsidRDefault="00183031" w:rsidP="00183031"/>
    <w:p w14:paraId="2E7C81CC" w14:textId="6E11A2D0" w:rsidR="001C430C" w:rsidRDefault="001C430C" w:rsidP="001C430C">
      <w:r>
        <w:t>(Set for Special Order--May 12, 2026)</w:t>
      </w:r>
    </w:p>
    <w:p w14:paraId="507AD7D6" w14:textId="451C64DF" w:rsidR="001C430C" w:rsidRPr="006D3161" w:rsidRDefault="001C430C" w:rsidP="001C430C">
      <w:pPr>
        <w:pStyle w:val="BILLTITLE"/>
        <w:rPr>
          <w:caps/>
          <w:szCs w:val="30"/>
        </w:rPr>
      </w:pPr>
      <w:r w:rsidRPr="006D3161">
        <w:t>H.</w:t>
      </w:r>
      <w:r w:rsidRPr="006D3161">
        <w:tab/>
        <w:t>4042</w:t>
      </w:r>
      <w:r w:rsidRPr="006D3161">
        <w:fldChar w:fldCharType="begin"/>
      </w:r>
      <w:r w:rsidRPr="006D3161">
        <w:instrText xml:space="preserve"> XE "H. 4042" \b </w:instrText>
      </w:r>
      <w:r w:rsidRPr="006D3161">
        <w:fldChar w:fldCharType="end"/>
      </w:r>
      <w:r w:rsidRPr="006D3161">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M.M. Smith, Gibson and Duncan:  </w:t>
      </w:r>
      <w:r w:rsidRPr="006D3161">
        <w:rPr>
          <w:caps/>
          <w:szCs w:val="30"/>
        </w:rPr>
        <w:t>A BILL TO AMEND THE SOUTH CAROLINA CODE OF LAWS BY ADDING SECTION 44‑53‑150 SO AS</w:t>
      </w:r>
      <w:r w:rsidR="002A1E74">
        <w:rPr>
          <w:caps/>
          <w:szCs w:val="30"/>
        </w:rPr>
        <w:br/>
      </w:r>
      <w:r w:rsidR="002A1E74">
        <w:rPr>
          <w:caps/>
          <w:szCs w:val="30"/>
        </w:rPr>
        <w:br/>
      </w:r>
      <w:r w:rsidR="002A1E74">
        <w:rPr>
          <w:caps/>
          <w:szCs w:val="30"/>
        </w:rPr>
        <w:br/>
      </w:r>
      <w:r w:rsidR="002A1E74">
        <w:rPr>
          <w:caps/>
          <w:szCs w:val="30"/>
        </w:rPr>
        <w:br/>
      </w:r>
      <w:r w:rsidRPr="006D3161">
        <w:rPr>
          <w:caps/>
          <w:szCs w:val="30"/>
        </w:rPr>
        <w:lastRenderedPageBreak/>
        <w:t>TO AUTHORIZE THE OVER‑THE‑COUNTER SALE OF IVERMECTIN TABLETS.</w:t>
      </w:r>
    </w:p>
    <w:p w14:paraId="13B70E14" w14:textId="77777777" w:rsidR="001C430C" w:rsidRDefault="001C430C" w:rsidP="001C430C">
      <w:pPr>
        <w:pStyle w:val="CALENDARHISTORY"/>
      </w:pPr>
      <w:r>
        <w:t>(Read the first time--May 6, 2026)</w:t>
      </w:r>
    </w:p>
    <w:p w14:paraId="70A3C6DE" w14:textId="77777777" w:rsidR="001C430C" w:rsidRDefault="001C430C" w:rsidP="001C430C">
      <w:pPr>
        <w:pStyle w:val="CALENDARHISTORY"/>
      </w:pPr>
      <w:r>
        <w:t>(Polled by Committee on Medical Affairs--May 06, 2026)</w:t>
      </w:r>
    </w:p>
    <w:p w14:paraId="561115ED" w14:textId="77777777" w:rsidR="001C430C" w:rsidRDefault="001C430C" w:rsidP="001C430C">
      <w:pPr>
        <w:pStyle w:val="CALENDARHISTORY"/>
      </w:pPr>
      <w:r>
        <w:t>(Favorable)</w:t>
      </w:r>
    </w:p>
    <w:p w14:paraId="25E6301C" w14:textId="50842768" w:rsidR="001C430C" w:rsidRPr="001C430C" w:rsidRDefault="001C430C" w:rsidP="001C430C">
      <w:pPr>
        <w:pStyle w:val="CALENDARHISTORY"/>
      </w:pPr>
      <w:r>
        <w:t>(Set for Special Order--May 12, 2026</w:t>
      </w:r>
    </w:p>
    <w:p w14:paraId="688318DC" w14:textId="77777777" w:rsidR="001C430C" w:rsidRDefault="001C430C" w:rsidP="001C430C">
      <w:pPr>
        <w:pStyle w:val="CALENDARHISTORY"/>
        <w:rPr>
          <w:u w:val="single"/>
        </w:rPr>
      </w:pPr>
      <w:r>
        <w:rPr>
          <w:u w:val="single"/>
        </w:rPr>
        <w:t>(Contested by Senator Matthews)</w:t>
      </w:r>
    </w:p>
    <w:p w14:paraId="2B04943D" w14:textId="77777777" w:rsidR="001C430C" w:rsidRDefault="001C430C" w:rsidP="001C430C"/>
    <w:p w14:paraId="1A5EE7FE" w14:textId="77777777" w:rsidR="0077610E" w:rsidRPr="00554B47" w:rsidRDefault="0077610E" w:rsidP="0077610E"/>
    <w:p w14:paraId="45F6BDCF" w14:textId="77777777" w:rsidR="0077610E" w:rsidRDefault="0077610E" w:rsidP="0077610E">
      <w:pPr>
        <w:pStyle w:val="CALENDARHEADING"/>
      </w:pPr>
      <w:r>
        <w:t>STATEWIDE THIRD READING BILLS</w:t>
      </w:r>
    </w:p>
    <w:p w14:paraId="25DC936E" w14:textId="77777777" w:rsidR="0077610E" w:rsidRPr="004674E0" w:rsidRDefault="0077610E" w:rsidP="0077610E"/>
    <w:p w14:paraId="1A10A5A6" w14:textId="77777777" w:rsidR="0077610E" w:rsidRPr="0040128E" w:rsidRDefault="0077610E" w:rsidP="0077610E"/>
    <w:p w14:paraId="0BAF9E1C" w14:textId="77777777" w:rsidR="0077610E" w:rsidRPr="00F838EC" w:rsidRDefault="0077610E" w:rsidP="0077610E">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6B51529D" w14:textId="77777777" w:rsidR="0077610E" w:rsidRDefault="0077610E" w:rsidP="0077610E">
      <w:pPr>
        <w:pStyle w:val="CALENDARHISTORY"/>
      </w:pPr>
      <w:r>
        <w:t>(Read the first time--March 26, 2025)</w:t>
      </w:r>
    </w:p>
    <w:p w14:paraId="29DB44F3" w14:textId="77777777" w:rsidR="0077610E" w:rsidRDefault="0077610E" w:rsidP="0077610E">
      <w:pPr>
        <w:pStyle w:val="CALENDARHISTORY"/>
      </w:pPr>
      <w:r>
        <w:t>(Reported by Committee on Judiciary--April 29, 2025)</w:t>
      </w:r>
    </w:p>
    <w:p w14:paraId="5BF0F81D" w14:textId="77777777" w:rsidR="0077610E" w:rsidRDefault="0077610E" w:rsidP="0077610E">
      <w:pPr>
        <w:pStyle w:val="CALENDARHISTORY"/>
      </w:pPr>
      <w:r>
        <w:t>(Favorable with amendments)</w:t>
      </w:r>
    </w:p>
    <w:p w14:paraId="466B6892" w14:textId="77777777" w:rsidR="0077610E" w:rsidRDefault="0077610E" w:rsidP="0077610E">
      <w:pPr>
        <w:pStyle w:val="CALENDARHISTORY"/>
      </w:pPr>
      <w:r>
        <w:t>(Committee Amendment Adopted--May 01, 2025)</w:t>
      </w:r>
    </w:p>
    <w:p w14:paraId="2197826E" w14:textId="77777777" w:rsidR="0077610E" w:rsidRDefault="0077610E" w:rsidP="0077610E">
      <w:pPr>
        <w:pStyle w:val="CALENDARHISTORY"/>
      </w:pPr>
      <w:r>
        <w:t>(Read the second time--May 01, 2025)</w:t>
      </w:r>
    </w:p>
    <w:p w14:paraId="4C738430" w14:textId="77777777" w:rsidR="0077610E" w:rsidRDefault="0077610E" w:rsidP="0077610E">
      <w:pPr>
        <w:pStyle w:val="CALENDARHISTORY"/>
        <w:rPr>
          <w:u w:val="single"/>
        </w:rPr>
      </w:pPr>
      <w:r>
        <w:rPr>
          <w:u w:val="single"/>
        </w:rPr>
        <w:t>(Contested by Senators Sutton and Climer)</w:t>
      </w:r>
    </w:p>
    <w:p w14:paraId="06A2F132" w14:textId="77777777" w:rsidR="0077610E" w:rsidRPr="00804857" w:rsidRDefault="0077610E" w:rsidP="0077610E"/>
    <w:p w14:paraId="340BB0C7" w14:textId="00AAA67B" w:rsidR="0077610E" w:rsidRPr="00856C51" w:rsidRDefault="0077610E" w:rsidP="0077610E">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--Reps. Oremus, Brittain, W. Newton, Bailey, Bradley, Brewer, Caskey, Crawford, Duncan, Erickson, Forrest, Gagnon, Gatch, Gilliam, Guest, Haddon, Hardee, Hartnett, Hartz, Hewitt, Hiott, Hixon, Holman, J.E.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lastRenderedPageBreak/>
        <w:t>PROVIDE THAT IT IS UNLAWFUL FOR A PERSON TO APPROACH, IMPEDE, CAUSE HARM TO, OR HARASS A</w:t>
      </w:r>
      <w:r w:rsidR="00DC6BE9">
        <w:rPr>
          <w:caps/>
          <w:szCs w:val="30"/>
        </w:rPr>
        <w:t xml:space="preserve"> </w:t>
      </w:r>
      <w:r w:rsidRPr="00856C51">
        <w:rPr>
          <w:caps/>
          <w:szCs w:val="30"/>
        </w:rPr>
        <w:t>FIRST RESPONDER OR EMERGENCY MEDICAL CARE PROVIDER AFTER RECEIVING A VERBAL WARNING, AND TO PROVIDE A PENALTY.</w:t>
      </w:r>
    </w:p>
    <w:p w14:paraId="3F89A32D" w14:textId="77777777" w:rsidR="0077610E" w:rsidRDefault="0077610E" w:rsidP="0077610E">
      <w:pPr>
        <w:pStyle w:val="CALENDARHISTORY"/>
      </w:pPr>
      <w:r>
        <w:t>(Read the first time--March 10, 2026)</w:t>
      </w:r>
    </w:p>
    <w:p w14:paraId="1E45C9DF" w14:textId="77777777" w:rsidR="0077610E" w:rsidRDefault="0077610E" w:rsidP="0077610E">
      <w:pPr>
        <w:pStyle w:val="CALENDARHISTORY"/>
      </w:pPr>
      <w:r>
        <w:t>(Reported by Committee on Judiciary--March 11, 2026)</w:t>
      </w:r>
    </w:p>
    <w:p w14:paraId="765E1F4A" w14:textId="77777777" w:rsidR="0077610E" w:rsidRDefault="0077610E" w:rsidP="0077610E">
      <w:pPr>
        <w:pStyle w:val="CALENDARHISTORY"/>
      </w:pPr>
      <w:r>
        <w:t>(Favorable with amendments)</w:t>
      </w:r>
    </w:p>
    <w:p w14:paraId="13E34B54" w14:textId="77777777" w:rsidR="0077610E" w:rsidRDefault="0077610E" w:rsidP="0077610E">
      <w:pPr>
        <w:pStyle w:val="CALENDARHISTORY"/>
      </w:pPr>
      <w:r>
        <w:t>(Committee Amendment Adopted--March 26, 2026)</w:t>
      </w:r>
    </w:p>
    <w:p w14:paraId="11CD894B" w14:textId="77777777" w:rsidR="0077610E" w:rsidRDefault="0077610E" w:rsidP="0077610E">
      <w:pPr>
        <w:pStyle w:val="CALENDARHISTORY"/>
      </w:pPr>
      <w:r>
        <w:t>(Amended--March 26, 2026)</w:t>
      </w:r>
    </w:p>
    <w:p w14:paraId="1518C96E" w14:textId="77777777" w:rsidR="0077610E" w:rsidRDefault="0077610E" w:rsidP="0077610E">
      <w:pPr>
        <w:pStyle w:val="CALENDARHISTORY"/>
      </w:pPr>
      <w:r>
        <w:t>(Read the second time--March 26, 2026)</w:t>
      </w:r>
    </w:p>
    <w:p w14:paraId="72F449DD" w14:textId="77777777" w:rsidR="0077610E" w:rsidRDefault="0077610E" w:rsidP="0077610E">
      <w:pPr>
        <w:pStyle w:val="CALENDARHISTORY"/>
      </w:pPr>
      <w:r>
        <w:t xml:space="preserve">(Ayes 34, Nays </w:t>
      </w:r>
      <w:proofErr w:type="gramStart"/>
      <w:r>
        <w:t>0--March</w:t>
      </w:r>
      <w:proofErr w:type="gramEnd"/>
      <w:r>
        <w:t xml:space="preserve"> 26, 2026)</w:t>
      </w:r>
    </w:p>
    <w:p w14:paraId="6482B58A" w14:textId="77777777" w:rsidR="0077610E" w:rsidRDefault="0077610E" w:rsidP="0077610E"/>
    <w:p w14:paraId="057B5BC8" w14:textId="77777777" w:rsidR="0077610E" w:rsidRPr="00CA76FA" w:rsidRDefault="0077610E" w:rsidP="00FD31B4">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687CC9AA" w14:textId="77777777" w:rsidR="0077610E" w:rsidRDefault="0077610E" w:rsidP="00FD31B4">
      <w:pPr>
        <w:pStyle w:val="CALENDARHISTORY"/>
      </w:pPr>
      <w:r>
        <w:t>(Read the first time--February 20, 2025)</w:t>
      </w:r>
    </w:p>
    <w:p w14:paraId="16517FF0" w14:textId="77777777" w:rsidR="0077610E" w:rsidRDefault="0077610E" w:rsidP="00FD31B4">
      <w:pPr>
        <w:pStyle w:val="CALENDARHISTORY"/>
      </w:pPr>
      <w:r>
        <w:t>(Reported by Committee on Transportation--March 04, 2026)</w:t>
      </w:r>
    </w:p>
    <w:p w14:paraId="4FA5D35B" w14:textId="77777777" w:rsidR="0077610E" w:rsidRDefault="0077610E" w:rsidP="00FD31B4">
      <w:pPr>
        <w:pStyle w:val="CALENDARHISTORY"/>
      </w:pPr>
      <w:r>
        <w:t>(Favorable with amendments)</w:t>
      </w:r>
    </w:p>
    <w:p w14:paraId="27AA3A9A" w14:textId="77777777" w:rsidR="0077610E" w:rsidRDefault="0077610E" w:rsidP="00FD31B4">
      <w:pPr>
        <w:pStyle w:val="CALENDARHISTORY"/>
      </w:pPr>
      <w:r>
        <w:t>(Read the second time--April 28, 2026)</w:t>
      </w:r>
    </w:p>
    <w:p w14:paraId="4896F90A" w14:textId="77777777" w:rsidR="0077610E" w:rsidRDefault="0077610E" w:rsidP="00FD31B4">
      <w:pPr>
        <w:pStyle w:val="CALENDARHISTORY"/>
      </w:pPr>
      <w:r>
        <w:t>(Committee Amendment Adopted--April 30, 2026)</w:t>
      </w:r>
    </w:p>
    <w:p w14:paraId="62DCDF54" w14:textId="77777777" w:rsidR="0077610E" w:rsidRPr="00CA36D4" w:rsidRDefault="0077610E" w:rsidP="00FD31B4">
      <w:pPr>
        <w:pStyle w:val="CALENDARHISTORY"/>
      </w:pPr>
      <w:r>
        <w:rPr>
          <w:u w:val="single"/>
        </w:rPr>
        <w:t>(Contested by Senators Fernandez and Leber)</w:t>
      </w:r>
    </w:p>
    <w:p w14:paraId="4E708C88" w14:textId="77777777" w:rsidR="0077610E" w:rsidRDefault="0077610E" w:rsidP="0077610E"/>
    <w:p w14:paraId="4ECC1047" w14:textId="77777777" w:rsidR="0077610E" w:rsidRPr="0005324C" w:rsidRDefault="0077610E" w:rsidP="0077610E">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05994997" w14:textId="77777777" w:rsidR="0077610E" w:rsidRDefault="0077610E" w:rsidP="0077610E">
      <w:pPr>
        <w:pStyle w:val="CALENDARHISTORY"/>
      </w:pPr>
      <w:r>
        <w:t>(Read the first time--April 7, 2026)</w:t>
      </w:r>
    </w:p>
    <w:p w14:paraId="64A8D881" w14:textId="77777777" w:rsidR="0077610E" w:rsidRDefault="0077610E" w:rsidP="0077610E">
      <w:pPr>
        <w:pStyle w:val="CALENDARHISTORY"/>
      </w:pPr>
      <w:r>
        <w:t>(Reported by Committee on Family and Veterans’ Services--April 16, 2026)</w:t>
      </w:r>
    </w:p>
    <w:p w14:paraId="3C86C4F9" w14:textId="77777777" w:rsidR="0077610E" w:rsidRDefault="0077610E" w:rsidP="0077610E">
      <w:pPr>
        <w:pStyle w:val="CALENDARHISTORY"/>
      </w:pPr>
      <w:r>
        <w:t>(Favorable)</w:t>
      </w:r>
    </w:p>
    <w:p w14:paraId="193F64D1" w14:textId="77777777" w:rsidR="0077610E" w:rsidRDefault="0077610E" w:rsidP="0077610E">
      <w:pPr>
        <w:pStyle w:val="CALENDARHISTORY"/>
      </w:pPr>
      <w:r>
        <w:t>(Read the second time--April 30, 2026)</w:t>
      </w:r>
    </w:p>
    <w:p w14:paraId="300B7008" w14:textId="77777777" w:rsidR="0077610E" w:rsidRDefault="0077610E" w:rsidP="0077610E">
      <w:pPr>
        <w:pStyle w:val="CALENDARHISTORY"/>
      </w:pPr>
      <w:r>
        <w:t xml:space="preserve">(Ayes 40, Nays </w:t>
      </w:r>
      <w:proofErr w:type="gramStart"/>
      <w:r>
        <w:t>2--April</w:t>
      </w:r>
      <w:proofErr w:type="gramEnd"/>
      <w:r>
        <w:t xml:space="preserve"> 30, 2026)</w:t>
      </w:r>
    </w:p>
    <w:p w14:paraId="41D5AF09" w14:textId="77777777" w:rsidR="0077610E" w:rsidRPr="00146D0E" w:rsidRDefault="0077610E" w:rsidP="0077610E">
      <w:pPr>
        <w:pStyle w:val="CALENDARHISTORY"/>
      </w:pPr>
      <w:r>
        <w:rPr>
          <w:u w:val="single"/>
        </w:rPr>
        <w:t>(Contested by Senator Bright)</w:t>
      </w:r>
    </w:p>
    <w:p w14:paraId="3DA8B4BA" w14:textId="77777777" w:rsidR="0077610E" w:rsidRDefault="0077610E" w:rsidP="0077610E"/>
    <w:p w14:paraId="04D76B3D" w14:textId="77777777" w:rsidR="0077610E" w:rsidRPr="00E10502" w:rsidRDefault="0077610E" w:rsidP="0077610E">
      <w:pPr>
        <w:pStyle w:val="BILLTITLE"/>
      </w:pPr>
      <w:r w:rsidRPr="00E10502">
        <w:lastRenderedPageBreak/>
        <w:t>H.</w:t>
      </w:r>
      <w:r w:rsidRPr="00E10502">
        <w:tab/>
        <w:t>4337</w:t>
      </w:r>
      <w:r w:rsidRPr="00E10502">
        <w:fldChar w:fldCharType="begin"/>
      </w:r>
      <w:r w:rsidRPr="00E10502">
        <w:instrText xml:space="preserve"> XE "H. 4337" \b </w:instrText>
      </w:r>
      <w:r w:rsidRPr="00E10502">
        <w:fldChar w:fldCharType="end"/>
      </w:r>
      <w:r w:rsidRPr="00E10502">
        <w:t>--Reps.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5739BA75" w14:textId="77777777" w:rsidR="0077610E" w:rsidRDefault="0077610E" w:rsidP="0077610E">
      <w:pPr>
        <w:pStyle w:val="CALENDARHISTORY"/>
      </w:pPr>
      <w:r>
        <w:t>(Read the first time--May 6, 2025)</w:t>
      </w:r>
    </w:p>
    <w:p w14:paraId="5CB2F64A" w14:textId="77777777" w:rsidR="0077610E" w:rsidRDefault="0077610E" w:rsidP="0077610E">
      <w:pPr>
        <w:pStyle w:val="CALENDARHISTORY"/>
      </w:pPr>
      <w:r>
        <w:t>(Reported by Committee on Finance--April 29, 2026)</w:t>
      </w:r>
    </w:p>
    <w:p w14:paraId="589F6247" w14:textId="77777777" w:rsidR="0077610E" w:rsidRDefault="0077610E" w:rsidP="0077610E">
      <w:pPr>
        <w:pStyle w:val="CALENDARHISTORY"/>
      </w:pPr>
      <w:r>
        <w:t>(Favorable with amendments)</w:t>
      </w:r>
    </w:p>
    <w:p w14:paraId="758A1F1F" w14:textId="77777777" w:rsidR="0077610E" w:rsidRDefault="0077610E" w:rsidP="0077610E">
      <w:pPr>
        <w:pStyle w:val="CALENDARHISTORY"/>
      </w:pPr>
      <w:r>
        <w:t>(Committee Amendment Adopted--May 07, 2026)</w:t>
      </w:r>
    </w:p>
    <w:p w14:paraId="4ED8E697" w14:textId="77777777" w:rsidR="0077610E" w:rsidRDefault="0077610E" w:rsidP="0077610E">
      <w:pPr>
        <w:pStyle w:val="CALENDARHISTORY"/>
      </w:pPr>
      <w:r>
        <w:t>(Amended--May 07, 2026)</w:t>
      </w:r>
    </w:p>
    <w:p w14:paraId="72131248" w14:textId="77777777" w:rsidR="0077610E" w:rsidRDefault="0077610E" w:rsidP="0077610E">
      <w:pPr>
        <w:pStyle w:val="CALENDARHISTORY"/>
      </w:pPr>
      <w:r>
        <w:t>(Read the second time--May 07, 2026)</w:t>
      </w:r>
    </w:p>
    <w:p w14:paraId="60B155C8" w14:textId="77777777" w:rsidR="0077610E" w:rsidRPr="00A40DF7" w:rsidRDefault="0077610E" w:rsidP="0077610E">
      <w:pPr>
        <w:pStyle w:val="CALENDARHISTORY"/>
      </w:pPr>
      <w:r>
        <w:t xml:space="preserve">(Ayes 46, Nays </w:t>
      </w:r>
      <w:proofErr w:type="gramStart"/>
      <w:r>
        <w:t>0--May</w:t>
      </w:r>
      <w:proofErr w:type="gramEnd"/>
      <w:r>
        <w:t xml:space="preserve"> 7, 2026)</w:t>
      </w:r>
    </w:p>
    <w:p w14:paraId="0E34BCCA" w14:textId="77777777" w:rsidR="0077610E" w:rsidRDefault="0077610E" w:rsidP="0077610E"/>
    <w:p w14:paraId="183B50C6" w14:textId="6C34CA65" w:rsidR="0077610E" w:rsidRPr="002B3713" w:rsidRDefault="0077610E" w:rsidP="0077610E">
      <w:pPr>
        <w:pStyle w:val="BILLTITLE"/>
        <w:rPr>
          <w:caps/>
          <w:szCs w:val="30"/>
        </w:rPr>
      </w:pPr>
      <w:r w:rsidRPr="002B3713">
        <w:t>H.</w:t>
      </w:r>
      <w:r w:rsidRPr="002B3713">
        <w:tab/>
        <w:t>4709</w:t>
      </w:r>
      <w:r w:rsidRPr="002B3713">
        <w:fldChar w:fldCharType="begin"/>
      </w:r>
      <w:r w:rsidRPr="002B3713">
        <w:instrText xml:space="preserve"> XE "H. 4709" \b </w:instrText>
      </w:r>
      <w:r w:rsidRPr="002B3713">
        <w:fldChar w:fldCharType="end"/>
      </w:r>
      <w:r w:rsidRPr="002B3713">
        <w:t xml:space="preserve">--Reps. Yow, C. Mitchell, M.M. Smith, Williams, Willis, Schuessler, Erickson, Bradley, Kirby, Brewer and Anderson:  </w:t>
      </w:r>
      <w:r w:rsidRPr="002B3713">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w:t>
      </w:r>
      <w:r w:rsidR="00A22F71">
        <w:rPr>
          <w:caps/>
          <w:szCs w:val="30"/>
        </w:rPr>
        <w:br/>
      </w:r>
      <w:r w:rsidR="00A22F71">
        <w:rPr>
          <w:caps/>
          <w:szCs w:val="30"/>
        </w:rPr>
        <w:br/>
      </w:r>
      <w:r w:rsidR="00A22F71">
        <w:rPr>
          <w:caps/>
          <w:szCs w:val="30"/>
        </w:rPr>
        <w:br/>
      </w:r>
      <w:r w:rsidR="00A22F71">
        <w:rPr>
          <w:caps/>
          <w:szCs w:val="30"/>
        </w:rPr>
        <w:br/>
      </w:r>
      <w:r w:rsidR="00A22F71">
        <w:rPr>
          <w:caps/>
          <w:szCs w:val="30"/>
        </w:rPr>
        <w:br/>
      </w:r>
      <w:r w:rsidR="00A22F71">
        <w:rPr>
          <w:caps/>
          <w:szCs w:val="30"/>
        </w:rPr>
        <w:br/>
      </w:r>
      <w:r w:rsidR="00A22F71">
        <w:rPr>
          <w:caps/>
          <w:szCs w:val="30"/>
        </w:rPr>
        <w:br/>
      </w:r>
      <w:r w:rsidR="00A22F71">
        <w:rPr>
          <w:caps/>
          <w:szCs w:val="30"/>
        </w:rPr>
        <w:br/>
      </w:r>
      <w:r w:rsidRPr="002B3713">
        <w:rPr>
          <w:caps/>
          <w:szCs w:val="30"/>
        </w:rPr>
        <w:lastRenderedPageBreak/>
        <w:t>PERMANENTLY INCORPORATED IN THE PROJECT BE PRODUCED IN THE UNITED STATES, AND TO PROVIDE EXCEPTIONS.</w:t>
      </w:r>
    </w:p>
    <w:p w14:paraId="36968908" w14:textId="77777777" w:rsidR="0077610E" w:rsidRDefault="0077610E" w:rsidP="0077610E">
      <w:pPr>
        <w:pStyle w:val="CALENDARHISTORY"/>
      </w:pPr>
      <w:r>
        <w:t>(Read the first time--February 25, 2026)</w:t>
      </w:r>
    </w:p>
    <w:p w14:paraId="4813CE39" w14:textId="77777777" w:rsidR="0077610E" w:rsidRDefault="0077610E" w:rsidP="0077610E">
      <w:pPr>
        <w:pStyle w:val="CALENDARHISTORY"/>
      </w:pPr>
      <w:r>
        <w:t>(Reported by Committee on Finance--April 29, 2026)</w:t>
      </w:r>
    </w:p>
    <w:p w14:paraId="3ADB4423" w14:textId="77777777" w:rsidR="0077610E" w:rsidRDefault="0077610E" w:rsidP="0077610E">
      <w:pPr>
        <w:pStyle w:val="CALENDARHISTORY"/>
      </w:pPr>
      <w:r>
        <w:t>(Favorable)</w:t>
      </w:r>
    </w:p>
    <w:p w14:paraId="08D1CDFB" w14:textId="77777777" w:rsidR="0077610E" w:rsidRDefault="0077610E" w:rsidP="0077610E">
      <w:pPr>
        <w:pStyle w:val="CALENDARHISTORY"/>
      </w:pPr>
      <w:r>
        <w:t>(Read the second time--May 07, 2026)</w:t>
      </w:r>
    </w:p>
    <w:p w14:paraId="1AF38A54" w14:textId="13489F08" w:rsidR="007E24DE" w:rsidRPr="007E24DE" w:rsidRDefault="007E24DE" w:rsidP="007E24DE">
      <w:pPr>
        <w:pStyle w:val="CALENDARHISTORY"/>
      </w:pPr>
      <w:r>
        <w:rPr>
          <w:u w:val="single"/>
        </w:rPr>
        <w:t>(Contested by Senator Hutto)</w:t>
      </w:r>
    </w:p>
    <w:p w14:paraId="73D7D2CC" w14:textId="77777777" w:rsidR="0077610E" w:rsidRDefault="0077610E" w:rsidP="0077610E"/>
    <w:p w14:paraId="72971B64" w14:textId="77777777" w:rsidR="00D06B99" w:rsidRPr="004D3421" w:rsidRDefault="00D06B99" w:rsidP="00D06B99">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2A02D32D" w14:textId="77777777" w:rsidR="00D06B99" w:rsidRDefault="00D06B99" w:rsidP="00D06B99">
      <w:pPr>
        <w:pStyle w:val="CALENDARHISTORY"/>
      </w:pPr>
      <w:r>
        <w:t>(Read the first time--May 6, 2025)</w:t>
      </w:r>
    </w:p>
    <w:p w14:paraId="496C24F6" w14:textId="77777777" w:rsidR="00D06B99" w:rsidRDefault="00D06B99" w:rsidP="00D06B99">
      <w:pPr>
        <w:pStyle w:val="CALENDARHISTORY"/>
      </w:pPr>
      <w:r>
        <w:t>(Reported by Committee on Finance--March 18, 2026)</w:t>
      </w:r>
    </w:p>
    <w:p w14:paraId="54D2D35F" w14:textId="77777777" w:rsidR="00D06B99" w:rsidRDefault="00D06B99" w:rsidP="00D06B99">
      <w:pPr>
        <w:pStyle w:val="CALENDARHISTORY"/>
      </w:pPr>
      <w:r>
        <w:t>(Favorable with amendments)</w:t>
      </w:r>
    </w:p>
    <w:p w14:paraId="4486FF8C" w14:textId="184D7DE0" w:rsidR="007E24DE" w:rsidRDefault="00D06B99" w:rsidP="00D06B99">
      <w:pPr>
        <w:pStyle w:val="CALENDARHISTORY"/>
      </w:pPr>
      <w:r>
        <w:t>(Read the second time--May 12, 2026)</w:t>
      </w:r>
    </w:p>
    <w:p w14:paraId="072EE49C" w14:textId="77777777" w:rsidR="0077610E" w:rsidRDefault="0077610E" w:rsidP="0077610E"/>
    <w:p w14:paraId="1CC7078B" w14:textId="5828D6EA" w:rsidR="0024763E" w:rsidRPr="00166B63" w:rsidRDefault="0024763E" w:rsidP="0024763E">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sidR="002A1E74">
        <w:rPr>
          <w:caps/>
          <w:szCs w:val="30"/>
        </w:rPr>
        <w:br/>
      </w:r>
      <w:r w:rsidR="002A1E74">
        <w:rPr>
          <w:caps/>
          <w:szCs w:val="30"/>
        </w:rPr>
        <w:br/>
      </w:r>
      <w:r w:rsidR="002A1E74">
        <w:rPr>
          <w:caps/>
          <w:szCs w:val="30"/>
        </w:rPr>
        <w:br/>
      </w:r>
      <w:r w:rsidR="002A1E74">
        <w:rPr>
          <w:caps/>
          <w:szCs w:val="30"/>
        </w:rPr>
        <w:br/>
      </w:r>
      <w:r w:rsidR="002A1E74">
        <w:rPr>
          <w:caps/>
          <w:szCs w:val="30"/>
        </w:rPr>
        <w:br/>
      </w:r>
      <w:r w:rsidR="002A1E74">
        <w:rPr>
          <w:caps/>
          <w:szCs w:val="30"/>
        </w:rPr>
        <w:br/>
      </w:r>
      <w:r w:rsidR="002A1E74">
        <w:rPr>
          <w:caps/>
          <w:szCs w:val="30"/>
        </w:rPr>
        <w:br/>
      </w:r>
      <w:r w:rsidR="002A1E74">
        <w:rPr>
          <w:caps/>
          <w:szCs w:val="30"/>
        </w:rPr>
        <w:br/>
      </w:r>
      <w:r w:rsidR="002A1E74">
        <w:rPr>
          <w:caps/>
          <w:szCs w:val="30"/>
        </w:rPr>
        <w:br/>
      </w:r>
      <w:r w:rsidRPr="00166B63">
        <w:rPr>
          <w:caps/>
          <w:szCs w:val="30"/>
        </w:rPr>
        <w:lastRenderedPageBreak/>
        <w:t>PURCHASE AND SALE FOR ON‑PREMISES CONSUMPTION, SO AS TO ADD PERFORMING ARTS AND CONVENTION COMPLEXES.</w:t>
      </w:r>
    </w:p>
    <w:p w14:paraId="1A792A94" w14:textId="77777777" w:rsidR="0024763E" w:rsidRDefault="0024763E" w:rsidP="0024763E">
      <w:pPr>
        <w:pStyle w:val="CALENDARHISTORY"/>
      </w:pPr>
      <w:r>
        <w:t>(Read the first time--May 6, 2025)</w:t>
      </w:r>
    </w:p>
    <w:p w14:paraId="35632364" w14:textId="77777777" w:rsidR="0024763E" w:rsidRDefault="0024763E" w:rsidP="0024763E">
      <w:pPr>
        <w:pStyle w:val="CALENDARHISTORY"/>
      </w:pPr>
      <w:r>
        <w:t>(Recalled from Committee on Judiciary--April 22, 2026)</w:t>
      </w:r>
    </w:p>
    <w:p w14:paraId="4F57FC37" w14:textId="5A0449A7" w:rsidR="0024763E" w:rsidRDefault="0024763E" w:rsidP="0024763E">
      <w:pPr>
        <w:pStyle w:val="CALENDARHISTORY"/>
      </w:pPr>
      <w:r>
        <w:t>(Amended--May 12, 2026)</w:t>
      </w:r>
    </w:p>
    <w:p w14:paraId="7D73B50D" w14:textId="77777777" w:rsidR="0024763E" w:rsidRDefault="0024763E" w:rsidP="0024763E">
      <w:pPr>
        <w:pStyle w:val="CALENDARHISTORY"/>
      </w:pPr>
      <w:r>
        <w:t>(Read the second time--May 12, 2026)</w:t>
      </w:r>
    </w:p>
    <w:p w14:paraId="37070B1A" w14:textId="7A2596C4" w:rsidR="006469D7" w:rsidRDefault="0024763E" w:rsidP="0024763E">
      <w:pPr>
        <w:pStyle w:val="CALENDARHISTORY"/>
      </w:pPr>
      <w:r>
        <w:t>(Ayes 4</w:t>
      </w:r>
      <w:r w:rsidR="008D256E">
        <w:t>5</w:t>
      </w:r>
      <w:r>
        <w:t xml:space="preserve">, Nays </w:t>
      </w:r>
      <w:proofErr w:type="gramStart"/>
      <w:r w:rsidR="008D256E">
        <w:t>0--</w:t>
      </w:r>
      <w:r>
        <w:t>May</w:t>
      </w:r>
      <w:proofErr w:type="gramEnd"/>
      <w:r>
        <w:t xml:space="preserve"> 12, 2026)</w:t>
      </w:r>
    </w:p>
    <w:p w14:paraId="27C0C33C" w14:textId="77777777" w:rsidR="001F4D81" w:rsidRDefault="001F4D81" w:rsidP="001F4D81"/>
    <w:p w14:paraId="39572DD0" w14:textId="77777777" w:rsidR="001F4D81" w:rsidRPr="00833351" w:rsidRDefault="001F4D81" w:rsidP="001F4D81">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t xml:space="preserve">   </w:t>
      </w:r>
      <w:r w:rsidRPr="00833351">
        <w:t>LIMITED LIABILITY OF CHARITABLE ORGANIZATIONS, SO AS TO MAKE CONFORMING CHANGES.</w:t>
      </w:r>
    </w:p>
    <w:p w14:paraId="608557A8" w14:textId="77777777" w:rsidR="001F4D81" w:rsidRDefault="001F4D81" w:rsidP="001F4D81">
      <w:pPr>
        <w:pStyle w:val="CALENDARHISTORY"/>
      </w:pPr>
      <w:r>
        <w:t>(Read the first time--March 26, 2026)</w:t>
      </w:r>
    </w:p>
    <w:p w14:paraId="7680B2BA" w14:textId="77777777" w:rsidR="001F4D81" w:rsidRDefault="001F4D81" w:rsidP="001F4D81">
      <w:pPr>
        <w:pStyle w:val="CALENDARHISTORY"/>
      </w:pPr>
      <w:r>
        <w:t>(Recalled from Committee on Judiciary--April 22, 2026)</w:t>
      </w:r>
    </w:p>
    <w:p w14:paraId="42557C96" w14:textId="77777777" w:rsidR="001F4D81" w:rsidRDefault="001F4D81" w:rsidP="001F4D81">
      <w:pPr>
        <w:ind w:left="864"/>
      </w:pPr>
      <w:r>
        <w:t>(Amendment proposed--April 29, 2026)</w:t>
      </w:r>
    </w:p>
    <w:p w14:paraId="64995970" w14:textId="77777777" w:rsidR="001F4D81" w:rsidRDefault="001F4D81" w:rsidP="001F4D81">
      <w:pPr>
        <w:pStyle w:val="CALENDARHISTORY"/>
      </w:pPr>
      <w:r>
        <w:t>(Document No. SR-4544KM0001S)</w:t>
      </w:r>
    </w:p>
    <w:p w14:paraId="2F3823F6" w14:textId="2C1E844E" w:rsidR="001F4D81" w:rsidRDefault="001F4D81" w:rsidP="001F4D81">
      <w:pPr>
        <w:pStyle w:val="CALENDARHISTORY"/>
      </w:pPr>
      <w:r>
        <w:t>(Read the second time--May 12, 2026)</w:t>
      </w:r>
    </w:p>
    <w:p w14:paraId="5897FFAD" w14:textId="77777777" w:rsidR="004B7FFA" w:rsidRDefault="004B7FFA" w:rsidP="004B7FFA"/>
    <w:p w14:paraId="2DF1D3F5" w14:textId="77777777" w:rsidR="004B7FFA" w:rsidRPr="006143E6" w:rsidRDefault="004B7FFA" w:rsidP="004B7FFA">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315D3632" w14:textId="77777777" w:rsidR="004B7FFA" w:rsidRDefault="004B7FFA" w:rsidP="004B7FFA">
      <w:pPr>
        <w:pStyle w:val="CALENDARHISTORY"/>
      </w:pPr>
      <w:r>
        <w:t>(Read the first time--March 26, 2026)</w:t>
      </w:r>
    </w:p>
    <w:p w14:paraId="5FF4EDFC" w14:textId="77777777" w:rsidR="004B7FFA" w:rsidRDefault="004B7FFA" w:rsidP="004B7FFA">
      <w:pPr>
        <w:pStyle w:val="CALENDARHISTORY"/>
      </w:pPr>
      <w:r>
        <w:t>(Recalled from Committee on Judiciary--April 22, 2026)</w:t>
      </w:r>
    </w:p>
    <w:p w14:paraId="525AC3DF" w14:textId="77777777" w:rsidR="004B7FFA" w:rsidRDefault="004B7FFA" w:rsidP="004B7FFA">
      <w:pPr>
        <w:pStyle w:val="CALENDARHISTORY"/>
      </w:pPr>
      <w:r>
        <w:t>(Read the second time--May 12, 2026)</w:t>
      </w:r>
    </w:p>
    <w:p w14:paraId="057EF29D" w14:textId="77777777" w:rsidR="006469D7" w:rsidRDefault="006469D7" w:rsidP="0077610E"/>
    <w:p w14:paraId="28E18AC6" w14:textId="77777777" w:rsidR="00947781" w:rsidRPr="004116C9" w:rsidRDefault="00947781" w:rsidP="00947781">
      <w:pPr>
        <w:pStyle w:val="BILLTITLE"/>
      </w:pPr>
      <w:r w:rsidRPr="004116C9">
        <w:lastRenderedPageBreak/>
        <w:t>H.</w:t>
      </w:r>
      <w:r w:rsidRPr="004116C9">
        <w:tab/>
        <w:t>3558</w:t>
      </w:r>
      <w:r w:rsidRPr="004116C9">
        <w:fldChar w:fldCharType="begin"/>
      </w:r>
      <w:r w:rsidRPr="004116C9">
        <w:instrText xml:space="preserve"> XE "H. 3558" \b </w:instrText>
      </w:r>
      <w:r w:rsidRPr="004116C9">
        <w:fldChar w:fldCharType="end"/>
      </w:r>
      <w:r w:rsidRPr="004116C9">
        <w:t>--Reps.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6F958B25" w14:textId="77777777" w:rsidR="00947781" w:rsidRDefault="00947781" w:rsidP="00947781">
      <w:pPr>
        <w:pStyle w:val="CALENDARHISTORY"/>
      </w:pPr>
      <w:r>
        <w:t>(Read the first time--March 11, 2025)</w:t>
      </w:r>
    </w:p>
    <w:p w14:paraId="5707F3A4" w14:textId="77777777" w:rsidR="00947781" w:rsidRDefault="00947781" w:rsidP="00947781">
      <w:pPr>
        <w:pStyle w:val="CALENDARHISTORY"/>
      </w:pPr>
      <w:r>
        <w:t>(Reported by Committee on Judiciary--April 29, 2026)</w:t>
      </w:r>
    </w:p>
    <w:p w14:paraId="671AB550" w14:textId="77777777" w:rsidR="00947781" w:rsidRDefault="00947781" w:rsidP="00947781">
      <w:pPr>
        <w:pStyle w:val="CALENDARHISTORY"/>
      </w:pPr>
      <w:r>
        <w:t>(Favorable)</w:t>
      </w:r>
    </w:p>
    <w:p w14:paraId="06AABCFF" w14:textId="77777777" w:rsidR="00947781" w:rsidRDefault="00947781" w:rsidP="00947781">
      <w:pPr>
        <w:pStyle w:val="CALENDARHISTORY"/>
      </w:pPr>
      <w:r>
        <w:t>(Amended--May 06, 2026)</w:t>
      </w:r>
    </w:p>
    <w:p w14:paraId="5F212A92" w14:textId="77777777" w:rsidR="00947781" w:rsidRDefault="00947781" w:rsidP="00947781">
      <w:pPr>
        <w:pStyle w:val="CALENDARHISTORY"/>
      </w:pPr>
      <w:r>
        <w:t>(Read the second time--May 12, 2026)</w:t>
      </w:r>
    </w:p>
    <w:p w14:paraId="52E46EF5" w14:textId="77777777" w:rsidR="00CF7654" w:rsidRDefault="00CF7654" w:rsidP="00CF7654"/>
    <w:p w14:paraId="31F40123" w14:textId="2118B49E" w:rsidR="00CF7654" w:rsidRPr="008A30F8" w:rsidRDefault="00CF7654" w:rsidP="00CF7654">
      <w:pPr>
        <w:pStyle w:val="BILLTITLE"/>
      </w:pPr>
      <w:r w:rsidRPr="008A30F8">
        <w:t>H.</w:t>
      </w:r>
      <w:r w:rsidRPr="008A30F8">
        <w:tab/>
        <w:t>4589</w:t>
      </w:r>
      <w:r w:rsidRPr="008A30F8">
        <w:fldChar w:fldCharType="begin"/>
      </w:r>
      <w:r w:rsidRPr="008A30F8">
        <w:instrText xml:space="preserve"> XE "H. 4589" \b </w:instrText>
      </w:r>
      <w:r w:rsidRPr="008A30F8">
        <w:fldChar w:fldCharType="end"/>
      </w:r>
      <w:r w:rsidRPr="008A30F8">
        <w:t>--Rep. Gilliam: A BILL TO AMEND THE SOUTH CAROLINA CODE OF LAWS BY AMENDING SECTION 4‑10‑470, RELATING TO COUNTIES IN WHICH THE EDUCATION CAPITAL IMPROVEMENTS SALES AND USE TAX MAY BE IMPOSED, SO AS TO PROVIDE ADDITIONAL AUTHORIZATIONS.</w:t>
      </w:r>
    </w:p>
    <w:p w14:paraId="6DB77442" w14:textId="1E488F36" w:rsidR="00CF7654" w:rsidRDefault="00CF7654" w:rsidP="00CF7654">
      <w:pPr>
        <w:pStyle w:val="CALENDARHISTORY"/>
      </w:pPr>
      <w:r>
        <w:t>(Read the first time--April 28, 2026)</w:t>
      </w:r>
    </w:p>
    <w:p w14:paraId="51FAE920" w14:textId="4E742A9D" w:rsidR="00CF7654" w:rsidRDefault="00CF7654" w:rsidP="00CF7654">
      <w:pPr>
        <w:pStyle w:val="CALENDARHISTORY"/>
      </w:pPr>
      <w:r>
        <w:t>(Reported by Committee on Finance--April 29, 2026)</w:t>
      </w:r>
    </w:p>
    <w:p w14:paraId="108E7508" w14:textId="0F589074" w:rsidR="00CF7654" w:rsidRDefault="00CF7654" w:rsidP="00CF7654">
      <w:pPr>
        <w:pStyle w:val="CALENDARHISTORY"/>
      </w:pPr>
      <w:r>
        <w:t>(Favorable)</w:t>
      </w:r>
    </w:p>
    <w:p w14:paraId="7869D68B" w14:textId="516638E5" w:rsidR="00CF7654" w:rsidRDefault="00CF7654" w:rsidP="00CF7654">
      <w:pPr>
        <w:pStyle w:val="CALENDARHISTORY"/>
      </w:pPr>
      <w:r>
        <w:t>(Amended--May 12, 2026)</w:t>
      </w:r>
    </w:p>
    <w:p w14:paraId="4CFD5991" w14:textId="5CF794EA" w:rsidR="00CF7654" w:rsidRDefault="00CF7654" w:rsidP="00CF7654">
      <w:pPr>
        <w:pStyle w:val="CALENDARHISTORY"/>
      </w:pPr>
      <w:r>
        <w:t>(Read the second time--May 12, 2026)</w:t>
      </w:r>
    </w:p>
    <w:p w14:paraId="70833884" w14:textId="77777777" w:rsidR="006469D7" w:rsidRDefault="006469D7" w:rsidP="0077610E"/>
    <w:p w14:paraId="2EBFA6A3" w14:textId="77777777" w:rsidR="00DB7DC5" w:rsidRPr="00426FFF" w:rsidRDefault="00DB7DC5" w:rsidP="00DB7DC5">
      <w:pPr>
        <w:pStyle w:val="BILLTITLE"/>
      </w:pPr>
      <w:r w:rsidRPr="00426FFF">
        <w:t>H.</w:t>
      </w:r>
      <w:r w:rsidRPr="00426FFF">
        <w:tab/>
        <w:t>4706</w:t>
      </w:r>
      <w:r w:rsidRPr="00426FFF">
        <w:fldChar w:fldCharType="begin"/>
      </w:r>
      <w:r w:rsidRPr="00426FFF">
        <w:instrText xml:space="preserve"> XE "H. 4706" \b </w:instrText>
      </w:r>
      <w:r w:rsidRPr="00426FFF">
        <w:fldChar w:fldCharType="end"/>
      </w:r>
      <w:r w:rsidRPr="00426FFF">
        <w:t>--Reps.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09689775" w14:textId="77777777" w:rsidR="00DB7DC5" w:rsidRDefault="00DB7DC5" w:rsidP="00DB7DC5">
      <w:pPr>
        <w:pStyle w:val="CALENDARHISTORY"/>
      </w:pPr>
      <w:r>
        <w:t>(Read the first time--April 15, 2026)</w:t>
      </w:r>
    </w:p>
    <w:p w14:paraId="0C87079F" w14:textId="77777777" w:rsidR="00DB7DC5" w:rsidRDefault="00DB7DC5" w:rsidP="00DB7DC5">
      <w:pPr>
        <w:pStyle w:val="CALENDARHISTORY"/>
      </w:pPr>
      <w:r>
        <w:t>(Reported by Committee on Judiciary--April 29, 2026)</w:t>
      </w:r>
    </w:p>
    <w:p w14:paraId="333C275E" w14:textId="77777777" w:rsidR="00DB7DC5" w:rsidRDefault="00DB7DC5" w:rsidP="00DB7DC5">
      <w:pPr>
        <w:pStyle w:val="CALENDARHISTORY"/>
      </w:pPr>
      <w:r>
        <w:t>(Favorable)</w:t>
      </w:r>
    </w:p>
    <w:p w14:paraId="25BF1B5D" w14:textId="77777777" w:rsidR="00DB7DC5" w:rsidRDefault="00DB7DC5" w:rsidP="00DB7DC5">
      <w:pPr>
        <w:ind w:left="864"/>
      </w:pPr>
      <w:r>
        <w:t>(Amendment proposed--May 07, 2026)</w:t>
      </w:r>
    </w:p>
    <w:p w14:paraId="2F898CF0" w14:textId="77777777" w:rsidR="00DB7DC5" w:rsidRPr="001370B5" w:rsidRDefault="00DB7DC5" w:rsidP="00DB7DC5">
      <w:pPr>
        <w:pStyle w:val="CALENDARHISTORY"/>
      </w:pPr>
      <w:r>
        <w:t>(Document No. SEDC-4706.DB0001S)</w:t>
      </w:r>
    </w:p>
    <w:p w14:paraId="4AF097F9" w14:textId="77777777" w:rsidR="00DB7DC5" w:rsidRDefault="00DB7DC5" w:rsidP="00DB7DC5">
      <w:pPr>
        <w:pStyle w:val="CALENDARHISTORY"/>
      </w:pPr>
      <w:r>
        <w:t>(Read the second time--May 12, 2026)</w:t>
      </w:r>
    </w:p>
    <w:p w14:paraId="02C7210C" w14:textId="77777777" w:rsidR="003410B5" w:rsidRPr="007E4775" w:rsidRDefault="003410B5" w:rsidP="003410B5">
      <w:pPr>
        <w:pStyle w:val="BILLTITLE"/>
      </w:pPr>
      <w:r w:rsidRPr="007E4775">
        <w:lastRenderedPageBreak/>
        <w:t>H.</w:t>
      </w:r>
      <w:r w:rsidRPr="007E4775">
        <w:tab/>
        <w:t>3570</w:t>
      </w:r>
      <w:r w:rsidRPr="007E4775">
        <w:fldChar w:fldCharType="begin"/>
      </w:r>
      <w:r w:rsidRPr="007E4775">
        <w:instrText xml:space="preserve"> XE "H. 3570" \b </w:instrText>
      </w:r>
      <w:r w:rsidRPr="007E4775">
        <w:fldChar w:fldCharType="end"/>
      </w:r>
      <w:r w:rsidRPr="007E4775">
        <w:t>--Reps. Bannister, Spann-Wilder, W. Newton,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2C4B890D" w14:textId="77777777" w:rsidR="003410B5" w:rsidRDefault="003410B5" w:rsidP="003410B5">
      <w:pPr>
        <w:pStyle w:val="CALENDARHISTORY"/>
      </w:pPr>
      <w:r>
        <w:t>(Read the first time--February 13, 2025)</w:t>
      </w:r>
    </w:p>
    <w:p w14:paraId="68D57A56" w14:textId="77777777" w:rsidR="003410B5" w:rsidRDefault="003410B5" w:rsidP="003410B5">
      <w:pPr>
        <w:pStyle w:val="CALENDARHISTORY"/>
      </w:pPr>
      <w:r>
        <w:t>(Recalled from Committee on Judiciary--April 30, 2026)</w:t>
      </w:r>
    </w:p>
    <w:p w14:paraId="60C31214" w14:textId="77777777" w:rsidR="003410B5" w:rsidRDefault="003410B5" w:rsidP="003410B5">
      <w:pPr>
        <w:pStyle w:val="CALENDARHISTORY"/>
      </w:pPr>
      <w:r>
        <w:t>(Amended--May 12, 2026)</w:t>
      </w:r>
    </w:p>
    <w:p w14:paraId="36996521" w14:textId="77777777" w:rsidR="003410B5" w:rsidRDefault="003410B5" w:rsidP="003410B5">
      <w:pPr>
        <w:pStyle w:val="CALENDARHISTORY"/>
      </w:pPr>
      <w:r>
        <w:t>(Read the second time--May 12, 2026)</w:t>
      </w:r>
    </w:p>
    <w:p w14:paraId="34C10B61" w14:textId="77777777" w:rsidR="006469D7" w:rsidRDefault="006469D7" w:rsidP="0077610E"/>
    <w:p w14:paraId="7FB2305A" w14:textId="77777777" w:rsidR="00407B4F" w:rsidRPr="005D3563" w:rsidRDefault="00407B4F" w:rsidP="00407B4F">
      <w:pPr>
        <w:pStyle w:val="BILLTITLE"/>
      </w:pPr>
      <w:r w:rsidRPr="005D3563">
        <w:t>H.</w:t>
      </w:r>
      <w:r w:rsidRPr="005D3563">
        <w:tab/>
        <w:t>4476</w:t>
      </w:r>
      <w:r w:rsidRPr="005D3563">
        <w:fldChar w:fldCharType="begin"/>
      </w:r>
      <w:r w:rsidRPr="005D3563">
        <w:instrText xml:space="preserve"> XE "H. 4476" \b </w:instrText>
      </w:r>
      <w:r w:rsidRPr="005D3563">
        <w:fldChar w:fldCharType="end"/>
      </w:r>
      <w:r w:rsidRPr="005D3563">
        <w:t>--Reps. Rutherford, Bamberg, J. Moore, Herbkersman and Rivers:  A BILL TO AMEND THE SOUTH CAROLINA CODE OF LAWS BY ADDING CHAPTER 80 TO TITLE 39 ENTITLED “SOUTH CAROLINA‑BAHAMAS TRADE COMMISSION” SO AS TO ESTABLISH THE SOUTH CAROLINA‑BAHAMAS TRADE COMMISSION AND PROVIDE FOR ITS MEMBERSHIP AND PURPOSE.</w:t>
      </w:r>
    </w:p>
    <w:p w14:paraId="71F5E2A1" w14:textId="77777777" w:rsidR="00407B4F" w:rsidRDefault="00407B4F" w:rsidP="00407B4F">
      <w:pPr>
        <w:pStyle w:val="CALENDARHISTORY"/>
      </w:pPr>
      <w:r>
        <w:t>(Read the first time--April 28, 2026)</w:t>
      </w:r>
    </w:p>
    <w:p w14:paraId="01043719" w14:textId="77777777" w:rsidR="00407B4F" w:rsidRDefault="00407B4F" w:rsidP="00407B4F">
      <w:pPr>
        <w:pStyle w:val="CALENDARHISTORY"/>
      </w:pPr>
      <w:r>
        <w:t>(Recalled from Committee on Labor, Commerce and Industry--May 05, 2026)</w:t>
      </w:r>
    </w:p>
    <w:p w14:paraId="19C27042" w14:textId="77777777" w:rsidR="00407B4F" w:rsidRDefault="00407B4F" w:rsidP="00407B4F">
      <w:pPr>
        <w:pStyle w:val="CALENDARHISTORY"/>
      </w:pPr>
      <w:r>
        <w:t>(Amended--May 12, 2026)</w:t>
      </w:r>
    </w:p>
    <w:p w14:paraId="535953F7" w14:textId="77777777" w:rsidR="00407B4F" w:rsidRDefault="00407B4F" w:rsidP="00407B4F">
      <w:pPr>
        <w:pStyle w:val="CALENDARHISTORY"/>
      </w:pPr>
      <w:r>
        <w:t>(Read the second time--May 12, 2026)</w:t>
      </w:r>
    </w:p>
    <w:p w14:paraId="5A6EA98D" w14:textId="13833712" w:rsidR="00935848" w:rsidRPr="00935848" w:rsidRDefault="00935848" w:rsidP="00935848">
      <w:pPr>
        <w:pStyle w:val="CALENDARHISTORY"/>
      </w:pPr>
      <w:r>
        <w:t xml:space="preserve">(Ayes 46, Nays </w:t>
      </w:r>
      <w:proofErr w:type="gramStart"/>
      <w:r>
        <w:t>0--May</w:t>
      </w:r>
      <w:proofErr w:type="gramEnd"/>
      <w:r>
        <w:t xml:space="preserve"> 12, 2026)</w:t>
      </w:r>
    </w:p>
    <w:p w14:paraId="24F714B8" w14:textId="77777777" w:rsidR="00407B4F" w:rsidRPr="00407B4F" w:rsidRDefault="00407B4F" w:rsidP="00407B4F"/>
    <w:p w14:paraId="0522330F" w14:textId="77777777" w:rsidR="006E5657" w:rsidRDefault="006E5657" w:rsidP="006E5657">
      <w:pPr>
        <w:pStyle w:val="BILLTITLE"/>
        <w:rPr>
          <w:caps/>
          <w:szCs w:val="30"/>
        </w:rPr>
      </w:pPr>
      <w:r w:rsidRPr="0084124D">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0C0D8A7D" w14:textId="77777777" w:rsidR="006E5657" w:rsidRDefault="006E5657" w:rsidP="006E5657">
      <w:pPr>
        <w:pStyle w:val="CALENDARHISTORY"/>
      </w:pPr>
      <w:r>
        <w:t>(Read the first time--February 19, 2025)</w:t>
      </w:r>
    </w:p>
    <w:p w14:paraId="7E868E2F" w14:textId="77777777" w:rsidR="006E5657" w:rsidRDefault="006E5657" w:rsidP="006E5657">
      <w:pPr>
        <w:pStyle w:val="CALENDARHISTORY"/>
      </w:pPr>
      <w:r>
        <w:t>(Reported by Committee on Family and Veterans’ Services--May 06, 2026)</w:t>
      </w:r>
    </w:p>
    <w:p w14:paraId="0B09AACC" w14:textId="77777777" w:rsidR="006E5657" w:rsidRDefault="006E5657" w:rsidP="006E5657">
      <w:pPr>
        <w:pStyle w:val="CALENDARHISTORY"/>
      </w:pPr>
      <w:r>
        <w:t>(Favorable with amendments)</w:t>
      </w:r>
    </w:p>
    <w:p w14:paraId="0CEA0232" w14:textId="77777777" w:rsidR="006E5657" w:rsidRDefault="006E5657" w:rsidP="006E5657">
      <w:pPr>
        <w:pStyle w:val="CALENDARHISTORY"/>
      </w:pPr>
      <w:r>
        <w:t>(Committee Amendment Withdrawn--May 12, 2026)</w:t>
      </w:r>
    </w:p>
    <w:p w14:paraId="0862E07B" w14:textId="77777777" w:rsidR="006E5657" w:rsidRDefault="006E5657" w:rsidP="006E5657">
      <w:pPr>
        <w:pStyle w:val="CALENDARHISTORY"/>
      </w:pPr>
      <w:r>
        <w:t>(Amended--May 12, 2026)</w:t>
      </w:r>
    </w:p>
    <w:p w14:paraId="544A7785" w14:textId="77777777" w:rsidR="006E5657" w:rsidRDefault="006E5657" w:rsidP="006E5657">
      <w:pPr>
        <w:pStyle w:val="CALENDARHISTORY"/>
      </w:pPr>
      <w:r>
        <w:t>(Read the second time--May 12, 2026)</w:t>
      </w:r>
    </w:p>
    <w:p w14:paraId="06DA70B3" w14:textId="77777777" w:rsidR="006E5657" w:rsidRDefault="006E5657" w:rsidP="00B05803">
      <w:pPr>
        <w:pStyle w:val="BILLTITLE"/>
      </w:pPr>
    </w:p>
    <w:p w14:paraId="4E6969A4" w14:textId="65C9B966" w:rsidR="00B05803" w:rsidRPr="00F77DCE" w:rsidRDefault="00B05803" w:rsidP="00B05803">
      <w:pPr>
        <w:pStyle w:val="BILLTITLE"/>
      </w:pPr>
      <w:r w:rsidRPr="00F77DCE">
        <w:t>H.</w:t>
      </w:r>
      <w:r w:rsidRPr="00F77DCE">
        <w:tab/>
        <w:t>4382</w:t>
      </w:r>
      <w:r w:rsidRPr="00F77DCE">
        <w:fldChar w:fldCharType="begin"/>
      </w:r>
      <w:r w:rsidRPr="00F77DCE">
        <w:instrText xml:space="preserve"> XE "H. 4382" \b </w:instrText>
      </w:r>
      <w:r w:rsidRPr="00F77DCE">
        <w:fldChar w:fldCharType="end"/>
      </w:r>
      <w:r w:rsidRPr="00F77DCE">
        <w:t>--Rep.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3D068874" w14:textId="77777777" w:rsidR="00B05803" w:rsidRDefault="00B05803" w:rsidP="00B05803">
      <w:pPr>
        <w:pStyle w:val="CALENDARHISTORY"/>
      </w:pPr>
      <w:r>
        <w:t>(Read the first time--April 30, 2026)</w:t>
      </w:r>
    </w:p>
    <w:p w14:paraId="3EAD95BE" w14:textId="77777777" w:rsidR="00B05803" w:rsidRDefault="00B05803" w:rsidP="00B05803">
      <w:pPr>
        <w:pStyle w:val="CALENDARHISTORY"/>
      </w:pPr>
      <w:r>
        <w:t>(Reported by Committee on Medical Affairs--May 07, 2026)</w:t>
      </w:r>
    </w:p>
    <w:p w14:paraId="24567E6E" w14:textId="77777777" w:rsidR="00B05803" w:rsidRDefault="00B05803" w:rsidP="00B05803">
      <w:pPr>
        <w:pStyle w:val="CALENDARHISTORY"/>
      </w:pPr>
      <w:r>
        <w:t>(Favorable)</w:t>
      </w:r>
    </w:p>
    <w:p w14:paraId="253D04B9" w14:textId="77777777" w:rsidR="00B05803" w:rsidRDefault="00B05803" w:rsidP="00B05803">
      <w:pPr>
        <w:pStyle w:val="CALENDARHISTORY"/>
      </w:pPr>
      <w:r>
        <w:t>(Amended--May 12, 2026)</w:t>
      </w:r>
    </w:p>
    <w:p w14:paraId="30EB00FA" w14:textId="77777777" w:rsidR="00B05803" w:rsidRDefault="00B05803" w:rsidP="00B05803">
      <w:pPr>
        <w:pStyle w:val="CALENDARHISTORY"/>
      </w:pPr>
      <w:r>
        <w:t>(Read the second time--May 12, 2026)</w:t>
      </w:r>
    </w:p>
    <w:p w14:paraId="35E29AE1" w14:textId="6760E3D5" w:rsidR="00407B4F" w:rsidRDefault="00B05803" w:rsidP="00B05803">
      <w:pPr>
        <w:pStyle w:val="CALENDARHISTORY"/>
      </w:pPr>
      <w:r>
        <w:t>(Ayes 46, Nays</w:t>
      </w:r>
      <w:r w:rsidR="00CF7654">
        <w:t xml:space="preserve"> </w:t>
      </w:r>
      <w:proofErr w:type="gramStart"/>
      <w:r>
        <w:t>0--May</w:t>
      </w:r>
      <w:proofErr w:type="gramEnd"/>
      <w:r>
        <w:t xml:space="preserve"> 12, 2026</w:t>
      </w:r>
      <w:r w:rsidR="00CF7654">
        <w:t>)</w:t>
      </w:r>
    </w:p>
    <w:p w14:paraId="0E4BD0E5" w14:textId="77777777" w:rsidR="00557122" w:rsidRDefault="00557122" w:rsidP="00557122"/>
    <w:p w14:paraId="518C0739" w14:textId="77777777" w:rsidR="00557122" w:rsidRPr="000706C6" w:rsidRDefault="00557122" w:rsidP="00A22F71">
      <w:pPr>
        <w:pStyle w:val="BILLTITLE"/>
        <w:keepNext/>
        <w:keepLines/>
      </w:pPr>
      <w:r w:rsidRPr="000706C6">
        <w:lastRenderedPageBreak/>
        <w:t>H.</w:t>
      </w:r>
      <w:r w:rsidRPr="000706C6">
        <w:tab/>
        <w:t>5217</w:t>
      </w:r>
      <w:r w:rsidRPr="000706C6">
        <w:fldChar w:fldCharType="begin"/>
      </w:r>
      <w:r w:rsidRPr="000706C6">
        <w:instrText xml:space="preserve"> XE "H. 5217" \b </w:instrText>
      </w:r>
      <w:r w:rsidRPr="000706C6">
        <w:fldChar w:fldCharType="end"/>
      </w:r>
      <w:r w:rsidRPr="000706C6">
        <w:t>--Reps. Hixon, Haddon, Forrest and Luck:  A BILL TO AMEND THE SOUTH CAROLINA CODE OF LAWS BY AMENDING SECTION 50‑9‑650, RELATING TO DEER HUNTING, SO AS TO INCREASE THE NUMBER OF ANTERLESS DEER TAGS AND DECREASE THE NUMBER OF ANTLERED DEER TAGS.</w:t>
      </w:r>
    </w:p>
    <w:p w14:paraId="03FE07FA" w14:textId="77777777" w:rsidR="00557122" w:rsidRDefault="00557122" w:rsidP="00A22F71">
      <w:pPr>
        <w:pStyle w:val="CALENDARHISTORY"/>
        <w:keepNext/>
        <w:keepLines/>
      </w:pPr>
      <w:r>
        <w:t>(Read the first time--April 15, 2026)</w:t>
      </w:r>
    </w:p>
    <w:p w14:paraId="4384B55F" w14:textId="77777777" w:rsidR="00557122" w:rsidRDefault="00557122" w:rsidP="00A22F71">
      <w:pPr>
        <w:pStyle w:val="CALENDARHISTORY"/>
        <w:keepNext/>
        <w:keepLines/>
      </w:pPr>
      <w:r>
        <w:t>(Recalled from Committee on Fish, Game and Forestry--May 07, 2026)</w:t>
      </w:r>
    </w:p>
    <w:p w14:paraId="552ED627" w14:textId="77777777" w:rsidR="00557122" w:rsidRDefault="00557122" w:rsidP="00A22F71">
      <w:pPr>
        <w:pStyle w:val="CALENDARHISTORY"/>
        <w:keepNext/>
        <w:keepLines/>
      </w:pPr>
      <w:r>
        <w:t>(Amended--May 12, 2026)</w:t>
      </w:r>
    </w:p>
    <w:p w14:paraId="00DA6B71" w14:textId="77777777" w:rsidR="00557122" w:rsidRDefault="00557122" w:rsidP="00A22F71">
      <w:pPr>
        <w:pStyle w:val="CALENDARHISTORY"/>
        <w:keepNext/>
        <w:keepLines/>
      </w:pPr>
      <w:r>
        <w:t>(Read the second time--May 12, 2026)</w:t>
      </w:r>
    </w:p>
    <w:p w14:paraId="44F54797" w14:textId="77777777" w:rsidR="006E5657" w:rsidRDefault="006E5657" w:rsidP="006E5657"/>
    <w:p w14:paraId="6FEF9AC5" w14:textId="77777777" w:rsidR="006E5657" w:rsidRPr="006E5657" w:rsidRDefault="006E5657" w:rsidP="006E5657"/>
    <w:p w14:paraId="2F29E87A" w14:textId="77777777" w:rsidR="0077610E" w:rsidRPr="004D375F" w:rsidRDefault="0077610E" w:rsidP="0077610E">
      <w:pPr>
        <w:pStyle w:val="CALENDARHEADING"/>
      </w:pPr>
      <w:r>
        <w:t xml:space="preserve">             STATEWIDE SECOND READING BILLS</w:t>
      </w:r>
    </w:p>
    <w:p w14:paraId="75C84EB2" w14:textId="77777777" w:rsidR="0077610E" w:rsidRDefault="0077610E" w:rsidP="0077610E"/>
    <w:p w14:paraId="207FF7F7" w14:textId="77777777" w:rsidR="0077610E" w:rsidRDefault="0077610E" w:rsidP="0077610E"/>
    <w:p w14:paraId="6858932C" w14:textId="77777777" w:rsidR="0077610E" w:rsidRPr="00241E62" w:rsidRDefault="0077610E" w:rsidP="0077610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912F406" w14:textId="77777777" w:rsidR="0077610E" w:rsidRDefault="0077610E" w:rsidP="0077610E">
      <w:pPr>
        <w:pStyle w:val="CALENDARHISTORY"/>
      </w:pPr>
      <w:r>
        <w:t>(Read the first time--January 14, 2025)</w:t>
      </w:r>
    </w:p>
    <w:p w14:paraId="57285961" w14:textId="77777777" w:rsidR="0077610E" w:rsidRDefault="0077610E" w:rsidP="0077610E">
      <w:pPr>
        <w:pStyle w:val="CALENDARHISTORY"/>
      </w:pPr>
      <w:r>
        <w:t>(Reported by Committee on Judiciary--February 05, 2025)</w:t>
      </w:r>
    </w:p>
    <w:p w14:paraId="41F9B7DA" w14:textId="77777777" w:rsidR="0077610E" w:rsidRDefault="0077610E" w:rsidP="0077610E">
      <w:pPr>
        <w:pStyle w:val="CALENDARHISTORY"/>
      </w:pPr>
      <w:r>
        <w:t>(Favorable)</w:t>
      </w:r>
    </w:p>
    <w:p w14:paraId="240F0954" w14:textId="77777777" w:rsidR="0077610E" w:rsidRDefault="0077610E" w:rsidP="0077610E">
      <w:pPr>
        <w:pStyle w:val="CALENDARHISTORY"/>
        <w:rPr>
          <w:u w:val="single"/>
        </w:rPr>
      </w:pPr>
      <w:r>
        <w:rPr>
          <w:u w:val="single"/>
        </w:rPr>
        <w:t>(Contested by Senator Grooms)</w:t>
      </w:r>
    </w:p>
    <w:p w14:paraId="6FE59AE7" w14:textId="77777777" w:rsidR="0077610E" w:rsidRPr="00BD553E" w:rsidRDefault="0077610E" w:rsidP="0077610E"/>
    <w:p w14:paraId="56748362" w14:textId="77777777" w:rsidR="0077610E" w:rsidRPr="0036282D" w:rsidRDefault="0077610E" w:rsidP="00D06B99">
      <w:pPr>
        <w:pStyle w:val="BILLTITLE"/>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EE11CFE" w14:textId="77777777" w:rsidR="0077610E" w:rsidRDefault="0077610E" w:rsidP="00D06B99">
      <w:pPr>
        <w:pStyle w:val="CALENDARHISTORY"/>
      </w:pPr>
      <w:r>
        <w:t>(Read the first time--January 14, 2025)</w:t>
      </w:r>
    </w:p>
    <w:p w14:paraId="2D2226AC" w14:textId="77777777" w:rsidR="0077610E" w:rsidRDefault="0077610E" w:rsidP="00D06B99">
      <w:pPr>
        <w:pStyle w:val="CALENDARHISTORY"/>
      </w:pPr>
      <w:r>
        <w:t>(Reported by Committee on Judiciary--February 05, 2025)</w:t>
      </w:r>
    </w:p>
    <w:p w14:paraId="12326BA1" w14:textId="77777777" w:rsidR="0077610E" w:rsidRDefault="0077610E" w:rsidP="00D06B99">
      <w:pPr>
        <w:pStyle w:val="CALENDARHISTORY"/>
      </w:pPr>
      <w:r>
        <w:t>(Favorable)</w:t>
      </w:r>
    </w:p>
    <w:p w14:paraId="3357BC7B" w14:textId="77777777" w:rsidR="0077610E" w:rsidRDefault="0077610E" w:rsidP="00D06B99">
      <w:pPr>
        <w:ind w:left="864"/>
      </w:pPr>
      <w:r>
        <w:t>(Amendment proposed--May 01, 2025)</w:t>
      </w:r>
    </w:p>
    <w:p w14:paraId="47E68EFA" w14:textId="77777777" w:rsidR="0077610E" w:rsidRDefault="0077610E" w:rsidP="00D06B99">
      <w:pPr>
        <w:pStyle w:val="CALENDARHISTORY"/>
      </w:pPr>
      <w:r>
        <w:t>(Document No. SJ-143SW0001S)</w:t>
      </w:r>
    </w:p>
    <w:p w14:paraId="7307F3EB" w14:textId="77777777" w:rsidR="0077610E" w:rsidRPr="00746272" w:rsidRDefault="0077610E" w:rsidP="00D06B99">
      <w:pPr>
        <w:pStyle w:val="CALENDARHISTORY"/>
      </w:pPr>
      <w:r>
        <w:rPr>
          <w:u w:val="single"/>
        </w:rPr>
        <w:t>(Contested by Senator Corbin)</w:t>
      </w:r>
    </w:p>
    <w:p w14:paraId="13257C2E" w14:textId="77777777" w:rsidR="0077610E" w:rsidRPr="00595636" w:rsidRDefault="0077610E" w:rsidP="0077610E"/>
    <w:p w14:paraId="2019A34A" w14:textId="77777777" w:rsidR="0077610E" w:rsidRPr="006132B7" w:rsidRDefault="0077610E" w:rsidP="0077610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129A18AA" w14:textId="77777777" w:rsidR="0077610E" w:rsidRDefault="0077610E" w:rsidP="0077610E">
      <w:pPr>
        <w:pStyle w:val="CALENDARHISTORY"/>
      </w:pPr>
      <w:r>
        <w:t>(Read the first time--January 14, 2025)</w:t>
      </w:r>
    </w:p>
    <w:p w14:paraId="3CB0EFE0" w14:textId="77777777" w:rsidR="0077610E" w:rsidRDefault="0077610E" w:rsidP="0077610E">
      <w:pPr>
        <w:pStyle w:val="CALENDARHISTORY"/>
      </w:pPr>
      <w:r>
        <w:t>(Reported by Committee on Education--February 12, 2025)</w:t>
      </w:r>
    </w:p>
    <w:p w14:paraId="6AEF2E1A" w14:textId="77777777" w:rsidR="0077610E" w:rsidRDefault="0077610E" w:rsidP="0077610E">
      <w:pPr>
        <w:pStyle w:val="CALENDARHISTORY"/>
      </w:pPr>
      <w:r>
        <w:t>(Favorable with amendments)</w:t>
      </w:r>
    </w:p>
    <w:p w14:paraId="74C89174" w14:textId="77777777" w:rsidR="0077610E" w:rsidRPr="00512F5F" w:rsidRDefault="0077610E" w:rsidP="0077610E">
      <w:pPr>
        <w:pStyle w:val="CALENDARHISTORY"/>
      </w:pPr>
      <w:r>
        <w:rPr>
          <w:u w:val="single"/>
        </w:rPr>
        <w:t>(Contested by Senator Adams)</w:t>
      </w:r>
    </w:p>
    <w:p w14:paraId="4D8112A4" w14:textId="77777777" w:rsidR="0077610E" w:rsidRDefault="0077610E" w:rsidP="0077610E">
      <w:pPr>
        <w:tabs>
          <w:tab w:val="left" w:pos="432"/>
          <w:tab w:val="left" w:pos="864"/>
        </w:tabs>
      </w:pPr>
    </w:p>
    <w:p w14:paraId="6BB4EF06" w14:textId="77777777" w:rsidR="0077610E" w:rsidRPr="004F0EBA" w:rsidRDefault="0077610E" w:rsidP="00A22F71">
      <w:pPr>
        <w:pStyle w:val="BILLTITLE"/>
        <w:keepNext/>
        <w:keepLines/>
      </w:pPr>
      <w:r w:rsidRPr="004F0EBA">
        <w:lastRenderedPageBreak/>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1742A408" w14:textId="77777777" w:rsidR="0077610E" w:rsidRDefault="0077610E" w:rsidP="00A22F71">
      <w:pPr>
        <w:pStyle w:val="CALENDARHISTORY"/>
        <w:keepNext/>
        <w:keepLines/>
      </w:pPr>
      <w:r>
        <w:t>(Read the first time--January 14, 2025)</w:t>
      </w:r>
    </w:p>
    <w:p w14:paraId="729B7B47" w14:textId="77777777" w:rsidR="0077610E" w:rsidRDefault="0077610E" w:rsidP="00A22F71">
      <w:pPr>
        <w:pStyle w:val="CALENDARHISTORY"/>
        <w:keepNext/>
        <w:keepLines/>
      </w:pPr>
      <w:r>
        <w:t>(Reported by Committee on Judiciary--February 26, 2025)</w:t>
      </w:r>
    </w:p>
    <w:p w14:paraId="51D551B9" w14:textId="77777777" w:rsidR="0077610E" w:rsidRDefault="0077610E" w:rsidP="00A22F71">
      <w:pPr>
        <w:pStyle w:val="CALENDARHISTORY"/>
        <w:keepNext/>
        <w:keepLines/>
      </w:pPr>
      <w:r>
        <w:t>(Favorable)</w:t>
      </w:r>
    </w:p>
    <w:p w14:paraId="7FACF4A7" w14:textId="77777777" w:rsidR="0077610E" w:rsidRDefault="0077610E" w:rsidP="00A22F71">
      <w:pPr>
        <w:pStyle w:val="CALENDARHISTORY"/>
        <w:keepNext/>
        <w:keepLines/>
        <w:rPr>
          <w:u w:val="single"/>
        </w:rPr>
      </w:pPr>
      <w:r>
        <w:rPr>
          <w:u w:val="single"/>
        </w:rPr>
        <w:t>(Contested by Senator Turner)</w:t>
      </w:r>
    </w:p>
    <w:p w14:paraId="2932B1B1" w14:textId="77777777" w:rsidR="0077610E" w:rsidRPr="00D77881" w:rsidRDefault="0077610E" w:rsidP="0077610E"/>
    <w:p w14:paraId="18D79311" w14:textId="06028A1E" w:rsidR="0077610E" w:rsidRPr="00095AF3" w:rsidRDefault="0077610E" w:rsidP="0077610E">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rsidR="00FD31B4">
        <w:t xml:space="preserve"> </w:t>
      </w:r>
      <w:r w:rsidRPr="00095AF3">
        <w:t>GUIDELINES FOR PRACTITIONERS OFFERING</w:t>
      </w:r>
      <w:r>
        <w:t xml:space="preserve"> </w:t>
      </w:r>
      <w:r w:rsidRPr="00095AF3">
        <w:t>NON‑OPIOID TREATMENT; AND TO PROVIDE DEFINITIONS.</w:t>
      </w:r>
    </w:p>
    <w:p w14:paraId="2131BCC2" w14:textId="77777777" w:rsidR="0077610E" w:rsidRDefault="0077610E" w:rsidP="0077610E">
      <w:pPr>
        <w:pStyle w:val="CALENDARHISTORY"/>
      </w:pPr>
      <w:r>
        <w:t>(Read the first time--January 14, 2025)</w:t>
      </w:r>
    </w:p>
    <w:p w14:paraId="0C232031" w14:textId="77777777" w:rsidR="0077610E" w:rsidRDefault="0077610E" w:rsidP="0077610E">
      <w:pPr>
        <w:pStyle w:val="CALENDARHISTORY"/>
      </w:pPr>
      <w:r>
        <w:t>(Reported by Committee on Medical Affairs--March 11, 2025)</w:t>
      </w:r>
    </w:p>
    <w:p w14:paraId="3A96B6BE" w14:textId="77777777" w:rsidR="0077610E" w:rsidRDefault="0077610E" w:rsidP="0077610E">
      <w:pPr>
        <w:pStyle w:val="CALENDARHISTORY"/>
      </w:pPr>
      <w:r>
        <w:t>(Favorable with amendments)</w:t>
      </w:r>
    </w:p>
    <w:p w14:paraId="42ED60AE" w14:textId="77777777" w:rsidR="0077610E" w:rsidRDefault="0077610E" w:rsidP="0077610E">
      <w:pPr>
        <w:pStyle w:val="CALENDARHISTORY"/>
        <w:rPr>
          <w:u w:val="single"/>
        </w:rPr>
      </w:pPr>
      <w:r>
        <w:rPr>
          <w:u w:val="single"/>
        </w:rPr>
        <w:t>(Contested by Senator Corbin)</w:t>
      </w:r>
    </w:p>
    <w:p w14:paraId="27A2BBE5" w14:textId="77777777" w:rsidR="0077610E" w:rsidRPr="00FF3C54" w:rsidRDefault="0077610E" w:rsidP="0077610E"/>
    <w:p w14:paraId="290EFB03" w14:textId="77777777" w:rsidR="0077610E" w:rsidRPr="009F7661" w:rsidRDefault="0077610E" w:rsidP="0077610E">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lastRenderedPageBreak/>
        <w:t>O</w:t>
      </w:r>
      <w:r w:rsidRPr="009F7661">
        <w:t>FFICERS ON HIGH‑SPEED PURSUITS WHICH HAVE BEEN VIDEO RECORDED.</w:t>
      </w:r>
    </w:p>
    <w:p w14:paraId="3EC06C1F" w14:textId="77777777" w:rsidR="0077610E" w:rsidRDefault="0077610E" w:rsidP="0077610E">
      <w:pPr>
        <w:pStyle w:val="CALENDARHISTORY"/>
      </w:pPr>
      <w:r>
        <w:t>(Read the first time--January 14, 2025)</w:t>
      </w:r>
    </w:p>
    <w:p w14:paraId="7700A66B" w14:textId="77777777" w:rsidR="0077610E" w:rsidRDefault="0077610E" w:rsidP="0077610E">
      <w:pPr>
        <w:pStyle w:val="CALENDARHISTORY"/>
      </w:pPr>
      <w:r>
        <w:t>(Reported by Committee on Judiciary--March 12, 2025)</w:t>
      </w:r>
    </w:p>
    <w:p w14:paraId="6EFD49CF" w14:textId="77777777" w:rsidR="0077610E" w:rsidRDefault="0077610E" w:rsidP="0077610E">
      <w:pPr>
        <w:pStyle w:val="CALENDARHISTORY"/>
      </w:pPr>
      <w:r>
        <w:t>(Favorable with amendments)</w:t>
      </w:r>
    </w:p>
    <w:p w14:paraId="06057C9E" w14:textId="77777777" w:rsidR="0077610E" w:rsidRDefault="0077610E" w:rsidP="0077610E">
      <w:pPr>
        <w:pStyle w:val="CALENDARHISTORY"/>
        <w:rPr>
          <w:u w:val="single"/>
        </w:rPr>
      </w:pPr>
      <w:r>
        <w:rPr>
          <w:u w:val="single"/>
        </w:rPr>
        <w:t>(Contested by Senator Sabb)</w:t>
      </w:r>
    </w:p>
    <w:p w14:paraId="1B8A7AF7" w14:textId="77777777" w:rsidR="0077610E" w:rsidRPr="007405D1" w:rsidRDefault="0077610E" w:rsidP="0077610E"/>
    <w:p w14:paraId="2A9C06BC" w14:textId="162900C7" w:rsidR="0077610E" w:rsidRDefault="0077610E" w:rsidP="0077610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9B342C">
        <w:t xml:space="preserve"> </w:t>
      </w:r>
      <w:r>
        <w:t>D</w:t>
      </w:r>
      <w:r w:rsidRPr="00DF76C3">
        <w:t>ELETE INCONSISTENT LANGUAGE REGARDING THE</w:t>
      </w:r>
      <w:r>
        <w:t xml:space="preserve"> </w:t>
      </w:r>
      <w:r w:rsidRPr="00DF76C3">
        <w:t>PAYMENT OF A FEE OF TWENTY-FIVE DOLLARS A DAY PER CHILD.</w:t>
      </w:r>
    </w:p>
    <w:p w14:paraId="3EBB2C32" w14:textId="77777777" w:rsidR="0077610E" w:rsidRDefault="0077610E" w:rsidP="0077610E">
      <w:pPr>
        <w:pStyle w:val="CALENDARHISTORY"/>
      </w:pPr>
      <w:r>
        <w:t>(Read the first time--February 25, 2025)</w:t>
      </w:r>
    </w:p>
    <w:p w14:paraId="2D9B4219" w14:textId="77777777" w:rsidR="0077610E" w:rsidRDefault="0077610E" w:rsidP="0077610E">
      <w:pPr>
        <w:pStyle w:val="CALENDARHISTORY"/>
      </w:pPr>
      <w:r>
        <w:t>(Reported by Committee on Corrections and Penology--March 25, 2025)</w:t>
      </w:r>
    </w:p>
    <w:p w14:paraId="38437AF2" w14:textId="77777777" w:rsidR="0077610E" w:rsidRDefault="0077610E" w:rsidP="0077610E">
      <w:pPr>
        <w:pStyle w:val="CALENDARHISTORY"/>
      </w:pPr>
      <w:r>
        <w:t>(Favorable)</w:t>
      </w:r>
    </w:p>
    <w:p w14:paraId="0FD062CB" w14:textId="77777777" w:rsidR="0077610E" w:rsidRPr="00A90F80" w:rsidRDefault="0077610E" w:rsidP="0077610E">
      <w:pPr>
        <w:pStyle w:val="CALENDARHISTORY"/>
      </w:pPr>
      <w:r>
        <w:rPr>
          <w:u w:val="single"/>
        </w:rPr>
        <w:t>(Contested by Senators Blackmon and Graham)</w:t>
      </w:r>
    </w:p>
    <w:p w14:paraId="486AC729" w14:textId="77777777" w:rsidR="0077610E" w:rsidRPr="000C3843" w:rsidRDefault="0077610E" w:rsidP="0077610E">
      <w:pPr>
        <w:pStyle w:val="CALENDARHISTORY"/>
      </w:pPr>
    </w:p>
    <w:p w14:paraId="43673953" w14:textId="2F8272DD" w:rsidR="0077610E" w:rsidRPr="00C73E64" w:rsidRDefault="0077610E" w:rsidP="0077610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w:t>
      </w:r>
      <w:r w:rsidRPr="00C73E64">
        <w:lastRenderedPageBreak/>
        <w:t>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rsidR="005F40D5">
        <w:br/>
      </w:r>
      <w:r w:rsidR="005F40D5">
        <w:br/>
      </w:r>
      <w:r w:rsidR="005F40D5">
        <w:br/>
      </w:r>
      <w:r w:rsidR="005F40D5">
        <w:br/>
      </w:r>
      <w:r w:rsidRPr="00C73E64">
        <w:lastRenderedPageBreak/>
        <w:t>PROVIDERS ASSIST IN THE PERFORMANCE OF VACCINATIONS AS A CONDITION OF LICENSURE.</w:t>
      </w:r>
    </w:p>
    <w:p w14:paraId="6A0EFF4A" w14:textId="77777777" w:rsidR="0077610E" w:rsidRDefault="0077610E" w:rsidP="0077610E">
      <w:pPr>
        <w:pStyle w:val="CALENDARHISTORY"/>
      </w:pPr>
      <w:r>
        <w:t>(Read the first time--January 14, 2025)</w:t>
      </w:r>
    </w:p>
    <w:p w14:paraId="5C64A76D" w14:textId="77777777" w:rsidR="0077610E" w:rsidRDefault="0077610E" w:rsidP="0077610E">
      <w:pPr>
        <w:pStyle w:val="CALENDARHISTORY"/>
      </w:pPr>
      <w:r>
        <w:t>(Reported by Committee on Medical Affairs--April 15, 2025)</w:t>
      </w:r>
    </w:p>
    <w:p w14:paraId="1C77EFDE" w14:textId="77777777" w:rsidR="0077610E" w:rsidRDefault="0077610E" w:rsidP="0077610E">
      <w:pPr>
        <w:pStyle w:val="CALENDARHISTORY"/>
      </w:pPr>
      <w:r>
        <w:t>(Favorable with amendments)</w:t>
      </w:r>
    </w:p>
    <w:p w14:paraId="4039E75F" w14:textId="77777777" w:rsidR="0077610E" w:rsidRPr="00E5555F" w:rsidRDefault="0077610E" w:rsidP="0077610E">
      <w:pPr>
        <w:pStyle w:val="CALENDARHISTORY"/>
      </w:pPr>
      <w:r>
        <w:rPr>
          <w:u w:val="single"/>
        </w:rPr>
        <w:t>(Contested by Senator Hutto)</w:t>
      </w:r>
    </w:p>
    <w:p w14:paraId="086E0B8B" w14:textId="77777777" w:rsidR="0077610E" w:rsidRDefault="0077610E" w:rsidP="0077610E">
      <w:pPr>
        <w:tabs>
          <w:tab w:val="left" w:pos="432"/>
          <w:tab w:val="left" w:pos="864"/>
        </w:tabs>
      </w:pPr>
      <w:r>
        <w:t xml:space="preserve">  </w:t>
      </w:r>
    </w:p>
    <w:p w14:paraId="00BD99C8" w14:textId="77777777" w:rsidR="0077610E" w:rsidRPr="00155719" w:rsidRDefault="0077610E" w:rsidP="0077610E">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04C14FAC" w14:textId="77777777" w:rsidR="0077610E" w:rsidRDefault="0077610E" w:rsidP="0077610E">
      <w:pPr>
        <w:pStyle w:val="CALENDARHISTORY"/>
      </w:pPr>
      <w:r>
        <w:t>(Read the first time--January 14, 2025)</w:t>
      </w:r>
    </w:p>
    <w:p w14:paraId="071A2DF0" w14:textId="77777777" w:rsidR="0077610E" w:rsidRDefault="0077610E" w:rsidP="0077610E">
      <w:pPr>
        <w:pStyle w:val="CALENDARHISTORY"/>
      </w:pPr>
      <w:r>
        <w:t>(Reported by Committee on Judiciary--April 16, 2025)</w:t>
      </w:r>
    </w:p>
    <w:p w14:paraId="126114DC" w14:textId="77777777" w:rsidR="0077610E" w:rsidRDefault="0077610E" w:rsidP="0077610E">
      <w:pPr>
        <w:pStyle w:val="CALENDARHISTORY"/>
      </w:pPr>
      <w:r>
        <w:t>(Favorable with amendments)</w:t>
      </w:r>
    </w:p>
    <w:p w14:paraId="3169E6C3" w14:textId="77777777" w:rsidR="0077610E" w:rsidRPr="00A26AFE" w:rsidRDefault="0077610E" w:rsidP="0077610E">
      <w:pPr>
        <w:pStyle w:val="CALENDARHISTORY"/>
      </w:pPr>
      <w:r>
        <w:rPr>
          <w:u w:val="single"/>
        </w:rPr>
        <w:t>(Contested by Senator Massey)</w:t>
      </w:r>
    </w:p>
    <w:p w14:paraId="46C6A4A2" w14:textId="77777777" w:rsidR="0077610E" w:rsidRDefault="0077610E" w:rsidP="0077610E">
      <w:pPr>
        <w:tabs>
          <w:tab w:val="left" w:pos="432"/>
          <w:tab w:val="left" w:pos="864"/>
        </w:tabs>
      </w:pPr>
    </w:p>
    <w:p w14:paraId="4DA6A614" w14:textId="77777777" w:rsidR="0077610E" w:rsidRPr="00735A6B" w:rsidRDefault="0077610E" w:rsidP="0077610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0D3E3532" w14:textId="77777777" w:rsidR="0077610E" w:rsidRDefault="0077610E" w:rsidP="0077610E">
      <w:pPr>
        <w:pStyle w:val="CALENDARHISTORY"/>
      </w:pPr>
      <w:r>
        <w:t>(Read the first time--January 29, 2025)</w:t>
      </w:r>
    </w:p>
    <w:p w14:paraId="268B702B" w14:textId="77777777" w:rsidR="0077610E" w:rsidRDefault="0077610E" w:rsidP="0077610E">
      <w:pPr>
        <w:pStyle w:val="CALENDARHISTORY"/>
      </w:pPr>
      <w:r>
        <w:t>(Reported by Committee on Judiciary--April 16, 2025)</w:t>
      </w:r>
    </w:p>
    <w:p w14:paraId="4E5AF384" w14:textId="77777777" w:rsidR="0077610E" w:rsidRDefault="0077610E" w:rsidP="0077610E">
      <w:pPr>
        <w:pStyle w:val="CALENDARHISTORY"/>
      </w:pPr>
      <w:r>
        <w:t>(Favorable)</w:t>
      </w:r>
    </w:p>
    <w:p w14:paraId="123CFD40" w14:textId="77777777" w:rsidR="0077610E" w:rsidRDefault="0077610E" w:rsidP="0077610E">
      <w:pPr>
        <w:pStyle w:val="CALENDARHISTORY"/>
        <w:rPr>
          <w:u w:val="single"/>
        </w:rPr>
      </w:pPr>
      <w:r>
        <w:rPr>
          <w:u w:val="single"/>
        </w:rPr>
        <w:t>(Contested by Senator Bright)</w:t>
      </w:r>
    </w:p>
    <w:p w14:paraId="48CC421D" w14:textId="77777777" w:rsidR="0077610E" w:rsidRPr="00554B47" w:rsidRDefault="0077610E" w:rsidP="0077610E"/>
    <w:p w14:paraId="5F111F69" w14:textId="77777777" w:rsidR="0077610E" w:rsidRPr="00344876" w:rsidRDefault="0077610E" w:rsidP="0077610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2EEEE6EC" w14:textId="77777777" w:rsidR="0077610E" w:rsidRDefault="0077610E" w:rsidP="0077610E">
      <w:pPr>
        <w:pStyle w:val="CALENDARHISTORY"/>
      </w:pPr>
      <w:r>
        <w:t>(Read the first time--February 13, 2025)</w:t>
      </w:r>
    </w:p>
    <w:p w14:paraId="1E1DB52B" w14:textId="77777777" w:rsidR="0077610E" w:rsidRDefault="0077610E" w:rsidP="0077610E">
      <w:pPr>
        <w:pStyle w:val="CALENDARHISTORY"/>
      </w:pPr>
      <w:r>
        <w:t>(Reported by Committee on Judiciary--April 16, 2025)</w:t>
      </w:r>
    </w:p>
    <w:p w14:paraId="74BBE665" w14:textId="77777777" w:rsidR="0077610E" w:rsidRDefault="0077610E" w:rsidP="0077610E">
      <w:pPr>
        <w:pStyle w:val="CALENDARHISTORY"/>
      </w:pPr>
      <w:r>
        <w:t>(Favorable with amendments)</w:t>
      </w:r>
    </w:p>
    <w:p w14:paraId="67829E3C" w14:textId="77777777" w:rsidR="0077610E" w:rsidRDefault="0077610E" w:rsidP="0077610E">
      <w:pPr>
        <w:pStyle w:val="CALENDARHISTORY"/>
      </w:pPr>
      <w:r>
        <w:t>(Committee Amendment Adopted--April 30, 2025)</w:t>
      </w:r>
    </w:p>
    <w:p w14:paraId="18FD5338" w14:textId="77777777" w:rsidR="0077610E" w:rsidRDefault="0077610E" w:rsidP="0077610E">
      <w:pPr>
        <w:ind w:left="864"/>
      </w:pPr>
      <w:r>
        <w:t>(Amendment proposed--April 30, 2025)</w:t>
      </w:r>
    </w:p>
    <w:p w14:paraId="496E42A4" w14:textId="77777777" w:rsidR="0077610E" w:rsidRDefault="0077610E" w:rsidP="0077610E">
      <w:pPr>
        <w:pStyle w:val="CALENDARHISTORY"/>
      </w:pPr>
      <w:r>
        <w:t>(Document No. SMIN-346.MW0001S)</w:t>
      </w:r>
    </w:p>
    <w:p w14:paraId="25FF695E" w14:textId="77777777" w:rsidR="0077610E" w:rsidRPr="009D18F2" w:rsidRDefault="0077610E" w:rsidP="0077610E">
      <w:pPr>
        <w:pStyle w:val="CALENDARHISTORY"/>
      </w:pPr>
      <w:r>
        <w:rPr>
          <w:u w:val="single"/>
        </w:rPr>
        <w:t>(Contested by Senator Massey)</w:t>
      </w:r>
    </w:p>
    <w:p w14:paraId="527A022E" w14:textId="77777777" w:rsidR="0077610E" w:rsidRDefault="0077610E" w:rsidP="0077610E">
      <w:pPr>
        <w:tabs>
          <w:tab w:val="left" w:pos="432"/>
          <w:tab w:val="left" w:pos="864"/>
        </w:tabs>
      </w:pPr>
    </w:p>
    <w:p w14:paraId="2DB2800B" w14:textId="77777777" w:rsidR="0077610E" w:rsidRPr="00D43BAA" w:rsidRDefault="0077610E" w:rsidP="0077610E">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33E6FDF7" w14:textId="77777777" w:rsidR="0077610E" w:rsidRDefault="0077610E" w:rsidP="0077610E">
      <w:pPr>
        <w:pStyle w:val="CALENDARHISTORY"/>
      </w:pPr>
      <w:r>
        <w:t>(Read the first time--March 13, 2025)</w:t>
      </w:r>
    </w:p>
    <w:p w14:paraId="3FA9A9A6" w14:textId="77777777" w:rsidR="0077610E" w:rsidRDefault="0077610E" w:rsidP="0077610E">
      <w:pPr>
        <w:pStyle w:val="CALENDARHISTORY"/>
      </w:pPr>
      <w:r>
        <w:t>(Reported by Committee on Judiciary--April 29, 2025)</w:t>
      </w:r>
    </w:p>
    <w:p w14:paraId="6ADE12A1" w14:textId="77777777" w:rsidR="0077610E" w:rsidRDefault="0077610E" w:rsidP="0077610E">
      <w:pPr>
        <w:pStyle w:val="CALENDARHISTORY"/>
      </w:pPr>
      <w:r>
        <w:t>(Favorable)</w:t>
      </w:r>
    </w:p>
    <w:p w14:paraId="647D95B5" w14:textId="77777777" w:rsidR="0077610E" w:rsidRPr="00746272" w:rsidRDefault="0077610E" w:rsidP="0077610E">
      <w:pPr>
        <w:pStyle w:val="CALENDARHISTORY"/>
      </w:pPr>
      <w:r>
        <w:rPr>
          <w:u w:val="single"/>
        </w:rPr>
        <w:t>(Contested by Senator Corbin)</w:t>
      </w:r>
    </w:p>
    <w:p w14:paraId="40E53E42" w14:textId="77777777" w:rsidR="0077610E" w:rsidRPr="00F538A1" w:rsidRDefault="0077610E" w:rsidP="0077610E"/>
    <w:p w14:paraId="35924D55" w14:textId="77777777" w:rsidR="0077610E" w:rsidRPr="0070466F" w:rsidRDefault="0077610E" w:rsidP="009B342C">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48AD8A2C" w14:textId="77777777" w:rsidR="0077610E" w:rsidRDefault="0077610E" w:rsidP="009B342C">
      <w:pPr>
        <w:pStyle w:val="CALENDARHISTORY"/>
      </w:pPr>
      <w:r>
        <w:t>(Read the first time--February 13, 2025)</w:t>
      </w:r>
    </w:p>
    <w:p w14:paraId="449AA116" w14:textId="77777777" w:rsidR="0077610E" w:rsidRDefault="0077610E" w:rsidP="009B342C">
      <w:pPr>
        <w:pStyle w:val="CALENDARHISTORY"/>
      </w:pPr>
      <w:r>
        <w:t>(Reported by Committee on Medical Affairs--February 19, 2026)</w:t>
      </w:r>
    </w:p>
    <w:p w14:paraId="7B22A06E" w14:textId="77777777" w:rsidR="0077610E" w:rsidRDefault="0077610E" w:rsidP="009B342C">
      <w:pPr>
        <w:pStyle w:val="CALENDARHISTORY"/>
      </w:pPr>
      <w:r>
        <w:t>(Favorable with amendments)</w:t>
      </w:r>
    </w:p>
    <w:p w14:paraId="7A719B30" w14:textId="77777777" w:rsidR="0077610E" w:rsidRPr="002B00C0" w:rsidRDefault="0077610E" w:rsidP="009B342C">
      <w:pPr>
        <w:pStyle w:val="CALENDARHISTORY"/>
      </w:pPr>
      <w:r>
        <w:rPr>
          <w:u w:val="single"/>
        </w:rPr>
        <w:t>(Contested by Senator Devine)</w:t>
      </w:r>
    </w:p>
    <w:p w14:paraId="735B6AC2" w14:textId="77777777" w:rsidR="0077610E" w:rsidRDefault="0077610E" w:rsidP="0077610E"/>
    <w:p w14:paraId="151B8B17" w14:textId="1E5EBDE0" w:rsidR="0077610E" w:rsidRPr="003B7799" w:rsidRDefault="0077610E" w:rsidP="0077610E">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w:t>
      </w:r>
      <w:r w:rsidRPr="003B7799">
        <w:lastRenderedPageBreak/>
        <w:t>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9B342C">
        <w:t xml:space="preserve"> </w:t>
      </w:r>
      <w:r w:rsidRPr="003B7799">
        <w:t>THE NAMED INDIVIDUAL OR BUSINESS BASED ON A POLICY PURCHASED BY THE INDIVIDUAL OR BUSINESS.</w:t>
      </w:r>
    </w:p>
    <w:p w14:paraId="5CB3B983" w14:textId="77777777" w:rsidR="0077610E" w:rsidRDefault="0077610E" w:rsidP="0077610E">
      <w:pPr>
        <w:pStyle w:val="CALENDARHISTORY"/>
      </w:pPr>
      <w:r>
        <w:t>(Read the first time--January 15, 2026)</w:t>
      </w:r>
    </w:p>
    <w:p w14:paraId="75E0AD5B" w14:textId="77777777" w:rsidR="0077610E" w:rsidRDefault="0077610E" w:rsidP="0077610E">
      <w:pPr>
        <w:pStyle w:val="CALENDARHISTORY"/>
      </w:pPr>
      <w:r>
        <w:t>(Reported by Committee on Labor, Commerce and Industry--March 03, 2026)</w:t>
      </w:r>
    </w:p>
    <w:p w14:paraId="476762EF" w14:textId="77777777" w:rsidR="0077610E" w:rsidRDefault="0077610E" w:rsidP="0077610E">
      <w:pPr>
        <w:pStyle w:val="CALENDARHISTORY"/>
      </w:pPr>
      <w:r>
        <w:t>(Favorable with amendments)</w:t>
      </w:r>
    </w:p>
    <w:p w14:paraId="644B53CC" w14:textId="77777777" w:rsidR="0077610E" w:rsidRPr="00860437" w:rsidRDefault="0077610E" w:rsidP="0077610E">
      <w:pPr>
        <w:pStyle w:val="CALENDARHISTORY"/>
      </w:pPr>
      <w:r>
        <w:rPr>
          <w:u w:val="single"/>
        </w:rPr>
        <w:t>(Contested by Senator Allen)</w:t>
      </w:r>
    </w:p>
    <w:p w14:paraId="38DAA54E" w14:textId="77777777" w:rsidR="0077610E" w:rsidRPr="00053BD8" w:rsidRDefault="0077610E" w:rsidP="0077610E"/>
    <w:p w14:paraId="37048644" w14:textId="77777777" w:rsidR="0077610E" w:rsidRPr="00015F21" w:rsidRDefault="0077610E" w:rsidP="0077610E">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439FABE1" w14:textId="77777777" w:rsidR="0077610E" w:rsidRDefault="0077610E" w:rsidP="0077610E">
      <w:pPr>
        <w:pStyle w:val="CALENDARHISTORY"/>
      </w:pPr>
      <w:r>
        <w:t>(Read the first time--January 15, 2025)</w:t>
      </w:r>
    </w:p>
    <w:p w14:paraId="5F91B406" w14:textId="77777777" w:rsidR="0077610E" w:rsidRDefault="0077610E" w:rsidP="0077610E">
      <w:pPr>
        <w:pStyle w:val="CALENDARHISTORY"/>
      </w:pPr>
      <w:r>
        <w:t>(Reported by Committee on Labor, Commerce and Industry--March 12, 2026)</w:t>
      </w:r>
    </w:p>
    <w:p w14:paraId="73B4297C" w14:textId="77777777" w:rsidR="0077610E" w:rsidRDefault="0077610E" w:rsidP="0077610E">
      <w:pPr>
        <w:pStyle w:val="CALENDARHISTORY"/>
      </w:pPr>
      <w:r>
        <w:t>(Favorable with amendments)</w:t>
      </w:r>
    </w:p>
    <w:p w14:paraId="61A87C0C" w14:textId="77777777" w:rsidR="0077610E" w:rsidRDefault="0077610E" w:rsidP="0077610E">
      <w:pPr>
        <w:pStyle w:val="CALENDARHISTORY"/>
      </w:pPr>
      <w:r>
        <w:t>(Committee Amendment Withdrawn--April 29, 2026)</w:t>
      </w:r>
    </w:p>
    <w:p w14:paraId="17ABB7E5" w14:textId="77777777" w:rsidR="0077610E" w:rsidRDefault="0077610E" w:rsidP="0077610E">
      <w:pPr>
        <w:pStyle w:val="CALENDARHISTORY"/>
      </w:pPr>
      <w:r>
        <w:t>(Amended--April 29, 2026)</w:t>
      </w:r>
    </w:p>
    <w:p w14:paraId="31BA965F" w14:textId="77777777" w:rsidR="0077610E" w:rsidRPr="00DD5D74" w:rsidRDefault="0077610E" w:rsidP="0077610E">
      <w:pPr>
        <w:pStyle w:val="CALENDARHISTORY"/>
      </w:pPr>
      <w:r>
        <w:rPr>
          <w:u w:val="single"/>
        </w:rPr>
        <w:t>(Contested by Senator Turner)</w:t>
      </w:r>
    </w:p>
    <w:p w14:paraId="5E278D9B" w14:textId="77777777" w:rsidR="0077610E" w:rsidRDefault="0077610E" w:rsidP="0077610E">
      <w:r>
        <w:t xml:space="preserve">                                                                                                                                                                                                                                                                                                                                                                                                </w:t>
      </w:r>
    </w:p>
    <w:p w14:paraId="2E705E02" w14:textId="77777777" w:rsidR="0077610E" w:rsidRPr="00A633EA" w:rsidRDefault="0077610E" w:rsidP="0077610E">
      <w:pPr>
        <w:pStyle w:val="BILLTITLE"/>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27D33F61" w14:textId="77777777" w:rsidR="0077610E" w:rsidRDefault="0077610E" w:rsidP="0077610E">
      <w:pPr>
        <w:pStyle w:val="CALENDARHISTORY"/>
      </w:pPr>
      <w:r>
        <w:t>(Read the first time--February 13, 2025)</w:t>
      </w:r>
    </w:p>
    <w:p w14:paraId="6E333F1B" w14:textId="77777777" w:rsidR="0077610E" w:rsidRDefault="0077610E" w:rsidP="0077610E">
      <w:pPr>
        <w:pStyle w:val="CALENDARHISTORY"/>
      </w:pPr>
      <w:r>
        <w:t>(Reported by Committee on Banking and Insurance--March 12, 2026)</w:t>
      </w:r>
    </w:p>
    <w:p w14:paraId="3F08EAF7" w14:textId="77777777" w:rsidR="0077610E" w:rsidRDefault="0077610E" w:rsidP="0077610E">
      <w:pPr>
        <w:pStyle w:val="CALENDARHISTORY"/>
      </w:pPr>
      <w:r>
        <w:t>(Favorable with amendments)</w:t>
      </w:r>
    </w:p>
    <w:p w14:paraId="542ADED2" w14:textId="77777777" w:rsidR="0077610E" w:rsidRPr="0025144B" w:rsidRDefault="0077610E" w:rsidP="0077610E">
      <w:pPr>
        <w:pStyle w:val="CALENDARHISTORY"/>
      </w:pPr>
      <w:r>
        <w:rPr>
          <w:u w:val="single"/>
        </w:rPr>
        <w:t>(Contested by Senators Rankin and Kimbrell)</w:t>
      </w:r>
    </w:p>
    <w:p w14:paraId="0BB2F702" w14:textId="77777777" w:rsidR="0077610E" w:rsidRPr="00D72B32" w:rsidRDefault="0077610E" w:rsidP="0077610E">
      <w:r>
        <w:t xml:space="preserve"> </w:t>
      </w:r>
    </w:p>
    <w:p w14:paraId="6BBABD99" w14:textId="77777777" w:rsidR="0077610E" w:rsidRPr="006E1966" w:rsidRDefault="0077610E" w:rsidP="0077610E">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w:t>
      </w:r>
      <w:r w:rsidRPr="006E1966">
        <w:lastRenderedPageBreak/>
        <w:t>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7608876C" w14:textId="77777777" w:rsidR="0077610E" w:rsidRDefault="0077610E" w:rsidP="0077610E">
      <w:pPr>
        <w:pStyle w:val="CALENDARHISTORY"/>
      </w:pPr>
      <w:r>
        <w:t>(Read the first time--February 13, 2025)</w:t>
      </w:r>
    </w:p>
    <w:p w14:paraId="4040295A" w14:textId="77777777" w:rsidR="0077610E" w:rsidRDefault="0077610E" w:rsidP="0077610E">
      <w:pPr>
        <w:pStyle w:val="CALENDARHISTORY"/>
      </w:pPr>
      <w:r>
        <w:t>(Reported by Committee on Finance--March 18, 2026)</w:t>
      </w:r>
    </w:p>
    <w:p w14:paraId="787F49EB" w14:textId="77777777" w:rsidR="0077610E" w:rsidRDefault="0077610E" w:rsidP="0077610E">
      <w:pPr>
        <w:pStyle w:val="CALENDARHISTORY"/>
      </w:pPr>
      <w:r>
        <w:t>(Favorable with amendments)</w:t>
      </w:r>
    </w:p>
    <w:p w14:paraId="4643AF9C" w14:textId="77777777" w:rsidR="0077610E" w:rsidRPr="00F60A94" w:rsidRDefault="0077610E" w:rsidP="0077610E">
      <w:pPr>
        <w:pStyle w:val="CALENDARHISTORY"/>
      </w:pPr>
      <w:r>
        <w:rPr>
          <w:u w:val="single"/>
        </w:rPr>
        <w:t>(Contested by Senator Cash)</w:t>
      </w:r>
    </w:p>
    <w:p w14:paraId="15C486F3" w14:textId="77777777" w:rsidR="0077610E" w:rsidRDefault="0077610E" w:rsidP="0077610E"/>
    <w:p w14:paraId="2F79DD96" w14:textId="77777777" w:rsidR="0077610E" w:rsidRPr="0057514A" w:rsidRDefault="0077610E" w:rsidP="0077610E">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71369E01" w14:textId="77777777" w:rsidR="0077610E" w:rsidRDefault="0077610E" w:rsidP="0077610E">
      <w:pPr>
        <w:pStyle w:val="CALENDARHISTORY"/>
      </w:pPr>
      <w:r>
        <w:t>(Read the first time--April 23, 2025)</w:t>
      </w:r>
    </w:p>
    <w:p w14:paraId="57587663" w14:textId="77777777" w:rsidR="0077610E" w:rsidRDefault="0077610E" w:rsidP="0077610E">
      <w:pPr>
        <w:pStyle w:val="CALENDARHISTORY"/>
      </w:pPr>
      <w:r>
        <w:t>(Reported by Committee on Education--March 25, 2026)</w:t>
      </w:r>
    </w:p>
    <w:p w14:paraId="77C28EB3" w14:textId="77777777" w:rsidR="0077610E" w:rsidRDefault="0077610E" w:rsidP="0077610E">
      <w:pPr>
        <w:pStyle w:val="CALENDARHISTORY"/>
      </w:pPr>
      <w:r>
        <w:t>(Favorable with amendments)</w:t>
      </w:r>
    </w:p>
    <w:p w14:paraId="7DE967F4" w14:textId="77777777" w:rsidR="0077610E" w:rsidRDefault="0077610E" w:rsidP="0077610E">
      <w:pPr>
        <w:pStyle w:val="CALENDARHISTORY"/>
      </w:pPr>
      <w:r>
        <w:t>(Committee Amendment Adopted--April 01, 2026)</w:t>
      </w:r>
    </w:p>
    <w:p w14:paraId="7E45F073" w14:textId="77777777" w:rsidR="0077610E" w:rsidRDefault="0077610E" w:rsidP="0077610E">
      <w:pPr>
        <w:pStyle w:val="CALENDARHISTORY"/>
      </w:pPr>
      <w:r>
        <w:t>(Amended--April 01, 2026)</w:t>
      </w:r>
    </w:p>
    <w:p w14:paraId="5C2672DF" w14:textId="77777777" w:rsidR="0077610E" w:rsidRPr="00F67B7D" w:rsidRDefault="0077610E" w:rsidP="0077610E">
      <w:pPr>
        <w:pStyle w:val="CALENDARHISTORY"/>
      </w:pPr>
      <w:r>
        <w:rPr>
          <w:u w:val="single"/>
        </w:rPr>
        <w:t>(Contested by Senator Bright)</w:t>
      </w:r>
    </w:p>
    <w:p w14:paraId="4A11C208" w14:textId="77777777" w:rsidR="0077610E" w:rsidRDefault="0077610E" w:rsidP="0077610E"/>
    <w:p w14:paraId="264D91C3" w14:textId="787AE3FB" w:rsidR="0077610E" w:rsidRPr="000C4962" w:rsidRDefault="0077610E" w:rsidP="0077610E">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rsidR="005F40D5">
        <w:br/>
      </w:r>
      <w:r w:rsidR="005F40D5">
        <w:br/>
      </w:r>
      <w:r w:rsidR="005F40D5">
        <w:br/>
      </w:r>
      <w:r w:rsidR="005F40D5">
        <w:br/>
      </w:r>
      <w:r w:rsidR="005F40D5">
        <w:br/>
      </w:r>
      <w:r w:rsidR="005F40D5">
        <w:br/>
      </w:r>
      <w:r w:rsidRPr="000C4962">
        <w:lastRenderedPageBreak/>
        <w:t>CERTAIN CAMERAS USED BY GOVERNMENTAL ENTITIES ON NON‑INTERSTATE HIGHWAY RIGHTS‑OF‑WAY.</w:t>
      </w:r>
    </w:p>
    <w:p w14:paraId="08DDAC0D" w14:textId="77777777" w:rsidR="0077610E" w:rsidRDefault="0077610E" w:rsidP="0077610E">
      <w:pPr>
        <w:pStyle w:val="CALENDARHISTORY"/>
      </w:pPr>
      <w:r>
        <w:t>(Read the first time--March 12, 2025)</w:t>
      </w:r>
    </w:p>
    <w:p w14:paraId="3B1E29C4" w14:textId="77777777" w:rsidR="0077610E" w:rsidRDefault="0077610E" w:rsidP="0077610E">
      <w:pPr>
        <w:pStyle w:val="CALENDARHISTORY"/>
      </w:pPr>
      <w:r>
        <w:t xml:space="preserve">(Reported by Committee on </w:t>
      </w:r>
      <w:proofErr w:type="gramStart"/>
      <w:r>
        <w:t>Judiciary--April</w:t>
      </w:r>
      <w:proofErr w:type="gramEnd"/>
      <w:r>
        <w:t xml:space="preserve"> 09, 2026)</w:t>
      </w:r>
    </w:p>
    <w:p w14:paraId="0F352324" w14:textId="77777777" w:rsidR="0077610E" w:rsidRDefault="0077610E" w:rsidP="0077610E">
      <w:pPr>
        <w:pStyle w:val="CALENDARHISTORY"/>
      </w:pPr>
      <w:r>
        <w:t>(Favorable)</w:t>
      </w:r>
    </w:p>
    <w:p w14:paraId="0491D4E1" w14:textId="77777777" w:rsidR="0077610E" w:rsidRPr="004F6896" w:rsidRDefault="0077610E" w:rsidP="0077610E">
      <w:pPr>
        <w:pStyle w:val="CALENDARHISTORY"/>
      </w:pPr>
      <w:r>
        <w:rPr>
          <w:u w:val="single"/>
        </w:rPr>
        <w:t>(Contested by Senator Adams)</w:t>
      </w:r>
    </w:p>
    <w:p w14:paraId="69A06313" w14:textId="77777777" w:rsidR="0077610E" w:rsidRPr="00621862" w:rsidRDefault="0077610E" w:rsidP="0077610E"/>
    <w:p w14:paraId="4905B79A" w14:textId="77777777" w:rsidR="0077610E" w:rsidRPr="007F2080" w:rsidRDefault="0077610E" w:rsidP="0077610E">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w:t>
      </w:r>
      <w:r>
        <w:lastRenderedPageBreak/>
        <w:t xml:space="preserve">DRUG TO A PREGNANT WOMAN, AND TO PROVIDE PENALTIES; </w:t>
      </w:r>
      <w:r w:rsidRPr="00FC1BCB">
        <w:t>AND OTHER MATTERS RELATED TO ABORTIONS</w:t>
      </w:r>
      <w:r>
        <w:t>. (Abbreviated Title)</w:t>
      </w:r>
    </w:p>
    <w:p w14:paraId="7B6177C4" w14:textId="77777777" w:rsidR="0077610E" w:rsidRDefault="0077610E" w:rsidP="0077610E">
      <w:pPr>
        <w:pStyle w:val="CALENDARHISTORY"/>
      </w:pPr>
      <w:r>
        <w:t>(Read the first time--April 1, 2026)</w:t>
      </w:r>
    </w:p>
    <w:p w14:paraId="653C9ED3" w14:textId="77777777" w:rsidR="0077610E" w:rsidRDefault="0077610E" w:rsidP="0077610E">
      <w:pPr>
        <w:pStyle w:val="CALENDARHISTORY"/>
      </w:pPr>
      <w:r>
        <w:t>(Reported by Committee on Medical Affairs--April 21, 2026)</w:t>
      </w:r>
    </w:p>
    <w:p w14:paraId="61A5F1F9" w14:textId="77777777" w:rsidR="0077610E" w:rsidRDefault="0077610E" w:rsidP="0077610E">
      <w:pPr>
        <w:pStyle w:val="CALENDARHISTORY"/>
      </w:pPr>
      <w:r>
        <w:t>(Favorable with amendments)</w:t>
      </w:r>
    </w:p>
    <w:p w14:paraId="3640B7D2" w14:textId="77777777" w:rsidR="0077610E" w:rsidRPr="00382B82" w:rsidRDefault="0077610E" w:rsidP="0077610E">
      <w:pPr>
        <w:pStyle w:val="CALENDARHISTORY"/>
      </w:pPr>
      <w:r>
        <w:rPr>
          <w:u w:val="single"/>
        </w:rPr>
        <w:t>(Contested by Senators Hutto and Davis)</w:t>
      </w:r>
    </w:p>
    <w:p w14:paraId="2A78689D" w14:textId="77777777" w:rsidR="0077610E" w:rsidRDefault="0077610E" w:rsidP="0077610E"/>
    <w:p w14:paraId="685210BF" w14:textId="77777777" w:rsidR="0077610E" w:rsidRPr="00CB1288" w:rsidRDefault="0077610E" w:rsidP="0077610E">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w:t>
      </w:r>
      <w:r w:rsidRPr="00CB1288">
        <w:lastRenderedPageBreak/>
        <w:t>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2F5954B1" w14:textId="77777777" w:rsidR="0077610E" w:rsidRDefault="0077610E" w:rsidP="0077610E">
      <w:pPr>
        <w:pStyle w:val="CALENDARHISTORY"/>
      </w:pPr>
      <w:r>
        <w:t>(Read the first time--January 29, 2026)</w:t>
      </w:r>
    </w:p>
    <w:p w14:paraId="1112D3F5" w14:textId="77777777" w:rsidR="0077610E" w:rsidRDefault="0077610E" w:rsidP="0077610E">
      <w:pPr>
        <w:pStyle w:val="CALENDARHISTORY"/>
      </w:pPr>
      <w:r>
        <w:t>(Reported by Committee on Agriculture and Natural Resources--April 28, 2026)</w:t>
      </w:r>
    </w:p>
    <w:p w14:paraId="1A5A26B0" w14:textId="77777777" w:rsidR="0077610E" w:rsidRDefault="0077610E" w:rsidP="0077610E">
      <w:pPr>
        <w:pStyle w:val="CALENDARHISTORY"/>
      </w:pPr>
      <w:r>
        <w:t>(Favorable)</w:t>
      </w:r>
    </w:p>
    <w:p w14:paraId="0F8AE8C2" w14:textId="77777777" w:rsidR="0077610E" w:rsidRDefault="0077610E" w:rsidP="0077610E">
      <w:pPr>
        <w:pStyle w:val="CALENDARHISTORY"/>
        <w:rPr>
          <w:u w:val="single"/>
        </w:rPr>
      </w:pPr>
      <w:r>
        <w:rPr>
          <w:u w:val="single"/>
        </w:rPr>
        <w:t>(Contested by Senators Rankin and Davis)</w:t>
      </w:r>
    </w:p>
    <w:p w14:paraId="26BEE023" w14:textId="77777777" w:rsidR="009B342C" w:rsidRPr="009B342C" w:rsidRDefault="009B342C" w:rsidP="009B342C"/>
    <w:p w14:paraId="5F102481" w14:textId="77777777" w:rsidR="0077610E" w:rsidRPr="008A6A22" w:rsidRDefault="0077610E" w:rsidP="0077610E">
      <w:pPr>
        <w:pStyle w:val="BILLTITLE"/>
        <w:rPr>
          <w:caps/>
          <w:szCs w:val="30"/>
        </w:rPr>
      </w:pPr>
      <w:r w:rsidRPr="008A6A22">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w:t>
      </w:r>
      <w:r w:rsidRPr="008A6A22">
        <w:rPr>
          <w:caps/>
          <w:szCs w:val="30"/>
        </w:rPr>
        <w:lastRenderedPageBreak/>
        <w:t>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09555464" w14:textId="77777777" w:rsidR="0077610E" w:rsidRDefault="0077610E" w:rsidP="0077610E">
      <w:pPr>
        <w:pStyle w:val="CALENDARHISTORY"/>
      </w:pPr>
      <w:r>
        <w:t>(Read the first time--January 28, 2026)</w:t>
      </w:r>
    </w:p>
    <w:p w14:paraId="2993268B" w14:textId="77777777" w:rsidR="0077610E" w:rsidRDefault="0077610E" w:rsidP="0077610E">
      <w:pPr>
        <w:pStyle w:val="CALENDARHISTORY"/>
      </w:pPr>
      <w:r>
        <w:t>(Reported by Committee on Judiciary--April 29, 2026)</w:t>
      </w:r>
    </w:p>
    <w:p w14:paraId="0D3A6E67" w14:textId="77777777" w:rsidR="0077610E" w:rsidRDefault="0077610E" w:rsidP="0077610E">
      <w:pPr>
        <w:pStyle w:val="CALENDARHISTORY"/>
      </w:pPr>
      <w:r>
        <w:t>(Favorable with amendments)</w:t>
      </w:r>
    </w:p>
    <w:p w14:paraId="15AA18F9" w14:textId="77777777" w:rsidR="0077610E" w:rsidRPr="00537EFD" w:rsidRDefault="0077610E" w:rsidP="0077610E">
      <w:pPr>
        <w:pStyle w:val="CALENDARHISTORY"/>
      </w:pPr>
      <w:r>
        <w:rPr>
          <w:u w:val="single"/>
        </w:rPr>
        <w:t>(Contested by Senator Cash)</w:t>
      </w:r>
    </w:p>
    <w:p w14:paraId="6F692CA3" w14:textId="77777777" w:rsidR="00DB7DC5" w:rsidRPr="00DB7DC5" w:rsidRDefault="00DB7DC5" w:rsidP="00DB7DC5"/>
    <w:p w14:paraId="0190658B" w14:textId="3A8342CB" w:rsidR="0077610E" w:rsidRPr="00D34CA5" w:rsidRDefault="0077610E" w:rsidP="0077610E">
      <w:pPr>
        <w:pStyle w:val="BILLTITLE"/>
      </w:pPr>
      <w:r w:rsidRPr="00D34CA5">
        <w:t>H.</w:t>
      </w:r>
      <w:r w:rsidRPr="00D34CA5">
        <w:tab/>
        <w:t>5120</w:t>
      </w:r>
      <w:r w:rsidRPr="00D34CA5">
        <w:fldChar w:fldCharType="begin"/>
      </w:r>
      <w:r w:rsidRPr="00D34CA5">
        <w:instrText xml:space="preserve"> XE "H. 5120" \b </w:instrText>
      </w:r>
      <w:r w:rsidRPr="00D34CA5">
        <w:fldChar w:fldCharType="end"/>
      </w:r>
      <w:r w:rsidRPr="00D34CA5">
        <w:t>--Reps.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w:t>
      </w:r>
      <w:r w:rsidR="009B342C">
        <w:t xml:space="preserve"> </w:t>
      </w:r>
      <w:r w:rsidRPr="00D34CA5">
        <w:t>REPORTS ABOUT A CHILD CHARGED WITH CERTAIN OFFENSES MUST BE PROVIDED TO A SCHOOL PRINCIPAL.</w:t>
      </w:r>
    </w:p>
    <w:p w14:paraId="1B9436F4" w14:textId="77777777" w:rsidR="0077610E" w:rsidRDefault="0077610E" w:rsidP="0077610E">
      <w:pPr>
        <w:pStyle w:val="CALENDARHISTORY"/>
      </w:pPr>
      <w:r>
        <w:t>(Read the first time--March 10, 2026)</w:t>
      </w:r>
    </w:p>
    <w:p w14:paraId="200CDDA0" w14:textId="77777777" w:rsidR="0077610E" w:rsidRDefault="0077610E" w:rsidP="0077610E">
      <w:pPr>
        <w:pStyle w:val="CALENDARHISTORY"/>
      </w:pPr>
      <w:r>
        <w:t>(Reported by Committee on Judiciary--April 29, 2026)</w:t>
      </w:r>
    </w:p>
    <w:p w14:paraId="289EFDD5" w14:textId="77777777" w:rsidR="0077610E" w:rsidRDefault="0077610E" w:rsidP="0077610E">
      <w:pPr>
        <w:pStyle w:val="CALENDARHISTORY"/>
      </w:pPr>
      <w:r>
        <w:t>(Favorable with amendments)</w:t>
      </w:r>
    </w:p>
    <w:p w14:paraId="767CA722" w14:textId="77777777" w:rsidR="0077610E" w:rsidRPr="001859A4" w:rsidRDefault="0077610E" w:rsidP="0077610E"/>
    <w:p w14:paraId="2724C83D" w14:textId="77777777" w:rsidR="0077610E" w:rsidRPr="00BE0759" w:rsidRDefault="0077610E" w:rsidP="005F40D5">
      <w:pPr>
        <w:pStyle w:val="BILLTITLE"/>
        <w:keepNext/>
        <w:keepLines/>
      </w:pPr>
      <w:r w:rsidRPr="00BE0759">
        <w:lastRenderedPageBreak/>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49229836" w14:textId="77777777" w:rsidR="0077610E" w:rsidRDefault="0077610E" w:rsidP="005F40D5">
      <w:pPr>
        <w:pStyle w:val="CALENDARHISTORY"/>
        <w:keepNext/>
        <w:keepLines/>
      </w:pPr>
      <w:r>
        <w:t>(Read the first time--February 11, 2026)</w:t>
      </w:r>
    </w:p>
    <w:p w14:paraId="4F363778" w14:textId="77777777" w:rsidR="0077610E" w:rsidRDefault="0077610E" w:rsidP="005F40D5">
      <w:pPr>
        <w:pStyle w:val="CALENDARHISTORY"/>
        <w:keepNext/>
        <w:keepLines/>
      </w:pPr>
      <w:r>
        <w:t>(Reported by Committee on Banking and Insurance--April 30, 2026)</w:t>
      </w:r>
    </w:p>
    <w:p w14:paraId="6DFAC6FD" w14:textId="77777777" w:rsidR="0077610E" w:rsidRDefault="0077610E" w:rsidP="005F40D5">
      <w:pPr>
        <w:pStyle w:val="CALENDARHISTORY"/>
        <w:keepNext/>
        <w:keepLines/>
      </w:pPr>
      <w:r>
        <w:t>(Favorable)</w:t>
      </w:r>
    </w:p>
    <w:p w14:paraId="529E6B33" w14:textId="77777777" w:rsidR="0077610E" w:rsidRPr="00716723" w:rsidRDefault="0077610E" w:rsidP="0077610E">
      <w:pPr>
        <w:pStyle w:val="CALENDARHISTORY"/>
      </w:pPr>
    </w:p>
    <w:p w14:paraId="228367B5" w14:textId="0F4ABA7B" w:rsidR="0077610E" w:rsidRPr="007C3F1F" w:rsidRDefault="0077610E" w:rsidP="0077610E">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w:t>
      </w:r>
      <w:r w:rsidRPr="007C3F1F">
        <w:rPr>
          <w:caps/>
          <w:szCs w:val="30"/>
        </w:rPr>
        <w:lastRenderedPageBreak/>
        <w:t xml:space="preserve">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w:t>
      </w:r>
      <w:r w:rsidRPr="007C3F1F">
        <w:rPr>
          <w:caps/>
          <w:szCs w:val="30"/>
        </w:rPr>
        <w:lastRenderedPageBreak/>
        <w:t xml:space="preserve">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w:t>
      </w:r>
      <w:r w:rsidRPr="007C3F1F">
        <w:rPr>
          <w:caps/>
          <w:szCs w:val="30"/>
        </w:rPr>
        <w:lastRenderedPageBreak/>
        <w:t>“DISASTER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w:t>
      </w:r>
      <w:r w:rsidR="005F40D5">
        <w:rPr>
          <w:caps/>
          <w:szCs w:val="30"/>
        </w:rPr>
        <w:br/>
      </w:r>
      <w:r w:rsidR="005F40D5">
        <w:rPr>
          <w:caps/>
          <w:szCs w:val="30"/>
        </w:rPr>
        <w:br/>
      </w:r>
      <w:r w:rsidR="005F40D5">
        <w:rPr>
          <w:caps/>
          <w:szCs w:val="30"/>
        </w:rPr>
        <w:br/>
      </w:r>
      <w:r w:rsidR="005F40D5">
        <w:rPr>
          <w:caps/>
          <w:szCs w:val="30"/>
        </w:rPr>
        <w:br/>
      </w:r>
      <w:r w:rsidR="005F40D5">
        <w:rPr>
          <w:caps/>
          <w:szCs w:val="30"/>
        </w:rPr>
        <w:br/>
      </w:r>
      <w:r w:rsidR="005F40D5">
        <w:rPr>
          <w:caps/>
          <w:szCs w:val="30"/>
        </w:rPr>
        <w:br/>
      </w:r>
      <w:r w:rsidR="005F40D5">
        <w:rPr>
          <w:caps/>
          <w:szCs w:val="30"/>
        </w:rPr>
        <w:br/>
      </w:r>
      <w:r w:rsidRPr="007C3F1F">
        <w:rPr>
          <w:caps/>
          <w:szCs w:val="30"/>
        </w:rPr>
        <w:lastRenderedPageBreak/>
        <w:t>COMMERCE AND INDUSTRY COMMITTEE AND THE SENATE BANKING AND INSURANCE COMMITTEE; AND TO MAKE CONFORMING OR TECHNICAL CHANGES.</w:t>
      </w:r>
    </w:p>
    <w:p w14:paraId="262E5EFA" w14:textId="77777777" w:rsidR="0077610E" w:rsidRDefault="0077610E" w:rsidP="0077610E">
      <w:pPr>
        <w:pStyle w:val="CALENDARHISTORY"/>
      </w:pPr>
      <w:r>
        <w:t>(Read the first time--April 7, 2026)</w:t>
      </w:r>
    </w:p>
    <w:p w14:paraId="5BFE5697" w14:textId="77777777" w:rsidR="0077610E" w:rsidRDefault="0077610E" w:rsidP="0077610E">
      <w:pPr>
        <w:pStyle w:val="CALENDARHISTORY"/>
      </w:pPr>
      <w:r>
        <w:t>(Reported by Committee on Banking and Insurance--April 30, 2026)</w:t>
      </w:r>
    </w:p>
    <w:p w14:paraId="474CBA6B" w14:textId="77777777" w:rsidR="0077610E" w:rsidRDefault="0077610E" w:rsidP="0077610E">
      <w:pPr>
        <w:pStyle w:val="CALENDARHISTORY"/>
      </w:pPr>
      <w:r>
        <w:t>(Favorable with amendments)</w:t>
      </w:r>
    </w:p>
    <w:p w14:paraId="6598735C" w14:textId="77777777" w:rsidR="0077610E" w:rsidRPr="00A26AFE" w:rsidRDefault="0077610E" w:rsidP="0077610E">
      <w:pPr>
        <w:pStyle w:val="CALENDARHISTORY"/>
      </w:pPr>
      <w:r>
        <w:rPr>
          <w:u w:val="single"/>
        </w:rPr>
        <w:t>(Contested by Senator Adams)</w:t>
      </w:r>
    </w:p>
    <w:p w14:paraId="248E7E1E" w14:textId="77777777" w:rsidR="0077610E" w:rsidRDefault="0077610E" w:rsidP="0077610E"/>
    <w:p w14:paraId="09891BBE" w14:textId="77777777" w:rsidR="0077610E" w:rsidRDefault="0077610E" w:rsidP="009B342C">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w:t>
      </w:r>
      <w:r w:rsidRPr="00467C02">
        <w:rPr>
          <w:caps/>
          <w:szCs w:val="30"/>
        </w:rPr>
        <w:lastRenderedPageBreak/>
        <w:t>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6BFA0F81" w14:textId="77777777" w:rsidR="0077610E" w:rsidRDefault="0077610E" w:rsidP="009B342C">
      <w:pPr>
        <w:pStyle w:val="CALENDARHISTORY"/>
      </w:pPr>
      <w:r>
        <w:t>(Read the first time--January 21, 2026)</w:t>
      </w:r>
    </w:p>
    <w:p w14:paraId="7331ACA4" w14:textId="77777777" w:rsidR="0077610E" w:rsidRDefault="0077610E" w:rsidP="009B342C">
      <w:pPr>
        <w:pStyle w:val="CALENDARHISTORY"/>
      </w:pPr>
      <w:r>
        <w:t>(Reported by Committee on Finance--May 05, 2026)</w:t>
      </w:r>
    </w:p>
    <w:p w14:paraId="53B8F541" w14:textId="77777777" w:rsidR="0077610E" w:rsidRDefault="0077610E" w:rsidP="009B342C">
      <w:pPr>
        <w:pStyle w:val="CALENDARHISTORY"/>
      </w:pPr>
      <w:r>
        <w:t>(Favorable with amendments)</w:t>
      </w:r>
    </w:p>
    <w:p w14:paraId="79A5AB2E" w14:textId="77777777" w:rsidR="0077610E" w:rsidRDefault="0077610E" w:rsidP="009B342C">
      <w:pPr>
        <w:pStyle w:val="CALENDARHISTORY"/>
        <w:rPr>
          <w:u w:val="single"/>
        </w:rPr>
      </w:pPr>
      <w:r>
        <w:rPr>
          <w:u w:val="single"/>
        </w:rPr>
        <w:t>(Contested by Senators Bennett, Sutton and Grooms)</w:t>
      </w:r>
    </w:p>
    <w:p w14:paraId="63A50B7B" w14:textId="77777777" w:rsidR="0077610E" w:rsidRDefault="0077610E" w:rsidP="0077610E"/>
    <w:p w14:paraId="6F64D22F" w14:textId="77777777" w:rsidR="0077610E" w:rsidRPr="00297464" w:rsidRDefault="0077610E" w:rsidP="0077610E">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A BILL TO AMEND THE SOUTH CAROLINA CODE OF LAWS BY ADDING CHAPTER 9 TO TITLE 41 SO AS TO PROHIBIT NONCOMPETE CLAUSES IN PHYSICIAN CONTRACTS, TO PROTECT PATIENT FREEDOM OF CHOICE, TO DEFINE IMPERMISSIBLE RESTRICTIONS ON PHYSICIAN PRACTICE, TO ALLOW CERTAIN</w:t>
      </w:r>
      <w:r>
        <w:rPr>
          <w:caps/>
          <w:szCs w:val="30"/>
        </w:rPr>
        <w:t xml:space="preserve"> </w:t>
      </w:r>
      <w:r w:rsidRPr="00297464">
        <w:rPr>
          <w:caps/>
          <w:szCs w:val="30"/>
        </w:rPr>
        <w:t>RECOUPMENT OF EXPENSES AND PROTECTION OF LEGITIMATE BUSINESS INTERESTS, AND TO PROVIDE FOR APPLICABILITY.</w:t>
      </w:r>
    </w:p>
    <w:p w14:paraId="09E059B3" w14:textId="77777777" w:rsidR="0077610E" w:rsidRDefault="0077610E" w:rsidP="0077610E">
      <w:pPr>
        <w:pStyle w:val="CALENDARHISTORY"/>
      </w:pPr>
      <w:r>
        <w:t>(Read the first time--March 26, 2026)</w:t>
      </w:r>
    </w:p>
    <w:p w14:paraId="7EDDEEFB" w14:textId="77777777" w:rsidR="0077610E" w:rsidRDefault="0077610E" w:rsidP="0077610E">
      <w:pPr>
        <w:pStyle w:val="CALENDARHISTORY"/>
      </w:pPr>
      <w:r>
        <w:t>(Reported by Committee on Labor, Commerce and Industry--May 05, 2026)</w:t>
      </w:r>
    </w:p>
    <w:p w14:paraId="232613EA" w14:textId="77777777" w:rsidR="0077610E" w:rsidRDefault="0077610E" w:rsidP="0077610E">
      <w:pPr>
        <w:pStyle w:val="CALENDARHISTORY"/>
      </w:pPr>
      <w:r>
        <w:t>(Favorable)</w:t>
      </w:r>
    </w:p>
    <w:p w14:paraId="06D6ADE3" w14:textId="77777777" w:rsidR="0077610E" w:rsidRPr="00D3641A" w:rsidRDefault="0077610E" w:rsidP="0077610E">
      <w:pPr>
        <w:pStyle w:val="CALENDARHISTORY"/>
      </w:pPr>
      <w:r>
        <w:rPr>
          <w:u w:val="single"/>
        </w:rPr>
        <w:t>(Contested by Senators Gambrell and Williams)</w:t>
      </w:r>
    </w:p>
    <w:p w14:paraId="74D98194" w14:textId="77777777" w:rsidR="0077610E" w:rsidRDefault="0077610E" w:rsidP="0077610E"/>
    <w:p w14:paraId="574CF9BC" w14:textId="356DDAC8" w:rsidR="0077610E" w:rsidRPr="00E32F60" w:rsidRDefault="0077610E" w:rsidP="005F40D5">
      <w:pPr>
        <w:pStyle w:val="BILLTITLE"/>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w:t>
      </w:r>
      <w:r w:rsidR="005F40D5">
        <w:br/>
      </w:r>
      <w:r w:rsidR="005F40D5">
        <w:br/>
      </w:r>
      <w:r w:rsidR="005F40D5">
        <w:br/>
      </w:r>
      <w:r w:rsidR="005F40D5">
        <w:br/>
      </w:r>
      <w:r w:rsidRPr="00E32F60">
        <w:lastRenderedPageBreak/>
        <w:t>TO PROVIDE RESTRICTIONS ON CERTAIN CHATBOT ACTIVITIES AND TO PROVIDE FOR CIVIL REMEDIES.</w:t>
      </w:r>
    </w:p>
    <w:p w14:paraId="3F157B96" w14:textId="77777777" w:rsidR="0077610E" w:rsidRDefault="0077610E" w:rsidP="005F40D5">
      <w:pPr>
        <w:pStyle w:val="CALENDARHISTORY"/>
      </w:pPr>
      <w:r>
        <w:t>(Read the first time--February 5, 2026)</w:t>
      </w:r>
    </w:p>
    <w:p w14:paraId="3632FE9D" w14:textId="77777777" w:rsidR="0077610E" w:rsidRDefault="0077610E" w:rsidP="005F40D5">
      <w:pPr>
        <w:pStyle w:val="CALENDARHISTORY"/>
      </w:pPr>
      <w:r>
        <w:t>(Reported by Committee on Labor, Commerce and Industry--May 06, 2026)</w:t>
      </w:r>
    </w:p>
    <w:p w14:paraId="5D5E8DB2" w14:textId="77777777" w:rsidR="0077610E" w:rsidRDefault="0077610E" w:rsidP="005F40D5">
      <w:pPr>
        <w:pStyle w:val="CALENDARHISTORY"/>
      </w:pPr>
      <w:r>
        <w:t>(Favorable with amendments)</w:t>
      </w:r>
    </w:p>
    <w:p w14:paraId="0F6EDC81" w14:textId="77777777" w:rsidR="0077610E" w:rsidRPr="00CA7713" w:rsidRDefault="0077610E" w:rsidP="005F40D5">
      <w:pPr>
        <w:pStyle w:val="CALENDARHISTORY"/>
      </w:pPr>
      <w:r>
        <w:rPr>
          <w:u w:val="single"/>
        </w:rPr>
        <w:t>(Contested by Senator Devine)</w:t>
      </w:r>
    </w:p>
    <w:p w14:paraId="3EFD52AF" w14:textId="77777777" w:rsidR="0077610E" w:rsidRDefault="0077610E" w:rsidP="0077610E"/>
    <w:p w14:paraId="1759D7F2" w14:textId="77777777" w:rsidR="0077610E" w:rsidRPr="001F25C6" w:rsidRDefault="0077610E" w:rsidP="0077610E">
      <w:pPr>
        <w:pStyle w:val="BILLTITLE"/>
        <w:rPr>
          <w:caps/>
          <w:szCs w:val="30"/>
        </w:rPr>
      </w:pPr>
      <w:r w:rsidRPr="001F25C6">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6CBE269E" w14:textId="77777777" w:rsidR="0077610E" w:rsidRDefault="0077610E" w:rsidP="0077610E">
      <w:pPr>
        <w:pStyle w:val="CALENDARHISTORY"/>
      </w:pPr>
      <w:r>
        <w:t>(Read the first time--February 5, 2026)</w:t>
      </w:r>
    </w:p>
    <w:p w14:paraId="55DC7515" w14:textId="77777777" w:rsidR="0077610E" w:rsidRDefault="0077610E" w:rsidP="0077610E">
      <w:pPr>
        <w:pStyle w:val="CALENDARHISTORY"/>
      </w:pPr>
      <w:r>
        <w:t>(Polled by Committee on Medical Affairs--May 06, 2026)</w:t>
      </w:r>
    </w:p>
    <w:p w14:paraId="05847FDF" w14:textId="77777777" w:rsidR="0077610E" w:rsidRDefault="0077610E" w:rsidP="0077610E">
      <w:pPr>
        <w:pStyle w:val="CALENDARHISTORY"/>
      </w:pPr>
      <w:r>
        <w:t>(Favorable)</w:t>
      </w:r>
    </w:p>
    <w:p w14:paraId="472A4E4D" w14:textId="77777777" w:rsidR="0077610E" w:rsidRPr="00CA7713" w:rsidRDefault="0077610E" w:rsidP="0077610E">
      <w:pPr>
        <w:pStyle w:val="CALENDARHISTORY"/>
      </w:pPr>
      <w:r>
        <w:rPr>
          <w:u w:val="single"/>
        </w:rPr>
        <w:t>(Contested by Senators Graham and Matthews)</w:t>
      </w:r>
    </w:p>
    <w:p w14:paraId="3D0AB3F8" w14:textId="77777777" w:rsidR="0077610E" w:rsidRDefault="0077610E" w:rsidP="0077610E"/>
    <w:p w14:paraId="5F854DB9" w14:textId="77777777" w:rsidR="002C2BCB" w:rsidRPr="00BA7BC0" w:rsidRDefault="002C2BCB" w:rsidP="002C2BCB">
      <w:pPr>
        <w:pStyle w:val="BILLTITLE"/>
      </w:pPr>
      <w:r w:rsidRPr="00BA7BC0">
        <w:t>H.</w:t>
      </w:r>
      <w:r w:rsidRPr="00BA7BC0">
        <w:tab/>
        <w:t>4300</w:t>
      </w:r>
      <w:r w:rsidRPr="00BA7BC0">
        <w:fldChar w:fldCharType="begin"/>
      </w:r>
      <w:r w:rsidRPr="00BA7BC0">
        <w:instrText xml:space="preserve"> XE "H. 4300" \b </w:instrText>
      </w:r>
      <w:r w:rsidRPr="00BA7BC0">
        <w:fldChar w:fldCharType="end"/>
      </w:r>
      <w:r w:rsidRPr="00BA7BC0">
        <w:t xml:space="preserve">--Reps.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w:t>
      </w:r>
      <w:r w:rsidRPr="00BA7BC0">
        <w:lastRenderedPageBreak/>
        <w:t>RETIREMENT AGE OF JUDGES FROM SEVENTY‑TWO TO SEVENTY‑FOUR.</w:t>
      </w:r>
    </w:p>
    <w:p w14:paraId="471A85A1" w14:textId="4ED47831" w:rsidR="002C2BCB" w:rsidRDefault="002C2BCB" w:rsidP="002C2BCB">
      <w:pPr>
        <w:pStyle w:val="CALENDARHISTORY"/>
      </w:pPr>
      <w:r>
        <w:t>(Read the first time--May 6, 2025)</w:t>
      </w:r>
    </w:p>
    <w:p w14:paraId="603EBDC8" w14:textId="1E477A31" w:rsidR="002C2BCB" w:rsidRDefault="002C2BCB" w:rsidP="002C2BCB">
      <w:pPr>
        <w:pStyle w:val="CALENDARHISTORY"/>
      </w:pPr>
      <w:r>
        <w:t>(Recalled from Committee on Finance--May 12, 2026)</w:t>
      </w:r>
    </w:p>
    <w:p w14:paraId="034CD7DA" w14:textId="77777777" w:rsidR="001C430C" w:rsidRDefault="001C430C" w:rsidP="001C430C"/>
    <w:p w14:paraId="51C0427C" w14:textId="77777777" w:rsidR="001C430C" w:rsidRPr="004F6817" w:rsidRDefault="001C430C" w:rsidP="001C430C">
      <w:pPr>
        <w:pStyle w:val="BILLTITLE"/>
        <w:rPr>
          <w:caps/>
          <w:szCs w:val="30"/>
        </w:rPr>
      </w:pPr>
      <w:r w:rsidRPr="004F6817">
        <w:t>H.</w:t>
      </w:r>
      <w:r w:rsidRPr="004F6817">
        <w:tab/>
        <w:t>4591</w:t>
      </w:r>
      <w:r w:rsidRPr="004F6817">
        <w:fldChar w:fldCharType="begin"/>
      </w:r>
      <w:r w:rsidRPr="004F6817">
        <w:instrText xml:space="preserve"> XE "H. 4591" \b </w:instrText>
      </w:r>
      <w:r w:rsidRPr="004F6817">
        <w:fldChar w:fldCharType="end"/>
      </w:r>
      <w:r w:rsidRPr="004F6817">
        <w:t xml:space="preserve">--Reps. Guffey, Pope, Oremus, Martin, Schuessler, Sessions, T. Moore, Chapman, Lawson, Brewer, Ford, Pedalino, Ligon, Robbins, Terribile, Huff, Govan, Wickensimer, Lastinger, W. Newton, Hewitt, Calhoon and Gibson:  </w:t>
      </w:r>
      <w:r w:rsidRPr="004F6817">
        <w:rPr>
          <w:caps/>
          <w:szCs w:val="30"/>
        </w:rPr>
        <w:t>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2C0187B7" w14:textId="03B31035" w:rsidR="001C430C" w:rsidRDefault="001C430C" w:rsidP="001C430C">
      <w:pPr>
        <w:pStyle w:val="CALENDARHISTORY"/>
      </w:pPr>
      <w:r>
        <w:t>(Read the first time--April 1, 2026)</w:t>
      </w:r>
    </w:p>
    <w:p w14:paraId="0A0C56C4" w14:textId="663EE139" w:rsidR="001C430C" w:rsidRDefault="001C430C" w:rsidP="001C430C">
      <w:pPr>
        <w:pStyle w:val="CALENDARHISTORY"/>
      </w:pPr>
      <w:r>
        <w:t>(Recalled from Committee on Labor, Commerce and Industry--May 12, 2026)</w:t>
      </w:r>
    </w:p>
    <w:p w14:paraId="3A3CA97A" w14:textId="77777777" w:rsidR="002C2BCB" w:rsidRDefault="002C2BCB" w:rsidP="002C2BCB"/>
    <w:p w14:paraId="68FF994F" w14:textId="77777777" w:rsidR="00CC3164" w:rsidRPr="007A075D" w:rsidRDefault="00CC3164" w:rsidP="00CC3164">
      <w:pPr>
        <w:pStyle w:val="BILLTITLE"/>
      </w:pPr>
      <w:r w:rsidRPr="007A075D">
        <w:t>H.</w:t>
      </w:r>
      <w:r w:rsidRPr="007A075D">
        <w:tab/>
        <w:t>5018</w:t>
      </w:r>
      <w:r w:rsidRPr="007A075D">
        <w:fldChar w:fldCharType="begin"/>
      </w:r>
      <w:r w:rsidRPr="007A075D">
        <w:instrText xml:space="preserve"> XE "H. 5018" \b </w:instrText>
      </w:r>
      <w:r w:rsidRPr="007A075D">
        <w:fldChar w:fldCharType="end"/>
      </w:r>
      <w:r w:rsidRPr="007A075D">
        <w:t xml:space="preserve">--Rep. G.M. Smith:  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w:t>
      </w:r>
      <w:r w:rsidRPr="007A075D">
        <w:lastRenderedPageBreak/>
        <w:t>RESPONSIBILITIES, SO AS TO MAKE CONFORMING CHANGES.</w:t>
      </w:r>
    </w:p>
    <w:p w14:paraId="09CBC2DF" w14:textId="5980C5A4" w:rsidR="00CC3164" w:rsidRDefault="00CC3164" w:rsidP="00CC3164">
      <w:pPr>
        <w:pStyle w:val="CALENDARHISTORY"/>
      </w:pPr>
      <w:r>
        <w:t>(Read the first time--April 28, 2026)</w:t>
      </w:r>
    </w:p>
    <w:p w14:paraId="25CA2832" w14:textId="405454FA" w:rsidR="00CC3164" w:rsidRDefault="00CC3164" w:rsidP="00CC3164">
      <w:pPr>
        <w:pStyle w:val="CALENDARHISTORY"/>
      </w:pPr>
      <w:r>
        <w:t>(Recalled from Committee on Finance--May 12, 2026)</w:t>
      </w:r>
    </w:p>
    <w:p w14:paraId="5BF5B7EF" w14:textId="77777777" w:rsidR="00CC3164" w:rsidRPr="002C2BCB" w:rsidRDefault="00CC3164" w:rsidP="002C2BCB"/>
    <w:p w14:paraId="12BB8695" w14:textId="77777777" w:rsidR="0077610E" w:rsidRDefault="0077610E" w:rsidP="0077610E">
      <w:r>
        <w:t xml:space="preserve">                            </w:t>
      </w:r>
    </w:p>
    <w:p w14:paraId="3E63897C" w14:textId="01E5190F" w:rsidR="00CD3EEB" w:rsidRPr="002C2BCB" w:rsidRDefault="002C2BCB" w:rsidP="002C2BCB">
      <w:pPr>
        <w:pStyle w:val="CALENDARHEADING"/>
      </w:pPr>
      <w:r>
        <w:t>CONCURRENT RESOLUTIONS</w:t>
      </w:r>
    </w:p>
    <w:p w14:paraId="25B8C51E" w14:textId="77777777" w:rsidR="002C2BCB" w:rsidRDefault="002C2BCB" w:rsidP="0062310D">
      <w:pPr>
        <w:tabs>
          <w:tab w:val="left" w:pos="432"/>
          <w:tab w:val="left" w:pos="864"/>
        </w:tabs>
      </w:pPr>
    </w:p>
    <w:p w14:paraId="2A22DB4A" w14:textId="77777777" w:rsidR="002C2BCB" w:rsidRPr="007C7F2B" w:rsidRDefault="002C2BCB" w:rsidP="002C2BCB">
      <w:pPr>
        <w:pStyle w:val="BILLTITLE"/>
      </w:pPr>
      <w:r w:rsidRPr="007C7F2B">
        <w:t>H.</w:t>
      </w:r>
      <w:r w:rsidRPr="007C7F2B">
        <w:tab/>
        <w:t>5189</w:t>
      </w:r>
      <w:r w:rsidRPr="007C7F2B">
        <w:fldChar w:fldCharType="begin"/>
      </w:r>
      <w:r w:rsidRPr="007C7F2B">
        <w:instrText xml:space="preserve"> XE "H. 5189" \b </w:instrText>
      </w:r>
      <w:r w:rsidRPr="007C7F2B">
        <w:fldChar w:fldCharType="end"/>
      </w:r>
      <w:r w:rsidRPr="007C7F2B">
        <w:t>--Reps. Pope, Guffey, King, Ligon, Martin, Moss, Sessions and Terribile:  A CONCURRENT RESOLUTION TO REQUEST THE DEPARTMENT OF TRANSPORTATION NAME A PORTION OF CHARLOTTE AVENUE IN THE CITY OF ROCK HILL IN YORK COUNTY FROM THE INTERSECTION OF MCDOW DRIVE TO ITS INTERSECTION WITH NORTH AVENUE “OFFICER STEVEN WAYNE JORDAN MEMORIAL STREET” AND ERECT APPROPRIATE SIGNS OR MARKERS AT THIS LOCATION CONTAINING THESE WORDS.</w:t>
      </w:r>
    </w:p>
    <w:p w14:paraId="0B0A6DCC" w14:textId="7F9E30F5" w:rsidR="002C2BCB" w:rsidRDefault="002C2BCB" w:rsidP="002C2BCB">
      <w:pPr>
        <w:pStyle w:val="CALENDARHISTORY"/>
      </w:pPr>
      <w:r>
        <w:t>(Introduced--March 10, 2026)</w:t>
      </w:r>
    </w:p>
    <w:p w14:paraId="22719E1A" w14:textId="3C7C9502" w:rsidR="002C2BCB" w:rsidRDefault="002C2BCB" w:rsidP="002C2BCB">
      <w:pPr>
        <w:pStyle w:val="CALENDARHISTORY"/>
      </w:pPr>
      <w:r>
        <w:t>(Recalled from Committee on Transportation--May 12, 2026)</w:t>
      </w:r>
    </w:p>
    <w:p w14:paraId="2A5C4924" w14:textId="77777777" w:rsidR="002C2BCB" w:rsidRDefault="002C2BCB" w:rsidP="0062310D">
      <w:pPr>
        <w:tabs>
          <w:tab w:val="left" w:pos="432"/>
          <w:tab w:val="left" w:pos="864"/>
        </w:tabs>
      </w:pPr>
    </w:p>
    <w:p w14:paraId="0D90D148" w14:textId="77777777" w:rsidR="002C2BCB" w:rsidRPr="00000AB7" w:rsidRDefault="002C2BCB" w:rsidP="002C2BCB">
      <w:pPr>
        <w:pStyle w:val="BILLTITLE"/>
      </w:pPr>
      <w:r w:rsidRPr="00000AB7">
        <w:t>H.</w:t>
      </w:r>
      <w:r w:rsidRPr="00000AB7">
        <w:tab/>
        <w:t>5190</w:t>
      </w:r>
      <w:r w:rsidRPr="00000AB7">
        <w:fldChar w:fldCharType="begin"/>
      </w:r>
      <w:r w:rsidRPr="00000AB7">
        <w:instrText xml:space="preserve"> XE "H. 5190" \b </w:instrText>
      </w:r>
      <w:r w:rsidRPr="00000AB7">
        <w:fldChar w:fldCharType="end"/>
      </w:r>
      <w:r w:rsidRPr="00000AB7">
        <w:t>--Reps. Pope, Guffey, King, Ligon, Martin, Moss, Sessions and Terribile:  A CONCURRENT RESOLUTION TO REQUEST THE DEPARTMENT OF TRANSPORTATION NAME THE PORTION OF SALUDA STREET IN THE CITY OF ROCK HILL IN YORK COUNTY FROM THE INTERSECTION OF JOHNSTON STREET TO ALBRIGHT ROAD “OFFICER ROBERT MORRIS MCFADDEN MEMORIAL STREET” AND ERECT APPROPRIATE MARKERS OR SIGNS AT THIS LOCATION CONTAINING THESE WORDS.</w:t>
      </w:r>
    </w:p>
    <w:p w14:paraId="0633D576" w14:textId="209FBD2B" w:rsidR="002C2BCB" w:rsidRDefault="002C2BCB" w:rsidP="002C2BCB">
      <w:pPr>
        <w:pStyle w:val="CALENDARHISTORY"/>
      </w:pPr>
      <w:r>
        <w:t>(Read the first time--March 10, 2026)</w:t>
      </w:r>
    </w:p>
    <w:p w14:paraId="04060C5B" w14:textId="715EEC48" w:rsidR="002C2BCB" w:rsidRDefault="002C2BCB" w:rsidP="002C2BCB">
      <w:pPr>
        <w:pStyle w:val="CALENDARHISTORY"/>
      </w:pPr>
      <w:r>
        <w:t>(Recalled from Committee on Transportation--May 12, 2026)</w:t>
      </w:r>
    </w:p>
    <w:p w14:paraId="5C1D7136" w14:textId="77777777" w:rsidR="002C2BCB" w:rsidRDefault="002C2BCB" w:rsidP="0062310D">
      <w:pPr>
        <w:tabs>
          <w:tab w:val="left" w:pos="432"/>
          <w:tab w:val="left" w:pos="864"/>
        </w:tabs>
      </w:pPr>
    </w:p>
    <w:p w14:paraId="45E7B28F" w14:textId="12116666" w:rsidR="002C2BCB" w:rsidRPr="00FD03D6" w:rsidRDefault="002C2BCB" w:rsidP="002C2BCB">
      <w:pPr>
        <w:pStyle w:val="BILLTITLE"/>
      </w:pPr>
      <w:r w:rsidRPr="00FD03D6">
        <w:t>H.</w:t>
      </w:r>
      <w:r w:rsidRPr="00FD03D6">
        <w:tab/>
        <w:t>5191</w:t>
      </w:r>
      <w:r w:rsidRPr="00FD03D6">
        <w:fldChar w:fldCharType="begin"/>
      </w:r>
      <w:r w:rsidRPr="00FD03D6">
        <w:instrText xml:space="preserve"> XE "H. 5191" \b </w:instrText>
      </w:r>
      <w:r w:rsidRPr="00FD03D6">
        <w:fldChar w:fldCharType="end"/>
      </w:r>
      <w:r w:rsidRPr="00FD03D6">
        <w:t>--Reps. Pope, Guffey, King, Ligon, Martin, Moss, Sessions and Terribile:  A CONCURRENT RESOLUTION TO REQUEST THE DEPARTMENT OF TRANSPORTATION NAME A PORTION OF BLACK STREET IN THE CITY OF ROCK HILL IN YORK COUNTY, FROM ALBRIGHT ROAD TO ORANGE STREET, “DETECTIVE WILLIAM A. SINGLETON MEMORIAL STREET” AND ERECT</w:t>
      </w:r>
      <w:r w:rsidR="005F40D5">
        <w:br/>
      </w:r>
      <w:r w:rsidR="005F40D5">
        <w:br/>
      </w:r>
      <w:r w:rsidR="005F40D5">
        <w:br/>
      </w:r>
      <w:r w:rsidRPr="00FD03D6">
        <w:lastRenderedPageBreak/>
        <w:t>APPROPRIATE SIGNS OR MARKERS AT THIS LOCATION CONTAINING THESE WORDS.</w:t>
      </w:r>
    </w:p>
    <w:p w14:paraId="0B3330E7" w14:textId="225FFB06" w:rsidR="002C2BCB" w:rsidRDefault="002C2BCB" w:rsidP="002C2BCB">
      <w:pPr>
        <w:pStyle w:val="CALENDARHISTORY"/>
      </w:pPr>
      <w:r>
        <w:t>(Read the first time--March 10, 2026)</w:t>
      </w:r>
    </w:p>
    <w:p w14:paraId="10035C88" w14:textId="2E18675F" w:rsidR="002C2BCB" w:rsidRDefault="002C2BCB" w:rsidP="002C2BCB">
      <w:pPr>
        <w:pStyle w:val="CALENDARHISTORY"/>
      </w:pPr>
      <w:r>
        <w:t>(Recalled from Committee on Transportation--May 12, 2026)</w:t>
      </w:r>
    </w:p>
    <w:p w14:paraId="12F34125" w14:textId="77777777" w:rsidR="002C2BCB" w:rsidRDefault="002C2BCB" w:rsidP="0062310D">
      <w:pPr>
        <w:tabs>
          <w:tab w:val="left" w:pos="432"/>
          <w:tab w:val="left" w:pos="864"/>
        </w:tabs>
      </w:pPr>
    </w:p>
    <w:p w14:paraId="09FACDB9" w14:textId="77777777" w:rsidR="002C2BCB" w:rsidRPr="0026599A" w:rsidRDefault="002C2BCB" w:rsidP="002C2BCB">
      <w:pPr>
        <w:pStyle w:val="BILLTITLE"/>
      </w:pPr>
      <w:r w:rsidRPr="0026599A">
        <w:t>H.</w:t>
      </w:r>
      <w:r w:rsidRPr="0026599A">
        <w:tab/>
        <w:t>5192</w:t>
      </w:r>
      <w:r w:rsidRPr="0026599A">
        <w:fldChar w:fldCharType="begin"/>
      </w:r>
      <w:r w:rsidRPr="0026599A">
        <w:instrText xml:space="preserve"> XE "H. 5192" \b </w:instrText>
      </w:r>
      <w:r w:rsidRPr="0026599A">
        <w:fldChar w:fldCharType="end"/>
      </w:r>
      <w:r w:rsidRPr="0026599A">
        <w:t>--Reps. Pope, Guffey, King, Ligon, Martin, Moss, Sessions and Terribile:  A CONCURRENT RESOLUTION TO REQUEST THE DEPARTMENT OF TRANSPORTATION NAME THE PORTION OF JOHNSTON STREET IN THE CITY OF ROCK HILL IN YORK COUNTY FROM THE ON RAMP TO DAVE LYLE BOULEVARD TO SOUTH WILSON STREET “OFFICER ROBERT GILMORE JOHNSTON MEMORIAL STREET” AND ERECT APPROPRIATE MARKERS OR SIGNS AT THIS LOCATION CONTAINING THESE WORDS.</w:t>
      </w:r>
    </w:p>
    <w:p w14:paraId="58853979" w14:textId="3512C719" w:rsidR="002C2BCB" w:rsidRDefault="002C2BCB" w:rsidP="002C2BCB">
      <w:pPr>
        <w:pStyle w:val="CALENDARHISTORY"/>
      </w:pPr>
      <w:r>
        <w:t>(Read the first time--March 10, 2026)</w:t>
      </w:r>
    </w:p>
    <w:p w14:paraId="578617FD" w14:textId="66ED5AD1" w:rsidR="002C2BCB" w:rsidRDefault="002C2BCB" w:rsidP="002C2BCB">
      <w:pPr>
        <w:pStyle w:val="CALENDARHISTORY"/>
      </w:pPr>
      <w:r>
        <w:t>(Recalled from Committee on Transportation--May 12, 2026)</w:t>
      </w:r>
    </w:p>
    <w:p w14:paraId="69A43891" w14:textId="77777777" w:rsidR="002C2BCB" w:rsidRDefault="002C2BCB" w:rsidP="0062310D">
      <w:pPr>
        <w:tabs>
          <w:tab w:val="left" w:pos="432"/>
          <w:tab w:val="left" w:pos="864"/>
        </w:tabs>
      </w:pPr>
    </w:p>
    <w:p w14:paraId="47332CDF" w14:textId="77777777" w:rsidR="002C2BCB" w:rsidRDefault="002C2BCB" w:rsidP="0062310D">
      <w:pPr>
        <w:tabs>
          <w:tab w:val="left" w:pos="432"/>
          <w:tab w:val="left" w:pos="864"/>
        </w:tabs>
      </w:pPr>
    </w:p>
    <w:p w14:paraId="0B9E2966" w14:textId="77777777" w:rsidR="00CD3EEB" w:rsidRDefault="00CD3EEB" w:rsidP="0062310D">
      <w:pPr>
        <w:tabs>
          <w:tab w:val="left" w:pos="432"/>
          <w:tab w:val="left" w:pos="864"/>
        </w:tabs>
      </w:pPr>
    </w:p>
    <w:p w14:paraId="4DA6EF3E" w14:textId="77777777" w:rsidR="00CD3EEB" w:rsidRDefault="00CD3EEB" w:rsidP="0062310D">
      <w:pPr>
        <w:tabs>
          <w:tab w:val="left" w:pos="432"/>
          <w:tab w:val="left" w:pos="864"/>
        </w:tabs>
      </w:pPr>
    </w:p>
    <w:p w14:paraId="1834F86A" w14:textId="77777777" w:rsidR="00CD3EEB" w:rsidRDefault="00CD3EEB" w:rsidP="0062310D">
      <w:pPr>
        <w:tabs>
          <w:tab w:val="left" w:pos="432"/>
          <w:tab w:val="left" w:pos="864"/>
        </w:tabs>
      </w:pPr>
    </w:p>
    <w:p w14:paraId="432ABAA6" w14:textId="77777777" w:rsidR="00CD3EEB" w:rsidRDefault="00CD3EEB" w:rsidP="0062310D">
      <w:pPr>
        <w:tabs>
          <w:tab w:val="left" w:pos="432"/>
          <w:tab w:val="left" w:pos="864"/>
        </w:tabs>
      </w:pPr>
    </w:p>
    <w:p w14:paraId="5947385D" w14:textId="77777777" w:rsidR="00CD3EEB" w:rsidRDefault="00CD3EEB" w:rsidP="0062310D">
      <w:pPr>
        <w:tabs>
          <w:tab w:val="left" w:pos="432"/>
          <w:tab w:val="left" w:pos="864"/>
        </w:tabs>
      </w:pPr>
    </w:p>
    <w:p w14:paraId="1C4A1B42" w14:textId="77777777" w:rsidR="00CD3EEB" w:rsidRDefault="00CD3EEB" w:rsidP="0062310D">
      <w:pPr>
        <w:tabs>
          <w:tab w:val="left" w:pos="432"/>
          <w:tab w:val="left" w:pos="864"/>
        </w:tabs>
      </w:pPr>
    </w:p>
    <w:p w14:paraId="620473CA" w14:textId="77777777" w:rsidR="00CD3EEB" w:rsidRDefault="00CD3EEB" w:rsidP="0062310D">
      <w:pPr>
        <w:tabs>
          <w:tab w:val="left" w:pos="432"/>
          <w:tab w:val="left" w:pos="864"/>
        </w:tabs>
      </w:pPr>
    </w:p>
    <w:p w14:paraId="5FDAEACA" w14:textId="77777777" w:rsidR="00CD3EEB" w:rsidRDefault="00CD3EEB" w:rsidP="0062310D">
      <w:pPr>
        <w:tabs>
          <w:tab w:val="left" w:pos="432"/>
          <w:tab w:val="left" w:pos="864"/>
        </w:tabs>
      </w:pPr>
    </w:p>
    <w:p w14:paraId="6C6E427D" w14:textId="77777777" w:rsidR="00CD3EEB" w:rsidRDefault="00CD3EEB" w:rsidP="0062310D">
      <w:pPr>
        <w:tabs>
          <w:tab w:val="left" w:pos="432"/>
          <w:tab w:val="left" w:pos="864"/>
        </w:tabs>
      </w:pPr>
    </w:p>
    <w:p w14:paraId="5CF99FF5" w14:textId="77777777" w:rsidR="00CD3EEB" w:rsidRDefault="00CD3EEB" w:rsidP="0062310D">
      <w:pPr>
        <w:tabs>
          <w:tab w:val="left" w:pos="432"/>
          <w:tab w:val="left" w:pos="864"/>
        </w:tabs>
      </w:pPr>
    </w:p>
    <w:p w14:paraId="6F7A5F3B" w14:textId="77777777" w:rsidR="00CD3EEB" w:rsidRDefault="00CD3EEB" w:rsidP="0062310D">
      <w:pPr>
        <w:tabs>
          <w:tab w:val="left" w:pos="432"/>
          <w:tab w:val="left" w:pos="864"/>
        </w:tabs>
      </w:pPr>
    </w:p>
    <w:p w14:paraId="44A4437C" w14:textId="77777777" w:rsidR="00CD3EEB" w:rsidRDefault="00CD3EEB" w:rsidP="0062310D">
      <w:pPr>
        <w:tabs>
          <w:tab w:val="left" w:pos="432"/>
          <w:tab w:val="left" w:pos="864"/>
        </w:tabs>
      </w:pPr>
    </w:p>
    <w:p w14:paraId="6CBDB8FF" w14:textId="77777777" w:rsidR="00CD3EEB" w:rsidRDefault="00CD3EEB" w:rsidP="0062310D">
      <w:pPr>
        <w:tabs>
          <w:tab w:val="left" w:pos="432"/>
          <w:tab w:val="left" w:pos="864"/>
        </w:tabs>
      </w:pPr>
    </w:p>
    <w:p w14:paraId="456EFD61" w14:textId="77777777" w:rsidR="00CD3EEB" w:rsidRDefault="00CD3EEB" w:rsidP="0062310D">
      <w:pPr>
        <w:tabs>
          <w:tab w:val="left" w:pos="432"/>
          <w:tab w:val="left" w:pos="864"/>
        </w:tabs>
      </w:pPr>
    </w:p>
    <w:p w14:paraId="4DFB5E0F" w14:textId="77777777" w:rsidR="00CD3EEB" w:rsidRDefault="00CD3EEB" w:rsidP="0062310D">
      <w:pPr>
        <w:tabs>
          <w:tab w:val="left" w:pos="432"/>
          <w:tab w:val="left" w:pos="864"/>
        </w:tabs>
      </w:pPr>
    </w:p>
    <w:p w14:paraId="3F544DE6" w14:textId="77777777" w:rsidR="00CD3EEB" w:rsidRDefault="00CD3EEB" w:rsidP="0062310D">
      <w:pPr>
        <w:tabs>
          <w:tab w:val="left" w:pos="432"/>
          <w:tab w:val="left" w:pos="864"/>
        </w:tabs>
      </w:pPr>
    </w:p>
    <w:p w14:paraId="203D5257" w14:textId="77777777" w:rsidR="00CD3EEB" w:rsidRDefault="00CD3EEB" w:rsidP="0062310D">
      <w:pPr>
        <w:tabs>
          <w:tab w:val="left" w:pos="432"/>
          <w:tab w:val="left" w:pos="864"/>
        </w:tabs>
      </w:pPr>
    </w:p>
    <w:p w14:paraId="6B8C88A7" w14:textId="77777777" w:rsidR="00CD3EEB" w:rsidRDefault="00CD3EEB" w:rsidP="0062310D">
      <w:pPr>
        <w:tabs>
          <w:tab w:val="left" w:pos="432"/>
          <w:tab w:val="left" w:pos="864"/>
        </w:tabs>
      </w:pPr>
    </w:p>
    <w:p w14:paraId="09635F97" w14:textId="77777777" w:rsidR="00CD3EEB" w:rsidRDefault="00CD3EEB" w:rsidP="0062310D">
      <w:pPr>
        <w:tabs>
          <w:tab w:val="left" w:pos="432"/>
          <w:tab w:val="left" w:pos="864"/>
        </w:tabs>
      </w:pPr>
    </w:p>
    <w:p w14:paraId="4456CD24" w14:textId="77777777" w:rsidR="00CD3EEB" w:rsidRDefault="00CD3EEB" w:rsidP="0062310D">
      <w:pPr>
        <w:tabs>
          <w:tab w:val="left" w:pos="432"/>
          <w:tab w:val="left" w:pos="864"/>
        </w:tabs>
      </w:pPr>
    </w:p>
    <w:p w14:paraId="5108BB23" w14:textId="77777777" w:rsidR="00CD3EEB" w:rsidRDefault="00CD3EEB" w:rsidP="0062310D">
      <w:pPr>
        <w:tabs>
          <w:tab w:val="left" w:pos="432"/>
          <w:tab w:val="left" w:pos="864"/>
        </w:tabs>
      </w:pPr>
    </w:p>
    <w:p w14:paraId="57001E7B" w14:textId="77777777" w:rsidR="00CD3EEB" w:rsidRDefault="00CD3EEB" w:rsidP="0062310D">
      <w:pPr>
        <w:tabs>
          <w:tab w:val="left" w:pos="432"/>
          <w:tab w:val="left" w:pos="864"/>
        </w:tabs>
      </w:pPr>
    </w:p>
    <w:p w14:paraId="3A9E3CAF" w14:textId="77777777" w:rsidR="00CD3EEB" w:rsidRDefault="00CD3EEB" w:rsidP="0062310D">
      <w:pPr>
        <w:tabs>
          <w:tab w:val="left" w:pos="432"/>
          <w:tab w:val="left" w:pos="864"/>
        </w:tabs>
      </w:pPr>
    </w:p>
    <w:p w14:paraId="638AE3E8" w14:textId="77777777" w:rsidR="00CD3EEB" w:rsidRDefault="00CD3EEB" w:rsidP="0062310D">
      <w:pPr>
        <w:tabs>
          <w:tab w:val="left" w:pos="432"/>
          <w:tab w:val="left" w:pos="864"/>
        </w:tabs>
      </w:pPr>
    </w:p>
    <w:p w14:paraId="3D025086" w14:textId="40920270" w:rsidR="0036113A" w:rsidRDefault="00D41E31" w:rsidP="0062310D">
      <w:pPr>
        <w:tabs>
          <w:tab w:val="left" w:pos="432"/>
          <w:tab w:val="left" w:pos="864"/>
        </w:tabs>
        <w:jc w:val="center"/>
        <w:rPr>
          <w:b/>
        </w:rPr>
      </w:pPr>
      <w:r>
        <w:rPr>
          <w:b/>
        </w:rPr>
        <w:lastRenderedPageBreak/>
        <w:t>SENATE CALENDAR INDEX</w:t>
      </w:r>
    </w:p>
    <w:p w14:paraId="1CD802DE" w14:textId="77777777" w:rsidR="0036113A" w:rsidRDefault="0036113A" w:rsidP="0062310D">
      <w:pPr>
        <w:tabs>
          <w:tab w:val="left" w:pos="432"/>
          <w:tab w:val="left" w:pos="864"/>
        </w:tabs>
      </w:pPr>
    </w:p>
    <w:p w14:paraId="25F2BE7D" w14:textId="77777777" w:rsidR="0036113A" w:rsidRDefault="0036113A" w:rsidP="0062310D">
      <w:pPr>
        <w:tabs>
          <w:tab w:val="left" w:pos="432"/>
          <w:tab w:val="left" w:pos="864"/>
        </w:tabs>
      </w:pPr>
    </w:p>
    <w:p w14:paraId="11220224" w14:textId="77777777" w:rsidR="00995754" w:rsidRDefault="00995754" w:rsidP="0062310D">
      <w:pPr>
        <w:tabs>
          <w:tab w:val="left" w:pos="432"/>
          <w:tab w:val="left" w:pos="864"/>
        </w:tabs>
        <w:rPr>
          <w:noProof/>
        </w:rPr>
        <w:sectPr w:rsidR="00995754" w:rsidSect="0099575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E07C477" w14:textId="77777777" w:rsidR="00202C1C" w:rsidRPr="00202C1C" w:rsidRDefault="00202C1C" w:rsidP="0062310D">
      <w:pPr>
        <w:tabs>
          <w:tab w:val="left" w:pos="432"/>
          <w:tab w:val="left" w:pos="864"/>
        </w:tabs>
        <w:rPr>
          <w:b/>
          <w:bCs/>
          <w:noProof/>
        </w:rPr>
        <w:sectPr w:rsidR="00202C1C" w:rsidRPr="00202C1C" w:rsidSect="00202C1C">
          <w:type w:val="continuous"/>
          <w:pgSz w:w="12240" w:h="15840" w:code="1"/>
          <w:pgMar w:top="1008" w:right="4666" w:bottom="3499" w:left="1238" w:header="0" w:footer="3499" w:gutter="0"/>
          <w:cols w:num="2" w:space="720"/>
          <w:titlePg/>
          <w:docGrid w:linePitch="360"/>
        </w:sectPr>
      </w:pPr>
    </w:p>
    <w:p w14:paraId="6B08F234" w14:textId="77777777" w:rsidR="00202C1C" w:rsidRPr="00202C1C" w:rsidRDefault="00202C1C">
      <w:pPr>
        <w:pStyle w:val="Index1"/>
        <w:tabs>
          <w:tab w:val="right" w:leader="dot" w:pos="2798"/>
        </w:tabs>
        <w:rPr>
          <w:b/>
          <w:bCs/>
          <w:noProof/>
        </w:rPr>
      </w:pPr>
      <w:r w:rsidRPr="00202C1C">
        <w:rPr>
          <w:b/>
          <w:bCs/>
          <w:noProof/>
        </w:rPr>
        <w:t>S. 35</w:t>
      </w:r>
      <w:r w:rsidRPr="00202C1C">
        <w:rPr>
          <w:b/>
          <w:bCs/>
          <w:noProof/>
        </w:rPr>
        <w:tab/>
        <w:t>12</w:t>
      </w:r>
    </w:p>
    <w:p w14:paraId="5140A116" w14:textId="77777777" w:rsidR="00202C1C" w:rsidRPr="00202C1C" w:rsidRDefault="00202C1C">
      <w:pPr>
        <w:pStyle w:val="Index1"/>
        <w:tabs>
          <w:tab w:val="right" w:leader="dot" w:pos="2798"/>
        </w:tabs>
        <w:rPr>
          <w:b/>
          <w:bCs/>
          <w:noProof/>
        </w:rPr>
      </w:pPr>
      <w:r w:rsidRPr="00202C1C">
        <w:rPr>
          <w:b/>
          <w:bCs/>
          <w:noProof/>
        </w:rPr>
        <w:t>S. 54</w:t>
      </w:r>
      <w:r w:rsidRPr="00202C1C">
        <w:rPr>
          <w:b/>
          <w:bCs/>
          <w:noProof/>
        </w:rPr>
        <w:tab/>
        <w:t>15</w:t>
      </w:r>
    </w:p>
    <w:p w14:paraId="3770ADEC" w14:textId="77777777" w:rsidR="00202C1C" w:rsidRPr="00202C1C" w:rsidRDefault="00202C1C">
      <w:pPr>
        <w:pStyle w:val="Index1"/>
        <w:tabs>
          <w:tab w:val="right" w:leader="dot" w:pos="2798"/>
        </w:tabs>
        <w:rPr>
          <w:b/>
          <w:bCs/>
          <w:noProof/>
        </w:rPr>
      </w:pPr>
      <w:r w:rsidRPr="00202C1C">
        <w:rPr>
          <w:b/>
          <w:bCs/>
          <w:noProof/>
        </w:rPr>
        <w:t>S. 99</w:t>
      </w:r>
      <w:r w:rsidRPr="00202C1C">
        <w:rPr>
          <w:b/>
          <w:bCs/>
          <w:noProof/>
        </w:rPr>
        <w:tab/>
        <w:t>17</w:t>
      </w:r>
    </w:p>
    <w:p w14:paraId="78CD03E8" w14:textId="77777777" w:rsidR="00202C1C" w:rsidRPr="00202C1C" w:rsidRDefault="00202C1C">
      <w:pPr>
        <w:pStyle w:val="Index1"/>
        <w:tabs>
          <w:tab w:val="right" w:leader="dot" w:pos="2798"/>
        </w:tabs>
        <w:rPr>
          <w:b/>
          <w:bCs/>
          <w:noProof/>
        </w:rPr>
      </w:pPr>
      <w:r w:rsidRPr="00202C1C">
        <w:rPr>
          <w:b/>
          <w:bCs/>
          <w:noProof/>
        </w:rPr>
        <w:t>S. 111</w:t>
      </w:r>
      <w:r w:rsidRPr="00202C1C">
        <w:rPr>
          <w:b/>
          <w:bCs/>
          <w:noProof/>
        </w:rPr>
        <w:tab/>
        <w:t>14</w:t>
      </w:r>
    </w:p>
    <w:p w14:paraId="6C1BDEEE" w14:textId="77777777" w:rsidR="00202C1C" w:rsidRPr="00202C1C" w:rsidRDefault="00202C1C">
      <w:pPr>
        <w:pStyle w:val="Index1"/>
        <w:tabs>
          <w:tab w:val="right" w:leader="dot" w:pos="2798"/>
        </w:tabs>
        <w:rPr>
          <w:b/>
          <w:bCs/>
          <w:noProof/>
        </w:rPr>
      </w:pPr>
      <w:r w:rsidRPr="00202C1C">
        <w:rPr>
          <w:b/>
          <w:bCs/>
          <w:noProof/>
        </w:rPr>
        <w:t>S. 143</w:t>
      </w:r>
      <w:r w:rsidRPr="00202C1C">
        <w:rPr>
          <w:b/>
          <w:bCs/>
          <w:noProof/>
        </w:rPr>
        <w:tab/>
        <w:t>13</w:t>
      </w:r>
    </w:p>
    <w:p w14:paraId="04442FD9" w14:textId="77777777" w:rsidR="00202C1C" w:rsidRPr="00202C1C" w:rsidRDefault="00202C1C">
      <w:pPr>
        <w:pStyle w:val="Index1"/>
        <w:tabs>
          <w:tab w:val="right" w:leader="dot" w:pos="2798"/>
        </w:tabs>
        <w:rPr>
          <w:b/>
          <w:bCs/>
          <w:noProof/>
        </w:rPr>
      </w:pPr>
      <w:r w:rsidRPr="00202C1C">
        <w:rPr>
          <w:b/>
          <w:bCs/>
          <w:noProof/>
        </w:rPr>
        <w:t>S. 161</w:t>
      </w:r>
      <w:r w:rsidRPr="00202C1C">
        <w:rPr>
          <w:b/>
          <w:bCs/>
          <w:noProof/>
        </w:rPr>
        <w:tab/>
        <w:t>14</w:t>
      </w:r>
    </w:p>
    <w:p w14:paraId="46EC5426" w14:textId="77777777" w:rsidR="00202C1C" w:rsidRPr="00202C1C" w:rsidRDefault="00202C1C">
      <w:pPr>
        <w:pStyle w:val="Index1"/>
        <w:tabs>
          <w:tab w:val="right" w:leader="dot" w:pos="2798"/>
        </w:tabs>
        <w:rPr>
          <w:b/>
          <w:bCs/>
          <w:noProof/>
        </w:rPr>
      </w:pPr>
      <w:r w:rsidRPr="00202C1C">
        <w:rPr>
          <w:b/>
          <w:bCs/>
          <w:noProof/>
        </w:rPr>
        <w:t>S. 169</w:t>
      </w:r>
      <w:r w:rsidRPr="00202C1C">
        <w:rPr>
          <w:b/>
          <w:bCs/>
          <w:noProof/>
        </w:rPr>
        <w:tab/>
        <w:t>13</w:t>
      </w:r>
    </w:p>
    <w:p w14:paraId="7365181C" w14:textId="77777777" w:rsidR="00202C1C" w:rsidRPr="00202C1C" w:rsidRDefault="00202C1C">
      <w:pPr>
        <w:pStyle w:val="Index1"/>
        <w:tabs>
          <w:tab w:val="right" w:leader="dot" w:pos="2798"/>
        </w:tabs>
        <w:rPr>
          <w:b/>
          <w:bCs/>
          <w:noProof/>
        </w:rPr>
      </w:pPr>
      <w:r w:rsidRPr="00202C1C">
        <w:rPr>
          <w:b/>
          <w:bCs/>
          <w:noProof/>
        </w:rPr>
        <w:t>S. 184</w:t>
      </w:r>
      <w:r w:rsidRPr="00202C1C">
        <w:rPr>
          <w:b/>
          <w:bCs/>
          <w:noProof/>
        </w:rPr>
        <w:tab/>
        <w:t>14</w:t>
      </w:r>
    </w:p>
    <w:p w14:paraId="085AD001" w14:textId="77777777" w:rsidR="00202C1C" w:rsidRPr="00202C1C" w:rsidRDefault="00202C1C">
      <w:pPr>
        <w:pStyle w:val="Index1"/>
        <w:tabs>
          <w:tab w:val="right" w:leader="dot" w:pos="2798"/>
        </w:tabs>
        <w:rPr>
          <w:b/>
          <w:bCs/>
          <w:noProof/>
        </w:rPr>
      </w:pPr>
      <w:r w:rsidRPr="00202C1C">
        <w:rPr>
          <w:b/>
          <w:bCs/>
          <w:noProof/>
        </w:rPr>
        <w:t>S. 227</w:t>
      </w:r>
      <w:r w:rsidRPr="00202C1C">
        <w:rPr>
          <w:b/>
          <w:bCs/>
          <w:noProof/>
        </w:rPr>
        <w:tab/>
        <w:t>19</w:t>
      </w:r>
    </w:p>
    <w:p w14:paraId="1EEA6426" w14:textId="77777777" w:rsidR="00202C1C" w:rsidRPr="00202C1C" w:rsidRDefault="00202C1C">
      <w:pPr>
        <w:pStyle w:val="Index1"/>
        <w:tabs>
          <w:tab w:val="right" w:leader="dot" w:pos="2798"/>
        </w:tabs>
        <w:rPr>
          <w:b/>
          <w:bCs/>
          <w:noProof/>
        </w:rPr>
      </w:pPr>
      <w:r w:rsidRPr="00202C1C">
        <w:rPr>
          <w:b/>
          <w:bCs/>
          <w:noProof/>
        </w:rPr>
        <w:t>S. 288</w:t>
      </w:r>
      <w:r w:rsidRPr="00202C1C">
        <w:rPr>
          <w:b/>
          <w:bCs/>
          <w:noProof/>
        </w:rPr>
        <w:tab/>
        <w:t>17</w:t>
      </w:r>
    </w:p>
    <w:p w14:paraId="2110B89C" w14:textId="77777777" w:rsidR="00202C1C" w:rsidRPr="00202C1C" w:rsidRDefault="00202C1C">
      <w:pPr>
        <w:pStyle w:val="Index1"/>
        <w:tabs>
          <w:tab w:val="right" w:leader="dot" w:pos="2798"/>
        </w:tabs>
        <w:rPr>
          <w:b/>
          <w:bCs/>
          <w:noProof/>
        </w:rPr>
      </w:pPr>
      <w:r w:rsidRPr="00202C1C">
        <w:rPr>
          <w:b/>
          <w:bCs/>
          <w:noProof/>
        </w:rPr>
        <w:t>S. 342</w:t>
      </w:r>
      <w:r w:rsidRPr="00202C1C">
        <w:rPr>
          <w:b/>
          <w:bCs/>
          <w:noProof/>
        </w:rPr>
        <w:tab/>
        <w:t>20</w:t>
      </w:r>
    </w:p>
    <w:p w14:paraId="1986F1FF" w14:textId="77777777" w:rsidR="00202C1C" w:rsidRPr="00202C1C" w:rsidRDefault="00202C1C">
      <w:pPr>
        <w:pStyle w:val="Index1"/>
        <w:tabs>
          <w:tab w:val="right" w:leader="dot" w:pos="2798"/>
        </w:tabs>
        <w:rPr>
          <w:b/>
          <w:bCs/>
          <w:noProof/>
        </w:rPr>
      </w:pPr>
      <w:r w:rsidRPr="00202C1C">
        <w:rPr>
          <w:b/>
          <w:bCs/>
          <w:noProof/>
        </w:rPr>
        <w:t>S. 343</w:t>
      </w:r>
      <w:r w:rsidRPr="00202C1C">
        <w:rPr>
          <w:b/>
          <w:bCs/>
          <w:noProof/>
        </w:rPr>
        <w:tab/>
        <w:t>18</w:t>
      </w:r>
    </w:p>
    <w:p w14:paraId="68FE7563" w14:textId="77777777" w:rsidR="00202C1C" w:rsidRPr="00202C1C" w:rsidRDefault="00202C1C">
      <w:pPr>
        <w:pStyle w:val="Index1"/>
        <w:tabs>
          <w:tab w:val="right" w:leader="dot" w:pos="2798"/>
        </w:tabs>
        <w:rPr>
          <w:b/>
          <w:bCs/>
          <w:noProof/>
        </w:rPr>
      </w:pPr>
      <w:r w:rsidRPr="00202C1C">
        <w:rPr>
          <w:b/>
          <w:bCs/>
          <w:noProof/>
        </w:rPr>
        <w:t>S. 344</w:t>
      </w:r>
      <w:r w:rsidRPr="00202C1C">
        <w:rPr>
          <w:b/>
          <w:bCs/>
          <w:noProof/>
        </w:rPr>
        <w:tab/>
        <w:t>20</w:t>
      </w:r>
    </w:p>
    <w:p w14:paraId="04EA482F" w14:textId="77777777" w:rsidR="00202C1C" w:rsidRPr="00202C1C" w:rsidRDefault="00202C1C">
      <w:pPr>
        <w:pStyle w:val="Index1"/>
        <w:tabs>
          <w:tab w:val="right" w:leader="dot" w:pos="2798"/>
        </w:tabs>
        <w:rPr>
          <w:b/>
          <w:bCs/>
          <w:noProof/>
        </w:rPr>
      </w:pPr>
      <w:r w:rsidRPr="00202C1C">
        <w:rPr>
          <w:b/>
          <w:bCs/>
          <w:noProof/>
        </w:rPr>
        <w:t>S. 346</w:t>
      </w:r>
      <w:r w:rsidRPr="00202C1C">
        <w:rPr>
          <w:b/>
          <w:bCs/>
          <w:noProof/>
        </w:rPr>
        <w:tab/>
        <w:t>17</w:t>
      </w:r>
    </w:p>
    <w:p w14:paraId="2ADFF829" w14:textId="77777777" w:rsidR="00202C1C" w:rsidRPr="00202C1C" w:rsidRDefault="00202C1C">
      <w:pPr>
        <w:pStyle w:val="Index1"/>
        <w:tabs>
          <w:tab w:val="right" w:leader="dot" w:pos="2798"/>
        </w:tabs>
        <w:rPr>
          <w:b/>
          <w:bCs/>
          <w:noProof/>
        </w:rPr>
      </w:pPr>
      <w:r w:rsidRPr="00202C1C">
        <w:rPr>
          <w:b/>
          <w:bCs/>
          <w:noProof/>
        </w:rPr>
        <w:t>S. 371</w:t>
      </w:r>
      <w:r w:rsidRPr="00202C1C">
        <w:rPr>
          <w:b/>
          <w:bCs/>
          <w:noProof/>
        </w:rPr>
        <w:tab/>
        <w:t>5</w:t>
      </w:r>
    </w:p>
    <w:p w14:paraId="6D400280" w14:textId="77777777" w:rsidR="00202C1C" w:rsidRPr="00202C1C" w:rsidRDefault="00202C1C">
      <w:pPr>
        <w:pStyle w:val="Index1"/>
        <w:tabs>
          <w:tab w:val="right" w:leader="dot" w:pos="2798"/>
        </w:tabs>
        <w:rPr>
          <w:b/>
          <w:bCs/>
          <w:noProof/>
        </w:rPr>
      </w:pPr>
      <w:r w:rsidRPr="00202C1C">
        <w:rPr>
          <w:b/>
          <w:bCs/>
          <w:noProof/>
        </w:rPr>
        <w:t>S. 374</w:t>
      </w:r>
      <w:r w:rsidRPr="00202C1C">
        <w:rPr>
          <w:b/>
          <w:bCs/>
          <w:noProof/>
        </w:rPr>
        <w:tab/>
        <w:t>15</w:t>
      </w:r>
    </w:p>
    <w:p w14:paraId="4BACDEE3" w14:textId="77777777" w:rsidR="00202C1C" w:rsidRPr="00202C1C" w:rsidRDefault="00202C1C">
      <w:pPr>
        <w:pStyle w:val="Index1"/>
        <w:tabs>
          <w:tab w:val="right" w:leader="dot" w:pos="2798"/>
        </w:tabs>
        <w:rPr>
          <w:b/>
          <w:bCs/>
          <w:noProof/>
        </w:rPr>
      </w:pPr>
      <w:r w:rsidRPr="00202C1C">
        <w:rPr>
          <w:b/>
          <w:bCs/>
          <w:noProof/>
        </w:rPr>
        <w:t>S. 447</w:t>
      </w:r>
      <w:r w:rsidRPr="00202C1C">
        <w:rPr>
          <w:b/>
          <w:bCs/>
          <w:noProof/>
        </w:rPr>
        <w:tab/>
        <w:t>21</w:t>
      </w:r>
    </w:p>
    <w:p w14:paraId="41EF8401" w14:textId="77777777" w:rsidR="00202C1C" w:rsidRPr="00202C1C" w:rsidRDefault="00202C1C">
      <w:pPr>
        <w:pStyle w:val="Index1"/>
        <w:tabs>
          <w:tab w:val="right" w:leader="dot" w:pos="2798"/>
        </w:tabs>
        <w:rPr>
          <w:b/>
          <w:bCs/>
          <w:noProof/>
        </w:rPr>
      </w:pPr>
      <w:r w:rsidRPr="00202C1C">
        <w:rPr>
          <w:b/>
          <w:bCs/>
          <w:noProof/>
        </w:rPr>
        <w:t>S. 455</w:t>
      </w:r>
      <w:r w:rsidRPr="00202C1C">
        <w:rPr>
          <w:b/>
          <w:bCs/>
          <w:noProof/>
        </w:rPr>
        <w:tab/>
        <w:t>18</w:t>
      </w:r>
    </w:p>
    <w:p w14:paraId="1CA7F687" w14:textId="77777777" w:rsidR="00202C1C" w:rsidRPr="00202C1C" w:rsidRDefault="00202C1C">
      <w:pPr>
        <w:pStyle w:val="Index1"/>
        <w:tabs>
          <w:tab w:val="right" w:leader="dot" w:pos="2798"/>
        </w:tabs>
        <w:rPr>
          <w:b/>
          <w:bCs/>
          <w:noProof/>
        </w:rPr>
      </w:pPr>
      <w:r w:rsidRPr="00202C1C">
        <w:rPr>
          <w:b/>
          <w:bCs/>
          <w:noProof/>
        </w:rPr>
        <w:t>S. 695</w:t>
      </w:r>
      <w:r w:rsidRPr="00202C1C">
        <w:rPr>
          <w:b/>
          <w:bCs/>
          <w:noProof/>
        </w:rPr>
        <w:tab/>
        <w:t>2</w:t>
      </w:r>
    </w:p>
    <w:p w14:paraId="72A95C8D" w14:textId="77777777" w:rsidR="00202C1C" w:rsidRPr="00202C1C" w:rsidRDefault="00202C1C">
      <w:pPr>
        <w:pStyle w:val="Index1"/>
        <w:tabs>
          <w:tab w:val="right" w:leader="dot" w:pos="2798"/>
        </w:tabs>
        <w:rPr>
          <w:b/>
          <w:bCs/>
          <w:noProof/>
        </w:rPr>
      </w:pPr>
      <w:r w:rsidRPr="00202C1C">
        <w:rPr>
          <w:b/>
          <w:bCs/>
          <w:noProof/>
        </w:rPr>
        <w:t>S. 787</w:t>
      </w:r>
      <w:r w:rsidRPr="00202C1C">
        <w:rPr>
          <w:b/>
          <w:bCs/>
          <w:noProof/>
        </w:rPr>
        <w:tab/>
        <w:t>2</w:t>
      </w:r>
    </w:p>
    <w:p w14:paraId="6650804F" w14:textId="77777777" w:rsidR="00202C1C" w:rsidRPr="00202C1C" w:rsidRDefault="00202C1C">
      <w:pPr>
        <w:pStyle w:val="Index1"/>
        <w:tabs>
          <w:tab w:val="right" w:leader="dot" w:pos="2798"/>
        </w:tabs>
        <w:rPr>
          <w:b/>
          <w:bCs/>
          <w:noProof/>
        </w:rPr>
      </w:pPr>
      <w:r w:rsidRPr="00202C1C">
        <w:rPr>
          <w:b/>
          <w:bCs/>
          <w:noProof/>
        </w:rPr>
        <w:t>S. 821</w:t>
      </w:r>
      <w:r w:rsidRPr="00202C1C">
        <w:rPr>
          <w:b/>
          <w:bCs/>
          <w:noProof/>
        </w:rPr>
        <w:tab/>
        <w:t>18</w:t>
      </w:r>
    </w:p>
    <w:p w14:paraId="395756E7" w14:textId="77777777" w:rsidR="00202C1C" w:rsidRPr="00202C1C" w:rsidRDefault="00202C1C">
      <w:pPr>
        <w:pStyle w:val="Index1"/>
        <w:tabs>
          <w:tab w:val="right" w:leader="dot" w:pos="2798"/>
        </w:tabs>
        <w:rPr>
          <w:b/>
          <w:bCs/>
          <w:noProof/>
        </w:rPr>
      </w:pPr>
      <w:r w:rsidRPr="00202C1C">
        <w:rPr>
          <w:b/>
          <w:bCs/>
          <w:noProof/>
        </w:rPr>
        <w:t>S. 849</w:t>
      </w:r>
      <w:r w:rsidRPr="00202C1C">
        <w:rPr>
          <w:b/>
          <w:bCs/>
          <w:noProof/>
        </w:rPr>
        <w:tab/>
        <w:t>24</w:t>
      </w:r>
    </w:p>
    <w:p w14:paraId="66ADAD96" w14:textId="77777777" w:rsidR="00202C1C" w:rsidRPr="00202C1C" w:rsidRDefault="00202C1C">
      <w:pPr>
        <w:pStyle w:val="Index1"/>
        <w:tabs>
          <w:tab w:val="right" w:leader="dot" w:pos="2798"/>
        </w:tabs>
        <w:rPr>
          <w:b/>
          <w:bCs/>
          <w:noProof/>
        </w:rPr>
      </w:pPr>
      <w:r w:rsidRPr="00202C1C">
        <w:rPr>
          <w:b/>
          <w:bCs/>
          <w:noProof/>
        </w:rPr>
        <w:t>S. 867</w:t>
      </w:r>
      <w:r w:rsidRPr="00202C1C">
        <w:rPr>
          <w:b/>
          <w:bCs/>
          <w:noProof/>
        </w:rPr>
        <w:tab/>
        <w:t>23</w:t>
      </w:r>
    </w:p>
    <w:p w14:paraId="2FE9533F" w14:textId="77777777" w:rsidR="00202C1C" w:rsidRPr="00202C1C" w:rsidRDefault="00202C1C">
      <w:pPr>
        <w:pStyle w:val="Index1"/>
        <w:tabs>
          <w:tab w:val="right" w:leader="dot" w:pos="2798"/>
        </w:tabs>
        <w:rPr>
          <w:b/>
          <w:bCs/>
          <w:noProof/>
        </w:rPr>
      </w:pPr>
      <w:r w:rsidRPr="00202C1C">
        <w:rPr>
          <w:b/>
          <w:bCs/>
          <w:noProof/>
        </w:rPr>
        <w:t>S. 896</w:t>
      </w:r>
      <w:r w:rsidRPr="00202C1C">
        <w:rPr>
          <w:b/>
          <w:bCs/>
          <w:noProof/>
        </w:rPr>
        <w:tab/>
        <w:t>31</w:t>
      </w:r>
    </w:p>
    <w:p w14:paraId="252B661D" w14:textId="77777777" w:rsidR="00202C1C" w:rsidRPr="00202C1C" w:rsidRDefault="00202C1C">
      <w:pPr>
        <w:pStyle w:val="Index1"/>
        <w:tabs>
          <w:tab w:val="right" w:leader="dot" w:pos="2798"/>
        </w:tabs>
        <w:rPr>
          <w:b/>
          <w:bCs/>
          <w:noProof/>
        </w:rPr>
      </w:pPr>
      <w:r w:rsidRPr="00202C1C">
        <w:rPr>
          <w:b/>
          <w:bCs/>
          <w:noProof/>
        </w:rPr>
        <w:t>S. 920</w:t>
      </w:r>
      <w:r w:rsidRPr="00202C1C">
        <w:rPr>
          <w:b/>
          <w:bCs/>
          <w:noProof/>
        </w:rPr>
        <w:tab/>
        <w:t>26</w:t>
      </w:r>
    </w:p>
    <w:p w14:paraId="0CF9324B" w14:textId="77777777" w:rsidR="00202C1C" w:rsidRDefault="00202C1C">
      <w:pPr>
        <w:pStyle w:val="Index1"/>
        <w:tabs>
          <w:tab w:val="right" w:leader="dot" w:pos="2798"/>
        </w:tabs>
        <w:rPr>
          <w:b/>
          <w:bCs/>
          <w:noProof/>
        </w:rPr>
      </w:pPr>
      <w:r w:rsidRPr="00202C1C">
        <w:rPr>
          <w:b/>
          <w:bCs/>
          <w:noProof/>
        </w:rPr>
        <w:t>S. 1095</w:t>
      </w:r>
      <w:r w:rsidRPr="00202C1C">
        <w:rPr>
          <w:b/>
          <w:bCs/>
          <w:noProof/>
        </w:rPr>
        <w:tab/>
        <w:t>22</w:t>
      </w:r>
    </w:p>
    <w:p w14:paraId="78A2E623" w14:textId="77777777" w:rsidR="00202C1C" w:rsidRDefault="00202C1C" w:rsidP="00202C1C"/>
    <w:p w14:paraId="3957C089" w14:textId="77777777" w:rsidR="00202C1C" w:rsidRDefault="00202C1C" w:rsidP="00202C1C"/>
    <w:p w14:paraId="78FCD317" w14:textId="77777777" w:rsidR="00202C1C" w:rsidRDefault="00202C1C" w:rsidP="00202C1C"/>
    <w:p w14:paraId="74EB8DB6" w14:textId="77777777" w:rsidR="00202C1C" w:rsidRDefault="00202C1C" w:rsidP="00202C1C"/>
    <w:p w14:paraId="5688C83B" w14:textId="77777777" w:rsidR="00202C1C" w:rsidRDefault="00202C1C" w:rsidP="00202C1C"/>
    <w:p w14:paraId="533C96B5" w14:textId="77777777" w:rsidR="00202C1C" w:rsidRDefault="00202C1C" w:rsidP="00202C1C"/>
    <w:p w14:paraId="688FA123" w14:textId="77777777" w:rsidR="00202C1C" w:rsidRDefault="00202C1C" w:rsidP="00202C1C"/>
    <w:p w14:paraId="6445BEF8" w14:textId="77777777" w:rsidR="00202C1C" w:rsidRDefault="00202C1C" w:rsidP="00202C1C"/>
    <w:p w14:paraId="64B03228" w14:textId="77777777" w:rsidR="00202C1C" w:rsidRPr="00202C1C" w:rsidRDefault="00202C1C" w:rsidP="00202C1C"/>
    <w:p w14:paraId="4F0B0CDC" w14:textId="77777777" w:rsidR="00202C1C" w:rsidRPr="00202C1C" w:rsidRDefault="00202C1C">
      <w:pPr>
        <w:pStyle w:val="Index1"/>
        <w:tabs>
          <w:tab w:val="right" w:leader="dot" w:pos="2798"/>
        </w:tabs>
        <w:rPr>
          <w:b/>
          <w:bCs/>
          <w:noProof/>
        </w:rPr>
      </w:pPr>
      <w:r w:rsidRPr="00202C1C">
        <w:rPr>
          <w:b/>
          <w:bCs/>
          <w:noProof/>
        </w:rPr>
        <w:t>H. 3258</w:t>
      </w:r>
      <w:r w:rsidRPr="00202C1C">
        <w:rPr>
          <w:b/>
          <w:bCs/>
          <w:noProof/>
        </w:rPr>
        <w:tab/>
        <w:t>21</w:t>
      </w:r>
    </w:p>
    <w:p w14:paraId="75F934CD" w14:textId="77777777" w:rsidR="00202C1C" w:rsidRPr="00202C1C" w:rsidRDefault="00202C1C">
      <w:pPr>
        <w:pStyle w:val="Index1"/>
        <w:tabs>
          <w:tab w:val="right" w:leader="dot" w:pos="2798"/>
        </w:tabs>
        <w:rPr>
          <w:b/>
          <w:bCs/>
          <w:noProof/>
        </w:rPr>
      </w:pPr>
      <w:r w:rsidRPr="00202C1C">
        <w:rPr>
          <w:b/>
          <w:bCs/>
          <w:noProof/>
        </w:rPr>
        <w:t>H. 3305</w:t>
      </w:r>
      <w:r w:rsidRPr="00202C1C">
        <w:rPr>
          <w:b/>
          <w:bCs/>
          <w:noProof/>
        </w:rPr>
        <w:tab/>
        <w:t>4</w:t>
      </w:r>
    </w:p>
    <w:p w14:paraId="746B975A" w14:textId="77777777" w:rsidR="00202C1C" w:rsidRPr="00202C1C" w:rsidRDefault="00202C1C">
      <w:pPr>
        <w:pStyle w:val="Index1"/>
        <w:tabs>
          <w:tab w:val="right" w:leader="dot" w:pos="2798"/>
        </w:tabs>
        <w:rPr>
          <w:b/>
          <w:bCs/>
          <w:noProof/>
        </w:rPr>
      </w:pPr>
      <w:r w:rsidRPr="00202C1C">
        <w:rPr>
          <w:b/>
          <w:bCs/>
          <w:noProof/>
        </w:rPr>
        <w:t>H. 3510</w:t>
      </w:r>
      <w:r w:rsidRPr="00202C1C">
        <w:rPr>
          <w:b/>
          <w:bCs/>
          <w:noProof/>
        </w:rPr>
        <w:tab/>
        <w:t>11</w:t>
      </w:r>
    </w:p>
    <w:p w14:paraId="5E9A53B3" w14:textId="77777777" w:rsidR="00202C1C" w:rsidRPr="00202C1C" w:rsidRDefault="00202C1C">
      <w:pPr>
        <w:pStyle w:val="Index1"/>
        <w:tabs>
          <w:tab w:val="right" w:leader="dot" w:pos="2798"/>
        </w:tabs>
        <w:rPr>
          <w:b/>
          <w:bCs/>
          <w:noProof/>
        </w:rPr>
      </w:pPr>
      <w:r w:rsidRPr="00202C1C">
        <w:rPr>
          <w:b/>
          <w:bCs/>
          <w:noProof/>
        </w:rPr>
        <w:t>H. 3558</w:t>
      </w:r>
      <w:r w:rsidRPr="00202C1C">
        <w:rPr>
          <w:b/>
          <w:bCs/>
          <w:noProof/>
        </w:rPr>
        <w:tab/>
        <w:t>9</w:t>
      </w:r>
    </w:p>
    <w:p w14:paraId="6189EB8B" w14:textId="77777777" w:rsidR="00202C1C" w:rsidRPr="00202C1C" w:rsidRDefault="00202C1C">
      <w:pPr>
        <w:pStyle w:val="Index1"/>
        <w:tabs>
          <w:tab w:val="right" w:leader="dot" w:pos="2798"/>
        </w:tabs>
        <w:rPr>
          <w:b/>
          <w:bCs/>
          <w:noProof/>
        </w:rPr>
      </w:pPr>
      <w:r w:rsidRPr="00202C1C">
        <w:rPr>
          <w:b/>
          <w:bCs/>
          <w:noProof/>
        </w:rPr>
        <w:t>H. 3570</w:t>
      </w:r>
      <w:r w:rsidRPr="00202C1C">
        <w:rPr>
          <w:b/>
          <w:bCs/>
          <w:noProof/>
        </w:rPr>
        <w:tab/>
        <w:t>10</w:t>
      </w:r>
    </w:p>
    <w:p w14:paraId="031E1475" w14:textId="77777777" w:rsidR="00202C1C" w:rsidRPr="00202C1C" w:rsidRDefault="00202C1C">
      <w:pPr>
        <w:pStyle w:val="Index1"/>
        <w:tabs>
          <w:tab w:val="right" w:leader="dot" w:pos="2798"/>
        </w:tabs>
        <w:rPr>
          <w:b/>
          <w:bCs/>
          <w:noProof/>
        </w:rPr>
      </w:pPr>
      <w:r w:rsidRPr="00202C1C">
        <w:rPr>
          <w:b/>
          <w:bCs/>
          <w:noProof/>
        </w:rPr>
        <w:t>H. 3768</w:t>
      </w:r>
      <w:r w:rsidRPr="00202C1C">
        <w:rPr>
          <w:b/>
          <w:bCs/>
          <w:noProof/>
        </w:rPr>
        <w:tab/>
        <w:t>3</w:t>
      </w:r>
    </w:p>
    <w:p w14:paraId="340381A1" w14:textId="77777777" w:rsidR="00202C1C" w:rsidRPr="00202C1C" w:rsidRDefault="00202C1C">
      <w:pPr>
        <w:pStyle w:val="Index1"/>
        <w:tabs>
          <w:tab w:val="right" w:leader="dot" w:pos="2798"/>
        </w:tabs>
        <w:rPr>
          <w:b/>
          <w:bCs/>
          <w:noProof/>
        </w:rPr>
      </w:pPr>
      <w:r w:rsidRPr="00202C1C">
        <w:rPr>
          <w:b/>
          <w:bCs/>
          <w:noProof/>
        </w:rPr>
        <w:t>H. 3876</w:t>
      </w:r>
      <w:r w:rsidRPr="00202C1C">
        <w:rPr>
          <w:b/>
          <w:bCs/>
          <w:noProof/>
        </w:rPr>
        <w:tab/>
        <w:t>30</w:t>
      </w:r>
    </w:p>
    <w:p w14:paraId="0590CF04" w14:textId="77777777" w:rsidR="00202C1C" w:rsidRPr="00202C1C" w:rsidRDefault="00202C1C">
      <w:pPr>
        <w:pStyle w:val="Index1"/>
        <w:tabs>
          <w:tab w:val="right" w:leader="dot" w:pos="2798"/>
        </w:tabs>
        <w:rPr>
          <w:b/>
          <w:bCs/>
          <w:noProof/>
        </w:rPr>
      </w:pPr>
      <w:r w:rsidRPr="00202C1C">
        <w:rPr>
          <w:b/>
          <w:bCs/>
          <w:noProof/>
        </w:rPr>
        <w:t>H. 4000</w:t>
      </w:r>
      <w:r w:rsidRPr="00202C1C">
        <w:rPr>
          <w:b/>
          <w:bCs/>
          <w:noProof/>
        </w:rPr>
        <w:tab/>
        <w:t>7</w:t>
      </w:r>
    </w:p>
    <w:p w14:paraId="1F62888C" w14:textId="77777777" w:rsidR="00202C1C" w:rsidRPr="00202C1C" w:rsidRDefault="00202C1C">
      <w:pPr>
        <w:pStyle w:val="Index1"/>
        <w:tabs>
          <w:tab w:val="right" w:leader="dot" w:pos="2798"/>
        </w:tabs>
        <w:rPr>
          <w:b/>
          <w:bCs/>
          <w:noProof/>
        </w:rPr>
      </w:pPr>
      <w:r w:rsidRPr="00202C1C">
        <w:rPr>
          <w:b/>
          <w:bCs/>
          <w:noProof/>
        </w:rPr>
        <w:t>H. 4042</w:t>
      </w:r>
      <w:r w:rsidRPr="00202C1C">
        <w:rPr>
          <w:b/>
          <w:bCs/>
          <w:noProof/>
        </w:rPr>
        <w:tab/>
        <w:t>3</w:t>
      </w:r>
    </w:p>
    <w:p w14:paraId="221D3043" w14:textId="77777777" w:rsidR="00202C1C" w:rsidRPr="00202C1C" w:rsidRDefault="00202C1C">
      <w:pPr>
        <w:pStyle w:val="Index1"/>
        <w:tabs>
          <w:tab w:val="right" w:leader="dot" w:pos="2798"/>
        </w:tabs>
        <w:rPr>
          <w:b/>
          <w:bCs/>
          <w:noProof/>
        </w:rPr>
      </w:pPr>
      <w:r w:rsidRPr="00202C1C">
        <w:rPr>
          <w:b/>
          <w:bCs/>
          <w:noProof/>
        </w:rPr>
        <w:t>H. 4300</w:t>
      </w:r>
      <w:r w:rsidRPr="00202C1C">
        <w:rPr>
          <w:b/>
          <w:bCs/>
          <w:noProof/>
        </w:rPr>
        <w:tab/>
        <w:t>32</w:t>
      </w:r>
    </w:p>
    <w:p w14:paraId="54D1462B" w14:textId="77777777" w:rsidR="00202C1C" w:rsidRPr="00202C1C" w:rsidRDefault="00202C1C">
      <w:pPr>
        <w:pStyle w:val="Index1"/>
        <w:tabs>
          <w:tab w:val="right" w:leader="dot" w:pos="2798"/>
        </w:tabs>
        <w:rPr>
          <w:b/>
          <w:bCs/>
          <w:noProof/>
        </w:rPr>
      </w:pPr>
      <w:r w:rsidRPr="00202C1C">
        <w:rPr>
          <w:b/>
          <w:bCs/>
          <w:noProof/>
        </w:rPr>
        <w:t>H. 4303</w:t>
      </w:r>
      <w:r w:rsidRPr="00202C1C">
        <w:rPr>
          <w:b/>
          <w:bCs/>
          <w:noProof/>
        </w:rPr>
        <w:tab/>
        <w:t>7</w:t>
      </w:r>
    </w:p>
    <w:p w14:paraId="7B7DB290" w14:textId="77777777" w:rsidR="00202C1C" w:rsidRPr="00202C1C" w:rsidRDefault="00202C1C">
      <w:pPr>
        <w:pStyle w:val="Index1"/>
        <w:tabs>
          <w:tab w:val="right" w:leader="dot" w:pos="2798"/>
        </w:tabs>
        <w:rPr>
          <w:b/>
          <w:bCs/>
          <w:noProof/>
        </w:rPr>
      </w:pPr>
      <w:r w:rsidRPr="00202C1C">
        <w:rPr>
          <w:b/>
          <w:bCs/>
          <w:noProof/>
        </w:rPr>
        <w:t>H. 4337</w:t>
      </w:r>
      <w:r w:rsidRPr="00202C1C">
        <w:rPr>
          <w:b/>
          <w:bCs/>
          <w:noProof/>
        </w:rPr>
        <w:tab/>
        <w:t>6</w:t>
      </w:r>
    </w:p>
    <w:p w14:paraId="20384170" w14:textId="77777777" w:rsidR="00202C1C" w:rsidRPr="00202C1C" w:rsidRDefault="00202C1C">
      <w:pPr>
        <w:pStyle w:val="Index1"/>
        <w:tabs>
          <w:tab w:val="right" w:leader="dot" w:pos="2798"/>
        </w:tabs>
        <w:rPr>
          <w:b/>
          <w:bCs/>
          <w:noProof/>
        </w:rPr>
      </w:pPr>
      <w:r w:rsidRPr="00202C1C">
        <w:rPr>
          <w:b/>
          <w:bCs/>
          <w:noProof/>
        </w:rPr>
        <w:t>H. 4382</w:t>
      </w:r>
      <w:r w:rsidRPr="00202C1C">
        <w:rPr>
          <w:b/>
          <w:bCs/>
          <w:noProof/>
        </w:rPr>
        <w:tab/>
        <w:t>11</w:t>
      </w:r>
    </w:p>
    <w:p w14:paraId="29333ABC" w14:textId="77777777" w:rsidR="00202C1C" w:rsidRPr="00202C1C" w:rsidRDefault="00202C1C">
      <w:pPr>
        <w:pStyle w:val="Index1"/>
        <w:tabs>
          <w:tab w:val="right" w:leader="dot" w:pos="2798"/>
        </w:tabs>
        <w:rPr>
          <w:b/>
          <w:bCs/>
          <w:noProof/>
        </w:rPr>
      </w:pPr>
      <w:r w:rsidRPr="00202C1C">
        <w:rPr>
          <w:b/>
          <w:bCs/>
          <w:noProof/>
        </w:rPr>
        <w:t>H. 4476</w:t>
      </w:r>
      <w:r w:rsidRPr="00202C1C">
        <w:rPr>
          <w:b/>
          <w:bCs/>
          <w:noProof/>
        </w:rPr>
        <w:tab/>
        <w:t>10</w:t>
      </w:r>
    </w:p>
    <w:p w14:paraId="2D60F7FE" w14:textId="77777777" w:rsidR="00202C1C" w:rsidRPr="00202C1C" w:rsidRDefault="00202C1C">
      <w:pPr>
        <w:pStyle w:val="Index1"/>
        <w:tabs>
          <w:tab w:val="right" w:leader="dot" w:pos="2798"/>
        </w:tabs>
        <w:rPr>
          <w:b/>
          <w:bCs/>
          <w:noProof/>
        </w:rPr>
      </w:pPr>
      <w:r w:rsidRPr="00202C1C">
        <w:rPr>
          <w:b/>
          <w:bCs/>
          <w:noProof/>
        </w:rPr>
        <w:t>H. 4544</w:t>
      </w:r>
      <w:r w:rsidRPr="00202C1C">
        <w:rPr>
          <w:b/>
          <w:bCs/>
          <w:noProof/>
        </w:rPr>
        <w:tab/>
        <w:t>8</w:t>
      </w:r>
    </w:p>
    <w:p w14:paraId="7C169FDD" w14:textId="77777777" w:rsidR="00202C1C" w:rsidRPr="00202C1C" w:rsidRDefault="00202C1C">
      <w:pPr>
        <w:pStyle w:val="Index1"/>
        <w:tabs>
          <w:tab w:val="right" w:leader="dot" w:pos="2798"/>
        </w:tabs>
        <w:rPr>
          <w:b/>
          <w:bCs/>
          <w:noProof/>
        </w:rPr>
      </w:pPr>
      <w:r w:rsidRPr="00202C1C">
        <w:rPr>
          <w:b/>
          <w:bCs/>
          <w:noProof/>
        </w:rPr>
        <w:t>H. 4589</w:t>
      </w:r>
      <w:r w:rsidRPr="00202C1C">
        <w:rPr>
          <w:b/>
          <w:bCs/>
          <w:noProof/>
        </w:rPr>
        <w:tab/>
        <w:t>9</w:t>
      </w:r>
    </w:p>
    <w:p w14:paraId="0AFFE443" w14:textId="77777777" w:rsidR="00202C1C" w:rsidRPr="00202C1C" w:rsidRDefault="00202C1C">
      <w:pPr>
        <w:pStyle w:val="Index1"/>
        <w:tabs>
          <w:tab w:val="right" w:leader="dot" w:pos="2798"/>
        </w:tabs>
        <w:rPr>
          <w:b/>
          <w:bCs/>
          <w:noProof/>
        </w:rPr>
      </w:pPr>
      <w:r w:rsidRPr="00202C1C">
        <w:rPr>
          <w:b/>
          <w:bCs/>
          <w:noProof/>
        </w:rPr>
        <w:t>H. 4591</w:t>
      </w:r>
      <w:r w:rsidRPr="00202C1C">
        <w:rPr>
          <w:b/>
          <w:bCs/>
          <w:noProof/>
        </w:rPr>
        <w:tab/>
        <w:t>33</w:t>
      </w:r>
    </w:p>
    <w:p w14:paraId="15E4A54D" w14:textId="77777777" w:rsidR="00202C1C" w:rsidRPr="00202C1C" w:rsidRDefault="00202C1C">
      <w:pPr>
        <w:pStyle w:val="Index1"/>
        <w:tabs>
          <w:tab w:val="right" w:leader="dot" w:pos="2798"/>
        </w:tabs>
        <w:rPr>
          <w:b/>
          <w:bCs/>
          <w:noProof/>
        </w:rPr>
      </w:pPr>
      <w:r w:rsidRPr="00202C1C">
        <w:rPr>
          <w:b/>
          <w:bCs/>
          <w:noProof/>
        </w:rPr>
        <w:t>H. 4670</w:t>
      </w:r>
      <w:r w:rsidRPr="00202C1C">
        <w:rPr>
          <w:b/>
          <w:bCs/>
          <w:noProof/>
        </w:rPr>
        <w:tab/>
        <w:t>8</w:t>
      </w:r>
    </w:p>
    <w:p w14:paraId="7FA62EF8" w14:textId="77777777" w:rsidR="00202C1C" w:rsidRPr="00202C1C" w:rsidRDefault="00202C1C">
      <w:pPr>
        <w:pStyle w:val="Index1"/>
        <w:tabs>
          <w:tab w:val="right" w:leader="dot" w:pos="2798"/>
        </w:tabs>
        <w:rPr>
          <w:b/>
          <w:bCs/>
          <w:noProof/>
        </w:rPr>
      </w:pPr>
      <w:r w:rsidRPr="00202C1C">
        <w:rPr>
          <w:b/>
          <w:bCs/>
          <w:noProof/>
        </w:rPr>
        <w:t>H. 4706</w:t>
      </w:r>
      <w:r w:rsidRPr="00202C1C">
        <w:rPr>
          <w:b/>
          <w:bCs/>
          <w:noProof/>
        </w:rPr>
        <w:tab/>
        <w:t>9</w:t>
      </w:r>
    </w:p>
    <w:p w14:paraId="2564E28C" w14:textId="77777777" w:rsidR="00202C1C" w:rsidRPr="00202C1C" w:rsidRDefault="00202C1C">
      <w:pPr>
        <w:pStyle w:val="Index1"/>
        <w:tabs>
          <w:tab w:val="right" w:leader="dot" w:pos="2798"/>
        </w:tabs>
        <w:rPr>
          <w:b/>
          <w:bCs/>
          <w:noProof/>
        </w:rPr>
      </w:pPr>
      <w:r w:rsidRPr="00202C1C">
        <w:rPr>
          <w:b/>
          <w:bCs/>
          <w:noProof/>
        </w:rPr>
        <w:t>H. 4709</w:t>
      </w:r>
      <w:r w:rsidRPr="00202C1C">
        <w:rPr>
          <w:b/>
          <w:bCs/>
          <w:noProof/>
        </w:rPr>
        <w:tab/>
        <w:t>6</w:t>
      </w:r>
    </w:p>
    <w:p w14:paraId="2A53D17A" w14:textId="77777777" w:rsidR="00202C1C" w:rsidRPr="00202C1C" w:rsidRDefault="00202C1C">
      <w:pPr>
        <w:pStyle w:val="Index1"/>
        <w:tabs>
          <w:tab w:val="right" w:leader="dot" w:pos="2798"/>
        </w:tabs>
        <w:rPr>
          <w:b/>
          <w:bCs/>
          <w:noProof/>
        </w:rPr>
      </w:pPr>
      <w:r w:rsidRPr="00202C1C">
        <w:rPr>
          <w:b/>
          <w:bCs/>
          <w:noProof/>
        </w:rPr>
        <w:t>H. 4760</w:t>
      </w:r>
      <w:r w:rsidRPr="00202C1C">
        <w:rPr>
          <w:b/>
          <w:bCs/>
          <w:noProof/>
        </w:rPr>
        <w:tab/>
        <w:t>32</w:t>
      </w:r>
    </w:p>
    <w:p w14:paraId="6C980D22" w14:textId="77777777" w:rsidR="00202C1C" w:rsidRPr="00202C1C" w:rsidRDefault="00202C1C">
      <w:pPr>
        <w:pStyle w:val="Index1"/>
        <w:tabs>
          <w:tab w:val="right" w:leader="dot" w:pos="2798"/>
        </w:tabs>
        <w:rPr>
          <w:b/>
          <w:bCs/>
          <w:noProof/>
        </w:rPr>
      </w:pPr>
      <w:r w:rsidRPr="00202C1C">
        <w:rPr>
          <w:b/>
          <w:bCs/>
          <w:noProof/>
        </w:rPr>
        <w:t>H. 4763</w:t>
      </w:r>
      <w:r w:rsidRPr="00202C1C">
        <w:rPr>
          <w:b/>
          <w:bCs/>
          <w:noProof/>
        </w:rPr>
        <w:tab/>
        <w:t>4</w:t>
      </w:r>
    </w:p>
    <w:p w14:paraId="203CCD0F" w14:textId="77777777" w:rsidR="00202C1C" w:rsidRPr="00202C1C" w:rsidRDefault="00202C1C">
      <w:pPr>
        <w:pStyle w:val="Index1"/>
        <w:tabs>
          <w:tab w:val="right" w:leader="dot" w:pos="2798"/>
        </w:tabs>
        <w:rPr>
          <w:b/>
          <w:bCs/>
          <w:noProof/>
        </w:rPr>
      </w:pPr>
      <w:r w:rsidRPr="00202C1C">
        <w:rPr>
          <w:b/>
          <w:bCs/>
          <w:noProof/>
        </w:rPr>
        <w:t>H. 4767</w:t>
      </w:r>
      <w:r w:rsidRPr="00202C1C">
        <w:rPr>
          <w:b/>
          <w:bCs/>
          <w:noProof/>
        </w:rPr>
        <w:tab/>
        <w:t>31</w:t>
      </w:r>
    </w:p>
    <w:p w14:paraId="57938E17" w14:textId="77777777" w:rsidR="00202C1C" w:rsidRPr="00202C1C" w:rsidRDefault="00202C1C">
      <w:pPr>
        <w:pStyle w:val="Index1"/>
        <w:tabs>
          <w:tab w:val="right" w:leader="dot" w:pos="2798"/>
        </w:tabs>
        <w:rPr>
          <w:b/>
          <w:bCs/>
          <w:noProof/>
        </w:rPr>
      </w:pPr>
      <w:r w:rsidRPr="00202C1C">
        <w:rPr>
          <w:b/>
          <w:bCs/>
          <w:noProof/>
        </w:rPr>
        <w:t>H. 4817</w:t>
      </w:r>
      <w:r w:rsidRPr="00202C1C">
        <w:rPr>
          <w:b/>
          <w:bCs/>
          <w:noProof/>
        </w:rPr>
        <w:tab/>
        <w:t>26</w:t>
      </w:r>
    </w:p>
    <w:p w14:paraId="52BEF9CC" w14:textId="77777777" w:rsidR="00202C1C" w:rsidRPr="00202C1C" w:rsidRDefault="00202C1C">
      <w:pPr>
        <w:pStyle w:val="Index1"/>
        <w:tabs>
          <w:tab w:val="right" w:leader="dot" w:pos="2798"/>
        </w:tabs>
        <w:rPr>
          <w:b/>
          <w:bCs/>
          <w:noProof/>
        </w:rPr>
      </w:pPr>
      <w:r w:rsidRPr="00202C1C">
        <w:rPr>
          <w:b/>
          <w:bCs/>
          <w:noProof/>
        </w:rPr>
        <w:t>H. 5018</w:t>
      </w:r>
      <w:r w:rsidRPr="00202C1C">
        <w:rPr>
          <w:b/>
          <w:bCs/>
          <w:noProof/>
        </w:rPr>
        <w:tab/>
        <w:t>33</w:t>
      </w:r>
    </w:p>
    <w:p w14:paraId="0381E11A" w14:textId="77777777" w:rsidR="00202C1C" w:rsidRPr="00202C1C" w:rsidRDefault="00202C1C">
      <w:pPr>
        <w:pStyle w:val="Index1"/>
        <w:tabs>
          <w:tab w:val="right" w:leader="dot" w:pos="2798"/>
        </w:tabs>
        <w:rPr>
          <w:b/>
          <w:bCs/>
          <w:noProof/>
        </w:rPr>
      </w:pPr>
      <w:r w:rsidRPr="00202C1C">
        <w:rPr>
          <w:b/>
          <w:bCs/>
          <w:noProof/>
        </w:rPr>
        <w:t>H. 5120</w:t>
      </w:r>
      <w:r w:rsidRPr="00202C1C">
        <w:rPr>
          <w:b/>
          <w:bCs/>
          <w:noProof/>
        </w:rPr>
        <w:tab/>
        <w:t>25</w:t>
      </w:r>
    </w:p>
    <w:p w14:paraId="28A55BB1" w14:textId="77777777" w:rsidR="00202C1C" w:rsidRPr="00202C1C" w:rsidRDefault="00202C1C">
      <w:pPr>
        <w:pStyle w:val="Index1"/>
        <w:tabs>
          <w:tab w:val="right" w:leader="dot" w:pos="2798"/>
        </w:tabs>
        <w:rPr>
          <w:b/>
          <w:bCs/>
          <w:noProof/>
        </w:rPr>
      </w:pPr>
      <w:r w:rsidRPr="00202C1C">
        <w:rPr>
          <w:b/>
          <w:bCs/>
          <w:noProof/>
        </w:rPr>
        <w:t>H. 5168</w:t>
      </w:r>
      <w:r w:rsidRPr="00202C1C">
        <w:rPr>
          <w:b/>
          <w:bCs/>
          <w:noProof/>
        </w:rPr>
        <w:tab/>
        <w:t>5</w:t>
      </w:r>
    </w:p>
    <w:p w14:paraId="6ABB6672" w14:textId="77777777" w:rsidR="00202C1C" w:rsidRPr="00202C1C" w:rsidRDefault="00202C1C">
      <w:pPr>
        <w:pStyle w:val="Index1"/>
        <w:tabs>
          <w:tab w:val="right" w:leader="dot" w:pos="2798"/>
        </w:tabs>
        <w:rPr>
          <w:b/>
          <w:bCs/>
          <w:noProof/>
        </w:rPr>
      </w:pPr>
      <w:r w:rsidRPr="00202C1C">
        <w:rPr>
          <w:b/>
          <w:bCs/>
          <w:noProof/>
        </w:rPr>
        <w:t>H. 5189</w:t>
      </w:r>
      <w:r w:rsidRPr="00202C1C">
        <w:rPr>
          <w:b/>
          <w:bCs/>
          <w:noProof/>
        </w:rPr>
        <w:tab/>
        <w:t>34</w:t>
      </w:r>
    </w:p>
    <w:p w14:paraId="325618C1" w14:textId="77777777" w:rsidR="00202C1C" w:rsidRPr="00202C1C" w:rsidRDefault="00202C1C">
      <w:pPr>
        <w:pStyle w:val="Index1"/>
        <w:tabs>
          <w:tab w:val="right" w:leader="dot" w:pos="2798"/>
        </w:tabs>
        <w:rPr>
          <w:b/>
          <w:bCs/>
          <w:noProof/>
        </w:rPr>
      </w:pPr>
      <w:r w:rsidRPr="00202C1C">
        <w:rPr>
          <w:b/>
          <w:bCs/>
          <w:noProof/>
        </w:rPr>
        <w:t>H. 5190</w:t>
      </w:r>
      <w:r w:rsidRPr="00202C1C">
        <w:rPr>
          <w:b/>
          <w:bCs/>
          <w:noProof/>
        </w:rPr>
        <w:tab/>
        <w:t>34</w:t>
      </w:r>
    </w:p>
    <w:p w14:paraId="2C0068D3" w14:textId="77777777" w:rsidR="00202C1C" w:rsidRPr="00202C1C" w:rsidRDefault="00202C1C">
      <w:pPr>
        <w:pStyle w:val="Index1"/>
        <w:tabs>
          <w:tab w:val="right" w:leader="dot" w:pos="2798"/>
        </w:tabs>
        <w:rPr>
          <w:b/>
          <w:bCs/>
          <w:noProof/>
        </w:rPr>
      </w:pPr>
      <w:r w:rsidRPr="00202C1C">
        <w:rPr>
          <w:b/>
          <w:bCs/>
          <w:noProof/>
        </w:rPr>
        <w:t>H. 5191</w:t>
      </w:r>
      <w:r w:rsidRPr="00202C1C">
        <w:rPr>
          <w:b/>
          <w:bCs/>
          <w:noProof/>
        </w:rPr>
        <w:tab/>
        <w:t>34</w:t>
      </w:r>
    </w:p>
    <w:p w14:paraId="26C22FC9" w14:textId="77777777" w:rsidR="00202C1C" w:rsidRPr="00202C1C" w:rsidRDefault="00202C1C">
      <w:pPr>
        <w:pStyle w:val="Index1"/>
        <w:tabs>
          <w:tab w:val="right" w:leader="dot" w:pos="2798"/>
        </w:tabs>
        <w:rPr>
          <w:b/>
          <w:bCs/>
          <w:noProof/>
        </w:rPr>
      </w:pPr>
      <w:r w:rsidRPr="00202C1C">
        <w:rPr>
          <w:b/>
          <w:bCs/>
          <w:noProof/>
        </w:rPr>
        <w:t>H. 5192</w:t>
      </w:r>
      <w:r w:rsidRPr="00202C1C">
        <w:rPr>
          <w:b/>
          <w:bCs/>
          <w:noProof/>
        </w:rPr>
        <w:tab/>
        <w:t>35</w:t>
      </w:r>
    </w:p>
    <w:p w14:paraId="02AFF04A" w14:textId="77777777" w:rsidR="00202C1C" w:rsidRPr="00202C1C" w:rsidRDefault="00202C1C">
      <w:pPr>
        <w:pStyle w:val="Index1"/>
        <w:tabs>
          <w:tab w:val="right" w:leader="dot" w:pos="2798"/>
        </w:tabs>
        <w:rPr>
          <w:b/>
          <w:bCs/>
          <w:noProof/>
        </w:rPr>
      </w:pPr>
      <w:r w:rsidRPr="00202C1C">
        <w:rPr>
          <w:b/>
          <w:bCs/>
          <w:noProof/>
        </w:rPr>
        <w:t>H. 5217</w:t>
      </w:r>
      <w:r w:rsidRPr="00202C1C">
        <w:rPr>
          <w:b/>
          <w:bCs/>
          <w:noProof/>
        </w:rPr>
        <w:tab/>
        <w:t>12</w:t>
      </w:r>
    </w:p>
    <w:p w14:paraId="32A1F830" w14:textId="77777777" w:rsidR="00202C1C" w:rsidRPr="00202C1C" w:rsidRDefault="00202C1C">
      <w:pPr>
        <w:pStyle w:val="Index1"/>
        <w:tabs>
          <w:tab w:val="right" w:leader="dot" w:pos="2798"/>
        </w:tabs>
        <w:rPr>
          <w:b/>
          <w:bCs/>
          <w:noProof/>
        </w:rPr>
      </w:pPr>
      <w:r w:rsidRPr="00202C1C">
        <w:rPr>
          <w:b/>
          <w:bCs/>
          <w:noProof/>
        </w:rPr>
        <w:t>H. 5538</w:t>
      </w:r>
      <w:r w:rsidRPr="00202C1C">
        <w:rPr>
          <w:b/>
          <w:bCs/>
          <w:noProof/>
        </w:rPr>
        <w:tab/>
        <w:t>3</w:t>
      </w:r>
    </w:p>
    <w:p w14:paraId="0ABB10DA" w14:textId="77777777" w:rsidR="00202C1C" w:rsidRPr="00202C1C" w:rsidRDefault="00202C1C">
      <w:pPr>
        <w:pStyle w:val="Index1"/>
        <w:tabs>
          <w:tab w:val="right" w:leader="dot" w:pos="2798"/>
        </w:tabs>
        <w:rPr>
          <w:b/>
          <w:bCs/>
          <w:noProof/>
        </w:rPr>
      </w:pPr>
      <w:r w:rsidRPr="00202C1C">
        <w:rPr>
          <w:b/>
          <w:bCs/>
          <w:noProof/>
        </w:rPr>
        <w:t>H. 5641</w:t>
      </w:r>
      <w:r w:rsidRPr="00202C1C">
        <w:rPr>
          <w:b/>
          <w:bCs/>
          <w:noProof/>
        </w:rPr>
        <w:tab/>
        <w:t>1</w:t>
      </w:r>
    </w:p>
    <w:p w14:paraId="45822348" w14:textId="77777777" w:rsidR="00202C1C" w:rsidRPr="00202C1C" w:rsidRDefault="00202C1C">
      <w:pPr>
        <w:pStyle w:val="Index1"/>
        <w:tabs>
          <w:tab w:val="right" w:leader="dot" w:pos="2798"/>
        </w:tabs>
        <w:rPr>
          <w:b/>
          <w:bCs/>
          <w:noProof/>
        </w:rPr>
      </w:pPr>
      <w:r w:rsidRPr="00202C1C">
        <w:rPr>
          <w:b/>
          <w:bCs/>
          <w:noProof/>
        </w:rPr>
        <w:t>H. 5653</w:t>
      </w:r>
      <w:r w:rsidRPr="00202C1C">
        <w:rPr>
          <w:b/>
          <w:bCs/>
          <w:noProof/>
        </w:rPr>
        <w:tab/>
        <w:t>1</w:t>
      </w:r>
    </w:p>
    <w:p w14:paraId="2C9061D1" w14:textId="77777777" w:rsidR="00202C1C" w:rsidRDefault="00202C1C" w:rsidP="0062310D">
      <w:pPr>
        <w:tabs>
          <w:tab w:val="left" w:pos="432"/>
          <w:tab w:val="left" w:pos="864"/>
        </w:tabs>
        <w:sectPr w:rsidR="00202C1C" w:rsidSect="00202C1C">
          <w:type w:val="continuous"/>
          <w:pgSz w:w="12240" w:h="15840" w:code="1"/>
          <w:pgMar w:top="1008" w:right="4666" w:bottom="3499" w:left="1238" w:header="0" w:footer="3499" w:gutter="0"/>
          <w:cols w:num="2" w:space="720"/>
          <w:titlePg/>
          <w:docGrid w:linePitch="360"/>
        </w:sectPr>
      </w:pPr>
    </w:p>
    <w:p w14:paraId="6C8291F5" w14:textId="4575CE1D" w:rsidR="0036113A" w:rsidRDefault="00995754" w:rsidP="0062310D">
      <w:pPr>
        <w:tabs>
          <w:tab w:val="left" w:pos="432"/>
          <w:tab w:val="left" w:pos="864"/>
        </w:tabs>
      </w:pPr>
      <w:r>
        <w:fldChar w:fldCharType="end"/>
      </w:r>
    </w:p>
    <w:p w14:paraId="682647F5" w14:textId="77777777" w:rsidR="0036113A" w:rsidRDefault="0036113A" w:rsidP="0062310D">
      <w:pPr>
        <w:tabs>
          <w:tab w:val="left" w:pos="432"/>
          <w:tab w:val="left" w:pos="864"/>
        </w:tabs>
      </w:pPr>
    </w:p>
    <w:p w14:paraId="1FA367D5" w14:textId="77777777" w:rsidR="0036113A" w:rsidRDefault="0036113A" w:rsidP="0062310D">
      <w:pPr>
        <w:tabs>
          <w:tab w:val="left" w:pos="432"/>
          <w:tab w:val="left" w:pos="864"/>
        </w:tabs>
      </w:pPr>
    </w:p>
    <w:sectPr w:rsidR="0036113A" w:rsidSect="0099575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7900" w14:textId="77777777" w:rsidR="0077610E" w:rsidRDefault="0077610E">
      <w:r>
        <w:separator/>
      </w:r>
    </w:p>
  </w:endnote>
  <w:endnote w:type="continuationSeparator" w:id="0">
    <w:p w14:paraId="6B002103" w14:textId="77777777" w:rsidR="0077610E" w:rsidRDefault="0077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B9B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0AF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350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4FF9" w14:textId="77777777" w:rsidR="0077610E" w:rsidRDefault="0077610E">
      <w:r>
        <w:separator/>
      </w:r>
    </w:p>
  </w:footnote>
  <w:footnote w:type="continuationSeparator" w:id="0">
    <w:p w14:paraId="7A2CCD14" w14:textId="77777777" w:rsidR="0077610E" w:rsidRDefault="00776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0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7B24"/>
    <w:rsid w:val="0015044B"/>
    <w:rsid w:val="0015290F"/>
    <w:rsid w:val="001529AA"/>
    <w:rsid w:val="001551BC"/>
    <w:rsid w:val="00155961"/>
    <w:rsid w:val="00162BB5"/>
    <w:rsid w:val="00164B93"/>
    <w:rsid w:val="001665F1"/>
    <w:rsid w:val="00171603"/>
    <w:rsid w:val="00174F5C"/>
    <w:rsid w:val="00180FB8"/>
    <w:rsid w:val="00181FA7"/>
    <w:rsid w:val="00183031"/>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5342"/>
    <w:rsid w:val="001B7610"/>
    <w:rsid w:val="001C0B99"/>
    <w:rsid w:val="001C2B44"/>
    <w:rsid w:val="001C430C"/>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4D81"/>
    <w:rsid w:val="00200EC0"/>
    <w:rsid w:val="00201E4A"/>
    <w:rsid w:val="0020290F"/>
    <w:rsid w:val="00202C1C"/>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6B25"/>
    <w:rsid w:val="0023735E"/>
    <w:rsid w:val="00240005"/>
    <w:rsid w:val="00243554"/>
    <w:rsid w:val="00243DE1"/>
    <w:rsid w:val="00245C8D"/>
    <w:rsid w:val="00247305"/>
    <w:rsid w:val="0024763E"/>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1E74"/>
    <w:rsid w:val="002A394D"/>
    <w:rsid w:val="002A5DA0"/>
    <w:rsid w:val="002A6D47"/>
    <w:rsid w:val="002A6F49"/>
    <w:rsid w:val="002B1D77"/>
    <w:rsid w:val="002B1DAE"/>
    <w:rsid w:val="002B52EB"/>
    <w:rsid w:val="002B5B58"/>
    <w:rsid w:val="002B6D61"/>
    <w:rsid w:val="002C0336"/>
    <w:rsid w:val="002C240F"/>
    <w:rsid w:val="002C28AB"/>
    <w:rsid w:val="002C2BC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10B5"/>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758"/>
    <w:rsid w:val="003F4BD9"/>
    <w:rsid w:val="0040123E"/>
    <w:rsid w:val="0040185D"/>
    <w:rsid w:val="004027F2"/>
    <w:rsid w:val="00407B4F"/>
    <w:rsid w:val="00407CDE"/>
    <w:rsid w:val="00412501"/>
    <w:rsid w:val="00415A63"/>
    <w:rsid w:val="00416FC0"/>
    <w:rsid w:val="00417558"/>
    <w:rsid w:val="00420EE7"/>
    <w:rsid w:val="004234F0"/>
    <w:rsid w:val="00423572"/>
    <w:rsid w:val="004255A4"/>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B7FFA"/>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7122"/>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63DB"/>
    <w:rsid w:val="005E71E3"/>
    <w:rsid w:val="005F0A65"/>
    <w:rsid w:val="005F1EF9"/>
    <w:rsid w:val="005F291C"/>
    <w:rsid w:val="005F40D5"/>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98F"/>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469D7"/>
    <w:rsid w:val="00650B71"/>
    <w:rsid w:val="0065234F"/>
    <w:rsid w:val="00653D0F"/>
    <w:rsid w:val="006556E0"/>
    <w:rsid w:val="00655869"/>
    <w:rsid w:val="00661ABF"/>
    <w:rsid w:val="006633D8"/>
    <w:rsid w:val="006652CC"/>
    <w:rsid w:val="00665995"/>
    <w:rsid w:val="00665F55"/>
    <w:rsid w:val="00666002"/>
    <w:rsid w:val="006670C0"/>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2C8"/>
    <w:rsid w:val="006D731B"/>
    <w:rsid w:val="006E0F52"/>
    <w:rsid w:val="006E1220"/>
    <w:rsid w:val="006E1F69"/>
    <w:rsid w:val="006E42E7"/>
    <w:rsid w:val="006E514A"/>
    <w:rsid w:val="006E5657"/>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7610E"/>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4DE"/>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398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1CDC"/>
    <w:rsid w:val="008D2403"/>
    <w:rsid w:val="008D256E"/>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4AE8"/>
    <w:rsid w:val="00935848"/>
    <w:rsid w:val="009366CB"/>
    <w:rsid w:val="00936B24"/>
    <w:rsid w:val="00937C48"/>
    <w:rsid w:val="00940785"/>
    <w:rsid w:val="009439FD"/>
    <w:rsid w:val="00944284"/>
    <w:rsid w:val="00946AF8"/>
    <w:rsid w:val="00946CD4"/>
    <w:rsid w:val="00947781"/>
    <w:rsid w:val="009478E5"/>
    <w:rsid w:val="0095313B"/>
    <w:rsid w:val="00954395"/>
    <w:rsid w:val="00954D0E"/>
    <w:rsid w:val="00956A66"/>
    <w:rsid w:val="00957599"/>
    <w:rsid w:val="00960B1B"/>
    <w:rsid w:val="00960CC5"/>
    <w:rsid w:val="009660E8"/>
    <w:rsid w:val="00966CB2"/>
    <w:rsid w:val="0096793E"/>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5754"/>
    <w:rsid w:val="009960F0"/>
    <w:rsid w:val="009961C0"/>
    <w:rsid w:val="009977CF"/>
    <w:rsid w:val="00997803"/>
    <w:rsid w:val="009A0EC0"/>
    <w:rsid w:val="009A32CF"/>
    <w:rsid w:val="009A360A"/>
    <w:rsid w:val="009A55B6"/>
    <w:rsid w:val="009B1571"/>
    <w:rsid w:val="009B342C"/>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2F71"/>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0006"/>
    <w:rsid w:val="00A915E7"/>
    <w:rsid w:val="00A91CFE"/>
    <w:rsid w:val="00A93B20"/>
    <w:rsid w:val="00A95085"/>
    <w:rsid w:val="00A95290"/>
    <w:rsid w:val="00A9646A"/>
    <w:rsid w:val="00A972AB"/>
    <w:rsid w:val="00AA1099"/>
    <w:rsid w:val="00AA15B2"/>
    <w:rsid w:val="00AA2407"/>
    <w:rsid w:val="00AA29A1"/>
    <w:rsid w:val="00AB1497"/>
    <w:rsid w:val="00AB7265"/>
    <w:rsid w:val="00AC51E4"/>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803"/>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6F3E"/>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164"/>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CF7654"/>
    <w:rsid w:val="00D000A4"/>
    <w:rsid w:val="00D03C8A"/>
    <w:rsid w:val="00D06A86"/>
    <w:rsid w:val="00D06B99"/>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29EA"/>
    <w:rsid w:val="00D54D27"/>
    <w:rsid w:val="00D55398"/>
    <w:rsid w:val="00D55CC1"/>
    <w:rsid w:val="00D564B2"/>
    <w:rsid w:val="00D566C9"/>
    <w:rsid w:val="00D611B7"/>
    <w:rsid w:val="00D6203A"/>
    <w:rsid w:val="00D65A7E"/>
    <w:rsid w:val="00D66585"/>
    <w:rsid w:val="00D71B6E"/>
    <w:rsid w:val="00D758BC"/>
    <w:rsid w:val="00D7688C"/>
    <w:rsid w:val="00D8087E"/>
    <w:rsid w:val="00D80F28"/>
    <w:rsid w:val="00D82272"/>
    <w:rsid w:val="00D84179"/>
    <w:rsid w:val="00D854C7"/>
    <w:rsid w:val="00D85E74"/>
    <w:rsid w:val="00D877EA"/>
    <w:rsid w:val="00D87A9B"/>
    <w:rsid w:val="00D87BDF"/>
    <w:rsid w:val="00DA1F6A"/>
    <w:rsid w:val="00DA26C0"/>
    <w:rsid w:val="00DA4BC0"/>
    <w:rsid w:val="00DB0307"/>
    <w:rsid w:val="00DB4E94"/>
    <w:rsid w:val="00DB4E9C"/>
    <w:rsid w:val="00DB5967"/>
    <w:rsid w:val="00DB7C83"/>
    <w:rsid w:val="00DB7DC5"/>
    <w:rsid w:val="00DC29B9"/>
    <w:rsid w:val="00DC60C9"/>
    <w:rsid w:val="00DC698F"/>
    <w:rsid w:val="00DC6BBC"/>
    <w:rsid w:val="00DC6BE9"/>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87781"/>
    <w:rsid w:val="00F905A7"/>
    <w:rsid w:val="00F91C5A"/>
    <w:rsid w:val="00F92E39"/>
    <w:rsid w:val="00F94891"/>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1B4"/>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5307CF"/>
  <w15:docId w15:val="{20DE5F6F-592C-4407-8068-5BD72B31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9575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8649</Words>
  <Characters>46516</Characters>
  <Application>Microsoft Office Word</Application>
  <DocSecurity>0</DocSecurity>
  <Lines>1590</Lines>
  <Paragraphs>404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5/13/2026 - South Carolina Legislature Online</dc:title>
  <dc:creator>Lesley Stone</dc:creator>
  <cp:lastModifiedBy>Danny Crook</cp:lastModifiedBy>
  <cp:revision>2</cp:revision>
  <cp:lastPrinted>1998-10-08T15:15:00Z</cp:lastPrinted>
  <dcterms:created xsi:type="dcterms:W3CDTF">2026-05-13T00:18:00Z</dcterms:created>
  <dcterms:modified xsi:type="dcterms:W3CDTF">2026-05-13T00:18:00Z</dcterms:modified>
</cp:coreProperties>
</file>